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CCA" w:rsidRDefault="008A1CCA" w:rsidP="008A1CCA">
      <w:pPr>
        <w:pStyle w:val="a3"/>
        <w:spacing w:before="86" w:line="252" w:lineRule="auto"/>
        <w:ind w:left="0" w:right="120" w:firstLine="130"/>
        <w:jc w:val="center"/>
        <w:rPr>
          <w:sz w:val="44"/>
        </w:rPr>
      </w:pPr>
    </w:p>
    <w:p w:rsidR="008A1CCA" w:rsidRDefault="008A1CCA" w:rsidP="008A1CCA">
      <w:pPr>
        <w:pStyle w:val="a3"/>
        <w:spacing w:before="86" w:line="252" w:lineRule="auto"/>
        <w:ind w:left="0" w:right="120" w:firstLine="130"/>
        <w:jc w:val="center"/>
        <w:rPr>
          <w:sz w:val="44"/>
        </w:rPr>
      </w:pPr>
    </w:p>
    <w:p w:rsidR="008A1CCA" w:rsidRDefault="008A1CCA" w:rsidP="008A1CCA">
      <w:pPr>
        <w:pStyle w:val="a3"/>
        <w:spacing w:before="86" w:line="252" w:lineRule="auto"/>
        <w:ind w:left="0" w:right="120" w:firstLine="130"/>
        <w:jc w:val="center"/>
        <w:rPr>
          <w:sz w:val="44"/>
        </w:rPr>
      </w:pPr>
    </w:p>
    <w:p w:rsidR="008A1CCA" w:rsidRDefault="008A1CCA" w:rsidP="008A1CCA">
      <w:pPr>
        <w:pStyle w:val="a3"/>
        <w:spacing w:before="86" w:line="252" w:lineRule="auto"/>
        <w:ind w:left="0" w:right="120" w:firstLine="130"/>
        <w:jc w:val="center"/>
        <w:rPr>
          <w:sz w:val="44"/>
        </w:rPr>
      </w:pPr>
    </w:p>
    <w:p w:rsidR="008A1CCA" w:rsidRDefault="008A1CCA" w:rsidP="008A1CCA">
      <w:pPr>
        <w:pStyle w:val="a3"/>
        <w:spacing w:before="86" w:line="252" w:lineRule="auto"/>
        <w:ind w:left="0" w:right="120" w:firstLine="130"/>
        <w:jc w:val="center"/>
        <w:rPr>
          <w:sz w:val="44"/>
        </w:rPr>
      </w:pPr>
    </w:p>
    <w:p w:rsidR="008A1CCA" w:rsidRDefault="008A1CCA" w:rsidP="008A1CCA">
      <w:pPr>
        <w:pStyle w:val="a3"/>
        <w:spacing w:before="86" w:line="252" w:lineRule="auto"/>
        <w:ind w:left="0" w:right="120" w:firstLine="130"/>
        <w:jc w:val="center"/>
        <w:rPr>
          <w:sz w:val="44"/>
        </w:rPr>
      </w:pPr>
    </w:p>
    <w:p w:rsidR="008A1CCA" w:rsidRDefault="008A1CCA" w:rsidP="008A1CCA">
      <w:pPr>
        <w:pStyle w:val="a3"/>
        <w:spacing w:before="86" w:line="252" w:lineRule="auto"/>
        <w:ind w:left="0" w:right="120" w:firstLine="130"/>
        <w:jc w:val="center"/>
        <w:rPr>
          <w:sz w:val="44"/>
        </w:rPr>
      </w:pPr>
    </w:p>
    <w:p w:rsidR="008A1CCA" w:rsidRPr="00624C40" w:rsidRDefault="008A1CCA" w:rsidP="008A1CCA">
      <w:pPr>
        <w:pStyle w:val="a3"/>
        <w:spacing w:before="86" w:line="252" w:lineRule="auto"/>
        <w:ind w:left="0" w:right="120" w:firstLine="130"/>
        <w:jc w:val="center"/>
        <w:rPr>
          <w:sz w:val="44"/>
        </w:rPr>
      </w:pPr>
      <w:r w:rsidRPr="00624C40">
        <w:rPr>
          <w:sz w:val="44"/>
        </w:rPr>
        <w:t>Рабочая программа по учебному предмету</w:t>
      </w:r>
    </w:p>
    <w:p w:rsidR="008A1CCA" w:rsidRPr="00624C40" w:rsidRDefault="008A1CCA" w:rsidP="008A1CCA">
      <w:pPr>
        <w:pStyle w:val="a3"/>
        <w:spacing w:before="86" w:line="252" w:lineRule="auto"/>
        <w:ind w:left="0" w:right="120" w:firstLine="130"/>
        <w:jc w:val="center"/>
        <w:rPr>
          <w:sz w:val="44"/>
        </w:rPr>
      </w:pPr>
      <w:r w:rsidRPr="00624C40">
        <w:rPr>
          <w:sz w:val="44"/>
        </w:rPr>
        <w:t>«</w:t>
      </w:r>
      <w:r>
        <w:rPr>
          <w:sz w:val="44"/>
        </w:rPr>
        <w:t>Биология</w:t>
      </w:r>
      <w:r w:rsidRPr="00624C40">
        <w:rPr>
          <w:sz w:val="44"/>
        </w:rPr>
        <w:t>»</w:t>
      </w:r>
      <w:r>
        <w:rPr>
          <w:sz w:val="44"/>
        </w:rPr>
        <w:t xml:space="preserve"> (углубленный уровень)</w:t>
      </w:r>
    </w:p>
    <w:p w:rsidR="008A1CCA" w:rsidRPr="00624C40" w:rsidRDefault="008A1CCA" w:rsidP="008A1CCA">
      <w:pPr>
        <w:pStyle w:val="a3"/>
        <w:spacing w:before="86" w:line="252" w:lineRule="auto"/>
        <w:ind w:left="0" w:right="120" w:firstLine="130"/>
        <w:jc w:val="center"/>
        <w:rPr>
          <w:sz w:val="44"/>
        </w:rPr>
      </w:pPr>
      <w:r>
        <w:rPr>
          <w:sz w:val="44"/>
        </w:rPr>
        <w:t>10-11</w:t>
      </w:r>
      <w:r w:rsidRPr="00624C40">
        <w:rPr>
          <w:sz w:val="44"/>
        </w:rPr>
        <w:t xml:space="preserve"> класс</w:t>
      </w:r>
    </w:p>
    <w:p w:rsidR="008A1CCA" w:rsidRDefault="008A1CCA">
      <w:pPr>
        <w:rPr>
          <w:sz w:val="28"/>
          <w:szCs w:val="28"/>
        </w:rPr>
      </w:pPr>
      <w:r>
        <w:br w:type="page"/>
      </w:r>
    </w:p>
    <w:p w:rsidR="00C23A5A" w:rsidRDefault="00C301FD">
      <w:pPr>
        <w:pStyle w:val="a3"/>
        <w:spacing w:before="89" w:line="259" w:lineRule="auto"/>
        <w:ind w:right="134" w:firstLine="562"/>
      </w:pPr>
      <w:r>
        <w:lastRenderedPageBreak/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«Биология»</w:t>
      </w:r>
      <w:r>
        <w:rPr>
          <w:spacing w:val="1"/>
        </w:rPr>
        <w:t xml:space="preserve"> </w:t>
      </w:r>
      <w:r>
        <w:t>(углублённый уровень) (предметная область «Естественно-научные предметы»)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соответственно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биологии,</w:t>
      </w:r>
      <w:r>
        <w:rPr>
          <w:spacing w:val="1"/>
        </w:rPr>
        <w:t xml:space="preserve"> </w:t>
      </w:r>
      <w:r>
        <w:t>биология)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пояснительную записку, содержание обучения, планируемые результаты освоения</w:t>
      </w:r>
      <w:r>
        <w:rPr>
          <w:spacing w:val="-67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биологии.</w:t>
      </w:r>
    </w:p>
    <w:p w:rsidR="00C23A5A" w:rsidRDefault="00C23A5A">
      <w:pPr>
        <w:pStyle w:val="a3"/>
        <w:spacing w:before="10"/>
        <w:ind w:left="0"/>
        <w:jc w:val="left"/>
        <w:rPr>
          <w:sz w:val="36"/>
        </w:rPr>
      </w:pPr>
    </w:p>
    <w:p w:rsidR="00C23A5A" w:rsidRDefault="00C301FD">
      <w:pPr>
        <w:pStyle w:val="2"/>
        <w:spacing w:before="1"/>
        <w:jc w:val="left"/>
      </w:pPr>
      <w:bookmarkStart w:id="0" w:name="_bookmark0"/>
      <w:bookmarkEnd w:id="0"/>
      <w:r>
        <w:rPr>
          <w:spacing w:val="-1"/>
        </w:rPr>
        <w:t>ПОЯСНИТЕЛЬНАЯ</w:t>
      </w:r>
      <w:r>
        <w:rPr>
          <w:spacing w:val="-7"/>
        </w:rPr>
        <w:t xml:space="preserve"> </w:t>
      </w:r>
      <w:r>
        <w:t>ЗАПИСКА</w:t>
      </w:r>
    </w:p>
    <w:p w:rsidR="00C23A5A" w:rsidRDefault="00F33156">
      <w:pPr>
        <w:pStyle w:val="a3"/>
        <w:spacing w:before="9"/>
        <w:ind w:left="0"/>
        <w:jc w:val="left"/>
        <w:rPr>
          <w:b/>
          <w:sz w:val="9"/>
        </w:rPr>
      </w:pPr>
      <w:r>
        <w:pict>
          <v:shape id="_x0000_s1032" style="position:absolute;margin-left:56.7pt;margin-top:7.8pt;width:499.5pt;height:.1pt;z-index:-15727104;mso-wrap-distance-left:0;mso-wrap-distance-right:0;mso-position-horizontal-relative:page" coordorigin="1134,156" coordsize="9990,0" path="m1134,156r9990,e" filled="f" strokeweight=".1271mm">
            <v:path arrowok="t"/>
            <w10:wrap type="topAndBottom" anchorx="page"/>
          </v:shape>
        </w:pict>
      </w:r>
    </w:p>
    <w:p w:rsidR="00C23A5A" w:rsidRDefault="00C301FD">
      <w:pPr>
        <w:pStyle w:val="a3"/>
        <w:spacing w:before="231" w:line="259" w:lineRule="auto"/>
        <w:ind w:right="133" w:firstLine="569"/>
      </w:pPr>
      <w:r>
        <w:t>Программа по биологии на уровне среднего общего образования 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48"/>
        </w:rPr>
        <w:t xml:space="preserve"> </w:t>
      </w:r>
      <w:r>
        <w:t>основе</w:t>
      </w:r>
      <w:r>
        <w:rPr>
          <w:spacing w:val="116"/>
        </w:rPr>
        <w:t xml:space="preserve"> </w:t>
      </w:r>
      <w:r>
        <w:t>Федерального</w:t>
      </w:r>
      <w:r>
        <w:rPr>
          <w:spacing w:val="116"/>
        </w:rPr>
        <w:t xml:space="preserve"> </w:t>
      </w:r>
      <w:r>
        <w:t>закона</w:t>
      </w:r>
      <w:r>
        <w:rPr>
          <w:spacing w:val="116"/>
        </w:rPr>
        <w:t xml:space="preserve"> </w:t>
      </w:r>
      <w:r>
        <w:t>от</w:t>
      </w:r>
      <w:r>
        <w:rPr>
          <w:spacing w:val="119"/>
        </w:rPr>
        <w:t xml:space="preserve"> </w:t>
      </w:r>
      <w:r>
        <w:t>29.12.2012</w:t>
      </w:r>
      <w:r>
        <w:rPr>
          <w:spacing w:val="122"/>
        </w:rPr>
        <w:t xml:space="preserve"> </w:t>
      </w:r>
      <w:r>
        <w:t>№</w:t>
      </w:r>
      <w:r>
        <w:rPr>
          <w:spacing w:val="111"/>
        </w:rPr>
        <w:t xml:space="preserve"> </w:t>
      </w:r>
      <w:r>
        <w:t>273-ФЗ</w:t>
      </w:r>
      <w:r>
        <w:rPr>
          <w:spacing w:val="123"/>
        </w:rPr>
        <w:t xml:space="preserve"> </w:t>
      </w:r>
      <w:r>
        <w:t>«Об</w:t>
      </w:r>
      <w:r>
        <w:rPr>
          <w:spacing w:val="112"/>
        </w:rPr>
        <w:t xml:space="preserve"> </w:t>
      </w:r>
      <w:r>
        <w:t>образовании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СОО,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 «Биология» и основных положений федеральной рабочей программы</w:t>
      </w:r>
      <w:r>
        <w:rPr>
          <w:spacing w:val="1"/>
        </w:rPr>
        <w:t xml:space="preserve"> </w:t>
      </w:r>
      <w:r>
        <w:t>воспитания.</w:t>
      </w:r>
    </w:p>
    <w:p w:rsidR="00C23A5A" w:rsidRDefault="00C301FD">
      <w:pPr>
        <w:pStyle w:val="a3"/>
        <w:spacing w:before="4" w:line="259" w:lineRule="auto"/>
        <w:ind w:right="125" w:firstLine="569"/>
      </w:pPr>
      <w:r>
        <w:t>Учебный предмет «Биология» углублённого уровня изучения (10–11 классы)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«Естественно-научные</w:t>
      </w:r>
      <w:r>
        <w:rPr>
          <w:spacing w:val="1"/>
        </w:rPr>
        <w:t xml:space="preserve"> </w:t>
      </w:r>
      <w:r>
        <w:t>предметы». Согласно положениям ФГОС СОО профильные учебные предметы,</w:t>
      </w:r>
      <w:r>
        <w:rPr>
          <w:spacing w:val="1"/>
        </w:rPr>
        <w:t xml:space="preserve"> </w:t>
      </w:r>
      <w:r>
        <w:t>изучаемые на углублённом уровне, являются способом дифференциации обучения</w:t>
      </w:r>
      <w:r>
        <w:rPr>
          <w:spacing w:val="-68"/>
        </w:rPr>
        <w:t xml:space="preserve"> </w:t>
      </w:r>
      <w:r>
        <w:t>на уровне среднего общего образования и призваны обеспечить преемственность</w:t>
      </w:r>
      <w:r>
        <w:rPr>
          <w:spacing w:val="1"/>
        </w:rPr>
        <w:t xml:space="preserve"> </w:t>
      </w:r>
      <w:r>
        <w:t>между основным общим, средним общим, средним профессиональным и высшим</w:t>
      </w:r>
      <w:r>
        <w:rPr>
          <w:spacing w:val="1"/>
        </w:rPr>
        <w:t xml:space="preserve"> </w:t>
      </w:r>
      <w:r>
        <w:t>образованием. В то же время каждый из этих учебных предметов должен быть</w:t>
      </w:r>
      <w:r>
        <w:rPr>
          <w:spacing w:val="1"/>
        </w:rPr>
        <w:t xml:space="preserve"> </w:t>
      </w:r>
      <w:r>
        <w:t xml:space="preserve">ориентирован  </w:t>
      </w:r>
      <w:r>
        <w:rPr>
          <w:spacing w:val="1"/>
        </w:rPr>
        <w:t xml:space="preserve"> </w:t>
      </w:r>
      <w:r>
        <w:t>на   приоритетное   решение   образовательных,    воспитательных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развивающих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профориентацией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стимулированием</w:t>
      </w:r>
      <w:r>
        <w:rPr>
          <w:spacing w:val="62"/>
        </w:rPr>
        <w:t xml:space="preserve"> </w:t>
      </w:r>
      <w:r>
        <w:t>интереса</w:t>
      </w:r>
      <w:r>
        <w:rPr>
          <w:spacing w:val="59"/>
        </w:rPr>
        <w:t xml:space="preserve"> </w:t>
      </w:r>
      <w:r>
        <w:t>к</w:t>
      </w:r>
      <w:r>
        <w:rPr>
          <w:spacing w:val="61"/>
        </w:rPr>
        <w:t xml:space="preserve"> </w:t>
      </w:r>
      <w:r>
        <w:t>конкретной</w:t>
      </w:r>
      <w:r>
        <w:rPr>
          <w:spacing w:val="60"/>
        </w:rPr>
        <w:t xml:space="preserve"> </w:t>
      </w:r>
      <w:r>
        <w:t>области</w:t>
      </w:r>
      <w:r>
        <w:rPr>
          <w:spacing w:val="62"/>
        </w:rPr>
        <w:t xml:space="preserve"> </w:t>
      </w:r>
      <w:r>
        <w:t>научного</w:t>
      </w:r>
      <w:r>
        <w:rPr>
          <w:spacing w:val="57"/>
        </w:rPr>
        <w:t xml:space="preserve"> </w:t>
      </w:r>
      <w:r>
        <w:t>знания,</w:t>
      </w:r>
      <w:r>
        <w:rPr>
          <w:spacing w:val="62"/>
        </w:rPr>
        <w:t xml:space="preserve"> </w:t>
      </w:r>
      <w:r>
        <w:t>связанного</w:t>
      </w:r>
      <w:r>
        <w:rPr>
          <w:spacing w:val="-6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биологией,</w:t>
      </w:r>
      <w:r>
        <w:rPr>
          <w:spacing w:val="-2"/>
        </w:rPr>
        <w:t xml:space="preserve"> </w:t>
      </w:r>
      <w:r>
        <w:t>медициной,</w:t>
      </w:r>
      <w:r>
        <w:rPr>
          <w:spacing w:val="-8"/>
        </w:rPr>
        <w:t xml:space="preserve"> </w:t>
      </w:r>
      <w:r>
        <w:t>экологией,</w:t>
      </w:r>
      <w:r>
        <w:rPr>
          <w:spacing w:val="-2"/>
        </w:rPr>
        <w:t xml:space="preserve"> </w:t>
      </w:r>
      <w:r>
        <w:t>психологией,</w:t>
      </w:r>
      <w:r>
        <w:rPr>
          <w:spacing w:val="-2"/>
        </w:rPr>
        <w:t xml:space="preserve"> </w:t>
      </w:r>
      <w:r>
        <w:t>спортом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военным</w:t>
      </w:r>
      <w:r>
        <w:rPr>
          <w:spacing w:val="-2"/>
        </w:rPr>
        <w:t xml:space="preserve"> </w:t>
      </w:r>
      <w:r>
        <w:t>делом.</w:t>
      </w:r>
    </w:p>
    <w:p w:rsidR="00C23A5A" w:rsidRDefault="00C301FD" w:rsidP="00C301FD">
      <w:pPr>
        <w:pStyle w:val="a3"/>
        <w:spacing w:line="259" w:lineRule="auto"/>
        <w:ind w:right="133" w:firstLine="569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даёт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задачах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учебного предмета «Биология» на углублённом уровне, определяет обязательное</w:t>
      </w:r>
      <w:r>
        <w:rPr>
          <w:spacing w:val="1"/>
        </w:rPr>
        <w:t xml:space="preserve"> </w:t>
      </w:r>
      <w:r>
        <w:t>(инвариантное)</w:t>
      </w:r>
      <w:r>
        <w:rPr>
          <w:spacing w:val="1"/>
        </w:rPr>
        <w:t xml:space="preserve"> </w:t>
      </w:r>
      <w:r>
        <w:t>предметное</w:t>
      </w:r>
      <w:r>
        <w:rPr>
          <w:spacing w:val="1"/>
        </w:rPr>
        <w:t xml:space="preserve"> </w:t>
      </w:r>
      <w:r>
        <w:t>содержание,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структурирование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разделам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темам,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классам,</w:t>
      </w:r>
      <w:r>
        <w:rPr>
          <w:spacing w:val="1"/>
        </w:rPr>
        <w:t xml:space="preserve"> </w:t>
      </w:r>
      <w:r>
        <w:t>рекомендует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материала</w:t>
      </w:r>
      <w:r>
        <w:rPr>
          <w:spacing w:val="-6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-2"/>
        </w:rPr>
        <w:t xml:space="preserve"> </w:t>
      </w:r>
      <w:proofErr w:type="spellStart"/>
      <w:r>
        <w:t>межпредметных</w:t>
      </w:r>
      <w:proofErr w:type="spellEnd"/>
      <w:r>
        <w:rPr>
          <w:spacing w:val="-8"/>
        </w:rPr>
        <w:t xml:space="preserve"> </w:t>
      </w:r>
      <w:r>
        <w:t>и</w:t>
      </w:r>
      <w:r>
        <w:rPr>
          <w:spacing w:val="-3"/>
        </w:rPr>
        <w:t xml:space="preserve"> </w:t>
      </w:r>
      <w:proofErr w:type="spellStart"/>
      <w:r>
        <w:t>внутрипредметных</w:t>
      </w:r>
      <w:proofErr w:type="spellEnd"/>
      <w:r>
        <w:rPr>
          <w:spacing w:val="-7"/>
        </w:rPr>
        <w:t xml:space="preserve"> </w:t>
      </w:r>
      <w:r>
        <w:t>связей,</w:t>
      </w:r>
      <w:r>
        <w:rPr>
          <w:spacing w:val="-2"/>
        </w:rPr>
        <w:t xml:space="preserve"> </w:t>
      </w:r>
      <w:r>
        <w:t>логики учебного   процесса,   возрастных   особенностей   обучающихся.   В   программе</w:t>
      </w:r>
      <w:r>
        <w:rPr>
          <w:spacing w:val="1"/>
        </w:rPr>
        <w:t xml:space="preserve"> </w:t>
      </w:r>
      <w:r>
        <w:t>по</w:t>
      </w:r>
      <w:r>
        <w:rPr>
          <w:spacing w:val="71"/>
        </w:rPr>
        <w:t xml:space="preserve"> </w:t>
      </w:r>
      <w:r>
        <w:t>биологии</w:t>
      </w:r>
      <w:r>
        <w:rPr>
          <w:spacing w:val="71"/>
        </w:rPr>
        <w:t xml:space="preserve"> </w:t>
      </w:r>
      <w:r>
        <w:t>реализован   принцип   преемственности   с   изучением   биологии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благодаря</w:t>
      </w:r>
      <w:r>
        <w:rPr>
          <w:spacing w:val="1"/>
        </w:rPr>
        <w:t xml:space="preserve"> </w:t>
      </w:r>
      <w:r>
        <w:t>чему</w:t>
      </w:r>
      <w:r>
        <w:rPr>
          <w:spacing w:val="1"/>
        </w:rPr>
        <w:t xml:space="preserve"> </w:t>
      </w:r>
      <w:r>
        <w:t>просматривается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последующее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естественно-научного</w:t>
      </w:r>
      <w:r>
        <w:rPr>
          <w:spacing w:val="1"/>
        </w:rPr>
        <w:t xml:space="preserve"> </w:t>
      </w:r>
      <w:r>
        <w:t>мировоззрения,</w:t>
      </w:r>
      <w:r>
        <w:rPr>
          <w:spacing w:val="1"/>
        </w:rPr>
        <w:t xml:space="preserve"> </w:t>
      </w:r>
      <w:r>
        <w:rPr>
          <w:spacing w:val="-1"/>
        </w:rPr>
        <w:t>экологического</w:t>
      </w:r>
      <w:r>
        <w:rPr>
          <w:spacing w:val="-17"/>
        </w:rPr>
        <w:t xml:space="preserve"> </w:t>
      </w:r>
      <w:r>
        <w:rPr>
          <w:spacing w:val="-1"/>
        </w:rPr>
        <w:t>мышления,</w:t>
      </w:r>
      <w:r>
        <w:rPr>
          <w:spacing w:val="-11"/>
        </w:rPr>
        <w:t xml:space="preserve"> </w:t>
      </w:r>
      <w:r>
        <w:rPr>
          <w:spacing w:val="-1"/>
        </w:rPr>
        <w:t>представлений</w:t>
      </w:r>
      <w:r>
        <w:rPr>
          <w:spacing w:val="-12"/>
        </w:rPr>
        <w:t xml:space="preserve"> </w:t>
      </w:r>
      <w:r>
        <w:rPr>
          <w:spacing w:val="-1"/>
        </w:rPr>
        <w:t>о</w:t>
      </w:r>
      <w:r>
        <w:rPr>
          <w:spacing w:val="-17"/>
        </w:rPr>
        <w:t xml:space="preserve"> </w:t>
      </w:r>
      <w:r>
        <w:rPr>
          <w:spacing w:val="-1"/>
        </w:rPr>
        <w:t>здоровом</w:t>
      </w:r>
      <w:r>
        <w:rPr>
          <w:spacing w:val="-10"/>
        </w:rPr>
        <w:t xml:space="preserve"> </w:t>
      </w:r>
      <w:r>
        <w:rPr>
          <w:spacing w:val="-1"/>
        </w:rPr>
        <w:t>образе</w:t>
      </w:r>
      <w:r>
        <w:rPr>
          <w:spacing w:val="-15"/>
        </w:rPr>
        <w:t xml:space="preserve"> </w:t>
      </w:r>
      <w:r>
        <w:rPr>
          <w:spacing w:val="-1"/>
        </w:rPr>
        <w:t>жизни,</w:t>
      </w:r>
      <w:r>
        <w:rPr>
          <w:spacing w:val="-12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воспитание</w:t>
      </w:r>
      <w:r>
        <w:rPr>
          <w:spacing w:val="-67"/>
        </w:rPr>
        <w:t xml:space="preserve"> </w:t>
      </w:r>
      <w:r>
        <w:t>бережного отношения к окружающей природной среде. В программе по биологии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показаны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«Биология»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планируемым</w:t>
      </w:r>
      <w:r>
        <w:rPr>
          <w:spacing w:val="1"/>
        </w:rPr>
        <w:t xml:space="preserve"> </w:t>
      </w:r>
      <w:r>
        <w:t>личностным,</w:t>
      </w:r>
      <w:r>
        <w:rPr>
          <w:spacing w:val="1"/>
        </w:rPr>
        <w:t xml:space="preserve"> </w:t>
      </w:r>
      <w:proofErr w:type="spellStart"/>
      <w:r>
        <w:t>метапредметным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предметным результатам обучения и в формировании </w:t>
      </w:r>
      <w:proofErr w:type="gramStart"/>
      <w:r>
        <w:t>основных видов учебно-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</w:t>
      </w:r>
      <w:proofErr w:type="gramEnd"/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биологического</w:t>
      </w:r>
      <w:r>
        <w:rPr>
          <w:spacing w:val="3"/>
        </w:rPr>
        <w:t xml:space="preserve"> </w:t>
      </w:r>
      <w:r>
        <w:t>образования на</w:t>
      </w:r>
      <w:r>
        <w:rPr>
          <w:spacing w:val="4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среднего</w:t>
      </w:r>
      <w:r>
        <w:rPr>
          <w:spacing w:val="-5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образования.</w:t>
      </w:r>
    </w:p>
    <w:p w:rsidR="00C23A5A" w:rsidRDefault="00C301FD">
      <w:pPr>
        <w:pStyle w:val="a3"/>
        <w:spacing w:line="259" w:lineRule="auto"/>
        <w:ind w:right="132" w:firstLine="569"/>
      </w:pP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«Биология»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lastRenderedPageBreak/>
        <w:t>завершает биологическое образование в школе и ориентирован на расширение и</w:t>
      </w:r>
      <w:r>
        <w:rPr>
          <w:spacing w:val="1"/>
        </w:rPr>
        <w:t xml:space="preserve"> </w:t>
      </w:r>
      <w:r>
        <w:t>углубление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основах</w:t>
      </w:r>
      <w:r>
        <w:rPr>
          <w:spacing w:val="1"/>
        </w:rPr>
        <w:t xml:space="preserve"> </w:t>
      </w:r>
      <w:r>
        <w:t>молекулярной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клеточной</w:t>
      </w:r>
      <w:r>
        <w:rPr>
          <w:spacing w:val="1"/>
        </w:rPr>
        <w:t xml:space="preserve"> </w:t>
      </w:r>
      <w:r>
        <w:t>биологии,</w:t>
      </w:r>
      <w:r>
        <w:rPr>
          <w:spacing w:val="1"/>
        </w:rPr>
        <w:t xml:space="preserve"> </w:t>
      </w:r>
      <w:r>
        <w:t>эмбриологии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генетики,</w:t>
      </w:r>
      <w:r>
        <w:rPr>
          <w:spacing w:val="1"/>
        </w:rPr>
        <w:t xml:space="preserve"> </w:t>
      </w:r>
      <w:r>
        <w:t>селекции,</w:t>
      </w:r>
      <w:r>
        <w:rPr>
          <w:spacing w:val="1"/>
        </w:rPr>
        <w:t xml:space="preserve"> </w:t>
      </w:r>
      <w:r>
        <w:t>биотехнологии,</w:t>
      </w:r>
      <w:r>
        <w:rPr>
          <w:spacing w:val="2"/>
        </w:rPr>
        <w:t xml:space="preserve"> </w:t>
      </w:r>
      <w:r>
        <w:t>эволюционного</w:t>
      </w:r>
      <w:r>
        <w:rPr>
          <w:spacing w:val="4"/>
        </w:rPr>
        <w:t xml:space="preserve"> </w:t>
      </w:r>
      <w:r>
        <w:t>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экологии.</w:t>
      </w:r>
    </w:p>
    <w:p w:rsidR="00C23A5A" w:rsidRDefault="00C301FD">
      <w:pPr>
        <w:pStyle w:val="a3"/>
        <w:spacing w:line="259" w:lineRule="auto"/>
        <w:ind w:right="137" w:firstLine="569"/>
      </w:pPr>
      <w:r>
        <w:t>Изучение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«Биология»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углубленном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ориентировано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последующему</w:t>
      </w:r>
      <w:r>
        <w:rPr>
          <w:spacing w:val="1"/>
        </w:rPr>
        <w:t xml:space="preserve"> </w:t>
      </w:r>
      <w:r>
        <w:t>получению</w:t>
      </w:r>
      <w:r>
        <w:rPr>
          <w:spacing w:val="1"/>
        </w:rPr>
        <w:t xml:space="preserve"> </w:t>
      </w:r>
      <w:r>
        <w:t>биологического образования в вузах и организациях среднего профессионального</w:t>
      </w:r>
      <w:r>
        <w:rPr>
          <w:spacing w:val="1"/>
        </w:rPr>
        <w:t xml:space="preserve"> </w:t>
      </w:r>
      <w:r>
        <w:t>образования. Основу его содержания составляет система биологических знаний,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систематических</w:t>
      </w:r>
      <w:r>
        <w:rPr>
          <w:spacing w:val="1"/>
        </w:rPr>
        <w:t xml:space="preserve"> </w:t>
      </w:r>
      <w:r>
        <w:t>разделов биологии на уровне основного общего образования, в 10–11 классах эти</w:t>
      </w:r>
      <w:r>
        <w:rPr>
          <w:spacing w:val="1"/>
        </w:rPr>
        <w:t xml:space="preserve"> </w:t>
      </w:r>
      <w:r>
        <w:t>знания</w:t>
      </w:r>
      <w:r>
        <w:rPr>
          <w:spacing w:val="43"/>
        </w:rPr>
        <w:t xml:space="preserve"> </w:t>
      </w:r>
      <w:r>
        <w:t>получают</w:t>
      </w:r>
      <w:r>
        <w:rPr>
          <w:spacing w:val="43"/>
        </w:rPr>
        <w:t xml:space="preserve"> </w:t>
      </w:r>
      <w:r>
        <w:t>развитие.</w:t>
      </w:r>
      <w:r>
        <w:rPr>
          <w:spacing w:val="44"/>
        </w:rPr>
        <w:t xml:space="preserve"> </w:t>
      </w:r>
      <w:r>
        <w:t>Так,</w:t>
      </w:r>
      <w:r>
        <w:rPr>
          <w:spacing w:val="46"/>
        </w:rPr>
        <w:t xml:space="preserve"> </w:t>
      </w:r>
      <w:r>
        <w:t>расширены</w:t>
      </w:r>
      <w:r>
        <w:rPr>
          <w:spacing w:val="42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углублены</w:t>
      </w:r>
      <w:r>
        <w:rPr>
          <w:spacing w:val="42"/>
        </w:rPr>
        <w:t xml:space="preserve"> </w:t>
      </w:r>
      <w:r>
        <w:t>биологические</w:t>
      </w:r>
      <w:r>
        <w:rPr>
          <w:spacing w:val="41"/>
        </w:rPr>
        <w:t xml:space="preserve"> </w:t>
      </w:r>
      <w:r>
        <w:t>знания</w:t>
      </w:r>
      <w:r>
        <w:rPr>
          <w:spacing w:val="-67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растениях,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грибах,</w:t>
      </w:r>
      <w:r>
        <w:rPr>
          <w:spacing w:val="1"/>
        </w:rPr>
        <w:t xml:space="preserve"> </w:t>
      </w:r>
      <w:r>
        <w:t>бактериях,</w:t>
      </w:r>
      <w:r>
        <w:rPr>
          <w:spacing w:val="1"/>
        </w:rPr>
        <w:t xml:space="preserve"> </w:t>
      </w:r>
      <w:r>
        <w:t>организме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дополнительно</w:t>
      </w:r>
      <w:r>
        <w:rPr>
          <w:spacing w:val="1"/>
        </w:rPr>
        <w:t xml:space="preserve"> </w:t>
      </w:r>
      <w:r>
        <w:t>включены</w:t>
      </w:r>
      <w:r>
        <w:rPr>
          <w:spacing w:val="1"/>
        </w:rPr>
        <w:t xml:space="preserve"> </w:t>
      </w:r>
      <w:r>
        <w:t>биологические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прикладного</w:t>
      </w:r>
      <w:r>
        <w:rPr>
          <w:spacing w:val="-9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поискового</w:t>
      </w:r>
      <w:r>
        <w:rPr>
          <w:spacing w:val="-9"/>
        </w:rPr>
        <w:t xml:space="preserve"> </w:t>
      </w:r>
      <w:r>
        <w:t>характера,</w:t>
      </w:r>
      <w:r>
        <w:rPr>
          <w:spacing w:val="-4"/>
        </w:rPr>
        <w:t xml:space="preserve"> </w:t>
      </w:r>
      <w:r>
        <w:t>которые</w:t>
      </w:r>
      <w:r>
        <w:rPr>
          <w:spacing w:val="-6"/>
        </w:rPr>
        <w:t xml:space="preserve"> </w:t>
      </w:r>
      <w:r>
        <w:t>можно</w:t>
      </w:r>
      <w:r>
        <w:rPr>
          <w:spacing w:val="-9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ориентиры</w:t>
      </w:r>
      <w:r>
        <w:rPr>
          <w:spacing w:val="-67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последующего</w:t>
      </w:r>
      <w:r>
        <w:rPr>
          <w:spacing w:val="-8"/>
        </w:rPr>
        <w:t xml:space="preserve"> </w:t>
      </w:r>
      <w:r>
        <w:t>выбора</w:t>
      </w:r>
      <w:r>
        <w:rPr>
          <w:spacing w:val="-13"/>
        </w:rPr>
        <w:t xml:space="preserve"> </w:t>
      </w:r>
      <w:r>
        <w:t>профессии.</w:t>
      </w:r>
      <w:r>
        <w:rPr>
          <w:spacing w:val="-8"/>
        </w:rPr>
        <w:t xml:space="preserve"> </w:t>
      </w:r>
      <w:r>
        <w:t>Возможна</w:t>
      </w:r>
      <w:r>
        <w:rPr>
          <w:spacing w:val="-13"/>
        </w:rPr>
        <w:t xml:space="preserve"> </w:t>
      </w:r>
      <w:r>
        <w:t>также</w:t>
      </w:r>
      <w:r>
        <w:rPr>
          <w:spacing w:val="-11"/>
        </w:rPr>
        <w:t xml:space="preserve"> </w:t>
      </w:r>
      <w:r>
        <w:t>интеграция</w:t>
      </w:r>
      <w:r>
        <w:rPr>
          <w:spacing w:val="-10"/>
        </w:rPr>
        <w:t xml:space="preserve"> </w:t>
      </w:r>
      <w:r>
        <w:t>биологических</w:t>
      </w:r>
      <w:r>
        <w:rPr>
          <w:spacing w:val="-68"/>
        </w:rPr>
        <w:t xml:space="preserve"> </w:t>
      </w:r>
      <w:r>
        <w:rPr>
          <w:spacing w:val="-1"/>
        </w:rPr>
        <w:t>знаний</w:t>
      </w:r>
      <w:r>
        <w:rPr>
          <w:spacing w:val="-12"/>
        </w:rPr>
        <w:t xml:space="preserve"> </w:t>
      </w:r>
      <w:r>
        <w:rPr>
          <w:spacing w:val="-1"/>
        </w:rPr>
        <w:t>с</w:t>
      </w:r>
      <w:r>
        <w:rPr>
          <w:spacing w:val="-13"/>
        </w:rPr>
        <w:t xml:space="preserve"> </w:t>
      </w:r>
      <w:r>
        <w:rPr>
          <w:spacing w:val="-1"/>
        </w:rPr>
        <w:t>соответствующими</w:t>
      </w:r>
      <w:r>
        <w:rPr>
          <w:spacing w:val="-12"/>
        </w:rPr>
        <w:t xml:space="preserve"> </w:t>
      </w:r>
      <w:r>
        <w:rPr>
          <w:spacing w:val="-1"/>
        </w:rPr>
        <w:t>знаниями,</w:t>
      </w:r>
      <w:r>
        <w:rPr>
          <w:spacing w:val="-18"/>
        </w:rPr>
        <w:t xml:space="preserve"> </w:t>
      </w:r>
      <w:r>
        <w:rPr>
          <w:spacing w:val="-1"/>
        </w:rPr>
        <w:t>полученными</w:t>
      </w:r>
      <w:r>
        <w:rPr>
          <w:spacing w:val="-12"/>
        </w:rPr>
        <w:t xml:space="preserve"> </w:t>
      </w:r>
      <w:r>
        <w:rPr>
          <w:spacing w:val="-1"/>
        </w:rPr>
        <w:t>обучающимися</w:t>
      </w:r>
      <w:r>
        <w:rPr>
          <w:spacing w:val="-12"/>
        </w:rPr>
        <w:t xml:space="preserve"> </w:t>
      </w:r>
      <w:r>
        <w:t>при</w:t>
      </w:r>
      <w:r>
        <w:rPr>
          <w:spacing w:val="-19"/>
        </w:rPr>
        <w:t xml:space="preserve"> </w:t>
      </w:r>
      <w:r>
        <w:t>изучении</w:t>
      </w:r>
      <w:r>
        <w:rPr>
          <w:spacing w:val="-68"/>
        </w:rPr>
        <w:t xml:space="preserve"> </w:t>
      </w:r>
      <w:r>
        <w:t>физики,</w:t>
      </w:r>
      <w:r>
        <w:rPr>
          <w:spacing w:val="2"/>
        </w:rPr>
        <w:t xml:space="preserve"> </w:t>
      </w:r>
      <w:r>
        <w:t>химии,</w:t>
      </w:r>
      <w:r>
        <w:rPr>
          <w:spacing w:val="-4"/>
        </w:rPr>
        <w:t xml:space="preserve"> </w:t>
      </w:r>
      <w:r>
        <w:t>географии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математики.</w:t>
      </w:r>
    </w:p>
    <w:p w:rsidR="00C23A5A" w:rsidRDefault="00C301FD">
      <w:pPr>
        <w:pStyle w:val="a3"/>
        <w:spacing w:line="259" w:lineRule="auto"/>
        <w:ind w:right="138" w:firstLine="569"/>
      </w:pPr>
      <w:r>
        <w:t>Структура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системно-уровневый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эволюционный</w:t>
      </w:r>
      <w:r>
        <w:rPr>
          <w:spacing w:val="16"/>
        </w:rPr>
        <w:t xml:space="preserve"> </w:t>
      </w:r>
      <w:r>
        <w:t>подходы</w:t>
      </w:r>
      <w:r>
        <w:rPr>
          <w:spacing w:val="15"/>
        </w:rPr>
        <w:t xml:space="preserve"> </w:t>
      </w:r>
      <w:r>
        <w:t>к</w:t>
      </w:r>
      <w:r>
        <w:rPr>
          <w:spacing w:val="17"/>
        </w:rPr>
        <w:t xml:space="preserve"> </w:t>
      </w:r>
      <w:r>
        <w:t>изучению</w:t>
      </w:r>
      <w:r>
        <w:rPr>
          <w:spacing w:val="15"/>
        </w:rPr>
        <w:t xml:space="preserve"> </w:t>
      </w:r>
      <w:r>
        <w:t>биологии.</w:t>
      </w:r>
      <w:r>
        <w:rPr>
          <w:spacing w:val="18"/>
        </w:rPr>
        <w:t xml:space="preserve"> </w:t>
      </w:r>
      <w:r>
        <w:t>Согласно</w:t>
      </w:r>
      <w:r>
        <w:rPr>
          <w:spacing w:val="13"/>
        </w:rPr>
        <w:t xml:space="preserve"> </w:t>
      </w:r>
      <w:r>
        <w:t>им,</w:t>
      </w:r>
      <w:r>
        <w:rPr>
          <w:spacing w:val="18"/>
        </w:rPr>
        <w:t xml:space="preserve"> </w:t>
      </w:r>
      <w:r>
        <w:t>изучаются</w:t>
      </w:r>
      <w:r>
        <w:rPr>
          <w:spacing w:val="16"/>
        </w:rPr>
        <w:t xml:space="preserve"> </w:t>
      </w:r>
      <w:r>
        <w:t>свойства</w:t>
      </w:r>
      <w:r>
        <w:rPr>
          <w:spacing w:val="-67"/>
        </w:rPr>
        <w:t xml:space="preserve"> </w:t>
      </w:r>
      <w:r>
        <w:t>и закономерности, характерные для живых систем разного уровня организации,</w:t>
      </w:r>
      <w:r>
        <w:rPr>
          <w:spacing w:val="1"/>
        </w:rPr>
        <w:t xml:space="preserve"> </w:t>
      </w:r>
      <w:r>
        <w:t>эволюции</w:t>
      </w:r>
      <w:r>
        <w:rPr>
          <w:spacing w:val="-7"/>
        </w:rPr>
        <w:t xml:space="preserve"> </w:t>
      </w:r>
      <w:r>
        <w:t>органического</w:t>
      </w:r>
      <w:r>
        <w:rPr>
          <w:spacing w:val="-10"/>
        </w:rPr>
        <w:t xml:space="preserve"> </w:t>
      </w:r>
      <w:r>
        <w:t>мира</w:t>
      </w:r>
      <w:r>
        <w:rPr>
          <w:spacing w:val="-9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Земле,</w:t>
      </w:r>
      <w:r>
        <w:rPr>
          <w:spacing w:val="-5"/>
        </w:rPr>
        <w:t xml:space="preserve"> </w:t>
      </w:r>
      <w:r>
        <w:t>сохранения</w:t>
      </w:r>
      <w:r>
        <w:rPr>
          <w:spacing w:val="-7"/>
        </w:rPr>
        <w:t xml:space="preserve"> </w:t>
      </w:r>
      <w:r>
        <w:t>биологического</w:t>
      </w:r>
      <w:r>
        <w:rPr>
          <w:spacing w:val="-10"/>
        </w:rPr>
        <w:t xml:space="preserve"> </w:t>
      </w:r>
      <w:r>
        <w:t>разнообразия</w:t>
      </w:r>
      <w:r>
        <w:rPr>
          <w:spacing w:val="-68"/>
        </w:rPr>
        <w:t xml:space="preserve"> </w:t>
      </w:r>
      <w:r>
        <w:t>планеты. Так, в 10 классе изучаются основы молекулярной и клеточной биологии,</w:t>
      </w:r>
      <w:r>
        <w:rPr>
          <w:spacing w:val="-67"/>
        </w:rPr>
        <w:t xml:space="preserve"> </w:t>
      </w:r>
      <w:r>
        <w:t>эмбриологии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генетики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селекции,</w:t>
      </w:r>
      <w:r>
        <w:rPr>
          <w:spacing w:val="1"/>
        </w:rPr>
        <w:t xml:space="preserve"> </w:t>
      </w:r>
      <w:r>
        <w:t>биотехнологии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синтетической</w:t>
      </w:r>
      <w:r>
        <w:rPr>
          <w:spacing w:val="1"/>
        </w:rPr>
        <w:t xml:space="preserve"> </w:t>
      </w:r>
      <w:r>
        <w:t>биологии,</w:t>
      </w:r>
      <w:r>
        <w:rPr>
          <w:spacing w:val="1"/>
        </w:rPr>
        <w:t xml:space="preserve"> </w:t>
      </w:r>
      <w:r>
        <w:t>актуализируются</w:t>
      </w:r>
      <w:r>
        <w:rPr>
          <w:spacing w:val="1"/>
        </w:rPr>
        <w:t xml:space="preserve"> </w:t>
      </w:r>
      <w:proofErr w:type="gramStart"/>
      <w:r>
        <w:t>знания</w:t>
      </w:r>
      <w:proofErr w:type="gramEnd"/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ботанике,</w:t>
      </w:r>
      <w:r>
        <w:rPr>
          <w:spacing w:val="1"/>
        </w:rPr>
        <w:t xml:space="preserve"> </w:t>
      </w:r>
      <w:r>
        <w:t>зоологии, анатомии, физиологии человека. В 11 классе изучаются эволюционное</w:t>
      </w:r>
      <w:r>
        <w:rPr>
          <w:spacing w:val="1"/>
        </w:rPr>
        <w:t xml:space="preserve"> </w:t>
      </w:r>
      <w:r>
        <w:t>учение,</w:t>
      </w:r>
      <w:r>
        <w:rPr>
          <w:spacing w:val="2"/>
        </w:rPr>
        <w:t xml:space="preserve"> </w:t>
      </w:r>
      <w:r>
        <w:t>основы</w:t>
      </w:r>
      <w:r>
        <w:rPr>
          <w:spacing w:val="-1"/>
        </w:rPr>
        <w:t xml:space="preserve"> </w:t>
      </w:r>
      <w:r>
        <w:t>экологии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учение</w:t>
      </w:r>
      <w:r>
        <w:rPr>
          <w:spacing w:val="-1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биосфере.</w:t>
      </w:r>
    </w:p>
    <w:p w:rsidR="00C23A5A" w:rsidRDefault="00C301FD" w:rsidP="00C301FD">
      <w:pPr>
        <w:pStyle w:val="a3"/>
        <w:spacing w:line="256" w:lineRule="auto"/>
        <w:ind w:right="132" w:firstLine="569"/>
      </w:pPr>
      <w:r>
        <w:t>Учебный предмет «Биология» призван</w:t>
      </w:r>
      <w:r>
        <w:rPr>
          <w:strike/>
        </w:rPr>
        <w:t>а</w:t>
      </w:r>
      <w:r>
        <w:t xml:space="preserve"> обеспечить освоение обучающимися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35"/>
        </w:rPr>
        <w:t xml:space="preserve"> </w:t>
      </w:r>
      <w:r>
        <w:t>теорий</w:t>
      </w:r>
      <w:r>
        <w:rPr>
          <w:spacing w:val="39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законов,</w:t>
      </w:r>
      <w:r>
        <w:rPr>
          <w:spacing w:val="40"/>
        </w:rPr>
        <w:t xml:space="preserve"> </w:t>
      </w:r>
      <w:r>
        <w:t>идей,</w:t>
      </w:r>
      <w:r>
        <w:rPr>
          <w:spacing w:val="40"/>
        </w:rPr>
        <w:t xml:space="preserve"> </w:t>
      </w:r>
      <w:r>
        <w:t>принципов</w:t>
      </w:r>
      <w:r>
        <w:rPr>
          <w:spacing w:val="36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правил,</w:t>
      </w:r>
      <w:r>
        <w:rPr>
          <w:spacing w:val="40"/>
        </w:rPr>
        <w:t xml:space="preserve"> </w:t>
      </w:r>
      <w:r>
        <w:t>лежащих</w:t>
      </w:r>
      <w:r>
        <w:rPr>
          <w:spacing w:val="36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основе современной</w:t>
      </w:r>
      <w:r>
        <w:rPr>
          <w:spacing w:val="1"/>
        </w:rPr>
        <w:t xml:space="preserve"> </w:t>
      </w:r>
      <w:r>
        <w:t>естественно-научной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строении,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клетки,</w:t>
      </w:r>
      <w:r>
        <w:rPr>
          <w:spacing w:val="1"/>
        </w:rPr>
        <w:t xml:space="preserve"> </w:t>
      </w:r>
      <w:r>
        <w:t>организма,</w:t>
      </w:r>
      <w:r>
        <w:rPr>
          <w:spacing w:val="1"/>
        </w:rPr>
        <w:t xml:space="preserve"> </w:t>
      </w:r>
      <w:r>
        <w:t>популяции,</w:t>
      </w:r>
      <w:r>
        <w:rPr>
          <w:spacing w:val="1"/>
        </w:rPr>
        <w:t xml:space="preserve"> </w:t>
      </w:r>
      <w:r>
        <w:t>биоценоза,</w:t>
      </w:r>
      <w:r>
        <w:rPr>
          <w:spacing w:val="1"/>
        </w:rPr>
        <w:t xml:space="preserve"> </w:t>
      </w:r>
      <w:r>
        <w:t>экосистемы,</w:t>
      </w:r>
      <w:r>
        <w:rPr>
          <w:spacing w:val="47"/>
        </w:rPr>
        <w:t xml:space="preserve"> </w:t>
      </w:r>
      <w:r>
        <w:t>о</w:t>
      </w:r>
      <w:r>
        <w:rPr>
          <w:spacing w:val="41"/>
        </w:rPr>
        <w:t xml:space="preserve"> </w:t>
      </w:r>
      <w:r>
        <w:t>выдающихся</w:t>
      </w:r>
      <w:r>
        <w:rPr>
          <w:spacing w:val="45"/>
        </w:rPr>
        <w:t xml:space="preserve"> </w:t>
      </w:r>
      <w:r>
        <w:t>научных</w:t>
      </w:r>
      <w:r>
        <w:rPr>
          <w:spacing w:val="41"/>
        </w:rPr>
        <w:t xml:space="preserve"> </w:t>
      </w:r>
      <w:r>
        <w:t>достижениях,</w:t>
      </w:r>
      <w:r>
        <w:rPr>
          <w:spacing w:val="46"/>
        </w:rPr>
        <w:t xml:space="preserve"> </w:t>
      </w:r>
      <w:r>
        <w:t>современных</w:t>
      </w:r>
      <w:r>
        <w:rPr>
          <w:spacing w:val="41"/>
        </w:rPr>
        <w:t xml:space="preserve"> </w:t>
      </w:r>
      <w:r>
        <w:t>исследованиях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биологии,</w:t>
      </w:r>
      <w:r>
        <w:rPr>
          <w:spacing w:val="1"/>
        </w:rPr>
        <w:t xml:space="preserve"> </w:t>
      </w:r>
      <w:r>
        <w:t>прикладных</w:t>
      </w:r>
      <w:r>
        <w:rPr>
          <w:spacing w:val="1"/>
        </w:rPr>
        <w:t xml:space="preserve"> </w:t>
      </w:r>
      <w:r>
        <w:t>аспектах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proofErr w:type="gramStart"/>
      <w:r>
        <w:rPr>
          <w:spacing w:val="-1"/>
        </w:rPr>
        <w:t>поддержания</w:t>
      </w:r>
      <w:r>
        <w:rPr>
          <w:spacing w:val="-7"/>
        </w:rPr>
        <w:t xml:space="preserve"> </w:t>
      </w:r>
      <w:r>
        <w:rPr>
          <w:spacing w:val="-1"/>
        </w:rPr>
        <w:t>интереса</w:t>
      </w:r>
      <w:proofErr w:type="gramEnd"/>
      <w:r>
        <w:rPr>
          <w:spacing w:val="-3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биологии</w:t>
      </w:r>
      <w:r>
        <w:rPr>
          <w:spacing w:val="-6"/>
        </w:rPr>
        <w:t xml:space="preserve"> </w:t>
      </w:r>
      <w:r>
        <w:t>наряду</w:t>
      </w:r>
      <w:r>
        <w:rPr>
          <w:spacing w:val="-18"/>
        </w:rPr>
        <w:t xml:space="preserve"> </w:t>
      </w:r>
      <w:r>
        <w:t>со</w:t>
      </w:r>
      <w:r>
        <w:rPr>
          <w:spacing w:val="-10"/>
        </w:rPr>
        <w:t xml:space="preserve"> </w:t>
      </w:r>
      <w:r>
        <w:t>значительным</w:t>
      </w:r>
      <w:r>
        <w:rPr>
          <w:spacing w:val="-6"/>
        </w:rPr>
        <w:t xml:space="preserve"> </w:t>
      </w:r>
      <w:r>
        <w:t>объёмом</w:t>
      </w:r>
      <w:r>
        <w:rPr>
          <w:spacing w:val="-67"/>
        </w:rPr>
        <w:t xml:space="preserve"> </w:t>
      </w:r>
      <w:r>
        <w:t>теоретического материала в содержании программы по биологии предусмотрено</w:t>
      </w:r>
      <w:r>
        <w:rPr>
          <w:spacing w:val="1"/>
        </w:rPr>
        <w:t xml:space="preserve"> </w:t>
      </w:r>
      <w:r>
        <w:t>знакомство с историей становления и развития той или иной области биологии,</w:t>
      </w:r>
      <w:r>
        <w:rPr>
          <w:spacing w:val="1"/>
        </w:rPr>
        <w:t xml:space="preserve"> </w:t>
      </w:r>
      <w:r>
        <w:t>вкладом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учёных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экологических</w:t>
      </w:r>
      <w:r>
        <w:rPr>
          <w:spacing w:val="-3"/>
        </w:rPr>
        <w:t xml:space="preserve"> </w:t>
      </w:r>
      <w:r>
        <w:t>проблем.</w:t>
      </w:r>
    </w:p>
    <w:p w:rsidR="00C23A5A" w:rsidRDefault="00C301FD">
      <w:pPr>
        <w:pStyle w:val="a3"/>
        <w:spacing w:line="254" w:lineRule="auto"/>
        <w:ind w:right="131" w:firstLine="569"/>
      </w:pPr>
      <w:r>
        <w:t>Цель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«Биология»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углублённом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овладение обучающимися знаниями о структурно-функциональной организации</w:t>
      </w:r>
      <w:r>
        <w:rPr>
          <w:spacing w:val="1"/>
        </w:rPr>
        <w:t xml:space="preserve"> </w:t>
      </w:r>
      <w:r>
        <w:t>живых систем</w:t>
      </w:r>
      <w:r>
        <w:rPr>
          <w:spacing w:val="70"/>
        </w:rPr>
        <w:t xml:space="preserve"> </w:t>
      </w:r>
      <w:r>
        <w:t>разного</w:t>
      </w:r>
      <w:r>
        <w:rPr>
          <w:spacing w:val="70"/>
        </w:rPr>
        <w:t xml:space="preserve"> </w:t>
      </w:r>
      <w:r>
        <w:t>ранга и</w:t>
      </w:r>
      <w:r>
        <w:rPr>
          <w:spacing w:val="70"/>
        </w:rPr>
        <w:t xml:space="preserve"> </w:t>
      </w:r>
      <w:r>
        <w:t>приобретение</w:t>
      </w:r>
      <w:r>
        <w:rPr>
          <w:spacing w:val="70"/>
        </w:rPr>
        <w:t xml:space="preserve"> </w:t>
      </w:r>
      <w:r>
        <w:t>умений</w:t>
      </w:r>
      <w:r>
        <w:rPr>
          <w:spacing w:val="70"/>
        </w:rPr>
        <w:t xml:space="preserve"> </w:t>
      </w:r>
      <w:r>
        <w:t>использовать</w:t>
      </w:r>
      <w:r>
        <w:rPr>
          <w:spacing w:val="70"/>
        </w:rPr>
        <w:t xml:space="preserve"> </w:t>
      </w:r>
      <w:r>
        <w:t>эти</w:t>
      </w:r>
      <w:r>
        <w:rPr>
          <w:spacing w:val="70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определённой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71"/>
        </w:rPr>
        <w:t xml:space="preserve"> </w:t>
      </w:r>
      <w:r>
        <w:t>связанной</w:t>
      </w:r>
      <w:r>
        <w:rPr>
          <w:spacing w:val="7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биологией,   или   к   выбору   учебного   заведения</w:t>
      </w:r>
      <w:r>
        <w:rPr>
          <w:spacing w:val="1"/>
        </w:rPr>
        <w:t xml:space="preserve"> </w:t>
      </w:r>
      <w:r>
        <w:lastRenderedPageBreak/>
        <w:t>для</w:t>
      </w:r>
      <w:r>
        <w:rPr>
          <w:spacing w:val="1"/>
        </w:rPr>
        <w:t xml:space="preserve"> </w:t>
      </w:r>
      <w:r>
        <w:t>продолжения</w:t>
      </w:r>
      <w:r>
        <w:rPr>
          <w:spacing w:val="2"/>
        </w:rPr>
        <w:t xml:space="preserve"> </w:t>
      </w:r>
      <w:r>
        <w:t>биологического</w:t>
      </w:r>
      <w:r>
        <w:rPr>
          <w:spacing w:val="-4"/>
        </w:rPr>
        <w:t xml:space="preserve"> </w:t>
      </w:r>
      <w:r>
        <w:t>образования.</w:t>
      </w:r>
    </w:p>
    <w:p w:rsidR="00C23A5A" w:rsidRDefault="00C301FD">
      <w:pPr>
        <w:pStyle w:val="a3"/>
        <w:spacing w:line="252" w:lineRule="auto"/>
        <w:ind w:right="154" w:firstLine="569"/>
      </w:pPr>
      <w:r>
        <w:t>Достижение цели изучения учебного предмета «Биология» на углублённом</w:t>
      </w:r>
      <w:r>
        <w:rPr>
          <w:spacing w:val="1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обеспечивается</w:t>
      </w:r>
      <w:r>
        <w:rPr>
          <w:spacing w:val="2"/>
        </w:rPr>
        <w:t xml:space="preserve"> </w:t>
      </w:r>
      <w:r>
        <w:t>решением</w:t>
      </w:r>
      <w:r>
        <w:rPr>
          <w:spacing w:val="2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задач:</w:t>
      </w:r>
    </w:p>
    <w:p w:rsidR="00C23A5A" w:rsidRDefault="00C301FD">
      <w:pPr>
        <w:pStyle w:val="a3"/>
        <w:spacing w:before="4" w:line="254" w:lineRule="auto"/>
        <w:ind w:right="132" w:firstLine="569"/>
      </w:pPr>
      <w:r>
        <w:t>освоение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знаний: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теориях,</w:t>
      </w:r>
      <w:r>
        <w:rPr>
          <w:spacing w:val="1"/>
        </w:rPr>
        <w:t xml:space="preserve"> </w:t>
      </w:r>
      <w:r>
        <w:t>концепциях,</w:t>
      </w:r>
      <w:r>
        <w:rPr>
          <w:spacing w:val="1"/>
        </w:rPr>
        <w:t xml:space="preserve"> </w:t>
      </w:r>
      <w:r>
        <w:t>гипотезах,</w:t>
      </w:r>
      <w:r>
        <w:rPr>
          <w:spacing w:val="1"/>
        </w:rPr>
        <w:t xml:space="preserve"> </w:t>
      </w:r>
      <w:r>
        <w:t>законах,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 xml:space="preserve">правилах,   </w:t>
      </w:r>
      <w:proofErr w:type="gramEnd"/>
      <w:r>
        <w:t>составляющих   современную   естественно-научную   картину   мира;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строении,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(клетка,</w:t>
      </w:r>
      <w:r>
        <w:rPr>
          <w:spacing w:val="1"/>
        </w:rPr>
        <w:t xml:space="preserve"> </w:t>
      </w:r>
      <w:r>
        <w:t>организм, популяция, вид, биогеоценоз, биосфера); о выдающихся открытиях и</w:t>
      </w:r>
      <w:r>
        <w:rPr>
          <w:spacing w:val="1"/>
        </w:rPr>
        <w:t xml:space="preserve"> </w:t>
      </w:r>
      <w:r>
        <w:t>современных</w:t>
      </w:r>
      <w:r>
        <w:rPr>
          <w:spacing w:val="-4"/>
        </w:rPr>
        <w:t xml:space="preserve"> </w:t>
      </w:r>
      <w:r>
        <w:t>исследованиях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биологии;</w:t>
      </w:r>
    </w:p>
    <w:p w:rsidR="00C23A5A" w:rsidRDefault="00C301FD">
      <w:pPr>
        <w:pStyle w:val="a3"/>
        <w:spacing w:line="254" w:lineRule="auto"/>
        <w:ind w:right="142" w:firstLine="569"/>
      </w:pPr>
      <w:r>
        <w:t>ознакомление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природы:</w:t>
      </w:r>
      <w:r>
        <w:rPr>
          <w:spacing w:val="-67"/>
        </w:rPr>
        <w:t xml:space="preserve"> </w:t>
      </w:r>
      <w:r>
        <w:t>исследовательскими методами биологических наук (молекулярной и клеточной</w:t>
      </w:r>
      <w:r>
        <w:rPr>
          <w:spacing w:val="1"/>
        </w:rPr>
        <w:t xml:space="preserve"> </w:t>
      </w:r>
      <w:r>
        <w:t>биологии, эмбриологии и биологии развития, генетики и селекции, биотехнологии</w:t>
      </w:r>
      <w:r>
        <w:rPr>
          <w:spacing w:val="-6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синтетической</w:t>
      </w:r>
      <w:r>
        <w:rPr>
          <w:spacing w:val="-15"/>
        </w:rPr>
        <w:t xml:space="preserve"> </w:t>
      </w:r>
      <w:r>
        <w:t>биологии,</w:t>
      </w:r>
      <w:r>
        <w:rPr>
          <w:spacing w:val="-8"/>
        </w:rPr>
        <w:t xml:space="preserve"> </w:t>
      </w:r>
      <w:r>
        <w:t>палеонтологии,</w:t>
      </w:r>
      <w:r>
        <w:rPr>
          <w:spacing w:val="-8"/>
        </w:rPr>
        <w:t xml:space="preserve"> </w:t>
      </w:r>
      <w:r>
        <w:t>экологии);</w:t>
      </w:r>
      <w:r>
        <w:rPr>
          <w:spacing w:val="-9"/>
        </w:rPr>
        <w:t xml:space="preserve"> </w:t>
      </w:r>
      <w:r>
        <w:t>методами</w:t>
      </w:r>
      <w:r>
        <w:rPr>
          <w:spacing w:val="-9"/>
        </w:rPr>
        <w:t xml:space="preserve"> </w:t>
      </w:r>
      <w:r>
        <w:t>самостоятельного</w:t>
      </w:r>
      <w:r>
        <w:rPr>
          <w:spacing w:val="-67"/>
        </w:rPr>
        <w:t xml:space="preserve"> </w:t>
      </w:r>
      <w:r>
        <w:t>проведения биологических исследований в лаборатории и в природе (наблюдение,</w:t>
      </w:r>
      <w:r>
        <w:rPr>
          <w:spacing w:val="-68"/>
        </w:rPr>
        <w:t xml:space="preserve"> </w:t>
      </w:r>
      <w:r>
        <w:t>измерение,</w:t>
      </w:r>
      <w:r>
        <w:rPr>
          <w:spacing w:val="2"/>
        </w:rPr>
        <w:t xml:space="preserve"> </w:t>
      </w:r>
      <w:r>
        <w:t>эксперимент,</w:t>
      </w:r>
      <w:r>
        <w:rPr>
          <w:spacing w:val="2"/>
        </w:rPr>
        <w:t xml:space="preserve"> </w:t>
      </w:r>
      <w:r>
        <w:t>моделирование);</w:t>
      </w:r>
    </w:p>
    <w:p w:rsidR="00C23A5A" w:rsidRDefault="00C301FD">
      <w:pPr>
        <w:pStyle w:val="a3"/>
        <w:spacing w:line="254" w:lineRule="auto"/>
        <w:ind w:right="131" w:firstLine="569"/>
      </w:pPr>
      <w:r>
        <w:t>овладение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умениями: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находить,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биологическую</w:t>
      </w:r>
      <w:r>
        <w:rPr>
          <w:spacing w:val="1"/>
        </w:rPr>
        <w:t xml:space="preserve"> </w:t>
      </w:r>
      <w:r>
        <w:t>информацию;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биологической</w:t>
      </w:r>
      <w:r>
        <w:rPr>
          <w:spacing w:val="1"/>
        </w:rPr>
        <w:t xml:space="preserve"> </w:t>
      </w:r>
      <w:r>
        <w:t>терминологией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символикой;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развитием биологии и социально-экономическими и экологическими проблемами</w:t>
      </w:r>
      <w:r>
        <w:rPr>
          <w:spacing w:val="1"/>
        </w:rPr>
        <w:t xml:space="preserve"> </w:t>
      </w:r>
      <w:r>
        <w:t>человечества;</w:t>
      </w:r>
      <w:r>
        <w:rPr>
          <w:spacing w:val="126"/>
        </w:rPr>
        <w:t xml:space="preserve"> </w:t>
      </w:r>
      <w:r>
        <w:t xml:space="preserve">оценивать  </w:t>
      </w:r>
      <w:r>
        <w:rPr>
          <w:spacing w:val="55"/>
        </w:rPr>
        <w:t xml:space="preserve"> </w:t>
      </w:r>
      <w:r>
        <w:t xml:space="preserve">последствия  </w:t>
      </w:r>
      <w:r>
        <w:rPr>
          <w:spacing w:val="55"/>
        </w:rPr>
        <w:t xml:space="preserve"> </w:t>
      </w:r>
      <w:r>
        <w:t xml:space="preserve">своей  </w:t>
      </w:r>
      <w:r>
        <w:rPr>
          <w:spacing w:val="55"/>
        </w:rPr>
        <w:t xml:space="preserve"> </w:t>
      </w:r>
      <w:r>
        <w:t xml:space="preserve">деятельности  </w:t>
      </w:r>
      <w:r>
        <w:rPr>
          <w:spacing w:val="56"/>
        </w:rPr>
        <w:t xml:space="preserve"> </w:t>
      </w:r>
      <w:r>
        <w:t xml:space="preserve">по  </w:t>
      </w:r>
      <w:r>
        <w:rPr>
          <w:spacing w:val="51"/>
        </w:rPr>
        <w:t xml:space="preserve"> </w:t>
      </w:r>
      <w:r>
        <w:t>отношению</w:t>
      </w:r>
      <w:r>
        <w:rPr>
          <w:spacing w:val="-68"/>
        </w:rPr>
        <w:t xml:space="preserve"> </w:t>
      </w:r>
      <w:r>
        <w:rPr>
          <w:spacing w:val="-1"/>
        </w:rPr>
        <w:t>к</w:t>
      </w:r>
      <w:r>
        <w:rPr>
          <w:spacing w:val="-5"/>
        </w:rPr>
        <w:t xml:space="preserve"> </w:t>
      </w:r>
      <w:r>
        <w:rPr>
          <w:spacing w:val="-1"/>
        </w:rPr>
        <w:t>окружающей</w:t>
      </w:r>
      <w:r>
        <w:rPr>
          <w:spacing w:val="-6"/>
        </w:rPr>
        <w:t xml:space="preserve"> </w:t>
      </w:r>
      <w:r>
        <w:rPr>
          <w:spacing w:val="-1"/>
        </w:rPr>
        <w:t>природной</w:t>
      </w:r>
      <w:r>
        <w:rPr>
          <w:spacing w:val="-5"/>
        </w:rPr>
        <w:t xml:space="preserve"> </w:t>
      </w:r>
      <w:r>
        <w:rPr>
          <w:spacing w:val="-1"/>
        </w:rPr>
        <w:t>среде,</w:t>
      </w:r>
      <w:r>
        <w:rPr>
          <w:spacing w:val="-4"/>
        </w:rPr>
        <w:t xml:space="preserve"> </w:t>
      </w:r>
      <w:r>
        <w:rPr>
          <w:spacing w:val="-1"/>
        </w:rPr>
        <w:t>собственному</w:t>
      </w:r>
      <w:r>
        <w:rPr>
          <w:spacing w:val="-16"/>
        </w:rPr>
        <w:t xml:space="preserve"> </w:t>
      </w:r>
      <w:r>
        <w:rPr>
          <w:spacing w:val="-1"/>
        </w:rPr>
        <w:t>здоровью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здоровью</w:t>
      </w:r>
      <w:r>
        <w:rPr>
          <w:spacing w:val="-6"/>
        </w:rPr>
        <w:t xml:space="preserve"> </w:t>
      </w:r>
      <w:r>
        <w:t>окружающих</w:t>
      </w:r>
      <w:r>
        <w:rPr>
          <w:spacing w:val="-67"/>
        </w:rPr>
        <w:t xml:space="preserve"> </w:t>
      </w:r>
      <w:r>
        <w:t>людей;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инфекционных</w:t>
      </w:r>
      <w:r>
        <w:rPr>
          <w:spacing w:val="1"/>
        </w:rPr>
        <w:t xml:space="preserve"> </w:t>
      </w:r>
      <w:r>
        <w:t>заболеваний,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техногенного   характера;  </w:t>
      </w:r>
      <w:r>
        <w:rPr>
          <w:spacing w:val="1"/>
        </w:rPr>
        <w:t xml:space="preserve"> </w:t>
      </w:r>
      <w:r>
        <w:t>характеризовать    современные    научные    открытия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области</w:t>
      </w:r>
      <w:r>
        <w:rPr>
          <w:spacing w:val="2"/>
        </w:rPr>
        <w:t xml:space="preserve"> </w:t>
      </w:r>
      <w:r>
        <w:t>биологии;</w:t>
      </w:r>
    </w:p>
    <w:p w:rsidR="00C23A5A" w:rsidRDefault="00C301FD" w:rsidP="00C301FD">
      <w:pPr>
        <w:pStyle w:val="a3"/>
        <w:spacing w:line="256" w:lineRule="auto"/>
        <w:ind w:right="135" w:firstLine="569"/>
      </w:pPr>
      <w:r>
        <w:t>развитие   у</w:t>
      </w:r>
      <w:r>
        <w:rPr>
          <w:spacing w:val="70"/>
        </w:rPr>
        <w:t xml:space="preserve"> </w:t>
      </w:r>
      <w:r>
        <w:t>обучающихся   интеллектуальных</w:t>
      </w:r>
      <w:r>
        <w:rPr>
          <w:spacing w:val="70"/>
        </w:rPr>
        <w:t xml:space="preserve"> </w:t>
      </w:r>
      <w:r>
        <w:t>и   творческих</w:t>
      </w:r>
      <w:r>
        <w:rPr>
          <w:spacing w:val="70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процессе</w:t>
      </w:r>
      <w:r>
        <w:rPr>
          <w:spacing w:val="18"/>
        </w:rPr>
        <w:t xml:space="preserve"> </w:t>
      </w:r>
      <w:r>
        <w:t>знакомства</w:t>
      </w:r>
      <w:r>
        <w:rPr>
          <w:spacing w:val="26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выдающимися</w:t>
      </w:r>
      <w:r>
        <w:rPr>
          <w:spacing w:val="21"/>
        </w:rPr>
        <w:t xml:space="preserve"> </w:t>
      </w:r>
      <w:r>
        <w:t>открытиями</w:t>
      </w:r>
      <w:r>
        <w:rPr>
          <w:spacing w:val="21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современными</w:t>
      </w:r>
      <w:bookmarkStart w:id="1" w:name="_bookmark1"/>
      <w:bookmarkEnd w:id="1"/>
      <w:r>
        <w:t xml:space="preserve"> исследованиями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биологии,</w:t>
      </w:r>
      <w:r>
        <w:rPr>
          <w:spacing w:val="1"/>
        </w:rPr>
        <w:t xml:space="preserve"> </w:t>
      </w:r>
      <w:r>
        <w:t>решаемыми</w:t>
      </w:r>
      <w:r>
        <w:rPr>
          <w:spacing w:val="1"/>
        </w:rPr>
        <w:t xml:space="preserve"> </w:t>
      </w:r>
      <w:r>
        <w:t>ею</w:t>
      </w:r>
      <w:r>
        <w:rPr>
          <w:spacing w:val="1"/>
        </w:rPr>
        <w:t xml:space="preserve"> </w:t>
      </w:r>
      <w:r>
        <w:t>проблемами,</w:t>
      </w:r>
      <w:r>
        <w:rPr>
          <w:spacing w:val="1"/>
        </w:rPr>
        <w:t xml:space="preserve"> </w:t>
      </w:r>
      <w:r>
        <w:t>методологией</w:t>
      </w:r>
      <w:r>
        <w:rPr>
          <w:spacing w:val="1"/>
        </w:rPr>
        <w:t xml:space="preserve"> </w:t>
      </w:r>
      <w:r>
        <w:t>биологического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экспериментальных</w:t>
      </w:r>
      <w:r>
        <w:rPr>
          <w:spacing w:val="1"/>
        </w:rPr>
        <w:t xml:space="preserve"> </w:t>
      </w:r>
      <w:r>
        <w:t>исследований,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моделирования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процессов;</w:t>
      </w:r>
    </w:p>
    <w:p w:rsidR="00C23A5A" w:rsidRDefault="00C301FD">
      <w:pPr>
        <w:pStyle w:val="a3"/>
        <w:spacing w:line="259" w:lineRule="auto"/>
        <w:ind w:right="144" w:firstLine="569"/>
      </w:pPr>
      <w:r>
        <w:t>воспитание</w:t>
      </w:r>
      <w:r>
        <w:rPr>
          <w:spacing w:val="3"/>
        </w:rPr>
        <w:t xml:space="preserve"> </w:t>
      </w:r>
      <w:r>
        <w:t>у</w:t>
      </w:r>
      <w:r>
        <w:rPr>
          <w:spacing w:val="-15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ценностного</w:t>
      </w:r>
      <w:r>
        <w:rPr>
          <w:spacing w:val="-8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живой</w:t>
      </w:r>
      <w:r>
        <w:rPr>
          <w:spacing w:val="-9"/>
        </w:rPr>
        <w:t xml:space="preserve"> </w:t>
      </w:r>
      <w:r>
        <w:t>природе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целом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отдельным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объектам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явлениям;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экологической,</w:t>
      </w:r>
      <w:r>
        <w:rPr>
          <w:spacing w:val="1"/>
        </w:rPr>
        <w:t xml:space="preserve"> </w:t>
      </w:r>
      <w:r>
        <w:t>генетической</w:t>
      </w:r>
      <w:r>
        <w:rPr>
          <w:spacing w:val="1"/>
        </w:rPr>
        <w:t xml:space="preserve"> </w:t>
      </w:r>
      <w:r>
        <w:t>грамотности,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природе;</w:t>
      </w:r>
      <w:r>
        <w:rPr>
          <w:spacing w:val="1"/>
        </w:rPr>
        <w:t xml:space="preserve"> </w:t>
      </w:r>
      <w:r>
        <w:t>интеграции</w:t>
      </w:r>
      <w:r>
        <w:rPr>
          <w:spacing w:val="-67"/>
        </w:rPr>
        <w:t xml:space="preserve"> </w:t>
      </w:r>
      <w:r>
        <w:t>естественно-научных</w:t>
      </w:r>
      <w:r>
        <w:rPr>
          <w:spacing w:val="-4"/>
        </w:rPr>
        <w:t xml:space="preserve"> </w:t>
      </w:r>
      <w:r>
        <w:t>знаний;</w:t>
      </w:r>
    </w:p>
    <w:p w:rsidR="00C23A5A" w:rsidRDefault="00C301FD">
      <w:pPr>
        <w:pStyle w:val="a3"/>
        <w:spacing w:line="259" w:lineRule="auto"/>
        <w:ind w:right="142" w:firstLine="569"/>
      </w:pPr>
      <w:r>
        <w:t>приобретение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рациональном</w:t>
      </w:r>
      <w:r>
        <w:rPr>
          <w:spacing w:val="1"/>
        </w:rPr>
        <w:t xml:space="preserve"> </w:t>
      </w:r>
      <w:r>
        <w:t>природопользовании (соблюдение правил поведения в природе, охраны видов,</w:t>
      </w:r>
      <w:r>
        <w:rPr>
          <w:spacing w:val="1"/>
        </w:rPr>
        <w:t xml:space="preserve"> </w:t>
      </w:r>
      <w:r>
        <w:rPr>
          <w:spacing w:val="-1"/>
        </w:rPr>
        <w:t>экосистем,</w:t>
      </w:r>
      <w:r>
        <w:rPr>
          <w:spacing w:val="-13"/>
        </w:rPr>
        <w:t xml:space="preserve"> </w:t>
      </w:r>
      <w:r>
        <w:t>биосферы),</w:t>
      </w:r>
      <w:r>
        <w:rPr>
          <w:spacing w:val="-12"/>
        </w:rPr>
        <w:t xml:space="preserve"> </w:t>
      </w:r>
      <w:r>
        <w:t>сохранении</w:t>
      </w:r>
      <w:r>
        <w:rPr>
          <w:spacing w:val="-13"/>
        </w:rPr>
        <w:t xml:space="preserve"> </w:t>
      </w:r>
      <w:r>
        <w:t>собственного</w:t>
      </w:r>
      <w:r>
        <w:rPr>
          <w:spacing w:val="-17"/>
        </w:rPr>
        <w:t xml:space="preserve"> </w:t>
      </w:r>
      <w:r>
        <w:t>здоровья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здоровья</w:t>
      </w:r>
      <w:r>
        <w:rPr>
          <w:spacing w:val="-13"/>
        </w:rPr>
        <w:t xml:space="preserve"> </w:t>
      </w:r>
      <w:r>
        <w:t>окружающих</w:t>
      </w:r>
      <w:r>
        <w:rPr>
          <w:spacing w:val="-67"/>
        </w:rPr>
        <w:t xml:space="preserve"> </w:t>
      </w:r>
      <w:r>
        <w:t>людей (соблюдения мер профилактики заболеваний, обеспечение безопасности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техногенного</w:t>
      </w:r>
      <w:r>
        <w:rPr>
          <w:spacing w:val="1"/>
        </w:rPr>
        <w:t xml:space="preserve"> </w:t>
      </w:r>
      <w:proofErr w:type="gramStart"/>
      <w:r>
        <w:t xml:space="preserve">характера)  </w:t>
      </w:r>
      <w:r>
        <w:rPr>
          <w:spacing w:val="23"/>
        </w:rPr>
        <w:t xml:space="preserve"> </w:t>
      </w:r>
      <w:proofErr w:type="gramEnd"/>
      <w:r>
        <w:t xml:space="preserve">на   </w:t>
      </w:r>
      <w:r>
        <w:rPr>
          <w:spacing w:val="19"/>
        </w:rPr>
        <w:t xml:space="preserve"> </w:t>
      </w:r>
      <w:r>
        <w:t xml:space="preserve">основе   </w:t>
      </w:r>
      <w:r>
        <w:rPr>
          <w:spacing w:val="20"/>
        </w:rPr>
        <w:t xml:space="preserve"> </w:t>
      </w:r>
      <w:r>
        <w:t xml:space="preserve">использования   </w:t>
      </w:r>
      <w:r>
        <w:rPr>
          <w:spacing w:val="21"/>
        </w:rPr>
        <w:t xml:space="preserve"> </w:t>
      </w:r>
      <w:r>
        <w:t xml:space="preserve">биологических   </w:t>
      </w:r>
      <w:r>
        <w:rPr>
          <w:spacing w:val="18"/>
        </w:rPr>
        <w:t xml:space="preserve"> </w:t>
      </w:r>
      <w:r>
        <w:t xml:space="preserve">знаний   </w:t>
      </w:r>
      <w:r>
        <w:rPr>
          <w:spacing w:val="15"/>
        </w:rPr>
        <w:t xml:space="preserve"> </w:t>
      </w:r>
      <w:r>
        <w:t xml:space="preserve">и   </w:t>
      </w:r>
      <w:r>
        <w:rPr>
          <w:spacing w:val="21"/>
        </w:rPr>
        <w:t xml:space="preserve"> </w:t>
      </w:r>
      <w:r>
        <w:t>умений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повседневной</w:t>
      </w:r>
      <w:r>
        <w:rPr>
          <w:spacing w:val="2"/>
        </w:rPr>
        <w:t xml:space="preserve"> </w:t>
      </w:r>
      <w:r>
        <w:t>жизни;</w:t>
      </w:r>
    </w:p>
    <w:p w:rsidR="00C23A5A" w:rsidRDefault="00C301FD">
      <w:pPr>
        <w:pStyle w:val="a3"/>
        <w:tabs>
          <w:tab w:val="left" w:pos="2989"/>
          <w:tab w:val="left" w:pos="5284"/>
          <w:tab w:val="left" w:pos="8207"/>
        </w:tabs>
        <w:spacing w:line="259" w:lineRule="auto"/>
        <w:ind w:right="128" w:firstLine="569"/>
      </w:pPr>
      <w:r>
        <w:lastRenderedPageBreak/>
        <w:t>создание условий для осознанного выбора обучающимися индивидуальной</w:t>
      </w:r>
      <w:r>
        <w:rPr>
          <w:spacing w:val="1"/>
        </w:rPr>
        <w:t xml:space="preserve"> </w:t>
      </w:r>
      <w:r>
        <w:t>образовательной</w:t>
      </w:r>
      <w:r>
        <w:tab/>
        <w:t>траектории,</w:t>
      </w:r>
      <w:r>
        <w:tab/>
        <w:t>способствующей</w:t>
      </w:r>
      <w:r>
        <w:tab/>
        <w:t>последующему</w:t>
      </w:r>
      <w:r>
        <w:rPr>
          <w:spacing w:val="-68"/>
        </w:rPr>
        <w:t xml:space="preserve"> </w:t>
      </w:r>
      <w:r>
        <w:t>профессиональному</w:t>
      </w:r>
      <w:r>
        <w:rPr>
          <w:spacing w:val="1"/>
        </w:rPr>
        <w:t xml:space="preserve"> </w:t>
      </w:r>
      <w:r>
        <w:t>самоопределению,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интересами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потребностями</w:t>
      </w:r>
      <w:r>
        <w:rPr>
          <w:spacing w:val="1"/>
        </w:rPr>
        <w:t xml:space="preserve"> </w:t>
      </w:r>
      <w:r>
        <w:t>региона.</w:t>
      </w:r>
    </w:p>
    <w:p w:rsidR="00C23A5A" w:rsidRDefault="00C301FD">
      <w:pPr>
        <w:pStyle w:val="a3"/>
        <w:spacing w:line="259" w:lineRule="auto"/>
        <w:ind w:right="127" w:firstLine="569"/>
      </w:pPr>
      <w:r>
        <w:rPr>
          <w:color w:val="0D0D0D"/>
        </w:rPr>
        <w:t>Общее</w:t>
      </w:r>
      <w:r>
        <w:rPr>
          <w:color w:val="0D0D0D"/>
          <w:spacing w:val="-15"/>
        </w:rPr>
        <w:t xml:space="preserve"> </w:t>
      </w:r>
      <w:r>
        <w:rPr>
          <w:color w:val="0D0D0D"/>
        </w:rPr>
        <w:t>число</w:t>
      </w:r>
      <w:r>
        <w:rPr>
          <w:color w:val="0D0D0D"/>
          <w:spacing w:val="-16"/>
        </w:rPr>
        <w:t xml:space="preserve"> </w:t>
      </w:r>
      <w:r>
        <w:rPr>
          <w:color w:val="0D0D0D"/>
        </w:rPr>
        <w:t>часов,</w:t>
      </w:r>
      <w:r>
        <w:rPr>
          <w:color w:val="0D0D0D"/>
          <w:spacing w:val="-11"/>
        </w:rPr>
        <w:t xml:space="preserve"> </w:t>
      </w:r>
      <w:r>
        <w:rPr>
          <w:color w:val="0D0D0D"/>
        </w:rPr>
        <w:t>рекомендованных</w:t>
      </w:r>
      <w:r>
        <w:rPr>
          <w:color w:val="0D0D0D"/>
          <w:spacing w:val="-16"/>
        </w:rPr>
        <w:t xml:space="preserve"> </w:t>
      </w:r>
      <w:r>
        <w:rPr>
          <w:color w:val="0D0D0D"/>
        </w:rPr>
        <w:t>для</w:t>
      </w:r>
      <w:r>
        <w:rPr>
          <w:color w:val="0D0D0D"/>
          <w:spacing w:val="-12"/>
        </w:rPr>
        <w:t xml:space="preserve"> </w:t>
      </w:r>
      <w:r>
        <w:rPr>
          <w:color w:val="0D0D0D"/>
        </w:rPr>
        <w:t>изучения</w:t>
      </w:r>
      <w:r>
        <w:rPr>
          <w:color w:val="0D0D0D"/>
          <w:spacing w:val="-12"/>
        </w:rPr>
        <w:t xml:space="preserve"> </w:t>
      </w:r>
      <w:r>
        <w:rPr>
          <w:color w:val="0D0D0D"/>
        </w:rPr>
        <w:t>биологии</w:t>
      </w:r>
      <w:r>
        <w:rPr>
          <w:color w:val="0D0D0D"/>
          <w:spacing w:val="-12"/>
        </w:rPr>
        <w:t xml:space="preserve"> </w:t>
      </w:r>
      <w:r>
        <w:rPr>
          <w:color w:val="0D0D0D"/>
        </w:rPr>
        <w:t>на</w:t>
      </w:r>
      <w:r>
        <w:rPr>
          <w:color w:val="0D0D0D"/>
          <w:spacing w:val="-15"/>
        </w:rPr>
        <w:t xml:space="preserve"> </w:t>
      </w:r>
      <w:r>
        <w:rPr>
          <w:color w:val="0D0D0D"/>
        </w:rPr>
        <w:t>углубленном</w:t>
      </w:r>
      <w:r>
        <w:rPr>
          <w:color w:val="0D0D0D"/>
          <w:spacing w:val="-68"/>
        </w:rPr>
        <w:t xml:space="preserve"> </w:t>
      </w:r>
      <w:r>
        <w:rPr>
          <w:color w:val="0D0D0D"/>
        </w:rPr>
        <w:t xml:space="preserve">уровне, – </w:t>
      </w:r>
      <w:r>
        <w:rPr>
          <w:color w:val="0D0D0D"/>
          <w:position w:val="1"/>
        </w:rPr>
        <w:t>204 часа: в 10 классе – 102 часа (3 часа в неделю), в 11 классе – 102 часа</w:t>
      </w:r>
      <w:r>
        <w:rPr>
          <w:color w:val="0D0D0D"/>
          <w:spacing w:val="1"/>
          <w:position w:val="1"/>
        </w:rPr>
        <w:t xml:space="preserve"> </w:t>
      </w:r>
      <w:r>
        <w:rPr>
          <w:color w:val="0D0D0D"/>
        </w:rPr>
        <w:t>(3</w:t>
      </w:r>
      <w:r>
        <w:rPr>
          <w:color w:val="0D0D0D"/>
          <w:spacing w:val="3"/>
        </w:rPr>
        <w:t xml:space="preserve"> </w:t>
      </w:r>
      <w:r>
        <w:rPr>
          <w:color w:val="0D0D0D"/>
        </w:rPr>
        <w:t>часа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в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неделю).</w:t>
      </w:r>
    </w:p>
    <w:p w:rsidR="00C23A5A" w:rsidRDefault="00C301FD">
      <w:pPr>
        <w:pStyle w:val="a3"/>
        <w:spacing w:line="259" w:lineRule="auto"/>
        <w:ind w:right="137" w:firstLine="569"/>
      </w:pPr>
      <w:r>
        <w:t>Отбор</w:t>
      </w:r>
      <w:r>
        <w:rPr>
          <w:spacing w:val="1"/>
        </w:rPr>
        <w:t xml:space="preserve"> </w:t>
      </w:r>
      <w:r>
        <w:t>организационных</w:t>
      </w:r>
      <w:r>
        <w:rPr>
          <w:spacing w:val="1"/>
        </w:rPr>
        <w:t xml:space="preserve"> </w:t>
      </w:r>
      <w:r>
        <w:t>форм,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биологии</w:t>
      </w:r>
      <w:r>
        <w:rPr>
          <w:spacing w:val="-67"/>
        </w:rPr>
        <w:t xml:space="preserve"> </w:t>
      </w:r>
      <w:r>
        <w:t xml:space="preserve">осуществляется  </w:t>
      </w:r>
      <w:r>
        <w:rPr>
          <w:spacing w:val="1"/>
        </w:rPr>
        <w:t xml:space="preserve"> </w:t>
      </w:r>
      <w:r>
        <w:t xml:space="preserve">с  </w:t>
      </w:r>
      <w:r>
        <w:rPr>
          <w:spacing w:val="1"/>
        </w:rPr>
        <w:t xml:space="preserve"> </w:t>
      </w:r>
      <w:r>
        <w:t xml:space="preserve">учётом  </w:t>
      </w:r>
      <w:r>
        <w:rPr>
          <w:spacing w:val="1"/>
        </w:rPr>
        <w:t xml:space="preserve"> </w:t>
      </w:r>
      <w:r>
        <w:t>специфики    его   содержания    и   направленности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продолжение</w:t>
      </w:r>
      <w:r>
        <w:rPr>
          <w:spacing w:val="1"/>
        </w:rPr>
        <w:t xml:space="preserve"> </w:t>
      </w:r>
      <w:r>
        <w:t>биологического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высшего</w:t>
      </w:r>
      <w:r>
        <w:rPr>
          <w:spacing w:val="-4"/>
        </w:rPr>
        <w:t xml:space="preserve"> </w:t>
      </w:r>
      <w:r>
        <w:t>образования.</w:t>
      </w:r>
    </w:p>
    <w:p w:rsidR="00C23A5A" w:rsidRDefault="00C301FD">
      <w:pPr>
        <w:pStyle w:val="a3"/>
        <w:spacing w:line="259" w:lineRule="auto"/>
        <w:ind w:right="135" w:firstLine="569"/>
      </w:pPr>
      <w:r>
        <w:t>Обязательным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углублённом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лабораторных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работ.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проектных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учебно-исследовательских</w:t>
      </w:r>
      <w:r>
        <w:rPr>
          <w:spacing w:val="1"/>
        </w:rPr>
        <w:t xml:space="preserve"> </w:t>
      </w:r>
      <w:r>
        <w:t>работ,</w:t>
      </w:r>
      <w:r>
        <w:rPr>
          <w:spacing w:val="-67"/>
        </w:rPr>
        <w:t xml:space="preserve"> </w:t>
      </w:r>
      <w:r>
        <w:t>тематика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материально-</w:t>
      </w:r>
      <w:r>
        <w:rPr>
          <w:spacing w:val="-67"/>
        </w:rPr>
        <w:t xml:space="preserve"> </w:t>
      </w:r>
      <w:r>
        <w:t>технических</w:t>
      </w:r>
      <w:r>
        <w:rPr>
          <w:spacing w:val="-4"/>
        </w:rPr>
        <w:t xml:space="preserve"> </w:t>
      </w:r>
      <w:r>
        <w:t>ресурсов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местных</w:t>
      </w:r>
      <w:r>
        <w:rPr>
          <w:spacing w:val="-4"/>
        </w:rPr>
        <w:t xml:space="preserve"> </w:t>
      </w:r>
      <w:r>
        <w:t>природных</w:t>
      </w:r>
      <w:r>
        <w:rPr>
          <w:spacing w:val="5"/>
        </w:rPr>
        <w:t xml:space="preserve"> </w:t>
      </w:r>
      <w:r>
        <w:t>условий.</w:t>
      </w:r>
    </w:p>
    <w:p w:rsidR="00C23A5A" w:rsidRDefault="00C23A5A">
      <w:pPr>
        <w:spacing w:line="259" w:lineRule="auto"/>
        <w:sectPr w:rsidR="00C23A5A">
          <w:headerReference w:type="default" r:id="rId7"/>
          <w:footerReference w:type="default" r:id="rId8"/>
          <w:pgSz w:w="11910" w:h="16850"/>
          <w:pgMar w:top="1140" w:right="720" w:bottom="940" w:left="1020" w:header="710" w:footer="755" w:gutter="0"/>
          <w:cols w:space="720"/>
        </w:sectPr>
      </w:pPr>
    </w:p>
    <w:p w:rsidR="00C23A5A" w:rsidRDefault="00C301FD">
      <w:pPr>
        <w:pStyle w:val="2"/>
      </w:pPr>
      <w:r>
        <w:lastRenderedPageBreak/>
        <w:t>СОДЕРЖАНИЕ</w:t>
      </w:r>
      <w:r>
        <w:rPr>
          <w:spacing w:val="-3"/>
        </w:rPr>
        <w:t xml:space="preserve"> </w:t>
      </w:r>
      <w:r>
        <w:t>ОБУЧЕНИЯ</w:t>
      </w:r>
    </w:p>
    <w:p w:rsidR="00C23A5A" w:rsidRDefault="00F33156">
      <w:pPr>
        <w:pStyle w:val="a3"/>
        <w:spacing w:before="1"/>
        <w:ind w:left="0"/>
        <w:jc w:val="left"/>
        <w:rPr>
          <w:b/>
          <w:sz w:val="10"/>
        </w:rPr>
      </w:pPr>
      <w:r>
        <w:pict>
          <v:shape id="_x0000_s1031" style="position:absolute;margin-left:56.7pt;margin-top:7.95pt;width:499.5pt;height:.1pt;z-index:-15726592;mso-wrap-distance-left:0;mso-wrap-distance-right:0;mso-position-horizontal-relative:page" coordorigin="1134,159" coordsize="9990,0" path="m1134,159r9990,e" filled="f" strokeweight=".1271mm">
            <v:path arrowok="t"/>
            <w10:wrap type="topAndBottom" anchorx="page"/>
          </v:shape>
        </w:pict>
      </w:r>
    </w:p>
    <w:p w:rsidR="00C23A5A" w:rsidRDefault="00C23A5A">
      <w:pPr>
        <w:pStyle w:val="a3"/>
        <w:ind w:left="0"/>
        <w:jc w:val="left"/>
        <w:rPr>
          <w:b/>
        </w:rPr>
      </w:pPr>
    </w:p>
    <w:p w:rsidR="00C23A5A" w:rsidRDefault="00C301FD">
      <w:pPr>
        <w:pStyle w:val="2"/>
        <w:numPr>
          <w:ilvl w:val="0"/>
          <w:numId w:val="3"/>
        </w:numPr>
        <w:tabs>
          <w:tab w:val="left" w:pos="472"/>
        </w:tabs>
        <w:spacing w:before="0"/>
        <w:ind w:hanging="362"/>
        <w:jc w:val="both"/>
      </w:pPr>
      <w:bookmarkStart w:id="2" w:name="_bookmark2"/>
      <w:bookmarkEnd w:id="2"/>
      <w:r>
        <w:t>КЛАСС</w:t>
      </w:r>
    </w:p>
    <w:p w:rsidR="00C23A5A" w:rsidRDefault="00C301FD">
      <w:pPr>
        <w:pStyle w:val="2"/>
        <w:spacing w:before="154"/>
      </w:pPr>
      <w:r>
        <w:t>Тема</w:t>
      </w:r>
      <w:r>
        <w:rPr>
          <w:spacing w:val="-7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Биология</w:t>
      </w:r>
      <w:r>
        <w:rPr>
          <w:spacing w:val="-3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наука</w:t>
      </w:r>
    </w:p>
    <w:p w:rsidR="00C23A5A" w:rsidRDefault="00C301FD">
      <w:pPr>
        <w:pStyle w:val="a3"/>
        <w:spacing w:before="23" w:line="261" w:lineRule="auto"/>
        <w:ind w:right="137" w:firstLine="569"/>
      </w:pPr>
      <w:r>
        <w:t>Современная</w:t>
      </w:r>
      <w:r>
        <w:rPr>
          <w:spacing w:val="1"/>
        </w:rPr>
        <w:t xml:space="preserve"> </w:t>
      </w:r>
      <w:r>
        <w:t>биология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комплексная</w:t>
      </w:r>
      <w:r>
        <w:rPr>
          <w:spacing w:val="1"/>
        </w:rPr>
        <w:t xml:space="preserve"> </w:t>
      </w:r>
      <w:r>
        <w:t>наука.</w:t>
      </w:r>
      <w:r>
        <w:rPr>
          <w:spacing w:val="1"/>
        </w:rPr>
        <w:t xml:space="preserve"> </w:t>
      </w:r>
      <w:r>
        <w:t>Краткая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биологии. Биологические науки и изучаемые ими проблемы. Фундаментальные,</w:t>
      </w:r>
      <w:r>
        <w:rPr>
          <w:spacing w:val="1"/>
        </w:rPr>
        <w:t xml:space="preserve"> </w:t>
      </w:r>
      <w:r>
        <w:t>прикладные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поисковые</w:t>
      </w:r>
      <w:r>
        <w:rPr>
          <w:spacing w:val="-2"/>
        </w:rPr>
        <w:t xml:space="preserve"> </w:t>
      </w:r>
      <w:r>
        <w:t>научные</w:t>
      </w:r>
      <w:r>
        <w:rPr>
          <w:spacing w:val="-2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биологии.</w:t>
      </w:r>
    </w:p>
    <w:p w:rsidR="00C23A5A" w:rsidRDefault="00C301FD">
      <w:pPr>
        <w:pStyle w:val="a3"/>
        <w:spacing w:line="259" w:lineRule="auto"/>
        <w:ind w:right="137" w:firstLine="569"/>
      </w:pPr>
      <w:r>
        <w:t>Значение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естественно-научной</w:t>
      </w:r>
      <w:r>
        <w:rPr>
          <w:spacing w:val="1"/>
        </w:rPr>
        <w:t xml:space="preserve"> </w:t>
      </w:r>
      <w:r>
        <w:t>картины</w:t>
      </w:r>
      <w:r>
        <w:rPr>
          <w:spacing w:val="132"/>
        </w:rPr>
        <w:t xml:space="preserve"> </w:t>
      </w:r>
      <w:r>
        <w:t xml:space="preserve">мира.  </w:t>
      </w:r>
      <w:r>
        <w:rPr>
          <w:spacing w:val="62"/>
        </w:rPr>
        <w:t xml:space="preserve"> </w:t>
      </w:r>
      <w:r>
        <w:t xml:space="preserve">Профессии,  </w:t>
      </w:r>
      <w:r>
        <w:rPr>
          <w:spacing w:val="63"/>
        </w:rPr>
        <w:t xml:space="preserve"> </w:t>
      </w:r>
      <w:r>
        <w:t xml:space="preserve">связанные  </w:t>
      </w:r>
      <w:r>
        <w:rPr>
          <w:spacing w:val="60"/>
        </w:rPr>
        <w:t xml:space="preserve"> </w:t>
      </w:r>
      <w:r>
        <w:t xml:space="preserve">с  </w:t>
      </w:r>
      <w:r>
        <w:rPr>
          <w:spacing w:val="59"/>
        </w:rPr>
        <w:t xml:space="preserve"> </w:t>
      </w:r>
      <w:r>
        <w:t xml:space="preserve">биологией.  </w:t>
      </w:r>
      <w:r>
        <w:rPr>
          <w:spacing w:val="63"/>
        </w:rPr>
        <w:t xml:space="preserve"> </w:t>
      </w:r>
      <w:r>
        <w:t xml:space="preserve">Значение  </w:t>
      </w:r>
      <w:r>
        <w:rPr>
          <w:spacing w:val="60"/>
        </w:rPr>
        <w:t xml:space="preserve"> </w:t>
      </w:r>
      <w:r>
        <w:t>биологии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человека:</w:t>
      </w:r>
      <w:r>
        <w:rPr>
          <w:spacing w:val="1"/>
        </w:rPr>
        <w:t xml:space="preserve"> </w:t>
      </w:r>
      <w:r>
        <w:t>медицине,</w:t>
      </w:r>
      <w:r>
        <w:rPr>
          <w:spacing w:val="1"/>
        </w:rPr>
        <w:t xml:space="preserve"> </w:t>
      </w:r>
      <w:r>
        <w:t>сельском</w:t>
      </w:r>
      <w:r>
        <w:rPr>
          <w:spacing w:val="1"/>
        </w:rPr>
        <w:t xml:space="preserve"> </w:t>
      </w:r>
      <w:r>
        <w:t>хозяйстве,</w:t>
      </w:r>
      <w:r>
        <w:rPr>
          <w:spacing w:val="1"/>
        </w:rPr>
        <w:t xml:space="preserve"> </w:t>
      </w:r>
      <w:r>
        <w:t>промышленности,</w:t>
      </w:r>
      <w:r>
        <w:rPr>
          <w:spacing w:val="2"/>
        </w:rPr>
        <w:t xml:space="preserve"> </w:t>
      </w:r>
      <w:r>
        <w:t>охране</w:t>
      </w:r>
      <w:r>
        <w:rPr>
          <w:spacing w:val="-1"/>
        </w:rPr>
        <w:t xml:space="preserve"> </w:t>
      </w:r>
      <w:r>
        <w:t>природы.</w:t>
      </w:r>
    </w:p>
    <w:p w:rsidR="00C23A5A" w:rsidRDefault="00C301FD">
      <w:pPr>
        <w:pStyle w:val="a3"/>
        <w:spacing w:line="321" w:lineRule="exact"/>
        <w:ind w:left="680"/>
        <w:jc w:val="left"/>
      </w:pPr>
      <w:r>
        <w:rPr>
          <w:u w:val="single"/>
        </w:rPr>
        <w:t>Демонстрации</w:t>
      </w:r>
    </w:p>
    <w:p w:rsidR="00C23A5A" w:rsidRDefault="00C301FD">
      <w:pPr>
        <w:pStyle w:val="a3"/>
        <w:spacing w:before="23" w:line="256" w:lineRule="auto"/>
        <w:ind w:right="124" w:firstLine="569"/>
      </w:pPr>
      <w:r>
        <w:t>Портреты:</w:t>
      </w:r>
      <w:r>
        <w:rPr>
          <w:spacing w:val="44"/>
        </w:rPr>
        <w:t xml:space="preserve"> </w:t>
      </w:r>
      <w:r>
        <w:t>Аристотель,</w:t>
      </w:r>
      <w:r>
        <w:rPr>
          <w:spacing w:val="42"/>
        </w:rPr>
        <w:t xml:space="preserve"> </w:t>
      </w:r>
      <w:r>
        <w:t>Теофраст,</w:t>
      </w:r>
      <w:r>
        <w:rPr>
          <w:spacing w:val="42"/>
        </w:rPr>
        <w:t xml:space="preserve"> </w:t>
      </w:r>
      <w:r>
        <w:t>К.</w:t>
      </w:r>
      <w:r>
        <w:rPr>
          <w:spacing w:val="116"/>
        </w:rPr>
        <w:t xml:space="preserve"> </w:t>
      </w:r>
      <w:r>
        <w:t>Линней,</w:t>
      </w:r>
      <w:r>
        <w:rPr>
          <w:spacing w:val="112"/>
        </w:rPr>
        <w:t xml:space="preserve"> </w:t>
      </w:r>
      <w:r>
        <w:t>Ж.Б.</w:t>
      </w:r>
      <w:r>
        <w:rPr>
          <w:spacing w:val="109"/>
        </w:rPr>
        <w:t xml:space="preserve"> </w:t>
      </w:r>
      <w:r>
        <w:t>Ламарк,</w:t>
      </w:r>
      <w:r>
        <w:rPr>
          <w:spacing w:val="112"/>
        </w:rPr>
        <w:t xml:space="preserve"> </w:t>
      </w:r>
      <w:r>
        <w:t>Ч.</w:t>
      </w:r>
      <w:r>
        <w:rPr>
          <w:spacing w:val="114"/>
        </w:rPr>
        <w:t xml:space="preserve"> </w:t>
      </w:r>
      <w:r>
        <w:t>Дарвин,</w:t>
      </w:r>
      <w:r>
        <w:rPr>
          <w:spacing w:val="-68"/>
        </w:rPr>
        <w:t xml:space="preserve"> </w:t>
      </w:r>
      <w:r>
        <w:t>У.</w:t>
      </w:r>
      <w:r>
        <w:rPr>
          <w:spacing w:val="71"/>
        </w:rPr>
        <w:t xml:space="preserve"> </w:t>
      </w:r>
      <w:r>
        <w:t>Гарвей,</w:t>
      </w:r>
      <w:r>
        <w:rPr>
          <w:spacing w:val="71"/>
        </w:rPr>
        <w:t xml:space="preserve"> </w:t>
      </w:r>
      <w:r>
        <w:t>Г.</w:t>
      </w:r>
      <w:r>
        <w:rPr>
          <w:spacing w:val="71"/>
        </w:rPr>
        <w:t xml:space="preserve"> </w:t>
      </w:r>
      <w:r>
        <w:t>Мендель,</w:t>
      </w:r>
      <w:r>
        <w:rPr>
          <w:spacing w:val="71"/>
        </w:rPr>
        <w:t xml:space="preserve"> </w:t>
      </w:r>
      <w:r>
        <w:t>В.И.</w:t>
      </w:r>
      <w:r>
        <w:rPr>
          <w:spacing w:val="71"/>
        </w:rPr>
        <w:t xml:space="preserve"> </w:t>
      </w:r>
      <w:proofErr w:type="gramStart"/>
      <w:r>
        <w:t xml:space="preserve">Вернадский,   </w:t>
      </w:r>
      <w:proofErr w:type="gramEnd"/>
      <w:r>
        <w:t xml:space="preserve">И.П.   </w:t>
      </w:r>
      <w:proofErr w:type="gramStart"/>
      <w:r>
        <w:t xml:space="preserve">Павлов,   </w:t>
      </w:r>
      <w:proofErr w:type="gramEnd"/>
      <w:r>
        <w:t>И.И.   Мечников,</w:t>
      </w:r>
      <w:r>
        <w:rPr>
          <w:spacing w:val="1"/>
        </w:rPr>
        <w:t xml:space="preserve"> </w:t>
      </w:r>
      <w:r>
        <w:t>Н.И.</w:t>
      </w:r>
      <w:r>
        <w:rPr>
          <w:spacing w:val="1"/>
        </w:rPr>
        <w:t xml:space="preserve"> </w:t>
      </w:r>
      <w:r>
        <w:t>Вавилов, Н.В.</w:t>
      </w:r>
      <w:r>
        <w:rPr>
          <w:spacing w:val="3"/>
        </w:rPr>
        <w:t xml:space="preserve"> </w:t>
      </w:r>
      <w:r>
        <w:t>Тимофеев-Ресовский, Дж.</w:t>
      </w:r>
      <w:r>
        <w:rPr>
          <w:spacing w:val="3"/>
        </w:rPr>
        <w:t xml:space="preserve"> </w:t>
      </w:r>
      <w:r>
        <w:t>Уотсон, Ф.</w:t>
      </w:r>
      <w:r>
        <w:rPr>
          <w:spacing w:val="3"/>
        </w:rPr>
        <w:t xml:space="preserve"> </w:t>
      </w:r>
      <w:r>
        <w:t>Крик, Д.К.</w:t>
      </w:r>
      <w:r>
        <w:rPr>
          <w:spacing w:val="2"/>
        </w:rPr>
        <w:t xml:space="preserve"> </w:t>
      </w:r>
      <w:r>
        <w:t>Беляев.</w:t>
      </w:r>
    </w:p>
    <w:p w:rsidR="00C23A5A" w:rsidRDefault="00C301FD">
      <w:pPr>
        <w:pStyle w:val="a3"/>
        <w:spacing w:before="3" w:line="264" w:lineRule="auto"/>
        <w:ind w:right="143" w:firstLine="569"/>
      </w:pPr>
      <w:r>
        <w:t>Таблицы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схемы:</w:t>
      </w:r>
      <w:r>
        <w:rPr>
          <w:spacing w:val="1"/>
        </w:rPr>
        <w:t xml:space="preserve"> </w:t>
      </w:r>
      <w:r>
        <w:t>«Связь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науками»,</w:t>
      </w:r>
      <w:r>
        <w:rPr>
          <w:spacing w:val="1"/>
        </w:rPr>
        <w:t xml:space="preserve"> </w:t>
      </w:r>
      <w:r>
        <w:t>«Система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-4"/>
        </w:rPr>
        <w:t xml:space="preserve"> </w:t>
      </w:r>
      <w:r>
        <w:t>наук».</w:t>
      </w:r>
    </w:p>
    <w:p w:rsidR="00C23A5A" w:rsidRDefault="00C301FD">
      <w:pPr>
        <w:pStyle w:val="2"/>
        <w:spacing w:before="106"/>
      </w:pPr>
      <w:r>
        <w:t>Тема</w:t>
      </w:r>
      <w:r>
        <w:rPr>
          <w:spacing w:val="-6"/>
        </w:rPr>
        <w:t xml:space="preserve"> </w:t>
      </w:r>
      <w:r>
        <w:t>2.</w:t>
      </w:r>
      <w:r>
        <w:rPr>
          <w:spacing w:val="-4"/>
        </w:rPr>
        <w:t xml:space="preserve"> </w:t>
      </w:r>
      <w:r>
        <w:t>Живые</w:t>
      </w:r>
      <w:r>
        <w:rPr>
          <w:spacing w:val="-4"/>
        </w:rPr>
        <w:t xml:space="preserve"> </w:t>
      </w:r>
      <w:r>
        <w:t>системы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изучение</w:t>
      </w:r>
    </w:p>
    <w:p w:rsidR="00C23A5A" w:rsidRDefault="00C301FD">
      <w:pPr>
        <w:pStyle w:val="a3"/>
        <w:spacing w:before="31" w:line="259" w:lineRule="auto"/>
        <w:ind w:right="137" w:firstLine="569"/>
      </w:pPr>
      <w:r>
        <w:t>Живые системы как предмет изучения биологии. Свойства живых систем: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химического</w:t>
      </w:r>
      <w:r>
        <w:rPr>
          <w:spacing w:val="1"/>
        </w:rPr>
        <w:t xml:space="preserve"> </w:t>
      </w:r>
      <w:r>
        <w:t>состава,</w:t>
      </w:r>
      <w:r>
        <w:rPr>
          <w:spacing w:val="1"/>
        </w:rPr>
        <w:t xml:space="preserve"> </w:t>
      </w:r>
      <w:r>
        <w:t>дискретность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целостность,</w:t>
      </w:r>
      <w:r>
        <w:rPr>
          <w:spacing w:val="1"/>
        </w:rPr>
        <w:t xml:space="preserve"> </w:t>
      </w:r>
      <w:r>
        <w:t>сложность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упорядоченность структуры, открытость, самоорганизация, самовоспроизведение,</w:t>
      </w:r>
      <w:r>
        <w:rPr>
          <w:spacing w:val="-67"/>
        </w:rPr>
        <w:t xml:space="preserve"> </w:t>
      </w:r>
      <w:r>
        <w:t>раздражимость,</w:t>
      </w:r>
      <w:r>
        <w:rPr>
          <w:spacing w:val="2"/>
        </w:rPr>
        <w:t xml:space="preserve"> </w:t>
      </w:r>
      <w:r>
        <w:t>изменчивость,</w:t>
      </w:r>
      <w:r>
        <w:rPr>
          <w:spacing w:val="2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развитие.</w:t>
      </w:r>
    </w:p>
    <w:p w:rsidR="00C23A5A" w:rsidRDefault="00C301FD">
      <w:pPr>
        <w:pStyle w:val="a3"/>
        <w:spacing w:line="259" w:lineRule="auto"/>
        <w:ind w:right="138" w:firstLine="569"/>
      </w:pPr>
      <w:r>
        <w:t>Уровни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живых систем:</w:t>
      </w:r>
      <w:r>
        <w:rPr>
          <w:spacing w:val="1"/>
        </w:rPr>
        <w:t xml:space="preserve"> </w:t>
      </w:r>
      <w:r>
        <w:t>молекулярный,</w:t>
      </w:r>
      <w:r>
        <w:rPr>
          <w:spacing w:val="1"/>
        </w:rPr>
        <w:t xml:space="preserve"> </w:t>
      </w:r>
      <w:r>
        <w:t>клеточный,</w:t>
      </w:r>
      <w:r>
        <w:rPr>
          <w:spacing w:val="1"/>
        </w:rPr>
        <w:t xml:space="preserve"> </w:t>
      </w:r>
      <w:r>
        <w:t>тканевый,</w:t>
      </w:r>
      <w:r>
        <w:rPr>
          <w:spacing w:val="1"/>
        </w:rPr>
        <w:t xml:space="preserve"> </w:t>
      </w:r>
      <w:r>
        <w:t>организменный,</w:t>
      </w:r>
      <w:r>
        <w:rPr>
          <w:spacing w:val="1"/>
        </w:rPr>
        <w:t xml:space="preserve"> </w:t>
      </w:r>
      <w:r>
        <w:t>популяционно-видовой,</w:t>
      </w:r>
      <w:r>
        <w:rPr>
          <w:spacing w:val="1"/>
        </w:rPr>
        <w:t xml:space="preserve"> </w:t>
      </w:r>
      <w:proofErr w:type="spellStart"/>
      <w:r>
        <w:t>экосистемный</w:t>
      </w:r>
      <w:proofErr w:type="spellEnd"/>
      <w:r>
        <w:rPr>
          <w:spacing w:val="1"/>
        </w:rPr>
        <w:t xml:space="preserve"> </w:t>
      </w:r>
      <w:r>
        <w:t>(биогеоценотический),</w:t>
      </w:r>
      <w:r>
        <w:rPr>
          <w:spacing w:val="-67"/>
        </w:rPr>
        <w:t xml:space="preserve"> </w:t>
      </w:r>
      <w:r>
        <w:t>биосферный. Процессы, происходящие в живых системах.</w:t>
      </w:r>
      <w:r>
        <w:rPr>
          <w:spacing w:val="1"/>
        </w:rPr>
        <w:t xml:space="preserve"> </w:t>
      </w:r>
      <w:r>
        <w:t>Основные признаки</w:t>
      </w:r>
      <w:r>
        <w:rPr>
          <w:spacing w:val="1"/>
        </w:rPr>
        <w:t xml:space="preserve"> </w:t>
      </w:r>
      <w:r>
        <w:t>живого.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существования</w:t>
      </w:r>
      <w:r>
        <w:rPr>
          <w:spacing w:val="1"/>
        </w:rPr>
        <w:t xml:space="preserve"> </w:t>
      </w:r>
      <w:r>
        <w:t>материи.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изучающие</w:t>
      </w:r>
      <w:r>
        <w:rPr>
          <w:spacing w:val="1"/>
        </w:rPr>
        <w:t xml:space="preserve"> </w:t>
      </w:r>
      <w:r>
        <w:t>живые</w:t>
      </w:r>
      <w:r>
        <w:rPr>
          <w:spacing w:val="1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разных</w:t>
      </w:r>
      <w:r>
        <w:rPr>
          <w:spacing w:val="5"/>
        </w:rPr>
        <w:t xml:space="preserve"> </w:t>
      </w:r>
      <w:r>
        <w:t>уровнях</w:t>
      </w:r>
      <w:r>
        <w:rPr>
          <w:spacing w:val="-3"/>
        </w:rPr>
        <w:t xml:space="preserve"> </w:t>
      </w:r>
      <w:r>
        <w:t>организации.</w:t>
      </w:r>
    </w:p>
    <w:p w:rsidR="00C23A5A" w:rsidRDefault="00C301FD">
      <w:pPr>
        <w:pStyle w:val="a3"/>
        <w:spacing w:line="259" w:lineRule="auto"/>
        <w:ind w:right="137" w:firstLine="569"/>
      </w:pPr>
      <w:r>
        <w:t>Изучение</w:t>
      </w:r>
      <w:r>
        <w:rPr>
          <w:spacing w:val="1"/>
        </w:rPr>
        <w:t xml:space="preserve"> </w:t>
      </w:r>
      <w:r>
        <w:t>живых</w:t>
      </w:r>
      <w:r>
        <w:rPr>
          <w:spacing w:val="1"/>
        </w:rPr>
        <w:t xml:space="preserve"> </w:t>
      </w:r>
      <w:r>
        <w:t>систем.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биологической</w:t>
      </w:r>
      <w:r>
        <w:rPr>
          <w:spacing w:val="1"/>
        </w:rPr>
        <w:t xml:space="preserve"> </w:t>
      </w:r>
      <w:r>
        <w:t>науки.</w:t>
      </w:r>
      <w:r>
        <w:rPr>
          <w:spacing w:val="1"/>
        </w:rPr>
        <w:t xml:space="preserve"> </w:t>
      </w:r>
      <w:r>
        <w:t>Наблюдение,</w:t>
      </w:r>
      <w:r>
        <w:rPr>
          <w:spacing w:val="1"/>
        </w:rPr>
        <w:t xml:space="preserve"> </w:t>
      </w:r>
      <w:r>
        <w:t>измерение,</w:t>
      </w:r>
      <w:r>
        <w:rPr>
          <w:spacing w:val="1"/>
        </w:rPr>
        <w:t xml:space="preserve"> </w:t>
      </w:r>
      <w:r>
        <w:t>эксперимент,</w:t>
      </w:r>
      <w:r>
        <w:rPr>
          <w:spacing w:val="1"/>
        </w:rPr>
        <w:t xml:space="preserve"> </w:t>
      </w:r>
      <w:r>
        <w:t>систематизация,</w:t>
      </w:r>
      <w:r>
        <w:rPr>
          <w:spacing w:val="1"/>
        </w:rPr>
        <w:t xml:space="preserve"> </w:t>
      </w:r>
      <w:proofErr w:type="spellStart"/>
      <w:r>
        <w:t>метаанализ</w:t>
      </w:r>
      <w:proofErr w:type="spellEnd"/>
      <w:r>
        <w:t>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зависимой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независимой переменной.</w:t>
      </w:r>
      <w:r>
        <w:rPr>
          <w:spacing w:val="1"/>
        </w:rPr>
        <w:t xml:space="preserve"> </w:t>
      </w:r>
      <w:r>
        <w:t>Планирование эксперимента. Постановка и проверка</w:t>
      </w:r>
      <w:r>
        <w:rPr>
          <w:spacing w:val="1"/>
        </w:rPr>
        <w:t xml:space="preserve"> </w:t>
      </w:r>
      <w:r>
        <w:t>гипотез.   Нулевая   гипотеза.   Понятие</w:t>
      </w:r>
      <w:r>
        <w:rPr>
          <w:spacing w:val="70"/>
        </w:rPr>
        <w:t xml:space="preserve"> </w:t>
      </w:r>
      <w:r>
        <w:t>выборки   и   её</w:t>
      </w:r>
      <w:r>
        <w:rPr>
          <w:spacing w:val="70"/>
        </w:rPr>
        <w:t xml:space="preserve"> </w:t>
      </w:r>
      <w:r>
        <w:t>достоверность.   Разброс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данных.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достоверности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результатов.</w:t>
      </w:r>
      <w:r>
        <w:rPr>
          <w:spacing w:val="1"/>
        </w:rPr>
        <w:t xml:space="preserve"> </w:t>
      </w:r>
      <w:r>
        <w:t>Причины</w:t>
      </w:r>
      <w:r>
        <w:rPr>
          <w:spacing w:val="-5"/>
        </w:rPr>
        <w:t xml:space="preserve"> </w:t>
      </w:r>
      <w:r>
        <w:t>искажения</w:t>
      </w:r>
      <w:r>
        <w:rPr>
          <w:spacing w:val="-2"/>
        </w:rPr>
        <w:t xml:space="preserve"> </w:t>
      </w:r>
      <w:r>
        <w:t>результатов</w:t>
      </w:r>
      <w:r>
        <w:rPr>
          <w:spacing w:val="-6"/>
        </w:rPr>
        <w:t xml:space="preserve"> </w:t>
      </w:r>
      <w:r>
        <w:t>эксперимента.</w:t>
      </w:r>
      <w:r>
        <w:rPr>
          <w:spacing w:val="-1"/>
        </w:rPr>
        <w:t xml:space="preserve"> </w:t>
      </w:r>
      <w:r>
        <w:t>Понятие</w:t>
      </w:r>
      <w:r>
        <w:rPr>
          <w:spacing w:val="-5"/>
        </w:rPr>
        <w:t xml:space="preserve"> </w:t>
      </w:r>
      <w:r>
        <w:t>статистического</w:t>
      </w:r>
      <w:r>
        <w:rPr>
          <w:spacing w:val="-7"/>
        </w:rPr>
        <w:t xml:space="preserve"> </w:t>
      </w:r>
      <w:r>
        <w:t>теста.</w:t>
      </w:r>
    </w:p>
    <w:p w:rsidR="00C23A5A" w:rsidRDefault="00C301FD">
      <w:pPr>
        <w:pStyle w:val="a3"/>
        <w:ind w:left="680"/>
        <w:jc w:val="left"/>
      </w:pPr>
      <w:r>
        <w:rPr>
          <w:u w:val="single"/>
        </w:rPr>
        <w:t>Демонстрации</w:t>
      </w:r>
    </w:p>
    <w:p w:rsidR="00C23A5A" w:rsidRDefault="00C301FD">
      <w:pPr>
        <w:pStyle w:val="a3"/>
        <w:spacing w:before="23"/>
        <w:ind w:left="680"/>
        <w:jc w:val="left"/>
      </w:pPr>
      <w:r>
        <w:t>Таблицы</w:t>
      </w:r>
      <w:r>
        <w:rPr>
          <w:spacing w:val="28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схемы:</w:t>
      </w:r>
      <w:r>
        <w:rPr>
          <w:spacing w:val="34"/>
        </w:rPr>
        <w:t xml:space="preserve"> </w:t>
      </w:r>
      <w:r>
        <w:t>«Основные</w:t>
      </w:r>
      <w:r>
        <w:rPr>
          <w:spacing w:val="27"/>
        </w:rPr>
        <w:t xml:space="preserve"> </w:t>
      </w:r>
      <w:r>
        <w:t>признаки</w:t>
      </w:r>
      <w:r>
        <w:rPr>
          <w:spacing w:val="31"/>
        </w:rPr>
        <w:t xml:space="preserve"> </w:t>
      </w:r>
      <w:r>
        <w:t>жизни»,</w:t>
      </w:r>
      <w:r>
        <w:rPr>
          <w:spacing w:val="32"/>
        </w:rPr>
        <w:t xml:space="preserve"> </w:t>
      </w:r>
      <w:r>
        <w:t>«Биологические</w:t>
      </w:r>
      <w:r>
        <w:rPr>
          <w:spacing w:val="27"/>
        </w:rPr>
        <w:t xml:space="preserve"> </w:t>
      </w:r>
      <w:r>
        <w:t>системы»,</w:t>
      </w:r>
    </w:p>
    <w:p w:rsidR="00C23A5A" w:rsidRDefault="00C301FD">
      <w:pPr>
        <w:pStyle w:val="a3"/>
        <w:spacing w:before="24" w:line="259" w:lineRule="auto"/>
        <w:ind w:right="142"/>
      </w:pPr>
      <w:r>
        <w:t>«Свойства живой материи», «Уровни организации живой природы», «Строение</w:t>
      </w:r>
      <w:r>
        <w:rPr>
          <w:spacing w:val="1"/>
        </w:rPr>
        <w:t xml:space="preserve"> </w:t>
      </w:r>
      <w:r>
        <w:t>животной</w:t>
      </w:r>
      <w:r>
        <w:rPr>
          <w:spacing w:val="1"/>
        </w:rPr>
        <w:t xml:space="preserve"> </w:t>
      </w:r>
      <w:r>
        <w:t>клетки»,</w:t>
      </w:r>
      <w:r>
        <w:rPr>
          <w:spacing w:val="1"/>
        </w:rPr>
        <w:t xml:space="preserve"> </w:t>
      </w:r>
      <w:r>
        <w:t>«Ткани</w:t>
      </w:r>
      <w:r>
        <w:rPr>
          <w:spacing w:val="1"/>
        </w:rPr>
        <w:t xml:space="preserve"> </w:t>
      </w:r>
      <w:r>
        <w:t>животных»,</w:t>
      </w:r>
      <w:r>
        <w:rPr>
          <w:spacing w:val="1"/>
        </w:rPr>
        <w:t xml:space="preserve"> </w:t>
      </w:r>
      <w:r>
        <w:t>«Системы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организма»,</w:t>
      </w:r>
      <w:r>
        <w:rPr>
          <w:spacing w:val="-2"/>
        </w:rPr>
        <w:t xml:space="preserve"> </w:t>
      </w:r>
      <w:r>
        <w:t>«Биогеоценоз»,</w:t>
      </w:r>
      <w:r>
        <w:rPr>
          <w:spacing w:val="-2"/>
        </w:rPr>
        <w:t xml:space="preserve"> </w:t>
      </w:r>
      <w:r>
        <w:t>«Биосфера»,</w:t>
      </w:r>
      <w:r>
        <w:rPr>
          <w:spacing w:val="-2"/>
        </w:rPr>
        <w:t xml:space="preserve"> </w:t>
      </w:r>
      <w:r>
        <w:t>«Методы</w:t>
      </w:r>
      <w:r>
        <w:rPr>
          <w:spacing w:val="-5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живой</w:t>
      </w:r>
      <w:r>
        <w:rPr>
          <w:spacing w:val="-3"/>
        </w:rPr>
        <w:t xml:space="preserve"> </w:t>
      </w:r>
      <w:r>
        <w:t>природы».</w:t>
      </w:r>
    </w:p>
    <w:p w:rsidR="00C23A5A" w:rsidRDefault="00C23A5A">
      <w:pPr>
        <w:pStyle w:val="a3"/>
        <w:ind w:left="0"/>
        <w:jc w:val="left"/>
        <w:rPr>
          <w:sz w:val="20"/>
        </w:rPr>
      </w:pPr>
    </w:p>
    <w:p w:rsidR="00C23A5A" w:rsidRDefault="00C23A5A">
      <w:pPr>
        <w:pStyle w:val="a3"/>
        <w:spacing w:before="1"/>
        <w:ind w:left="0"/>
        <w:jc w:val="left"/>
        <w:rPr>
          <w:sz w:val="15"/>
        </w:rPr>
      </w:pPr>
    </w:p>
    <w:p w:rsidR="00C23A5A" w:rsidRDefault="00C23A5A">
      <w:pPr>
        <w:spacing w:before="68"/>
        <w:ind w:left="110"/>
        <w:rPr>
          <w:sz w:val="20"/>
        </w:rPr>
      </w:pPr>
    </w:p>
    <w:p w:rsidR="00C23A5A" w:rsidRDefault="00C23A5A">
      <w:pPr>
        <w:rPr>
          <w:sz w:val="20"/>
        </w:rPr>
        <w:sectPr w:rsidR="00C23A5A">
          <w:pgSz w:w="11910" w:h="16850"/>
          <w:pgMar w:top="1140" w:right="720" w:bottom="940" w:left="1020" w:header="710" w:footer="755" w:gutter="0"/>
          <w:cols w:space="720"/>
        </w:sectPr>
      </w:pPr>
    </w:p>
    <w:p w:rsidR="00C23A5A" w:rsidRDefault="00C301FD">
      <w:pPr>
        <w:pStyle w:val="a3"/>
        <w:spacing w:before="89" w:line="252" w:lineRule="auto"/>
        <w:ind w:right="139" w:firstLine="569"/>
        <w:jc w:val="left"/>
      </w:pPr>
      <w:r>
        <w:rPr>
          <w:u w:val="single"/>
        </w:rPr>
        <w:lastRenderedPageBreak/>
        <w:t>Оборудование</w:t>
      </w:r>
      <w:r>
        <w:t>:</w:t>
      </w:r>
      <w:r>
        <w:rPr>
          <w:spacing w:val="1"/>
        </w:rPr>
        <w:t xml:space="preserve"> </w:t>
      </w:r>
      <w:r>
        <w:t>лабораторное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наблюдений,</w:t>
      </w:r>
      <w:r>
        <w:rPr>
          <w:spacing w:val="-67"/>
        </w:rPr>
        <w:t xml:space="preserve"> </w:t>
      </w:r>
      <w:r>
        <w:t>измерений,</w:t>
      </w:r>
      <w:r>
        <w:rPr>
          <w:spacing w:val="5"/>
        </w:rPr>
        <w:t xml:space="preserve"> </w:t>
      </w:r>
      <w:r>
        <w:t>экспериментов.</w:t>
      </w:r>
    </w:p>
    <w:p w:rsidR="00C23A5A" w:rsidRDefault="00C301FD">
      <w:pPr>
        <w:pStyle w:val="a3"/>
        <w:spacing w:before="9"/>
        <w:ind w:left="680"/>
        <w:jc w:val="left"/>
      </w:pPr>
      <w:r>
        <w:rPr>
          <w:u w:val="single"/>
        </w:rPr>
        <w:t>Практическая</w:t>
      </w:r>
      <w:r>
        <w:rPr>
          <w:spacing w:val="-7"/>
          <w:u w:val="single"/>
        </w:rPr>
        <w:t xml:space="preserve"> </w:t>
      </w:r>
      <w:r>
        <w:rPr>
          <w:u w:val="single"/>
        </w:rPr>
        <w:t>работа</w:t>
      </w:r>
    </w:p>
    <w:p w:rsidR="00C23A5A" w:rsidRDefault="00C301FD">
      <w:pPr>
        <w:pStyle w:val="a3"/>
        <w:spacing w:before="16"/>
        <w:ind w:left="680"/>
        <w:jc w:val="left"/>
      </w:pPr>
      <w:r>
        <w:t>«Использование</w:t>
      </w:r>
      <w:r>
        <w:rPr>
          <w:spacing w:val="-5"/>
        </w:rPr>
        <w:t xml:space="preserve"> </w:t>
      </w:r>
      <w:r>
        <w:t>различных</w:t>
      </w:r>
      <w:r>
        <w:rPr>
          <w:spacing w:val="-6"/>
        </w:rPr>
        <w:t xml:space="preserve"> </w:t>
      </w:r>
      <w:r>
        <w:t>методов</w:t>
      </w:r>
      <w:r>
        <w:rPr>
          <w:spacing w:val="-5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изучении</w:t>
      </w:r>
      <w:r>
        <w:rPr>
          <w:spacing w:val="-1"/>
        </w:rPr>
        <w:t xml:space="preserve"> </w:t>
      </w:r>
      <w:r>
        <w:t>живых</w:t>
      </w:r>
      <w:r>
        <w:rPr>
          <w:spacing w:val="-6"/>
        </w:rPr>
        <w:t xml:space="preserve"> </w:t>
      </w:r>
      <w:r>
        <w:t>систем».</w:t>
      </w:r>
    </w:p>
    <w:p w:rsidR="00C23A5A" w:rsidRDefault="00C301FD">
      <w:pPr>
        <w:pStyle w:val="2"/>
        <w:spacing w:before="132"/>
        <w:jc w:val="left"/>
      </w:pPr>
      <w:r>
        <w:t>Тема</w:t>
      </w:r>
      <w:r>
        <w:rPr>
          <w:spacing w:val="-7"/>
        </w:rPr>
        <w:t xml:space="preserve"> </w:t>
      </w:r>
      <w:r>
        <w:t>3.</w:t>
      </w:r>
      <w:r>
        <w:rPr>
          <w:spacing w:val="1"/>
        </w:rPr>
        <w:t xml:space="preserve"> </w:t>
      </w:r>
      <w:r>
        <w:t>Биология</w:t>
      </w:r>
      <w:r>
        <w:rPr>
          <w:spacing w:val="-3"/>
        </w:rPr>
        <w:t xml:space="preserve"> </w:t>
      </w:r>
      <w:r>
        <w:t>клетки</w:t>
      </w:r>
    </w:p>
    <w:p w:rsidR="00C23A5A" w:rsidRDefault="00C301FD">
      <w:pPr>
        <w:pStyle w:val="a3"/>
        <w:spacing w:before="24" w:line="254" w:lineRule="auto"/>
        <w:ind w:right="131" w:firstLine="569"/>
      </w:pPr>
      <w:r>
        <w:t>Клетка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структурно-функциональная</w:t>
      </w:r>
      <w:r>
        <w:rPr>
          <w:spacing w:val="1"/>
        </w:rPr>
        <w:t xml:space="preserve"> </w:t>
      </w:r>
      <w:r>
        <w:t>единица живого.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открытия</w:t>
      </w:r>
      <w:r>
        <w:rPr>
          <w:spacing w:val="1"/>
        </w:rPr>
        <w:t xml:space="preserve"> </w:t>
      </w:r>
      <w:r>
        <w:t xml:space="preserve">клетки. Работы Р. Гука, А. Левенгука. Клеточная теория (Т. Шванн, М. </w:t>
      </w:r>
      <w:proofErr w:type="spellStart"/>
      <w:r>
        <w:t>Шлейден</w:t>
      </w:r>
      <w:proofErr w:type="spellEnd"/>
      <w:r>
        <w:t>,</w:t>
      </w:r>
      <w:r>
        <w:rPr>
          <w:spacing w:val="1"/>
        </w:rPr>
        <w:t xml:space="preserve"> </w:t>
      </w:r>
      <w:r>
        <w:t>Р.</w:t>
      </w:r>
      <w:r>
        <w:rPr>
          <w:spacing w:val="2"/>
        </w:rPr>
        <w:t xml:space="preserve"> </w:t>
      </w:r>
      <w:r>
        <w:t>Вирхов).</w:t>
      </w:r>
      <w:r>
        <w:rPr>
          <w:spacing w:val="2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положения современной</w:t>
      </w:r>
      <w:r>
        <w:rPr>
          <w:spacing w:val="1"/>
        </w:rPr>
        <w:t xml:space="preserve"> </w:t>
      </w:r>
      <w:r>
        <w:t>клеточной</w:t>
      </w:r>
      <w:r>
        <w:rPr>
          <w:spacing w:val="1"/>
        </w:rPr>
        <w:t xml:space="preserve"> </w:t>
      </w:r>
      <w:r>
        <w:t>теории.</w:t>
      </w:r>
    </w:p>
    <w:p w:rsidR="00C23A5A" w:rsidRDefault="00C301FD">
      <w:pPr>
        <w:spacing w:line="254" w:lineRule="auto"/>
        <w:ind w:left="110" w:right="130" w:firstLine="569"/>
        <w:jc w:val="both"/>
        <w:rPr>
          <w:i/>
          <w:sz w:val="28"/>
        </w:rPr>
      </w:pPr>
      <w:r>
        <w:rPr>
          <w:sz w:val="28"/>
        </w:rPr>
        <w:t>Методы молекулярной и клеточной биологии: микроскопия, хроматография,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электрофорез,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</w:t>
      </w:r>
      <w:r>
        <w:rPr>
          <w:spacing w:val="1"/>
          <w:sz w:val="28"/>
        </w:rPr>
        <w:t xml:space="preserve"> </w:t>
      </w:r>
      <w:r>
        <w:rPr>
          <w:sz w:val="28"/>
        </w:rPr>
        <w:t>меченых</w:t>
      </w:r>
      <w:r>
        <w:rPr>
          <w:spacing w:val="1"/>
          <w:sz w:val="28"/>
        </w:rPr>
        <w:t xml:space="preserve"> </w:t>
      </w:r>
      <w:r>
        <w:rPr>
          <w:sz w:val="28"/>
        </w:rPr>
        <w:t>атомов,</w:t>
      </w:r>
      <w:r>
        <w:rPr>
          <w:spacing w:val="1"/>
          <w:sz w:val="28"/>
        </w:rPr>
        <w:t xml:space="preserve"> </w:t>
      </w:r>
      <w:r>
        <w:rPr>
          <w:sz w:val="28"/>
        </w:rPr>
        <w:t>дифференциальное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центрифугирование,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культивирование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клеток.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Изучение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фиксированных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клеток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Электронная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микроскопия. </w:t>
      </w:r>
      <w:r>
        <w:rPr>
          <w:i/>
          <w:sz w:val="28"/>
        </w:rPr>
        <w:t>Конфокальная микроскопия. Витальное (прижизненное) изучение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клеток.</w:t>
      </w:r>
    </w:p>
    <w:p w:rsidR="00C23A5A" w:rsidRDefault="00C301FD">
      <w:pPr>
        <w:pStyle w:val="a3"/>
        <w:ind w:left="680"/>
        <w:jc w:val="left"/>
      </w:pPr>
      <w:r>
        <w:rPr>
          <w:u w:val="single"/>
        </w:rPr>
        <w:t>Демонстрации</w:t>
      </w:r>
    </w:p>
    <w:p w:rsidR="00C23A5A" w:rsidRDefault="00C301FD">
      <w:pPr>
        <w:pStyle w:val="a3"/>
        <w:tabs>
          <w:tab w:val="left" w:pos="1953"/>
          <w:tab w:val="left" w:pos="2319"/>
          <w:tab w:val="left" w:pos="3367"/>
          <w:tab w:val="left" w:pos="4842"/>
          <w:tab w:val="left" w:pos="6553"/>
          <w:tab w:val="left" w:pos="8532"/>
        </w:tabs>
        <w:spacing w:before="16" w:line="256" w:lineRule="auto"/>
        <w:ind w:left="680" w:right="139"/>
        <w:jc w:val="left"/>
      </w:pPr>
      <w:r>
        <w:t xml:space="preserve">Портреты: Р. Гук, А. Левенгук, Т. Шванн, М. </w:t>
      </w:r>
      <w:proofErr w:type="spellStart"/>
      <w:r>
        <w:t>Шлейден</w:t>
      </w:r>
      <w:proofErr w:type="spellEnd"/>
      <w:r>
        <w:t>, Р. Вирхов, К.М. Бэр.</w:t>
      </w:r>
      <w:r>
        <w:rPr>
          <w:spacing w:val="1"/>
        </w:rPr>
        <w:t xml:space="preserve"> </w:t>
      </w:r>
      <w:r>
        <w:t>Таблицы</w:t>
      </w:r>
      <w:r>
        <w:tab/>
        <w:t>и</w:t>
      </w:r>
      <w:r>
        <w:tab/>
        <w:t>схемы:</w:t>
      </w:r>
      <w:r>
        <w:tab/>
        <w:t>«Световой</w:t>
      </w:r>
      <w:r>
        <w:tab/>
        <w:t>микроскоп»,</w:t>
      </w:r>
      <w:r>
        <w:tab/>
        <w:t>«Электронный</w:t>
      </w:r>
      <w:r>
        <w:tab/>
      </w:r>
      <w:r>
        <w:rPr>
          <w:spacing w:val="-2"/>
        </w:rPr>
        <w:t>микроскоп»,</w:t>
      </w:r>
    </w:p>
    <w:p w:rsidR="00C23A5A" w:rsidRDefault="00C301FD">
      <w:pPr>
        <w:pStyle w:val="a3"/>
        <w:spacing w:line="317" w:lineRule="exact"/>
        <w:jc w:val="left"/>
      </w:pPr>
      <w:r>
        <w:t>«История</w:t>
      </w:r>
      <w:r>
        <w:rPr>
          <w:spacing w:val="-5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методов</w:t>
      </w:r>
      <w:r>
        <w:rPr>
          <w:spacing w:val="-8"/>
        </w:rPr>
        <w:t xml:space="preserve"> </w:t>
      </w:r>
      <w:r>
        <w:t>микроскопии».</w:t>
      </w:r>
    </w:p>
    <w:p w:rsidR="00C23A5A" w:rsidRDefault="00C301FD">
      <w:pPr>
        <w:pStyle w:val="a3"/>
        <w:tabs>
          <w:tab w:val="left" w:pos="2834"/>
          <w:tab w:val="left" w:pos="4244"/>
          <w:tab w:val="left" w:pos="5956"/>
          <w:tab w:val="left" w:pos="8308"/>
        </w:tabs>
        <w:spacing w:before="17" w:line="256" w:lineRule="auto"/>
        <w:ind w:right="147" w:firstLine="569"/>
        <w:jc w:val="left"/>
      </w:pPr>
      <w:r>
        <w:rPr>
          <w:u w:val="single"/>
        </w:rPr>
        <w:t>Оборудование</w:t>
      </w:r>
      <w:r>
        <w:t>:</w:t>
      </w:r>
      <w:r>
        <w:tab/>
        <w:t>световой</w:t>
      </w:r>
      <w:r>
        <w:tab/>
        <w:t>микроскоп,</w:t>
      </w:r>
      <w:r>
        <w:tab/>
        <w:t>микропрепараты</w:t>
      </w:r>
      <w:r>
        <w:tab/>
      </w:r>
      <w:r>
        <w:rPr>
          <w:spacing w:val="-2"/>
        </w:rPr>
        <w:t>растительных,</w:t>
      </w:r>
      <w:r>
        <w:rPr>
          <w:spacing w:val="-67"/>
        </w:rPr>
        <w:t xml:space="preserve"> </w:t>
      </w:r>
      <w:r>
        <w:t>животных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бактериальных</w:t>
      </w:r>
      <w:r>
        <w:rPr>
          <w:spacing w:val="-3"/>
        </w:rPr>
        <w:t xml:space="preserve"> </w:t>
      </w:r>
      <w:r>
        <w:t>клеток.</w:t>
      </w:r>
    </w:p>
    <w:p w:rsidR="00C23A5A" w:rsidRDefault="00C301FD">
      <w:pPr>
        <w:pStyle w:val="a3"/>
        <w:spacing w:line="317" w:lineRule="exact"/>
        <w:ind w:left="680"/>
        <w:jc w:val="left"/>
      </w:pPr>
      <w:r>
        <w:rPr>
          <w:u w:val="single"/>
        </w:rPr>
        <w:t>Практическая</w:t>
      </w:r>
      <w:r>
        <w:rPr>
          <w:spacing w:val="-7"/>
          <w:u w:val="single"/>
        </w:rPr>
        <w:t xml:space="preserve"> </w:t>
      </w:r>
      <w:r>
        <w:rPr>
          <w:u w:val="single"/>
        </w:rPr>
        <w:t>работа</w:t>
      </w:r>
    </w:p>
    <w:p w:rsidR="00C23A5A" w:rsidRDefault="00C301FD">
      <w:pPr>
        <w:pStyle w:val="a3"/>
        <w:tabs>
          <w:tab w:val="left" w:pos="2161"/>
          <w:tab w:val="left" w:pos="3348"/>
          <w:tab w:val="left" w:pos="4801"/>
          <w:tab w:val="left" w:pos="6139"/>
          <w:tab w:val="left" w:pos="8340"/>
        </w:tabs>
        <w:spacing w:before="17" w:line="256" w:lineRule="auto"/>
        <w:ind w:right="143" w:firstLine="569"/>
        <w:jc w:val="left"/>
      </w:pPr>
      <w:r>
        <w:t>«Изучение</w:t>
      </w:r>
      <w:r>
        <w:tab/>
        <w:t>методов</w:t>
      </w:r>
      <w:r>
        <w:tab/>
        <w:t>клеточной</w:t>
      </w:r>
      <w:r>
        <w:tab/>
        <w:t>биологии</w:t>
      </w:r>
      <w:r>
        <w:tab/>
        <w:t>(хроматография,</w:t>
      </w:r>
      <w:r>
        <w:tab/>
      </w:r>
      <w:r>
        <w:rPr>
          <w:spacing w:val="-1"/>
        </w:rPr>
        <w:t>электрофорез,</w:t>
      </w:r>
      <w:r>
        <w:rPr>
          <w:spacing w:val="-67"/>
        </w:rPr>
        <w:t xml:space="preserve"> </w:t>
      </w:r>
      <w:r>
        <w:t>дифференциальное</w:t>
      </w:r>
      <w:r>
        <w:rPr>
          <w:spacing w:val="-2"/>
        </w:rPr>
        <w:t xml:space="preserve"> </w:t>
      </w:r>
      <w:r>
        <w:t>центрифугирование,</w:t>
      </w:r>
      <w:r>
        <w:rPr>
          <w:spacing w:val="2"/>
        </w:rPr>
        <w:t xml:space="preserve"> </w:t>
      </w:r>
      <w:r>
        <w:t>ПЦР)».</w:t>
      </w:r>
    </w:p>
    <w:p w:rsidR="00C23A5A" w:rsidRDefault="00C301FD">
      <w:pPr>
        <w:pStyle w:val="2"/>
        <w:spacing w:before="110"/>
        <w:jc w:val="left"/>
      </w:pPr>
      <w:r>
        <w:t>Тема</w:t>
      </w:r>
      <w:r>
        <w:rPr>
          <w:spacing w:val="-9"/>
        </w:rPr>
        <w:t xml:space="preserve"> </w:t>
      </w:r>
      <w:r>
        <w:t>4.</w:t>
      </w:r>
      <w:r>
        <w:rPr>
          <w:spacing w:val="-7"/>
        </w:rPr>
        <w:t xml:space="preserve"> </w:t>
      </w:r>
      <w:r>
        <w:t>Химическая</w:t>
      </w:r>
      <w:r>
        <w:rPr>
          <w:spacing w:val="2"/>
        </w:rPr>
        <w:t xml:space="preserve"> </w:t>
      </w:r>
      <w:r>
        <w:t>организация</w:t>
      </w:r>
      <w:r>
        <w:rPr>
          <w:spacing w:val="-4"/>
        </w:rPr>
        <w:t xml:space="preserve"> </w:t>
      </w:r>
      <w:r>
        <w:t>клетки</w:t>
      </w:r>
    </w:p>
    <w:p w:rsidR="00C23A5A" w:rsidRDefault="00C301FD">
      <w:pPr>
        <w:pStyle w:val="a3"/>
        <w:spacing w:before="25" w:line="254" w:lineRule="auto"/>
        <w:ind w:right="131" w:firstLine="569"/>
      </w:pPr>
      <w:r>
        <w:rPr>
          <w:spacing w:val="-1"/>
        </w:rPr>
        <w:t>Химический</w:t>
      </w:r>
      <w:r>
        <w:rPr>
          <w:spacing w:val="-12"/>
        </w:rPr>
        <w:t xml:space="preserve"> </w:t>
      </w:r>
      <w:r>
        <w:rPr>
          <w:spacing w:val="-1"/>
        </w:rPr>
        <w:t>состав</w:t>
      </w:r>
      <w:r>
        <w:rPr>
          <w:spacing w:val="-16"/>
        </w:rPr>
        <w:t xml:space="preserve"> </w:t>
      </w:r>
      <w:r>
        <w:rPr>
          <w:spacing w:val="-1"/>
        </w:rPr>
        <w:t>клетки.</w:t>
      </w:r>
      <w:r>
        <w:rPr>
          <w:spacing w:val="-12"/>
        </w:rPr>
        <w:t xml:space="preserve"> </w:t>
      </w:r>
      <w:r>
        <w:t>Макро-,</w:t>
      </w:r>
      <w:r>
        <w:rPr>
          <w:spacing w:val="-12"/>
        </w:rPr>
        <w:t xml:space="preserve"> </w:t>
      </w:r>
      <w:r>
        <w:t>микро-</w:t>
      </w:r>
      <w:r>
        <w:rPr>
          <w:spacing w:val="-20"/>
        </w:rPr>
        <w:t xml:space="preserve"> </w:t>
      </w:r>
      <w:r>
        <w:t>и</w:t>
      </w:r>
      <w:r>
        <w:rPr>
          <w:spacing w:val="-5"/>
        </w:rPr>
        <w:t xml:space="preserve"> </w:t>
      </w:r>
      <w:proofErr w:type="spellStart"/>
      <w:r>
        <w:t>ультрамикроэлементы</w:t>
      </w:r>
      <w:proofErr w:type="spellEnd"/>
      <w:r>
        <w:t>.</w:t>
      </w:r>
      <w:r>
        <w:rPr>
          <w:spacing w:val="-12"/>
        </w:rPr>
        <w:t xml:space="preserve"> </w:t>
      </w:r>
      <w:r>
        <w:t>Вода</w:t>
      </w:r>
      <w:r>
        <w:rPr>
          <w:spacing w:val="-15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её</w:t>
      </w:r>
      <w:r>
        <w:rPr>
          <w:spacing w:val="-68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растворителя,</w:t>
      </w:r>
      <w:r>
        <w:rPr>
          <w:spacing w:val="1"/>
        </w:rPr>
        <w:t xml:space="preserve"> </w:t>
      </w:r>
      <w:r>
        <w:t>реагента,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структурировании</w:t>
      </w:r>
      <w:r>
        <w:rPr>
          <w:spacing w:val="1"/>
        </w:rPr>
        <w:t xml:space="preserve"> </w:t>
      </w:r>
      <w:r>
        <w:t>клетки,</w:t>
      </w:r>
      <w:r>
        <w:rPr>
          <w:spacing w:val="1"/>
        </w:rPr>
        <w:t xml:space="preserve"> </w:t>
      </w:r>
      <w:r>
        <w:t>теплорегуляции.</w:t>
      </w:r>
      <w:r>
        <w:rPr>
          <w:spacing w:val="1"/>
        </w:rPr>
        <w:t xml:space="preserve"> </w:t>
      </w:r>
      <w:r>
        <w:t>Минеральные</w:t>
      </w:r>
      <w:r>
        <w:rPr>
          <w:spacing w:val="1"/>
        </w:rPr>
        <w:t xml:space="preserve"> </w:t>
      </w:r>
      <w:r>
        <w:t>вещества</w:t>
      </w:r>
      <w:r>
        <w:rPr>
          <w:spacing w:val="1"/>
        </w:rPr>
        <w:t xml:space="preserve"> </w:t>
      </w:r>
      <w:r>
        <w:t>клетки,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биологическая</w:t>
      </w:r>
      <w:r>
        <w:rPr>
          <w:spacing w:val="1"/>
        </w:rPr>
        <w:t xml:space="preserve"> </w:t>
      </w:r>
      <w:r>
        <w:t>роль.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катионов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анионов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клетке.</w:t>
      </w:r>
    </w:p>
    <w:p w:rsidR="00C23A5A" w:rsidRDefault="00C301FD">
      <w:pPr>
        <w:pStyle w:val="a3"/>
        <w:spacing w:line="254" w:lineRule="auto"/>
        <w:ind w:right="142" w:firstLine="569"/>
      </w:pPr>
      <w:r>
        <w:t>Органические</w:t>
      </w:r>
      <w:r>
        <w:rPr>
          <w:spacing w:val="1"/>
        </w:rPr>
        <w:t xml:space="preserve"> </w:t>
      </w:r>
      <w:r>
        <w:t>вещества</w:t>
      </w:r>
      <w:r>
        <w:rPr>
          <w:spacing w:val="1"/>
        </w:rPr>
        <w:t xml:space="preserve"> </w:t>
      </w:r>
      <w:r>
        <w:t>клетки.</w:t>
      </w:r>
      <w:r>
        <w:rPr>
          <w:spacing w:val="1"/>
        </w:rPr>
        <w:t xml:space="preserve"> </w:t>
      </w:r>
      <w:r>
        <w:t>Биологические</w:t>
      </w:r>
      <w:r>
        <w:rPr>
          <w:spacing w:val="1"/>
        </w:rPr>
        <w:t xml:space="preserve"> </w:t>
      </w:r>
      <w:r>
        <w:t>полимеры.</w:t>
      </w:r>
      <w:r>
        <w:rPr>
          <w:spacing w:val="1"/>
        </w:rPr>
        <w:t xml:space="preserve"> </w:t>
      </w:r>
      <w:r>
        <w:t>Белки.</w:t>
      </w:r>
      <w:r>
        <w:rPr>
          <w:spacing w:val="1"/>
        </w:rPr>
        <w:t xml:space="preserve"> </w:t>
      </w:r>
      <w:r>
        <w:t>Аминокислотный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белков.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белковой</w:t>
      </w:r>
      <w:r>
        <w:rPr>
          <w:spacing w:val="1"/>
        </w:rPr>
        <w:t xml:space="preserve"> </w:t>
      </w:r>
      <w:r>
        <w:t>молекулы.</w:t>
      </w:r>
      <w:r>
        <w:rPr>
          <w:spacing w:val="1"/>
        </w:rPr>
        <w:t xml:space="preserve"> </w:t>
      </w:r>
      <w:r>
        <w:t>Первичная</w:t>
      </w:r>
      <w:r>
        <w:rPr>
          <w:spacing w:val="1"/>
        </w:rPr>
        <w:t xml:space="preserve"> </w:t>
      </w:r>
      <w:r>
        <w:t>структура белка, пептидная связь. Вторичная, третичная, четвертичная структуры.</w:t>
      </w:r>
      <w:r>
        <w:rPr>
          <w:spacing w:val="-67"/>
        </w:rPr>
        <w:t xml:space="preserve"> </w:t>
      </w:r>
      <w:r>
        <w:t>Денатурация. Свойства белков. Классификация белков. Биологические функции</w:t>
      </w:r>
      <w:r>
        <w:rPr>
          <w:spacing w:val="1"/>
        </w:rPr>
        <w:t xml:space="preserve"> </w:t>
      </w:r>
      <w:r>
        <w:t>белков.</w:t>
      </w:r>
      <w:r>
        <w:rPr>
          <w:spacing w:val="3"/>
        </w:rPr>
        <w:t xml:space="preserve"> </w:t>
      </w:r>
      <w:proofErr w:type="spellStart"/>
      <w:r>
        <w:rPr>
          <w:i/>
        </w:rPr>
        <w:t>Прионы</w:t>
      </w:r>
      <w:proofErr w:type="spellEnd"/>
      <w:r>
        <w:t>.</w:t>
      </w:r>
    </w:p>
    <w:p w:rsidR="00C23A5A" w:rsidRDefault="00C301FD">
      <w:pPr>
        <w:pStyle w:val="a3"/>
        <w:spacing w:line="254" w:lineRule="auto"/>
        <w:ind w:right="141" w:firstLine="569"/>
      </w:pPr>
      <w:r>
        <w:t>Углеводы.</w:t>
      </w:r>
      <w:r>
        <w:rPr>
          <w:spacing w:val="1"/>
        </w:rPr>
        <w:t xml:space="preserve"> </w:t>
      </w:r>
      <w:r>
        <w:t>Моносахариды,</w:t>
      </w:r>
      <w:r>
        <w:rPr>
          <w:spacing w:val="1"/>
        </w:rPr>
        <w:t xml:space="preserve"> </w:t>
      </w:r>
      <w:r>
        <w:t>дисахариды,</w:t>
      </w:r>
      <w:r>
        <w:rPr>
          <w:spacing w:val="1"/>
        </w:rPr>
        <w:t xml:space="preserve"> </w:t>
      </w:r>
      <w:r>
        <w:t>олигосахариды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полисахариды.</w:t>
      </w:r>
      <w:r>
        <w:rPr>
          <w:spacing w:val="1"/>
        </w:rPr>
        <w:t xml:space="preserve"> </w:t>
      </w:r>
      <w:r>
        <w:t>Общий план строения и физико-химические свойства углеводов. Биологические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углеводов.</w:t>
      </w:r>
    </w:p>
    <w:p w:rsidR="00C23A5A" w:rsidRDefault="00C301FD">
      <w:pPr>
        <w:pStyle w:val="a3"/>
        <w:spacing w:line="254" w:lineRule="auto"/>
        <w:ind w:right="133" w:firstLine="569"/>
      </w:pPr>
      <w:r>
        <w:t>Липиды.</w:t>
      </w:r>
      <w:r>
        <w:rPr>
          <w:spacing w:val="1"/>
        </w:rPr>
        <w:t xml:space="preserve"> </w:t>
      </w:r>
      <w:proofErr w:type="spellStart"/>
      <w:r>
        <w:t>Гидрофильно</w:t>
      </w:r>
      <w:proofErr w:type="spellEnd"/>
      <w:r>
        <w:t>-гидрофобные</w:t>
      </w:r>
      <w:r>
        <w:rPr>
          <w:spacing w:val="1"/>
        </w:rPr>
        <w:t xml:space="preserve"> </w:t>
      </w:r>
      <w:r>
        <w:t>свойства.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липидов.</w:t>
      </w:r>
      <w:r>
        <w:rPr>
          <w:spacing w:val="1"/>
        </w:rPr>
        <w:t xml:space="preserve"> </w:t>
      </w:r>
      <w:r>
        <w:t>Триглицериды, фосфолипиды, воски, стероиды. Биологические функции липидов.</w:t>
      </w:r>
      <w:r>
        <w:rPr>
          <w:spacing w:val="-67"/>
        </w:rPr>
        <w:t xml:space="preserve"> </w:t>
      </w:r>
      <w:r>
        <w:t>Общие     свойства     биологических     мембран      –      текучесть,     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самозамыканию,</w:t>
      </w:r>
      <w:r>
        <w:rPr>
          <w:spacing w:val="3"/>
        </w:rPr>
        <w:t xml:space="preserve"> </w:t>
      </w:r>
      <w:r>
        <w:t>полупроницаемость.</w:t>
      </w:r>
    </w:p>
    <w:p w:rsidR="00C23A5A" w:rsidRDefault="00C301FD">
      <w:pPr>
        <w:pStyle w:val="a3"/>
        <w:spacing w:line="256" w:lineRule="auto"/>
        <w:ind w:right="131" w:firstLine="569"/>
      </w:pPr>
      <w:r>
        <w:t>Нуклеиновые</w:t>
      </w:r>
      <w:r>
        <w:rPr>
          <w:spacing w:val="1"/>
        </w:rPr>
        <w:t xml:space="preserve"> </w:t>
      </w:r>
      <w:r>
        <w:t>кислоты.</w:t>
      </w:r>
      <w:r>
        <w:rPr>
          <w:spacing w:val="1"/>
        </w:rPr>
        <w:t xml:space="preserve"> </w:t>
      </w:r>
      <w:r>
        <w:t>ДНК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РНК.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нуклеиновых</w:t>
      </w:r>
      <w:r>
        <w:rPr>
          <w:spacing w:val="1"/>
        </w:rPr>
        <w:t xml:space="preserve"> </w:t>
      </w:r>
      <w:r>
        <w:t>кислот.</w:t>
      </w:r>
      <w:r>
        <w:rPr>
          <w:spacing w:val="1"/>
        </w:rPr>
        <w:t xml:space="preserve"> </w:t>
      </w:r>
      <w:r>
        <w:t>Нуклеотиды.</w:t>
      </w:r>
      <w:r>
        <w:rPr>
          <w:spacing w:val="7"/>
        </w:rPr>
        <w:t xml:space="preserve"> </w:t>
      </w:r>
      <w:r>
        <w:t>Принцип</w:t>
      </w:r>
      <w:r>
        <w:rPr>
          <w:spacing w:val="7"/>
        </w:rPr>
        <w:t xml:space="preserve"> </w:t>
      </w:r>
      <w:proofErr w:type="spellStart"/>
      <w:r>
        <w:t>комплементарности</w:t>
      </w:r>
      <w:proofErr w:type="spellEnd"/>
      <w:r>
        <w:t>.</w:t>
      </w:r>
      <w:r>
        <w:rPr>
          <w:spacing w:val="9"/>
        </w:rPr>
        <w:t xml:space="preserve"> </w:t>
      </w:r>
      <w:r>
        <w:t>Правило</w:t>
      </w:r>
      <w:r>
        <w:rPr>
          <w:spacing w:val="4"/>
        </w:rPr>
        <w:t xml:space="preserve"> </w:t>
      </w:r>
      <w:proofErr w:type="spellStart"/>
      <w:r>
        <w:t>Чаргаффа</w:t>
      </w:r>
      <w:proofErr w:type="spellEnd"/>
      <w:r>
        <w:t>.</w:t>
      </w:r>
      <w:r>
        <w:rPr>
          <w:spacing w:val="8"/>
        </w:rPr>
        <w:t xml:space="preserve"> </w:t>
      </w:r>
      <w:r>
        <w:t>Структура</w:t>
      </w:r>
      <w:r>
        <w:rPr>
          <w:spacing w:val="5"/>
        </w:rPr>
        <w:t xml:space="preserve"> </w:t>
      </w:r>
      <w:r>
        <w:t>ДНК</w:t>
      </w:r>
      <w:r>
        <w:rPr>
          <w:spacing w:val="20"/>
        </w:rPr>
        <w:t xml:space="preserve"> </w:t>
      </w:r>
      <w:r>
        <w:t>–</w:t>
      </w:r>
    </w:p>
    <w:p w:rsidR="00C23A5A" w:rsidRDefault="00C23A5A">
      <w:pPr>
        <w:spacing w:line="256" w:lineRule="auto"/>
        <w:sectPr w:rsidR="00C23A5A">
          <w:pgSz w:w="11910" w:h="16850"/>
          <w:pgMar w:top="1140" w:right="720" w:bottom="940" w:left="1020" w:header="710" w:footer="755" w:gutter="0"/>
          <w:cols w:space="720"/>
        </w:sectPr>
      </w:pPr>
    </w:p>
    <w:p w:rsidR="00C23A5A" w:rsidRDefault="00C301FD">
      <w:pPr>
        <w:pStyle w:val="a3"/>
        <w:spacing w:before="89" w:line="252" w:lineRule="auto"/>
        <w:ind w:right="148"/>
      </w:pPr>
      <w:r>
        <w:lastRenderedPageBreak/>
        <w:t>двойная спираль. Местонахождение и биологические функции ДНК. Виды РНК.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РНК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клетке.</w:t>
      </w:r>
    </w:p>
    <w:p w:rsidR="00C23A5A" w:rsidRDefault="00C301FD">
      <w:pPr>
        <w:spacing w:before="9" w:line="259" w:lineRule="auto"/>
        <w:ind w:left="110" w:right="133" w:firstLine="569"/>
        <w:jc w:val="both"/>
        <w:rPr>
          <w:i/>
          <w:sz w:val="28"/>
        </w:rPr>
      </w:pPr>
      <w:r>
        <w:rPr>
          <w:sz w:val="28"/>
        </w:rPr>
        <w:t>Строение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молекулы</w:t>
      </w:r>
      <w:r>
        <w:rPr>
          <w:spacing w:val="1"/>
          <w:sz w:val="28"/>
        </w:rPr>
        <w:t xml:space="preserve"> </w:t>
      </w:r>
      <w:r>
        <w:rPr>
          <w:sz w:val="28"/>
        </w:rPr>
        <w:t>АТФ.</w:t>
      </w:r>
      <w:r>
        <w:rPr>
          <w:spacing w:val="1"/>
          <w:sz w:val="28"/>
        </w:rPr>
        <w:t xml:space="preserve"> </w:t>
      </w:r>
      <w:r>
        <w:rPr>
          <w:sz w:val="28"/>
        </w:rPr>
        <w:t>Макроэргические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молекуле</w:t>
      </w:r>
      <w:r>
        <w:rPr>
          <w:spacing w:val="1"/>
          <w:sz w:val="28"/>
        </w:rPr>
        <w:t xml:space="preserve"> </w:t>
      </w:r>
      <w:r>
        <w:rPr>
          <w:sz w:val="28"/>
        </w:rPr>
        <w:t>АТФ.</w:t>
      </w:r>
      <w:r>
        <w:rPr>
          <w:spacing w:val="1"/>
          <w:sz w:val="28"/>
        </w:rPr>
        <w:t xml:space="preserve"> </w:t>
      </w:r>
      <w:r>
        <w:rPr>
          <w:sz w:val="28"/>
        </w:rPr>
        <w:t>Биологические   функции   АТФ.   Восстановленные   переносчики,   их   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 клетке. </w:t>
      </w:r>
      <w:r>
        <w:rPr>
          <w:i/>
          <w:sz w:val="28"/>
        </w:rPr>
        <w:t xml:space="preserve">Другие </w:t>
      </w:r>
      <w:proofErr w:type="spellStart"/>
      <w:r>
        <w:rPr>
          <w:i/>
          <w:sz w:val="28"/>
        </w:rPr>
        <w:t>нуклеозидтрифосфаты</w:t>
      </w:r>
      <w:proofErr w:type="spellEnd"/>
      <w:r>
        <w:rPr>
          <w:i/>
          <w:sz w:val="28"/>
        </w:rPr>
        <w:t xml:space="preserve"> (НТФ). </w:t>
      </w:r>
      <w:proofErr w:type="spellStart"/>
      <w:r>
        <w:rPr>
          <w:sz w:val="28"/>
        </w:rPr>
        <w:t>Секвенирование</w:t>
      </w:r>
      <w:proofErr w:type="spellEnd"/>
      <w:r>
        <w:rPr>
          <w:sz w:val="28"/>
        </w:rPr>
        <w:t xml:space="preserve"> ДНК. </w:t>
      </w:r>
      <w:r>
        <w:rPr>
          <w:i/>
          <w:sz w:val="28"/>
        </w:rPr>
        <w:t>Методы</w:t>
      </w:r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геномики</w:t>
      </w:r>
      <w:proofErr w:type="spellEnd"/>
      <w:r>
        <w:rPr>
          <w:i/>
          <w:sz w:val="28"/>
        </w:rPr>
        <w:t>,</w:t>
      </w:r>
      <w:r>
        <w:rPr>
          <w:i/>
          <w:spacing w:val="-4"/>
          <w:sz w:val="28"/>
        </w:rPr>
        <w:t xml:space="preserve"> </w:t>
      </w:r>
      <w:proofErr w:type="spellStart"/>
      <w:r>
        <w:rPr>
          <w:i/>
          <w:sz w:val="28"/>
        </w:rPr>
        <w:t>транскриптомики</w:t>
      </w:r>
      <w:proofErr w:type="spellEnd"/>
      <w:r>
        <w:rPr>
          <w:i/>
          <w:sz w:val="28"/>
        </w:rPr>
        <w:t>,</w:t>
      </w:r>
      <w:r>
        <w:rPr>
          <w:i/>
          <w:spacing w:val="-4"/>
          <w:sz w:val="28"/>
        </w:rPr>
        <w:t xml:space="preserve"> </w:t>
      </w:r>
      <w:proofErr w:type="spellStart"/>
      <w:r>
        <w:rPr>
          <w:i/>
          <w:sz w:val="28"/>
        </w:rPr>
        <w:t>протеомики</w:t>
      </w:r>
      <w:proofErr w:type="spellEnd"/>
      <w:r>
        <w:rPr>
          <w:i/>
          <w:sz w:val="28"/>
        </w:rPr>
        <w:t>.</w:t>
      </w:r>
    </w:p>
    <w:p w:rsidR="00C23A5A" w:rsidRDefault="00C301FD">
      <w:pPr>
        <w:spacing w:line="259" w:lineRule="auto"/>
        <w:ind w:left="110" w:right="128" w:firstLine="569"/>
        <w:jc w:val="both"/>
        <w:rPr>
          <w:i/>
          <w:sz w:val="28"/>
        </w:rPr>
      </w:pPr>
      <w:r>
        <w:rPr>
          <w:sz w:val="28"/>
        </w:rPr>
        <w:t>Структурная</w:t>
      </w:r>
      <w:r>
        <w:rPr>
          <w:spacing w:val="1"/>
          <w:sz w:val="28"/>
        </w:rPr>
        <w:t xml:space="preserve"> </w:t>
      </w:r>
      <w:r>
        <w:rPr>
          <w:sz w:val="28"/>
        </w:rPr>
        <w:t>биология:</w:t>
      </w:r>
      <w:r>
        <w:rPr>
          <w:spacing w:val="1"/>
          <w:sz w:val="28"/>
        </w:rPr>
        <w:t xml:space="preserve"> </w:t>
      </w:r>
      <w:r>
        <w:rPr>
          <w:sz w:val="28"/>
        </w:rPr>
        <w:t>биохимические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биофизические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состава и пространственной структуры </w:t>
      </w:r>
      <w:proofErr w:type="spellStart"/>
      <w:r>
        <w:rPr>
          <w:sz w:val="28"/>
        </w:rPr>
        <w:t>биомолекул</w:t>
      </w:r>
      <w:proofErr w:type="spellEnd"/>
      <w:r>
        <w:rPr>
          <w:sz w:val="28"/>
        </w:rPr>
        <w:t xml:space="preserve">. </w:t>
      </w:r>
      <w:r>
        <w:rPr>
          <w:i/>
          <w:sz w:val="28"/>
        </w:rPr>
        <w:t>Моделирование структуры 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функций</w:t>
      </w:r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биомолекул</w:t>
      </w:r>
      <w:proofErr w:type="spellEnd"/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комплексов.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Компьютерный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дизайн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органический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синтез</w:t>
      </w:r>
      <w:r>
        <w:rPr>
          <w:i/>
          <w:spacing w:val="-1"/>
          <w:sz w:val="28"/>
        </w:rPr>
        <w:t xml:space="preserve"> </w:t>
      </w:r>
      <w:proofErr w:type="spellStart"/>
      <w:r>
        <w:rPr>
          <w:i/>
          <w:sz w:val="28"/>
        </w:rPr>
        <w:t>биомолекул</w:t>
      </w:r>
      <w:proofErr w:type="spellEnd"/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неприродных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аналогов.</w:t>
      </w:r>
    </w:p>
    <w:p w:rsidR="00C23A5A" w:rsidRDefault="00C301FD">
      <w:pPr>
        <w:pStyle w:val="a3"/>
        <w:spacing w:line="322" w:lineRule="exact"/>
        <w:ind w:left="680"/>
        <w:jc w:val="left"/>
      </w:pPr>
      <w:r>
        <w:rPr>
          <w:u w:val="single"/>
        </w:rPr>
        <w:t>Демонстрации</w:t>
      </w:r>
    </w:p>
    <w:p w:rsidR="00C23A5A" w:rsidRDefault="00F33156">
      <w:pPr>
        <w:pStyle w:val="a3"/>
        <w:spacing w:before="23" w:line="256" w:lineRule="auto"/>
        <w:ind w:right="143" w:firstLine="569"/>
        <w:jc w:val="left"/>
      </w:pPr>
      <w:r>
        <w:pict>
          <v:rect id="_x0000_s1029" style="position:absolute;left:0;text-align:left;margin-left:143.75pt;margin-top:15.65pt;width:3.95pt;height:.7pt;z-index:-19364864;mso-position-horizontal-relative:page" fillcolor="black" stroked="f">
            <w10:wrap anchorx="page"/>
          </v:rect>
        </w:pict>
      </w:r>
      <w:r w:rsidR="00C301FD">
        <w:t>Портреты:</w:t>
      </w:r>
      <w:r w:rsidR="00C301FD">
        <w:rPr>
          <w:spacing w:val="17"/>
        </w:rPr>
        <w:t xml:space="preserve"> </w:t>
      </w:r>
      <w:r w:rsidR="00C301FD">
        <w:t>Л.</w:t>
      </w:r>
      <w:r w:rsidR="00C301FD">
        <w:rPr>
          <w:spacing w:val="17"/>
        </w:rPr>
        <w:t xml:space="preserve"> </w:t>
      </w:r>
      <w:proofErr w:type="spellStart"/>
      <w:r w:rsidR="00C301FD">
        <w:t>Полинг</w:t>
      </w:r>
      <w:proofErr w:type="spellEnd"/>
      <w:r w:rsidR="00C301FD">
        <w:t>,</w:t>
      </w:r>
      <w:r w:rsidR="00C301FD">
        <w:rPr>
          <w:spacing w:val="16"/>
        </w:rPr>
        <w:t xml:space="preserve"> </w:t>
      </w:r>
      <w:r w:rsidR="00C301FD">
        <w:t>Дж.</w:t>
      </w:r>
      <w:r w:rsidR="00C301FD">
        <w:rPr>
          <w:spacing w:val="83"/>
        </w:rPr>
        <w:t xml:space="preserve"> </w:t>
      </w:r>
      <w:r w:rsidR="00C301FD">
        <w:t>Уотсон,</w:t>
      </w:r>
      <w:r w:rsidR="00C301FD">
        <w:rPr>
          <w:spacing w:val="85"/>
        </w:rPr>
        <w:t xml:space="preserve"> </w:t>
      </w:r>
      <w:r w:rsidR="00C301FD">
        <w:t>Ф.</w:t>
      </w:r>
      <w:r w:rsidR="00C301FD">
        <w:rPr>
          <w:spacing w:val="82"/>
        </w:rPr>
        <w:t xml:space="preserve"> </w:t>
      </w:r>
      <w:r w:rsidR="00C301FD">
        <w:t>Крик,</w:t>
      </w:r>
      <w:r w:rsidR="00C301FD">
        <w:rPr>
          <w:spacing w:val="81"/>
        </w:rPr>
        <w:t xml:space="preserve"> </w:t>
      </w:r>
      <w:r w:rsidR="00C301FD">
        <w:t>М.</w:t>
      </w:r>
      <w:r w:rsidR="00C301FD">
        <w:rPr>
          <w:spacing w:val="81"/>
        </w:rPr>
        <w:t xml:space="preserve"> </w:t>
      </w:r>
      <w:proofErr w:type="spellStart"/>
      <w:r w:rsidR="00C301FD">
        <w:t>Уилкинс</w:t>
      </w:r>
      <w:proofErr w:type="spellEnd"/>
      <w:r w:rsidR="00C301FD">
        <w:t>,</w:t>
      </w:r>
      <w:r w:rsidR="00C301FD">
        <w:rPr>
          <w:spacing w:val="86"/>
        </w:rPr>
        <w:t xml:space="preserve"> </w:t>
      </w:r>
      <w:r w:rsidR="00C301FD">
        <w:t>Р.</w:t>
      </w:r>
      <w:r w:rsidR="00C301FD">
        <w:rPr>
          <w:spacing w:val="82"/>
        </w:rPr>
        <w:t xml:space="preserve"> </w:t>
      </w:r>
      <w:r w:rsidR="00C301FD">
        <w:t>Франклин,</w:t>
      </w:r>
      <w:r w:rsidR="00C301FD">
        <w:rPr>
          <w:spacing w:val="-67"/>
        </w:rPr>
        <w:t xml:space="preserve"> </w:t>
      </w:r>
      <w:r w:rsidR="00C301FD">
        <w:t>Ф.</w:t>
      </w:r>
      <w:r w:rsidR="00C301FD">
        <w:rPr>
          <w:spacing w:val="3"/>
        </w:rPr>
        <w:t xml:space="preserve"> </w:t>
      </w:r>
      <w:proofErr w:type="spellStart"/>
      <w:r w:rsidR="00C301FD">
        <w:t>Сэнгер</w:t>
      </w:r>
      <w:proofErr w:type="spellEnd"/>
      <w:r w:rsidR="00C301FD">
        <w:t>,</w:t>
      </w:r>
      <w:r w:rsidR="00C301FD">
        <w:rPr>
          <w:spacing w:val="3"/>
        </w:rPr>
        <w:t xml:space="preserve"> </w:t>
      </w:r>
      <w:r w:rsidR="00C301FD">
        <w:t>С.</w:t>
      </w:r>
      <w:r w:rsidR="00C301FD">
        <w:rPr>
          <w:spacing w:val="6"/>
        </w:rPr>
        <w:t xml:space="preserve"> </w:t>
      </w:r>
      <w:proofErr w:type="spellStart"/>
      <w:r w:rsidR="00C301FD">
        <w:t>Прузинер</w:t>
      </w:r>
      <w:proofErr w:type="spellEnd"/>
      <w:r w:rsidR="00C301FD">
        <w:t>.</w:t>
      </w:r>
    </w:p>
    <w:p w:rsidR="00C23A5A" w:rsidRDefault="00C301FD">
      <w:pPr>
        <w:pStyle w:val="a3"/>
        <w:spacing w:before="9"/>
        <w:ind w:left="680"/>
        <w:jc w:val="left"/>
      </w:pPr>
      <w:r>
        <w:t>Диаграммы:</w:t>
      </w:r>
      <w:r>
        <w:rPr>
          <w:spacing w:val="17"/>
        </w:rPr>
        <w:t xml:space="preserve"> </w:t>
      </w:r>
      <w:r>
        <w:t>«Распределение</w:t>
      </w:r>
      <w:r>
        <w:rPr>
          <w:spacing w:val="79"/>
        </w:rPr>
        <w:t xml:space="preserve"> </w:t>
      </w:r>
      <w:r>
        <w:t>химических</w:t>
      </w:r>
      <w:r>
        <w:rPr>
          <w:spacing w:val="78"/>
        </w:rPr>
        <w:t xml:space="preserve"> </w:t>
      </w:r>
      <w:r>
        <w:t>элементов</w:t>
      </w:r>
      <w:r>
        <w:rPr>
          <w:spacing w:val="86"/>
        </w:rPr>
        <w:t xml:space="preserve"> </w:t>
      </w:r>
      <w:r>
        <w:t>в</w:t>
      </w:r>
      <w:r>
        <w:rPr>
          <w:spacing w:val="79"/>
        </w:rPr>
        <w:t xml:space="preserve"> </w:t>
      </w:r>
      <w:r>
        <w:t>неживой</w:t>
      </w:r>
      <w:r>
        <w:rPr>
          <w:spacing w:val="82"/>
        </w:rPr>
        <w:t xml:space="preserve"> </w:t>
      </w:r>
      <w:r>
        <w:t>природе»,</w:t>
      </w:r>
    </w:p>
    <w:p w:rsidR="00C23A5A" w:rsidRDefault="00C301FD">
      <w:pPr>
        <w:pStyle w:val="a3"/>
        <w:spacing w:before="24"/>
        <w:jc w:val="left"/>
      </w:pPr>
      <w:r>
        <w:t>«Распределение</w:t>
      </w:r>
      <w:r>
        <w:rPr>
          <w:spacing w:val="-7"/>
        </w:rPr>
        <w:t xml:space="preserve"> </w:t>
      </w:r>
      <w:r>
        <w:t>химических</w:t>
      </w:r>
      <w:r>
        <w:rPr>
          <w:spacing w:val="-8"/>
        </w:rPr>
        <w:t xml:space="preserve"> </w:t>
      </w:r>
      <w:r>
        <w:t>элементов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живой</w:t>
      </w:r>
      <w:r>
        <w:rPr>
          <w:spacing w:val="-3"/>
        </w:rPr>
        <w:t xml:space="preserve"> </w:t>
      </w:r>
      <w:r>
        <w:t>природе».</w:t>
      </w:r>
    </w:p>
    <w:p w:rsidR="00C23A5A" w:rsidRDefault="00C301FD">
      <w:pPr>
        <w:pStyle w:val="a3"/>
        <w:tabs>
          <w:tab w:val="left" w:pos="1989"/>
          <w:tab w:val="left" w:pos="2391"/>
          <w:tab w:val="left" w:pos="3482"/>
          <w:tab w:val="left" w:pos="5698"/>
          <w:tab w:val="left" w:pos="6899"/>
          <w:tab w:val="left" w:pos="8589"/>
        </w:tabs>
        <w:spacing w:before="24"/>
        <w:ind w:left="680"/>
        <w:jc w:val="left"/>
      </w:pPr>
      <w:r>
        <w:t>Таблицы</w:t>
      </w:r>
      <w:r>
        <w:tab/>
        <w:t>и</w:t>
      </w:r>
      <w:r>
        <w:tab/>
        <w:t>схемы:</w:t>
      </w:r>
      <w:r>
        <w:tab/>
        <w:t>«Периодическая</w:t>
      </w:r>
      <w:r>
        <w:tab/>
        <w:t>таблица</w:t>
      </w:r>
      <w:r>
        <w:tab/>
        <w:t>химических</w:t>
      </w:r>
      <w:r>
        <w:tab/>
        <w:t>элементов»,</w:t>
      </w:r>
    </w:p>
    <w:p w:rsidR="00C23A5A" w:rsidRDefault="00C301FD">
      <w:pPr>
        <w:pStyle w:val="a3"/>
        <w:spacing w:before="23" w:line="259" w:lineRule="auto"/>
        <w:ind w:right="138"/>
      </w:pPr>
      <w:r>
        <w:t>«Строение</w:t>
      </w:r>
      <w:r>
        <w:rPr>
          <w:spacing w:val="1"/>
        </w:rPr>
        <w:t xml:space="preserve"> </w:t>
      </w:r>
      <w:r>
        <w:t>молекулы</w:t>
      </w:r>
      <w:r>
        <w:rPr>
          <w:spacing w:val="1"/>
        </w:rPr>
        <w:t xml:space="preserve"> </w:t>
      </w:r>
      <w:r>
        <w:t>воды»,</w:t>
      </w:r>
      <w:r>
        <w:rPr>
          <w:spacing w:val="1"/>
        </w:rPr>
        <w:t xml:space="preserve"> </w:t>
      </w:r>
      <w:r>
        <w:t>«Вещества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организмов»,</w:t>
      </w:r>
      <w:r>
        <w:rPr>
          <w:spacing w:val="1"/>
        </w:rPr>
        <w:t xml:space="preserve"> </w:t>
      </w:r>
      <w:r>
        <w:t>«Строение</w:t>
      </w:r>
      <w:r>
        <w:rPr>
          <w:spacing w:val="1"/>
        </w:rPr>
        <w:t xml:space="preserve"> </w:t>
      </w:r>
      <w:r>
        <w:t>молекулы</w:t>
      </w:r>
      <w:r>
        <w:rPr>
          <w:spacing w:val="1"/>
        </w:rPr>
        <w:t xml:space="preserve"> </w:t>
      </w:r>
      <w:r>
        <w:t>белка»,</w:t>
      </w:r>
      <w:r>
        <w:rPr>
          <w:spacing w:val="1"/>
        </w:rPr>
        <w:t xml:space="preserve"> </w:t>
      </w:r>
      <w:r>
        <w:t>«Структуры</w:t>
      </w:r>
      <w:r>
        <w:rPr>
          <w:spacing w:val="1"/>
        </w:rPr>
        <w:t xml:space="preserve"> </w:t>
      </w:r>
      <w:r>
        <w:t>белковой</w:t>
      </w:r>
      <w:r>
        <w:rPr>
          <w:spacing w:val="1"/>
        </w:rPr>
        <w:t xml:space="preserve"> </w:t>
      </w:r>
      <w:r>
        <w:t>молекулы»,</w:t>
      </w:r>
      <w:r>
        <w:rPr>
          <w:spacing w:val="1"/>
        </w:rPr>
        <w:t xml:space="preserve"> </w:t>
      </w:r>
      <w:r>
        <w:t>«Строение</w:t>
      </w:r>
      <w:r>
        <w:rPr>
          <w:spacing w:val="1"/>
        </w:rPr>
        <w:t xml:space="preserve"> </w:t>
      </w:r>
      <w:r>
        <w:t>молекул</w:t>
      </w:r>
      <w:r>
        <w:rPr>
          <w:spacing w:val="1"/>
        </w:rPr>
        <w:t xml:space="preserve"> </w:t>
      </w:r>
      <w:r>
        <w:t>углеводов», «Строение молекул липидов», «Нуклеиновые кислоты», «Строение</w:t>
      </w:r>
      <w:r>
        <w:rPr>
          <w:spacing w:val="1"/>
        </w:rPr>
        <w:t xml:space="preserve"> </w:t>
      </w:r>
      <w:r>
        <w:t>молекулы</w:t>
      </w:r>
      <w:r>
        <w:rPr>
          <w:spacing w:val="-1"/>
        </w:rPr>
        <w:t xml:space="preserve"> </w:t>
      </w:r>
      <w:r>
        <w:t>АТФ».</w:t>
      </w:r>
    </w:p>
    <w:p w:rsidR="00C23A5A" w:rsidRDefault="00C301FD">
      <w:pPr>
        <w:pStyle w:val="a3"/>
        <w:spacing w:line="322" w:lineRule="exact"/>
        <w:ind w:left="680"/>
        <w:jc w:val="left"/>
      </w:pPr>
      <w:r>
        <w:rPr>
          <w:u w:val="single"/>
        </w:rPr>
        <w:t>Оборудование:</w:t>
      </w:r>
      <w:r>
        <w:rPr>
          <w:spacing w:val="-2"/>
        </w:rPr>
        <w:t xml:space="preserve"> </w:t>
      </w:r>
      <w:r>
        <w:t>химическая</w:t>
      </w:r>
      <w:r>
        <w:rPr>
          <w:spacing w:val="-5"/>
        </w:rPr>
        <w:t xml:space="preserve"> </w:t>
      </w:r>
      <w:r>
        <w:t>посуда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оборудование.</w:t>
      </w:r>
    </w:p>
    <w:p w:rsidR="00C23A5A" w:rsidRDefault="00C301FD">
      <w:pPr>
        <w:pStyle w:val="a3"/>
        <w:tabs>
          <w:tab w:val="left" w:pos="2565"/>
          <w:tab w:val="left" w:pos="3590"/>
          <w:tab w:val="left" w:pos="5599"/>
          <w:tab w:val="left" w:pos="6636"/>
          <w:tab w:val="left" w:pos="6989"/>
          <w:tab w:val="left" w:pos="8377"/>
        </w:tabs>
        <w:spacing w:before="31" w:line="256" w:lineRule="auto"/>
        <w:ind w:right="137" w:firstLine="569"/>
        <w:jc w:val="left"/>
      </w:pPr>
      <w:r>
        <w:rPr>
          <w:u w:val="single"/>
        </w:rPr>
        <w:t>Лабораторная</w:t>
      </w:r>
      <w:r>
        <w:rPr>
          <w:u w:val="single"/>
        </w:rPr>
        <w:tab/>
        <w:t>работа</w:t>
      </w:r>
      <w:r>
        <w:tab/>
        <w:t>«Обнаружение</w:t>
      </w:r>
      <w:r>
        <w:tab/>
        <w:t>белков</w:t>
      </w:r>
      <w:r>
        <w:tab/>
        <w:t>с</w:t>
      </w:r>
      <w:r>
        <w:tab/>
        <w:t>помощью</w:t>
      </w:r>
      <w:r>
        <w:tab/>
      </w:r>
      <w:r>
        <w:rPr>
          <w:spacing w:val="-1"/>
        </w:rPr>
        <w:t>качественных</w:t>
      </w:r>
      <w:r>
        <w:rPr>
          <w:spacing w:val="-67"/>
        </w:rPr>
        <w:t xml:space="preserve"> </w:t>
      </w:r>
      <w:r>
        <w:t>реакций».</w:t>
      </w:r>
    </w:p>
    <w:p w:rsidR="00C23A5A" w:rsidRDefault="00C301FD">
      <w:pPr>
        <w:pStyle w:val="a3"/>
        <w:tabs>
          <w:tab w:val="left" w:pos="2565"/>
          <w:tab w:val="left" w:pos="3590"/>
          <w:tab w:val="left" w:pos="5633"/>
          <w:tab w:val="left" w:pos="7446"/>
          <w:tab w:val="left" w:pos="8554"/>
        </w:tabs>
        <w:spacing w:before="3" w:line="256" w:lineRule="auto"/>
        <w:ind w:right="140" w:firstLine="569"/>
        <w:jc w:val="left"/>
      </w:pPr>
      <w:r>
        <w:rPr>
          <w:u w:val="single"/>
        </w:rPr>
        <w:t>Лабораторная</w:t>
      </w:r>
      <w:r>
        <w:rPr>
          <w:u w:val="single"/>
        </w:rPr>
        <w:tab/>
        <w:t>работа</w:t>
      </w:r>
      <w:r>
        <w:tab/>
        <w:t>«Исследование</w:t>
      </w:r>
      <w:r>
        <w:tab/>
        <w:t>нуклеиновых</w:t>
      </w:r>
      <w:r>
        <w:tab/>
        <w:t>кислот,</w:t>
      </w:r>
      <w:r>
        <w:tab/>
      </w:r>
      <w:r>
        <w:rPr>
          <w:spacing w:val="-1"/>
        </w:rPr>
        <w:t>выделенных</w:t>
      </w:r>
      <w:r>
        <w:rPr>
          <w:spacing w:val="-67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клеток</w:t>
      </w:r>
      <w:r>
        <w:rPr>
          <w:spacing w:val="2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организмов».</w:t>
      </w:r>
    </w:p>
    <w:p w:rsidR="00C23A5A" w:rsidRDefault="00C301FD">
      <w:pPr>
        <w:pStyle w:val="2"/>
        <w:spacing w:before="125"/>
        <w:jc w:val="left"/>
      </w:pPr>
      <w:r>
        <w:t>Тема</w:t>
      </w:r>
      <w:r>
        <w:rPr>
          <w:spacing w:val="-7"/>
        </w:rPr>
        <w:t xml:space="preserve"> </w:t>
      </w:r>
      <w:r>
        <w:t>5.</w:t>
      </w:r>
      <w:r>
        <w:rPr>
          <w:spacing w:val="1"/>
        </w:rPr>
        <w:t xml:space="preserve"> </w:t>
      </w:r>
      <w:r>
        <w:t>Строение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клетки</w:t>
      </w:r>
    </w:p>
    <w:p w:rsidR="00C23A5A" w:rsidRDefault="00C301FD">
      <w:pPr>
        <w:pStyle w:val="a3"/>
        <w:spacing w:before="31" w:line="256" w:lineRule="auto"/>
        <w:ind w:right="128" w:firstLine="569"/>
      </w:pPr>
      <w:r>
        <w:t>Типы</w:t>
      </w:r>
      <w:r>
        <w:rPr>
          <w:spacing w:val="1"/>
        </w:rPr>
        <w:t xml:space="preserve"> </w:t>
      </w:r>
      <w:r>
        <w:t>клеток:</w:t>
      </w:r>
      <w:r>
        <w:rPr>
          <w:spacing w:val="1"/>
        </w:rPr>
        <w:t xml:space="preserve"> </w:t>
      </w:r>
      <w:proofErr w:type="spellStart"/>
      <w:r>
        <w:t>эукариотическая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прокариотическая</w:t>
      </w:r>
      <w:proofErr w:type="spellEnd"/>
      <w:r>
        <w:t>.</w:t>
      </w:r>
      <w:r>
        <w:rPr>
          <w:spacing w:val="1"/>
        </w:rPr>
        <w:t xml:space="preserve"> </w:t>
      </w:r>
      <w:r>
        <w:t>Структурно-</w:t>
      </w:r>
      <w:r>
        <w:rPr>
          <w:spacing w:val="1"/>
        </w:rPr>
        <w:t xml:space="preserve"> </w:t>
      </w:r>
      <w:r>
        <w:t>функциональные</w:t>
      </w:r>
      <w:r>
        <w:rPr>
          <w:spacing w:val="-2"/>
        </w:rPr>
        <w:t xml:space="preserve"> </w:t>
      </w:r>
      <w:r>
        <w:t>образования</w:t>
      </w:r>
      <w:r>
        <w:rPr>
          <w:spacing w:val="2"/>
        </w:rPr>
        <w:t xml:space="preserve"> </w:t>
      </w:r>
      <w:r>
        <w:t>клетки.</w:t>
      </w:r>
    </w:p>
    <w:p w:rsidR="00C23A5A" w:rsidRDefault="00C301FD">
      <w:pPr>
        <w:pStyle w:val="a3"/>
        <w:spacing w:before="2" w:line="261" w:lineRule="auto"/>
        <w:ind w:right="151" w:firstLine="569"/>
      </w:pPr>
      <w:r>
        <w:t>Строение</w:t>
      </w:r>
      <w:r>
        <w:rPr>
          <w:spacing w:val="1"/>
        </w:rPr>
        <w:t xml:space="preserve"> </w:t>
      </w:r>
      <w:proofErr w:type="spellStart"/>
      <w:r>
        <w:t>прокариотической</w:t>
      </w:r>
      <w:proofErr w:type="spellEnd"/>
      <w:r>
        <w:rPr>
          <w:spacing w:val="1"/>
        </w:rPr>
        <w:t xml:space="preserve"> </w:t>
      </w:r>
      <w:r>
        <w:t>клетки.</w:t>
      </w:r>
      <w:r>
        <w:rPr>
          <w:spacing w:val="1"/>
        </w:rPr>
        <w:t xml:space="preserve"> </w:t>
      </w:r>
      <w:r>
        <w:t>Клеточная</w:t>
      </w:r>
      <w:r>
        <w:rPr>
          <w:spacing w:val="1"/>
        </w:rPr>
        <w:t xml:space="preserve"> </w:t>
      </w:r>
      <w:r>
        <w:t>стенка</w:t>
      </w:r>
      <w:r>
        <w:rPr>
          <w:spacing w:val="1"/>
        </w:rPr>
        <w:t xml:space="preserve"> </w:t>
      </w:r>
      <w:r>
        <w:t>бактерий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архей.</w:t>
      </w:r>
      <w:r>
        <w:rPr>
          <w:spacing w:val="1"/>
        </w:rPr>
        <w:t xml:space="preserve"> </w:t>
      </w:r>
      <w:r>
        <w:t xml:space="preserve">Особенности строения гетеротрофной и автотрофной </w:t>
      </w:r>
      <w:proofErr w:type="spellStart"/>
      <w:r>
        <w:t>прокариотических</w:t>
      </w:r>
      <w:proofErr w:type="spellEnd"/>
      <w:r>
        <w:t xml:space="preserve"> клеток.</w:t>
      </w:r>
      <w:r>
        <w:rPr>
          <w:spacing w:val="1"/>
        </w:rPr>
        <w:t xml:space="preserve"> </w:t>
      </w:r>
      <w:r>
        <w:t>Место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роль</w:t>
      </w:r>
      <w:r>
        <w:rPr>
          <w:spacing w:val="2"/>
        </w:rPr>
        <w:t xml:space="preserve"> </w:t>
      </w:r>
      <w:r>
        <w:t>прокариот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биоценозах.</w:t>
      </w:r>
    </w:p>
    <w:p w:rsidR="00C23A5A" w:rsidRDefault="00C301FD">
      <w:pPr>
        <w:pStyle w:val="a3"/>
        <w:spacing w:line="259" w:lineRule="auto"/>
        <w:ind w:right="129" w:firstLine="569"/>
      </w:pPr>
      <w:r>
        <w:t>Строение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функционирование</w:t>
      </w:r>
      <w:r>
        <w:rPr>
          <w:spacing w:val="1"/>
        </w:rPr>
        <w:t xml:space="preserve"> </w:t>
      </w:r>
      <w:proofErr w:type="spellStart"/>
      <w:r>
        <w:t>эукариотической</w:t>
      </w:r>
      <w:proofErr w:type="spellEnd"/>
      <w:r>
        <w:rPr>
          <w:spacing w:val="1"/>
        </w:rPr>
        <w:t xml:space="preserve"> </w:t>
      </w:r>
      <w:r>
        <w:t>клетки.</w:t>
      </w:r>
      <w:r>
        <w:rPr>
          <w:spacing w:val="1"/>
        </w:rPr>
        <w:t xml:space="preserve"> </w:t>
      </w:r>
      <w:r>
        <w:t>Плазматическая</w:t>
      </w:r>
      <w:r>
        <w:rPr>
          <w:spacing w:val="1"/>
        </w:rPr>
        <w:t xml:space="preserve"> </w:t>
      </w:r>
      <w:r>
        <w:t>мембрана</w:t>
      </w:r>
      <w:r>
        <w:rPr>
          <w:spacing w:val="1"/>
        </w:rPr>
        <w:t xml:space="preserve"> </w:t>
      </w:r>
      <w:r>
        <w:t>(плазмалемма).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плазматической</w:t>
      </w:r>
      <w:r>
        <w:rPr>
          <w:spacing w:val="1"/>
        </w:rPr>
        <w:t xml:space="preserve"> </w:t>
      </w:r>
      <w:r>
        <w:t>мембраны.</w:t>
      </w:r>
      <w:r>
        <w:rPr>
          <w:spacing w:val="1"/>
        </w:rPr>
        <w:t xml:space="preserve"> </w:t>
      </w:r>
      <w:r>
        <w:t>Транспорт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плазматическую</w:t>
      </w:r>
      <w:r>
        <w:rPr>
          <w:spacing w:val="1"/>
        </w:rPr>
        <w:t xml:space="preserve"> </w:t>
      </w:r>
      <w:r>
        <w:t>мембрану:</w:t>
      </w:r>
      <w:r>
        <w:rPr>
          <w:spacing w:val="1"/>
        </w:rPr>
        <w:t xml:space="preserve"> </w:t>
      </w:r>
      <w:r>
        <w:t>пассивный</w:t>
      </w:r>
      <w:r>
        <w:rPr>
          <w:spacing w:val="1"/>
        </w:rPr>
        <w:t xml:space="preserve"> </w:t>
      </w:r>
      <w:r>
        <w:t>(диффузия,</w:t>
      </w:r>
      <w:r>
        <w:rPr>
          <w:spacing w:val="1"/>
        </w:rPr>
        <w:t xml:space="preserve"> </w:t>
      </w:r>
      <w:r>
        <w:t>облегчённая</w:t>
      </w:r>
      <w:r>
        <w:rPr>
          <w:spacing w:val="1"/>
        </w:rPr>
        <w:t xml:space="preserve"> </w:t>
      </w:r>
      <w:r>
        <w:t>диффузия),</w:t>
      </w:r>
      <w:r>
        <w:rPr>
          <w:spacing w:val="1"/>
        </w:rPr>
        <w:t xml:space="preserve"> </w:t>
      </w:r>
      <w:r>
        <w:t>активный</w:t>
      </w:r>
      <w:r>
        <w:rPr>
          <w:spacing w:val="1"/>
        </w:rPr>
        <w:t xml:space="preserve"> </w:t>
      </w:r>
      <w:r>
        <w:t>(первичный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вторичный</w:t>
      </w:r>
      <w:r>
        <w:rPr>
          <w:spacing w:val="1"/>
        </w:rPr>
        <w:t xml:space="preserve"> </w:t>
      </w:r>
      <w:r>
        <w:t>активный</w:t>
      </w:r>
      <w:r>
        <w:rPr>
          <w:spacing w:val="1"/>
        </w:rPr>
        <w:t xml:space="preserve"> </w:t>
      </w:r>
      <w:r>
        <w:t>транспорт).</w:t>
      </w:r>
      <w:r>
        <w:rPr>
          <w:spacing w:val="1"/>
        </w:rPr>
        <w:t xml:space="preserve"> </w:t>
      </w:r>
      <w:r>
        <w:t>Полупроницаемость</w:t>
      </w:r>
      <w:r>
        <w:rPr>
          <w:spacing w:val="1"/>
        </w:rPr>
        <w:t xml:space="preserve"> </w:t>
      </w:r>
      <w:r>
        <w:t>мембраны.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натрий-калиевого</w:t>
      </w:r>
      <w:r>
        <w:rPr>
          <w:spacing w:val="1"/>
        </w:rPr>
        <w:t xml:space="preserve"> </w:t>
      </w:r>
      <w:r>
        <w:t>насоса.</w:t>
      </w:r>
      <w:r>
        <w:rPr>
          <w:spacing w:val="1"/>
        </w:rPr>
        <w:t xml:space="preserve"> </w:t>
      </w:r>
      <w:proofErr w:type="spellStart"/>
      <w:r>
        <w:t>Эндоцитоз</w:t>
      </w:r>
      <w:proofErr w:type="spellEnd"/>
      <w:r>
        <w:t>:</w:t>
      </w:r>
      <w:r>
        <w:rPr>
          <w:spacing w:val="1"/>
        </w:rPr>
        <w:t xml:space="preserve"> </w:t>
      </w:r>
      <w:proofErr w:type="spellStart"/>
      <w:r>
        <w:t>пиноцитоз</w:t>
      </w:r>
      <w:proofErr w:type="spellEnd"/>
      <w:r>
        <w:t>,</w:t>
      </w:r>
      <w:r>
        <w:rPr>
          <w:spacing w:val="1"/>
        </w:rPr>
        <w:t xml:space="preserve"> </w:t>
      </w:r>
      <w:r>
        <w:t>фагоцитоз.</w:t>
      </w:r>
      <w:r>
        <w:rPr>
          <w:spacing w:val="1"/>
        </w:rPr>
        <w:t xml:space="preserve"> </w:t>
      </w:r>
      <w:proofErr w:type="spellStart"/>
      <w:r>
        <w:t>Экзоцитоз</w:t>
      </w:r>
      <w:proofErr w:type="spellEnd"/>
      <w:r>
        <w:t>.</w:t>
      </w:r>
      <w:r>
        <w:rPr>
          <w:spacing w:val="1"/>
        </w:rPr>
        <w:t xml:space="preserve"> </w:t>
      </w:r>
      <w:r>
        <w:t>Клеточная</w:t>
      </w:r>
      <w:r>
        <w:rPr>
          <w:spacing w:val="1"/>
        </w:rPr>
        <w:t xml:space="preserve"> </w:t>
      </w:r>
      <w:r>
        <w:t>стенка.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клеточной</w:t>
      </w:r>
      <w:r>
        <w:rPr>
          <w:spacing w:val="1"/>
        </w:rPr>
        <w:t xml:space="preserve"> </w:t>
      </w:r>
      <w:r>
        <w:t>стенки</w:t>
      </w:r>
      <w:r>
        <w:rPr>
          <w:spacing w:val="2"/>
        </w:rPr>
        <w:t xml:space="preserve"> </w:t>
      </w:r>
      <w:r>
        <w:t>растений,</w:t>
      </w:r>
      <w:r>
        <w:rPr>
          <w:spacing w:val="2"/>
        </w:rPr>
        <w:t xml:space="preserve"> </w:t>
      </w:r>
      <w:r>
        <w:t>грибов.</w:t>
      </w:r>
    </w:p>
    <w:p w:rsidR="00C23A5A" w:rsidRDefault="00C301FD">
      <w:pPr>
        <w:pStyle w:val="a3"/>
        <w:spacing w:line="256" w:lineRule="auto"/>
        <w:ind w:right="131" w:firstLine="569"/>
      </w:pPr>
      <w:r>
        <w:t>Цитоплазма.</w:t>
      </w:r>
      <w:r>
        <w:rPr>
          <w:spacing w:val="1"/>
        </w:rPr>
        <w:t xml:space="preserve"> </w:t>
      </w:r>
      <w:proofErr w:type="spellStart"/>
      <w:r>
        <w:t>Цитозоль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Цитоскелет</w:t>
      </w:r>
      <w:proofErr w:type="spellEnd"/>
      <w:r>
        <w:t>.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цитоплазмы.</w:t>
      </w:r>
      <w:r>
        <w:rPr>
          <w:spacing w:val="1"/>
        </w:rPr>
        <w:t xml:space="preserve"> </w:t>
      </w:r>
      <w:r>
        <w:t>Органоиды</w:t>
      </w:r>
      <w:r>
        <w:rPr>
          <w:spacing w:val="-67"/>
        </w:rPr>
        <w:t xml:space="preserve"> </w:t>
      </w:r>
      <w:r>
        <w:t>клетки.</w:t>
      </w:r>
      <w:r>
        <w:rPr>
          <w:spacing w:val="1"/>
        </w:rPr>
        <w:t xml:space="preserve"> </w:t>
      </w:r>
      <w:proofErr w:type="spellStart"/>
      <w:r>
        <w:t>Одномембранные</w:t>
      </w:r>
      <w:proofErr w:type="spellEnd"/>
      <w:r>
        <w:rPr>
          <w:spacing w:val="1"/>
        </w:rPr>
        <w:t xml:space="preserve"> </w:t>
      </w:r>
      <w:r>
        <w:t>органоиды</w:t>
      </w:r>
      <w:r>
        <w:rPr>
          <w:spacing w:val="1"/>
        </w:rPr>
        <w:t xml:space="preserve"> </w:t>
      </w:r>
      <w:r>
        <w:t>клетки:</w:t>
      </w:r>
      <w:r>
        <w:rPr>
          <w:spacing w:val="1"/>
        </w:rPr>
        <w:t xml:space="preserve"> </w:t>
      </w:r>
      <w:r>
        <w:t>эндоплазматическая</w:t>
      </w:r>
      <w:r>
        <w:rPr>
          <w:spacing w:val="1"/>
        </w:rPr>
        <w:t xml:space="preserve"> </w:t>
      </w:r>
      <w:r>
        <w:t>сеть</w:t>
      </w:r>
      <w:r>
        <w:rPr>
          <w:spacing w:val="1"/>
        </w:rPr>
        <w:t xml:space="preserve"> </w:t>
      </w:r>
      <w:r>
        <w:t>(ЭПС),</w:t>
      </w:r>
      <w:r>
        <w:rPr>
          <w:spacing w:val="1"/>
        </w:rPr>
        <w:t xml:space="preserve"> </w:t>
      </w:r>
      <w:r>
        <w:t>аппарат</w:t>
      </w:r>
      <w:r>
        <w:rPr>
          <w:spacing w:val="68"/>
        </w:rPr>
        <w:t xml:space="preserve"> </w:t>
      </w:r>
      <w:proofErr w:type="spellStart"/>
      <w:r>
        <w:t>Гольджи</w:t>
      </w:r>
      <w:proofErr w:type="spellEnd"/>
      <w:r>
        <w:t>,</w:t>
      </w:r>
      <w:r>
        <w:rPr>
          <w:spacing w:val="69"/>
        </w:rPr>
        <w:t xml:space="preserve"> </w:t>
      </w:r>
      <w:r>
        <w:t>лизосомы,</w:t>
      </w:r>
      <w:r>
        <w:rPr>
          <w:spacing w:val="69"/>
        </w:rPr>
        <w:t xml:space="preserve"> </w:t>
      </w:r>
      <w:r>
        <w:t>их</w:t>
      </w:r>
      <w:r>
        <w:rPr>
          <w:spacing w:val="65"/>
        </w:rPr>
        <w:t xml:space="preserve"> </w:t>
      </w:r>
      <w:r>
        <w:t>строение</w:t>
      </w:r>
      <w:r>
        <w:rPr>
          <w:spacing w:val="67"/>
        </w:rPr>
        <w:t xml:space="preserve"> </w:t>
      </w:r>
      <w:r>
        <w:t>и</w:t>
      </w:r>
      <w:r>
        <w:rPr>
          <w:spacing w:val="68"/>
        </w:rPr>
        <w:t xml:space="preserve"> </w:t>
      </w:r>
      <w:r>
        <w:t>функции.</w:t>
      </w:r>
      <w:r>
        <w:rPr>
          <w:spacing w:val="69"/>
        </w:rPr>
        <w:t xml:space="preserve"> </w:t>
      </w:r>
      <w:r>
        <w:t>Взаимосвязь</w:t>
      </w:r>
    </w:p>
    <w:p w:rsidR="00C23A5A" w:rsidRDefault="00C23A5A">
      <w:pPr>
        <w:spacing w:line="256" w:lineRule="auto"/>
        <w:sectPr w:rsidR="00C23A5A">
          <w:pgSz w:w="11910" w:h="16850"/>
          <w:pgMar w:top="1140" w:right="720" w:bottom="940" w:left="1020" w:header="710" w:footer="755" w:gutter="0"/>
          <w:cols w:space="720"/>
        </w:sectPr>
      </w:pPr>
    </w:p>
    <w:p w:rsidR="00C23A5A" w:rsidRDefault="00C301FD">
      <w:pPr>
        <w:spacing w:before="89" w:line="259" w:lineRule="auto"/>
        <w:ind w:left="110" w:right="124"/>
        <w:jc w:val="both"/>
        <w:rPr>
          <w:sz w:val="28"/>
        </w:rPr>
      </w:pPr>
      <w:proofErr w:type="spellStart"/>
      <w:r>
        <w:rPr>
          <w:sz w:val="28"/>
        </w:rPr>
        <w:lastRenderedPageBreak/>
        <w:t>одномембранных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органоидов</w:t>
      </w:r>
      <w:r>
        <w:rPr>
          <w:spacing w:val="1"/>
          <w:sz w:val="28"/>
        </w:rPr>
        <w:t xml:space="preserve"> </w:t>
      </w:r>
      <w:r>
        <w:rPr>
          <w:sz w:val="28"/>
        </w:rPr>
        <w:t>клетки.</w:t>
      </w:r>
      <w:r>
        <w:rPr>
          <w:spacing w:val="1"/>
          <w:sz w:val="28"/>
        </w:rPr>
        <w:t xml:space="preserve"> </w:t>
      </w:r>
      <w:r>
        <w:rPr>
          <w:sz w:val="28"/>
        </w:rPr>
        <w:t>Строение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гранулярного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ретикулума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Механизм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направления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белков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ЭПС.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Синтез</w:t>
      </w:r>
      <w:r>
        <w:rPr>
          <w:spacing w:val="1"/>
          <w:sz w:val="28"/>
        </w:rPr>
        <w:t xml:space="preserve"> </w:t>
      </w:r>
      <w:r>
        <w:rPr>
          <w:sz w:val="28"/>
        </w:rPr>
        <w:t>растворимых</w:t>
      </w:r>
      <w:r>
        <w:rPr>
          <w:spacing w:val="1"/>
          <w:sz w:val="28"/>
        </w:rPr>
        <w:t xml:space="preserve"> </w:t>
      </w:r>
      <w:r>
        <w:rPr>
          <w:sz w:val="28"/>
        </w:rPr>
        <w:t>белков.</w:t>
      </w:r>
      <w:r>
        <w:rPr>
          <w:spacing w:val="1"/>
          <w:sz w:val="28"/>
        </w:rPr>
        <w:t xml:space="preserve"> </w:t>
      </w:r>
      <w:r>
        <w:rPr>
          <w:sz w:val="28"/>
        </w:rPr>
        <w:t>Синтез</w:t>
      </w:r>
      <w:r>
        <w:rPr>
          <w:spacing w:val="1"/>
          <w:sz w:val="28"/>
        </w:rPr>
        <w:t xml:space="preserve"> </w:t>
      </w:r>
      <w:r>
        <w:rPr>
          <w:sz w:val="28"/>
        </w:rPr>
        <w:t>клеточных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мембран.</w:t>
      </w:r>
      <w:r>
        <w:rPr>
          <w:spacing w:val="1"/>
          <w:sz w:val="28"/>
        </w:rPr>
        <w:t xml:space="preserve"> </w:t>
      </w:r>
      <w:r>
        <w:rPr>
          <w:sz w:val="28"/>
        </w:rPr>
        <w:t>Гладкий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агранулярный</w:t>
      </w:r>
      <w:proofErr w:type="spellEnd"/>
      <w:r>
        <w:rPr>
          <w:sz w:val="28"/>
        </w:rPr>
        <w:t>)</w:t>
      </w:r>
      <w:r>
        <w:rPr>
          <w:spacing w:val="1"/>
          <w:sz w:val="28"/>
        </w:rPr>
        <w:t xml:space="preserve"> </w:t>
      </w:r>
      <w:r>
        <w:rPr>
          <w:sz w:val="28"/>
        </w:rPr>
        <w:t>эндоплазматический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ретикулум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Секреторная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функция</w:t>
      </w:r>
      <w:r>
        <w:rPr>
          <w:spacing w:val="1"/>
          <w:sz w:val="28"/>
        </w:rPr>
        <w:t xml:space="preserve"> </w:t>
      </w:r>
      <w:r>
        <w:rPr>
          <w:sz w:val="28"/>
        </w:rPr>
        <w:t>аппарата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Гольджи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Модификация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белков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аппарате</w:t>
      </w:r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Гольджи</w:t>
      </w:r>
      <w:proofErr w:type="spellEnd"/>
      <w:r>
        <w:rPr>
          <w:i/>
          <w:sz w:val="28"/>
        </w:rPr>
        <w:t xml:space="preserve">. Сортировка белков в аппарате </w:t>
      </w:r>
      <w:proofErr w:type="spellStart"/>
      <w:r>
        <w:rPr>
          <w:i/>
          <w:sz w:val="28"/>
        </w:rPr>
        <w:t>Гольджи</w:t>
      </w:r>
      <w:proofErr w:type="spellEnd"/>
      <w:r>
        <w:rPr>
          <w:i/>
          <w:sz w:val="28"/>
        </w:rPr>
        <w:t xml:space="preserve">. </w:t>
      </w:r>
      <w:r>
        <w:rPr>
          <w:sz w:val="28"/>
        </w:rPr>
        <w:t>Транспорт веществ в клетке.</w:t>
      </w:r>
      <w:r>
        <w:rPr>
          <w:spacing w:val="1"/>
          <w:sz w:val="28"/>
        </w:rPr>
        <w:t xml:space="preserve"> </w:t>
      </w:r>
      <w:r>
        <w:rPr>
          <w:sz w:val="28"/>
        </w:rPr>
        <w:t>Вакуоли</w:t>
      </w:r>
      <w:r>
        <w:rPr>
          <w:spacing w:val="1"/>
          <w:sz w:val="28"/>
        </w:rPr>
        <w:t xml:space="preserve"> </w:t>
      </w:r>
      <w:r>
        <w:rPr>
          <w:sz w:val="28"/>
        </w:rPr>
        <w:t>растительных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клеток.</w:t>
      </w:r>
      <w:r>
        <w:rPr>
          <w:spacing w:val="2"/>
          <w:sz w:val="28"/>
        </w:rPr>
        <w:t xml:space="preserve"> </w:t>
      </w:r>
      <w:r>
        <w:rPr>
          <w:sz w:val="28"/>
        </w:rPr>
        <w:t>Клеточный</w:t>
      </w:r>
      <w:r>
        <w:rPr>
          <w:spacing w:val="2"/>
          <w:sz w:val="28"/>
        </w:rPr>
        <w:t xml:space="preserve"> </w:t>
      </w:r>
      <w:r>
        <w:rPr>
          <w:sz w:val="28"/>
        </w:rPr>
        <w:t>сок.</w:t>
      </w:r>
      <w:r>
        <w:rPr>
          <w:spacing w:val="2"/>
          <w:sz w:val="28"/>
        </w:rPr>
        <w:t xml:space="preserve"> </w:t>
      </w:r>
      <w:r>
        <w:rPr>
          <w:sz w:val="28"/>
        </w:rPr>
        <w:t>Тургор.</w:t>
      </w:r>
    </w:p>
    <w:p w:rsidR="00C23A5A" w:rsidRDefault="00C301FD">
      <w:pPr>
        <w:spacing w:before="3" w:line="259" w:lineRule="auto"/>
        <w:ind w:left="110" w:right="121" w:firstLine="569"/>
        <w:jc w:val="both"/>
        <w:rPr>
          <w:sz w:val="28"/>
        </w:rPr>
      </w:pPr>
      <w:r>
        <w:rPr>
          <w:spacing w:val="-1"/>
          <w:sz w:val="28"/>
        </w:rPr>
        <w:t>Полуавтономные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органоиды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клетки:</w:t>
      </w:r>
      <w:r>
        <w:rPr>
          <w:spacing w:val="-7"/>
          <w:sz w:val="28"/>
        </w:rPr>
        <w:t xml:space="preserve"> </w:t>
      </w:r>
      <w:r>
        <w:rPr>
          <w:sz w:val="28"/>
        </w:rPr>
        <w:t>митохондрии,</w:t>
      </w:r>
      <w:r>
        <w:rPr>
          <w:spacing w:val="-13"/>
          <w:sz w:val="28"/>
        </w:rPr>
        <w:t xml:space="preserve"> </w:t>
      </w:r>
      <w:r>
        <w:rPr>
          <w:sz w:val="28"/>
        </w:rPr>
        <w:t>пластиды.</w:t>
      </w:r>
      <w:r>
        <w:rPr>
          <w:spacing w:val="-1"/>
          <w:sz w:val="28"/>
        </w:rPr>
        <w:t xml:space="preserve"> </w:t>
      </w:r>
      <w:r>
        <w:rPr>
          <w:i/>
          <w:sz w:val="28"/>
        </w:rPr>
        <w:t>Происхождение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митохондрий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пластид.</w:t>
      </w:r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Симбиогенез</w:t>
      </w:r>
      <w:proofErr w:type="spellEnd"/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(К.С.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Мережковский,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Маргулис)</w:t>
      </w:r>
      <w:r>
        <w:rPr>
          <w:sz w:val="28"/>
        </w:rPr>
        <w:t>.</w:t>
      </w:r>
      <w:r>
        <w:rPr>
          <w:spacing w:val="-67"/>
          <w:sz w:val="28"/>
        </w:rPr>
        <w:t xml:space="preserve"> </w:t>
      </w:r>
      <w:r>
        <w:rPr>
          <w:sz w:val="28"/>
        </w:rPr>
        <w:t>Строение и функции митохондрий и пластид. Первичные, вторичные и сложные</w:t>
      </w:r>
      <w:r>
        <w:rPr>
          <w:spacing w:val="1"/>
          <w:sz w:val="28"/>
        </w:rPr>
        <w:t xml:space="preserve"> </w:t>
      </w:r>
      <w:r>
        <w:rPr>
          <w:sz w:val="28"/>
        </w:rPr>
        <w:t>пластиды</w:t>
      </w:r>
      <w:r>
        <w:rPr>
          <w:spacing w:val="1"/>
          <w:sz w:val="28"/>
        </w:rPr>
        <w:t xml:space="preserve"> </w:t>
      </w:r>
      <w:r>
        <w:rPr>
          <w:sz w:val="28"/>
        </w:rPr>
        <w:t>фотосинтезирующих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эукариот.</w:t>
      </w:r>
      <w:r>
        <w:rPr>
          <w:spacing w:val="1"/>
          <w:sz w:val="28"/>
        </w:rPr>
        <w:t xml:space="preserve"> </w:t>
      </w:r>
      <w:r>
        <w:rPr>
          <w:sz w:val="28"/>
        </w:rPr>
        <w:t>Хлоропласты,</w:t>
      </w:r>
      <w:r>
        <w:rPr>
          <w:spacing w:val="1"/>
          <w:sz w:val="28"/>
        </w:rPr>
        <w:t xml:space="preserve"> </w:t>
      </w:r>
      <w:r>
        <w:rPr>
          <w:sz w:val="28"/>
        </w:rPr>
        <w:t>хромопласты,</w:t>
      </w:r>
      <w:r>
        <w:rPr>
          <w:spacing w:val="1"/>
          <w:sz w:val="28"/>
        </w:rPr>
        <w:t xml:space="preserve"> </w:t>
      </w:r>
      <w:r>
        <w:rPr>
          <w:sz w:val="28"/>
        </w:rPr>
        <w:t>лейкопласты</w:t>
      </w:r>
      <w:r>
        <w:rPr>
          <w:spacing w:val="-2"/>
          <w:sz w:val="28"/>
        </w:rPr>
        <w:t xml:space="preserve"> </w:t>
      </w:r>
      <w:r>
        <w:rPr>
          <w:sz w:val="28"/>
        </w:rPr>
        <w:t>высших</w:t>
      </w:r>
      <w:r>
        <w:rPr>
          <w:spacing w:val="-2"/>
          <w:sz w:val="28"/>
        </w:rPr>
        <w:t xml:space="preserve"> </w:t>
      </w:r>
      <w:r>
        <w:rPr>
          <w:sz w:val="28"/>
        </w:rPr>
        <w:t>растений.</w:t>
      </w:r>
    </w:p>
    <w:p w:rsidR="00C23A5A" w:rsidRDefault="00C301FD">
      <w:pPr>
        <w:spacing w:line="259" w:lineRule="auto"/>
        <w:ind w:left="110" w:right="123" w:firstLine="569"/>
        <w:jc w:val="both"/>
        <w:rPr>
          <w:i/>
          <w:sz w:val="28"/>
        </w:rPr>
      </w:pPr>
      <w:proofErr w:type="spellStart"/>
      <w:r>
        <w:rPr>
          <w:sz w:val="28"/>
        </w:rPr>
        <w:t>Немембранные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органоиды</w:t>
      </w:r>
      <w:r>
        <w:rPr>
          <w:spacing w:val="1"/>
          <w:sz w:val="28"/>
        </w:rPr>
        <w:t xml:space="preserve"> </w:t>
      </w:r>
      <w:r>
        <w:rPr>
          <w:sz w:val="28"/>
        </w:rPr>
        <w:t>клетки</w:t>
      </w:r>
      <w:r>
        <w:rPr>
          <w:spacing w:val="1"/>
          <w:sz w:val="28"/>
        </w:rPr>
        <w:t xml:space="preserve"> </w:t>
      </w:r>
      <w:r>
        <w:rPr>
          <w:sz w:val="28"/>
        </w:rPr>
        <w:t>Строение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немембранных</w:t>
      </w:r>
      <w:proofErr w:type="spellEnd"/>
      <w:r>
        <w:rPr>
          <w:spacing w:val="-67"/>
          <w:sz w:val="28"/>
        </w:rPr>
        <w:t xml:space="preserve"> </w:t>
      </w:r>
      <w:r>
        <w:rPr>
          <w:sz w:val="28"/>
        </w:rPr>
        <w:t xml:space="preserve">органоидов клетки. Рибосомы. </w:t>
      </w:r>
      <w:r>
        <w:rPr>
          <w:i/>
          <w:sz w:val="28"/>
        </w:rPr>
        <w:t xml:space="preserve">Промежуточные </w:t>
      </w:r>
      <w:proofErr w:type="spellStart"/>
      <w:r>
        <w:rPr>
          <w:i/>
          <w:sz w:val="28"/>
        </w:rPr>
        <w:t>филаменты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Микрофиламенты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Актиновые</w:t>
      </w:r>
      <w:proofErr w:type="spellEnd"/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микрофиламенты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Мышечные</w:t>
      </w:r>
      <w:r>
        <w:rPr>
          <w:spacing w:val="1"/>
          <w:sz w:val="28"/>
        </w:rPr>
        <w:t xml:space="preserve"> </w:t>
      </w:r>
      <w:r>
        <w:rPr>
          <w:sz w:val="28"/>
        </w:rPr>
        <w:t>клетки.</w:t>
      </w:r>
      <w:r>
        <w:rPr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Актиновые</w:t>
      </w:r>
      <w:proofErr w:type="spellEnd"/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компоненты</w:t>
      </w:r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немышечных</w:t>
      </w:r>
      <w:proofErr w:type="spellEnd"/>
      <w:r>
        <w:rPr>
          <w:i/>
          <w:sz w:val="28"/>
        </w:rPr>
        <w:t xml:space="preserve"> клеток. </w:t>
      </w:r>
      <w:r>
        <w:rPr>
          <w:sz w:val="28"/>
        </w:rPr>
        <w:t>Микротрубочки. Клеточный центр. Строение и движение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жгутиков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ресничек.</w:t>
      </w:r>
      <w:r>
        <w:rPr>
          <w:spacing w:val="1"/>
          <w:sz w:val="28"/>
        </w:rPr>
        <w:t xml:space="preserve"> </w:t>
      </w:r>
      <w:r>
        <w:rPr>
          <w:sz w:val="28"/>
        </w:rPr>
        <w:t>Микротрубочки</w:t>
      </w:r>
      <w:r>
        <w:rPr>
          <w:spacing w:val="1"/>
          <w:sz w:val="28"/>
        </w:rPr>
        <w:t xml:space="preserve"> </w:t>
      </w:r>
      <w:r>
        <w:rPr>
          <w:sz w:val="28"/>
        </w:rPr>
        <w:t>цитоплазмы.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Центриоль.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Белки,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ассоциированные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3"/>
          <w:sz w:val="28"/>
        </w:rPr>
        <w:t xml:space="preserve"> </w:t>
      </w:r>
      <w:proofErr w:type="spellStart"/>
      <w:r>
        <w:rPr>
          <w:i/>
          <w:sz w:val="28"/>
        </w:rPr>
        <w:t>микрофиламентами</w:t>
      </w:r>
      <w:proofErr w:type="spellEnd"/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микротрубочками.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Моторные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белки.</w:t>
      </w:r>
    </w:p>
    <w:p w:rsidR="00C23A5A" w:rsidRDefault="00C301FD">
      <w:pPr>
        <w:spacing w:line="259" w:lineRule="auto"/>
        <w:ind w:left="110" w:right="130" w:firstLine="569"/>
        <w:jc w:val="both"/>
        <w:rPr>
          <w:i/>
          <w:sz w:val="28"/>
        </w:rPr>
      </w:pPr>
      <w:r>
        <w:rPr>
          <w:sz w:val="28"/>
        </w:rPr>
        <w:t>Ядро.</w:t>
      </w:r>
      <w:r>
        <w:rPr>
          <w:spacing w:val="1"/>
          <w:sz w:val="28"/>
        </w:rPr>
        <w:t xml:space="preserve"> </w:t>
      </w:r>
      <w:r>
        <w:rPr>
          <w:sz w:val="28"/>
        </w:rPr>
        <w:t>Оболочка</w:t>
      </w:r>
      <w:r>
        <w:rPr>
          <w:spacing w:val="1"/>
          <w:sz w:val="28"/>
        </w:rPr>
        <w:t xml:space="preserve"> </w:t>
      </w:r>
      <w:r>
        <w:rPr>
          <w:sz w:val="28"/>
        </w:rPr>
        <w:t>ядра,</w:t>
      </w:r>
      <w:r>
        <w:rPr>
          <w:spacing w:val="1"/>
          <w:sz w:val="28"/>
        </w:rPr>
        <w:t xml:space="preserve"> </w:t>
      </w:r>
      <w:r>
        <w:rPr>
          <w:sz w:val="28"/>
        </w:rPr>
        <w:t>хроматин,</w:t>
      </w:r>
      <w:r>
        <w:rPr>
          <w:spacing w:val="1"/>
          <w:sz w:val="28"/>
        </w:rPr>
        <w:t xml:space="preserve"> </w:t>
      </w:r>
      <w:r>
        <w:rPr>
          <w:sz w:val="28"/>
        </w:rPr>
        <w:t>кариоплазма,</w:t>
      </w:r>
      <w:r>
        <w:rPr>
          <w:spacing w:val="1"/>
          <w:sz w:val="28"/>
        </w:rPr>
        <w:t xml:space="preserve"> </w:t>
      </w:r>
      <w:r>
        <w:rPr>
          <w:sz w:val="28"/>
        </w:rPr>
        <w:t>ядрышки,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строение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функции. Ядерный белковый матрикс. Пространственное расположение хромосом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в </w:t>
      </w:r>
      <w:proofErr w:type="spellStart"/>
      <w:r>
        <w:rPr>
          <w:sz w:val="28"/>
        </w:rPr>
        <w:t>интерфазном</w:t>
      </w:r>
      <w:proofErr w:type="spellEnd"/>
      <w:r>
        <w:rPr>
          <w:sz w:val="28"/>
        </w:rPr>
        <w:t xml:space="preserve"> ядре. </w:t>
      </w:r>
      <w:proofErr w:type="spellStart"/>
      <w:r>
        <w:rPr>
          <w:i/>
          <w:sz w:val="28"/>
        </w:rPr>
        <w:t>Эухроматин</w:t>
      </w:r>
      <w:proofErr w:type="spellEnd"/>
      <w:r>
        <w:rPr>
          <w:i/>
          <w:sz w:val="28"/>
        </w:rPr>
        <w:t xml:space="preserve"> и </w:t>
      </w:r>
      <w:proofErr w:type="spellStart"/>
      <w:r>
        <w:rPr>
          <w:i/>
          <w:sz w:val="28"/>
        </w:rPr>
        <w:t>гетерохроматин</w:t>
      </w:r>
      <w:proofErr w:type="spellEnd"/>
      <w:r>
        <w:rPr>
          <w:sz w:val="28"/>
        </w:rPr>
        <w:t>. Белки хроматина – гистоны.</w:t>
      </w:r>
      <w:r>
        <w:rPr>
          <w:spacing w:val="-67"/>
          <w:sz w:val="28"/>
        </w:rPr>
        <w:t xml:space="preserve"> </w:t>
      </w:r>
      <w:r>
        <w:rPr>
          <w:i/>
          <w:sz w:val="28"/>
        </w:rPr>
        <w:t>Динамика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ядерной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оболочки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митозе.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Ядерный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транспорт.</w:t>
      </w:r>
    </w:p>
    <w:p w:rsidR="00C23A5A" w:rsidRDefault="00C301FD">
      <w:pPr>
        <w:pStyle w:val="a3"/>
        <w:spacing w:line="256" w:lineRule="auto"/>
        <w:ind w:right="145" w:firstLine="569"/>
      </w:pPr>
      <w:r>
        <w:t>Клеточные</w:t>
      </w:r>
      <w:r>
        <w:rPr>
          <w:spacing w:val="1"/>
        </w:rPr>
        <w:t xml:space="preserve"> </w:t>
      </w:r>
      <w:r>
        <w:t>включения.</w:t>
      </w:r>
      <w:r>
        <w:rPr>
          <w:spacing w:val="1"/>
        </w:rPr>
        <w:t xml:space="preserve"> </w:t>
      </w:r>
      <w:r>
        <w:t>Сравнительная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клеток</w:t>
      </w:r>
      <w:r>
        <w:rPr>
          <w:spacing w:val="1"/>
        </w:rPr>
        <w:t xml:space="preserve"> </w:t>
      </w:r>
      <w:r>
        <w:t>эукариот</w:t>
      </w:r>
      <w:r>
        <w:rPr>
          <w:spacing w:val="1"/>
        </w:rPr>
        <w:t xml:space="preserve"> </w:t>
      </w:r>
      <w:r>
        <w:t>(растительной,</w:t>
      </w:r>
      <w:r>
        <w:rPr>
          <w:spacing w:val="2"/>
        </w:rPr>
        <w:t xml:space="preserve"> </w:t>
      </w:r>
      <w:r>
        <w:t>животной,</w:t>
      </w:r>
      <w:r>
        <w:rPr>
          <w:spacing w:val="3"/>
        </w:rPr>
        <w:t xml:space="preserve"> </w:t>
      </w:r>
      <w:r>
        <w:t>грибной).</w:t>
      </w:r>
    </w:p>
    <w:p w:rsidR="00C23A5A" w:rsidRDefault="00C301FD">
      <w:pPr>
        <w:pStyle w:val="a3"/>
        <w:spacing w:before="2"/>
        <w:ind w:left="680"/>
        <w:jc w:val="left"/>
      </w:pPr>
      <w:r>
        <w:rPr>
          <w:u w:val="single"/>
        </w:rPr>
        <w:t>Демонстрации</w:t>
      </w:r>
    </w:p>
    <w:p w:rsidR="00C23A5A" w:rsidRDefault="00C301FD">
      <w:pPr>
        <w:pStyle w:val="a3"/>
        <w:spacing w:before="24"/>
        <w:ind w:left="680"/>
        <w:jc w:val="left"/>
      </w:pPr>
      <w:r>
        <w:t>Портреты:</w:t>
      </w:r>
      <w:r>
        <w:rPr>
          <w:spacing w:val="-3"/>
        </w:rPr>
        <w:t xml:space="preserve"> </w:t>
      </w:r>
      <w:r>
        <w:t>К.С.</w:t>
      </w:r>
      <w:r>
        <w:rPr>
          <w:spacing w:val="-3"/>
        </w:rPr>
        <w:t xml:space="preserve"> </w:t>
      </w:r>
      <w:r>
        <w:t>Мережковский,</w:t>
      </w:r>
      <w:r>
        <w:rPr>
          <w:spacing w:val="-3"/>
        </w:rPr>
        <w:t xml:space="preserve"> </w:t>
      </w:r>
      <w:r>
        <w:t>Л.</w:t>
      </w:r>
      <w:r>
        <w:rPr>
          <w:spacing w:val="-1"/>
        </w:rPr>
        <w:t xml:space="preserve"> </w:t>
      </w:r>
      <w:r>
        <w:t>Маргулис.</w:t>
      </w:r>
    </w:p>
    <w:p w:rsidR="00C23A5A" w:rsidRDefault="00C301FD">
      <w:pPr>
        <w:pStyle w:val="a3"/>
        <w:spacing w:before="31" w:line="256" w:lineRule="auto"/>
        <w:ind w:firstLine="569"/>
        <w:jc w:val="left"/>
      </w:pPr>
      <w:r>
        <w:t xml:space="preserve">Таблицы и схемы: «Строение </w:t>
      </w:r>
      <w:proofErr w:type="spellStart"/>
      <w:r>
        <w:t>эукариотической</w:t>
      </w:r>
      <w:proofErr w:type="spellEnd"/>
      <w:r>
        <w:t xml:space="preserve"> клетки», «Строение животной</w:t>
      </w:r>
      <w:r>
        <w:rPr>
          <w:spacing w:val="-67"/>
        </w:rPr>
        <w:t xml:space="preserve"> </w:t>
      </w:r>
      <w:r>
        <w:t>клетки»,</w:t>
      </w:r>
      <w:r>
        <w:rPr>
          <w:spacing w:val="12"/>
        </w:rPr>
        <w:t xml:space="preserve"> </w:t>
      </w:r>
      <w:r>
        <w:t>«Строение</w:t>
      </w:r>
      <w:r>
        <w:rPr>
          <w:spacing w:val="8"/>
        </w:rPr>
        <w:t xml:space="preserve"> </w:t>
      </w:r>
      <w:r>
        <w:t>растительной</w:t>
      </w:r>
      <w:r>
        <w:rPr>
          <w:spacing w:val="11"/>
        </w:rPr>
        <w:t xml:space="preserve"> </w:t>
      </w:r>
      <w:r>
        <w:t>клетки»,</w:t>
      </w:r>
      <w:r>
        <w:rPr>
          <w:spacing w:val="12"/>
        </w:rPr>
        <w:t xml:space="preserve"> </w:t>
      </w:r>
      <w:r>
        <w:t>«Строение</w:t>
      </w:r>
      <w:r>
        <w:rPr>
          <w:spacing w:val="8"/>
        </w:rPr>
        <w:t xml:space="preserve"> </w:t>
      </w:r>
      <w:r>
        <w:t>митохондрии»,</w:t>
      </w:r>
      <w:r>
        <w:rPr>
          <w:spacing w:val="12"/>
        </w:rPr>
        <w:t xml:space="preserve"> </w:t>
      </w:r>
      <w:r>
        <w:t>«Ядро»,</w:t>
      </w:r>
    </w:p>
    <w:p w:rsidR="00C23A5A" w:rsidRDefault="00C301FD">
      <w:pPr>
        <w:pStyle w:val="a3"/>
        <w:spacing w:before="2"/>
        <w:jc w:val="left"/>
      </w:pPr>
      <w:r>
        <w:t>«Строение</w:t>
      </w:r>
      <w:r>
        <w:rPr>
          <w:spacing w:val="-9"/>
        </w:rPr>
        <w:t xml:space="preserve"> </w:t>
      </w:r>
      <w:proofErr w:type="spellStart"/>
      <w:r>
        <w:t>прокариотической</w:t>
      </w:r>
      <w:proofErr w:type="spellEnd"/>
      <w:r>
        <w:rPr>
          <w:spacing w:val="-5"/>
        </w:rPr>
        <w:t xml:space="preserve"> </w:t>
      </w:r>
      <w:r>
        <w:t>клетки».</w:t>
      </w:r>
    </w:p>
    <w:p w:rsidR="00C23A5A" w:rsidRDefault="00C301FD">
      <w:pPr>
        <w:pStyle w:val="a3"/>
        <w:tabs>
          <w:tab w:val="left" w:pos="2834"/>
          <w:tab w:val="left" w:pos="4244"/>
          <w:tab w:val="left" w:pos="5956"/>
          <w:tab w:val="left" w:pos="8308"/>
        </w:tabs>
        <w:spacing w:before="24" w:line="264" w:lineRule="auto"/>
        <w:ind w:right="147" w:firstLine="569"/>
        <w:jc w:val="left"/>
      </w:pPr>
      <w:r>
        <w:rPr>
          <w:u w:val="single"/>
        </w:rPr>
        <w:t>Оборудование</w:t>
      </w:r>
      <w:r>
        <w:t>:</w:t>
      </w:r>
      <w:r>
        <w:tab/>
        <w:t>световой</w:t>
      </w:r>
      <w:r>
        <w:tab/>
        <w:t>микроскоп,</w:t>
      </w:r>
      <w:r>
        <w:tab/>
        <w:t>микропрепараты</w:t>
      </w:r>
      <w:r>
        <w:tab/>
      </w:r>
      <w:r>
        <w:rPr>
          <w:spacing w:val="-2"/>
        </w:rPr>
        <w:t>растительных,</w:t>
      </w:r>
      <w:r>
        <w:rPr>
          <w:spacing w:val="-67"/>
        </w:rPr>
        <w:t xml:space="preserve"> </w:t>
      </w:r>
      <w:r>
        <w:t>животных</w:t>
      </w:r>
      <w:r>
        <w:rPr>
          <w:spacing w:val="-4"/>
        </w:rPr>
        <w:t xml:space="preserve"> </w:t>
      </w:r>
      <w:r>
        <w:t>клеток,</w:t>
      </w:r>
      <w:r>
        <w:rPr>
          <w:spacing w:val="2"/>
        </w:rPr>
        <w:t xml:space="preserve"> </w:t>
      </w:r>
      <w:r>
        <w:t>микропрепараты</w:t>
      </w:r>
      <w:r>
        <w:rPr>
          <w:spacing w:val="-1"/>
        </w:rPr>
        <w:t xml:space="preserve"> </w:t>
      </w:r>
      <w:r>
        <w:t>бактериальных</w:t>
      </w:r>
      <w:r>
        <w:rPr>
          <w:spacing w:val="-4"/>
        </w:rPr>
        <w:t xml:space="preserve"> </w:t>
      </w:r>
      <w:r>
        <w:t>клеток.</w:t>
      </w:r>
    </w:p>
    <w:p w:rsidR="00C23A5A" w:rsidRDefault="00C301FD">
      <w:pPr>
        <w:pStyle w:val="a3"/>
        <w:spacing w:line="256" w:lineRule="auto"/>
        <w:ind w:left="680"/>
        <w:jc w:val="left"/>
      </w:pPr>
      <w:r>
        <w:rPr>
          <w:u w:val="single"/>
        </w:rPr>
        <w:t>Лабораторная</w:t>
      </w:r>
      <w:r>
        <w:rPr>
          <w:spacing w:val="-1"/>
          <w:u w:val="single"/>
        </w:rPr>
        <w:t xml:space="preserve"> </w:t>
      </w:r>
      <w:r>
        <w:rPr>
          <w:u w:val="single"/>
        </w:rPr>
        <w:t>работа</w:t>
      </w:r>
      <w:r>
        <w:rPr>
          <w:spacing w:val="-8"/>
        </w:rPr>
        <w:t xml:space="preserve"> </w:t>
      </w:r>
      <w:r>
        <w:t>«Изучение</w:t>
      </w:r>
      <w:r>
        <w:rPr>
          <w:spacing w:val="-9"/>
        </w:rPr>
        <w:t xml:space="preserve"> </w:t>
      </w:r>
      <w:r>
        <w:t>строения</w:t>
      </w:r>
      <w:r>
        <w:rPr>
          <w:spacing w:val="-7"/>
        </w:rPr>
        <w:t xml:space="preserve"> </w:t>
      </w:r>
      <w:r>
        <w:t>клеток</w:t>
      </w:r>
      <w:r>
        <w:rPr>
          <w:spacing w:val="-8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организмов».</w:t>
      </w:r>
      <w:r>
        <w:rPr>
          <w:spacing w:val="-67"/>
        </w:rPr>
        <w:t xml:space="preserve"> </w:t>
      </w:r>
      <w:r>
        <w:rPr>
          <w:u w:val="single"/>
        </w:rPr>
        <w:t>Практическая работа</w:t>
      </w:r>
      <w:r>
        <w:rPr>
          <w:spacing w:val="6"/>
        </w:rPr>
        <w:t xml:space="preserve"> </w:t>
      </w:r>
      <w:r>
        <w:t>«Изучение</w:t>
      </w:r>
      <w:r>
        <w:rPr>
          <w:spacing w:val="-3"/>
        </w:rPr>
        <w:t xml:space="preserve"> </w:t>
      </w:r>
      <w:r>
        <w:t>свойств</w:t>
      </w:r>
      <w:r>
        <w:rPr>
          <w:spacing w:val="-4"/>
        </w:rPr>
        <w:t xml:space="preserve"> </w:t>
      </w:r>
      <w:r>
        <w:t>клеточной мембраны».</w:t>
      </w:r>
    </w:p>
    <w:p w:rsidR="00C23A5A" w:rsidRDefault="00C301FD">
      <w:pPr>
        <w:pStyle w:val="a3"/>
        <w:tabs>
          <w:tab w:val="left" w:pos="2725"/>
          <w:tab w:val="left" w:pos="3907"/>
          <w:tab w:val="left" w:pos="6108"/>
          <w:tab w:val="left" w:pos="7857"/>
          <w:tab w:val="left" w:pos="8403"/>
        </w:tabs>
        <w:spacing w:line="264" w:lineRule="auto"/>
        <w:ind w:right="141" w:firstLine="569"/>
        <w:jc w:val="left"/>
      </w:pPr>
      <w:r>
        <w:rPr>
          <w:u w:val="single"/>
        </w:rPr>
        <w:t>Лабораторная</w:t>
      </w:r>
      <w:r>
        <w:rPr>
          <w:u w:val="single"/>
        </w:rPr>
        <w:tab/>
        <w:t>работа</w:t>
      </w:r>
      <w:r>
        <w:tab/>
        <w:t>«Исследование</w:t>
      </w:r>
      <w:r>
        <w:tab/>
        <w:t>плазмолиза</w:t>
      </w:r>
      <w:r>
        <w:tab/>
        <w:t>и</w:t>
      </w:r>
      <w:r>
        <w:tab/>
      </w:r>
      <w:proofErr w:type="spellStart"/>
      <w:r>
        <w:rPr>
          <w:spacing w:val="-2"/>
        </w:rPr>
        <w:t>деплазмолиза</w:t>
      </w:r>
      <w:proofErr w:type="spellEnd"/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растительных</w:t>
      </w:r>
      <w:r>
        <w:rPr>
          <w:spacing w:val="-3"/>
        </w:rPr>
        <w:t xml:space="preserve"> </w:t>
      </w:r>
      <w:r>
        <w:t>клетках».</w:t>
      </w:r>
    </w:p>
    <w:p w:rsidR="00C23A5A" w:rsidRDefault="00C301FD">
      <w:pPr>
        <w:pStyle w:val="a3"/>
        <w:tabs>
          <w:tab w:val="left" w:pos="2529"/>
          <w:tab w:val="left" w:pos="3533"/>
          <w:tab w:val="left" w:pos="6380"/>
          <w:tab w:val="left" w:pos="8042"/>
        </w:tabs>
        <w:spacing w:line="256" w:lineRule="auto"/>
        <w:ind w:right="143" w:firstLine="569"/>
        <w:jc w:val="left"/>
      </w:pPr>
      <w:r>
        <w:rPr>
          <w:u w:val="single"/>
        </w:rPr>
        <w:t>Практическая</w:t>
      </w:r>
      <w:r>
        <w:rPr>
          <w:u w:val="single"/>
        </w:rPr>
        <w:tab/>
        <w:t>работа</w:t>
      </w:r>
      <w:r>
        <w:tab/>
        <w:t>«Изучение</w:t>
      </w:r>
      <w:r>
        <w:rPr>
          <w:spacing w:val="121"/>
        </w:rPr>
        <w:t xml:space="preserve"> </w:t>
      </w:r>
      <w:r>
        <w:t>движения</w:t>
      </w:r>
      <w:r>
        <w:tab/>
        <w:t>цитоплазмы</w:t>
      </w:r>
      <w:r>
        <w:tab/>
        <w:t>в</w:t>
      </w:r>
      <w:r>
        <w:rPr>
          <w:spacing w:val="44"/>
        </w:rPr>
        <w:t xml:space="preserve"> </w:t>
      </w:r>
      <w:r>
        <w:t>растительных</w:t>
      </w:r>
      <w:r>
        <w:rPr>
          <w:spacing w:val="-67"/>
        </w:rPr>
        <w:t xml:space="preserve"> </w:t>
      </w:r>
      <w:r>
        <w:t>клетках».</w:t>
      </w:r>
    </w:p>
    <w:p w:rsidR="00C23A5A" w:rsidRDefault="00C301FD">
      <w:pPr>
        <w:pStyle w:val="2"/>
        <w:spacing w:before="101"/>
        <w:jc w:val="left"/>
      </w:pPr>
      <w:r>
        <w:t>Тема</w:t>
      </w:r>
      <w:r>
        <w:rPr>
          <w:spacing w:val="-7"/>
        </w:rPr>
        <w:t xml:space="preserve"> </w:t>
      </w:r>
      <w:r>
        <w:t>6.</w:t>
      </w:r>
      <w:r>
        <w:rPr>
          <w:spacing w:val="1"/>
        </w:rPr>
        <w:t xml:space="preserve"> </w:t>
      </w:r>
      <w:r>
        <w:t>Обмен</w:t>
      </w:r>
      <w:r>
        <w:rPr>
          <w:spacing w:val="-6"/>
        </w:rPr>
        <w:t xml:space="preserve"> </w:t>
      </w:r>
      <w:r>
        <w:t>веществ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превращение</w:t>
      </w:r>
      <w:r>
        <w:rPr>
          <w:spacing w:val="-5"/>
        </w:rPr>
        <w:t xml:space="preserve"> </w:t>
      </w:r>
      <w:r>
        <w:t>энергии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клетке</w:t>
      </w:r>
    </w:p>
    <w:p w:rsidR="00C23A5A" w:rsidRDefault="00C301FD">
      <w:pPr>
        <w:pStyle w:val="a3"/>
        <w:spacing w:before="31" w:line="254" w:lineRule="auto"/>
        <w:ind w:right="129" w:firstLine="569"/>
      </w:pPr>
      <w:r>
        <w:t>Ассимиляция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диссимиляция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две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метаболизма.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обмена</w:t>
      </w:r>
      <w:r>
        <w:rPr>
          <w:spacing w:val="1"/>
        </w:rPr>
        <w:t xml:space="preserve"> </w:t>
      </w:r>
      <w:r>
        <w:t>веществ:</w:t>
      </w:r>
      <w:r>
        <w:rPr>
          <w:spacing w:val="1"/>
        </w:rPr>
        <w:t xml:space="preserve"> </w:t>
      </w:r>
      <w:r>
        <w:t>автотрофный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гетеротрофный.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кислорода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обменных</w:t>
      </w:r>
      <w:r>
        <w:rPr>
          <w:spacing w:val="1"/>
        </w:rPr>
        <w:t xml:space="preserve"> </w:t>
      </w:r>
      <w:r>
        <w:t>процессах. Энергетическое обеспечение клетки: превращение АТФ в обменных</w:t>
      </w:r>
      <w:r>
        <w:rPr>
          <w:spacing w:val="1"/>
        </w:rPr>
        <w:t xml:space="preserve"> </w:t>
      </w:r>
      <w:r>
        <w:t>процессах.</w:t>
      </w:r>
      <w:r>
        <w:rPr>
          <w:spacing w:val="30"/>
        </w:rPr>
        <w:t xml:space="preserve"> </w:t>
      </w:r>
      <w:r>
        <w:t>Ферментативный</w:t>
      </w:r>
      <w:r>
        <w:rPr>
          <w:spacing w:val="29"/>
        </w:rPr>
        <w:t xml:space="preserve"> </w:t>
      </w:r>
      <w:r>
        <w:t>характер</w:t>
      </w:r>
      <w:r>
        <w:rPr>
          <w:spacing w:val="26"/>
        </w:rPr>
        <w:t xml:space="preserve"> </w:t>
      </w:r>
      <w:r>
        <w:t>реакций</w:t>
      </w:r>
      <w:r>
        <w:rPr>
          <w:spacing w:val="29"/>
        </w:rPr>
        <w:t xml:space="preserve"> </w:t>
      </w:r>
      <w:r>
        <w:t>клеточного</w:t>
      </w:r>
      <w:r>
        <w:rPr>
          <w:spacing w:val="26"/>
        </w:rPr>
        <w:t xml:space="preserve"> </w:t>
      </w:r>
      <w:r>
        <w:t>метаболизма.</w:t>
      </w:r>
    </w:p>
    <w:p w:rsidR="00C23A5A" w:rsidRDefault="00C23A5A">
      <w:pPr>
        <w:spacing w:line="254" w:lineRule="auto"/>
        <w:sectPr w:rsidR="00C23A5A">
          <w:pgSz w:w="11910" w:h="16850"/>
          <w:pgMar w:top="1140" w:right="720" w:bottom="940" w:left="1020" w:header="710" w:footer="755" w:gutter="0"/>
          <w:cols w:space="720"/>
        </w:sectPr>
      </w:pPr>
    </w:p>
    <w:p w:rsidR="00C23A5A" w:rsidRDefault="00C301FD">
      <w:pPr>
        <w:pStyle w:val="a3"/>
        <w:spacing w:before="89" w:line="254" w:lineRule="auto"/>
        <w:ind w:right="128"/>
      </w:pPr>
      <w:r>
        <w:lastRenderedPageBreak/>
        <w:t>Ферменты, их строение, свойства и механизм действия. Коферменты. Отличия</w:t>
      </w:r>
      <w:r>
        <w:rPr>
          <w:spacing w:val="1"/>
        </w:rPr>
        <w:t xml:space="preserve"> </w:t>
      </w:r>
      <w:r>
        <w:t>ферментов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неорганических</w:t>
      </w:r>
      <w:r>
        <w:rPr>
          <w:spacing w:val="1"/>
        </w:rPr>
        <w:t xml:space="preserve"> </w:t>
      </w:r>
      <w:r>
        <w:t>катализаторов.</w:t>
      </w:r>
      <w:r>
        <w:rPr>
          <w:spacing w:val="1"/>
        </w:rPr>
        <w:t xml:space="preserve"> </w:t>
      </w:r>
      <w:r>
        <w:t>Белки-активаторы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белки-</w:t>
      </w:r>
      <w:r>
        <w:rPr>
          <w:spacing w:val="1"/>
        </w:rPr>
        <w:t xml:space="preserve"> </w:t>
      </w:r>
      <w:r>
        <w:t>ингибиторы.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скорости</w:t>
      </w:r>
      <w:r>
        <w:rPr>
          <w:spacing w:val="1"/>
        </w:rPr>
        <w:t xml:space="preserve"> </w:t>
      </w:r>
      <w:r>
        <w:t>ферментативных</w:t>
      </w:r>
      <w:r>
        <w:rPr>
          <w:spacing w:val="1"/>
        </w:rPr>
        <w:t xml:space="preserve"> </w:t>
      </w:r>
      <w:r>
        <w:t>реакций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факторов.</w:t>
      </w:r>
    </w:p>
    <w:p w:rsidR="00C23A5A" w:rsidRDefault="00C301FD">
      <w:pPr>
        <w:spacing w:line="254" w:lineRule="auto"/>
        <w:ind w:left="110" w:right="131" w:firstLine="569"/>
        <w:jc w:val="both"/>
        <w:rPr>
          <w:sz w:val="28"/>
        </w:rPr>
      </w:pPr>
      <w:r>
        <w:rPr>
          <w:sz w:val="28"/>
        </w:rPr>
        <w:t>Первичный</w:t>
      </w:r>
      <w:r>
        <w:rPr>
          <w:spacing w:val="-11"/>
          <w:sz w:val="28"/>
        </w:rPr>
        <w:t xml:space="preserve"> </w:t>
      </w:r>
      <w:r>
        <w:rPr>
          <w:sz w:val="28"/>
        </w:rPr>
        <w:t>синтез</w:t>
      </w:r>
      <w:r>
        <w:rPr>
          <w:spacing w:val="-13"/>
          <w:sz w:val="28"/>
        </w:rPr>
        <w:t xml:space="preserve"> </w:t>
      </w:r>
      <w:r>
        <w:rPr>
          <w:sz w:val="28"/>
        </w:rPr>
        <w:t>органических</w:t>
      </w:r>
      <w:r>
        <w:rPr>
          <w:spacing w:val="-14"/>
          <w:sz w:val="28"/>
        </w:rPr>
        <w:t xml:space="preserve"> </w:t>
      </w:r>
      <w:r>
        <w:rPr>
          <w:sz w:val="28"/>
        </w:rPr>
        <w:t>веществ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клетке.</w:t>
      </w:r>
      <w:r>
        <w:rPr>
          <w:spacing w:val="-10"/>
          <w:sz w:val="28"/>
        </w:rPr>
        <w:t xml:space="preserve"> </w:t>
      </w:r>
      <w:r>
        <w:rPr>
          <w:sz w:val="28"/>
        </w:rPr>
        <w:t xml:space="preserve">Фотосинтез. </w:t>
      </w:r>
      <w:proofErr w:type="spellStart"/>
      <w:r>
        <w:rPr>
          <w:i/>
          <w:sz w:val="28"/>
        </w:rPr>
        <w:t>Аноксигенный</w:t>
      </w:r>
      <w:proofErr w:type="spellEnd"/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 xml:space="preserve">и </w:t>
      </w:r>
      <w:proofErr w:type="spellStart"/>
      <w:r>
        <w:rPr>
          <w:i/>
          <w:sz w:val="28"/>
        </w:rPr>
        <w:t>оксигенный</w:t>
      </w:r>
      <w:proofErr w:type="spellEnd"/>
      <w:r>
        <w:rPr>
          <w:i/>
          <w:sz w:val="28"/>
        </w:rPr>
        <w:t xml:space="preserve"> фотосинтез у бактерий</w:t>
      </w:r>
      <w:r>
        <w:rPr>
          <w:sz w:val="28"/>
        </w:rPr>
        <w:t xml:space="preserve">. </w:t>
      </w:r>
      <w:proofErr w:type="spellStart"/>
      <w:r>
        <w:rPr>
          <w:i/>
          <w:sz w:val="28"/>
        </w:rPr>
        <w:t>Светособирающие</w:t>
      </w:r>
      <w:proofErr w:type="spellEnd"/>
      <w:r>
        <w:rPr>
          <w:i/>
          <w:sz w:val="28"/>
        </w:rPr>
        <w:t xml:space="preserve"> пигменты и пигменты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реакционного центра</w:t>
      </w:r>
      <w:r>
        <w:rPr>
          <w:sz w:val="28"/>
        </w:rPr>
        <w:t>. Роль</w:t>
      </w:r>
      <w:r>
        <w:rPr>
          <w:spacing w:val="1"/>
          <w:sz w:val="28"/>
        </w:rPr>
        <w:t xml:space="preserve"> </w:t>
      </w:r>
      <w:r>
        <w:rPr>
          <w:sz w:val="28"/>
        </w:rPr>
        <w:t>хлоропластов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фотосинтеза.</w:t>
      </w:r>
      <w:r>
        <w:rPr>
          <w:spacing w:val="1"/>
          <w:sz w:val="28"/>
        </w:rPr>
        <w:t xml:space="preserve"> </w:t>
      </w:r>
      <w:r>
        <w:rPr>
          <w:sz w:val="28"/>
        </w:rPr>
        <w:t>Световая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spacing w:val="-1"/>
          <w:sz w:val="28"/>
        </w:rPr>
        <w:t>темновая</w:t>
      </w:r>
      <w:proofErr w:type="spellEnd"/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фазы.</w:t>
      </w:r>
      <w:r>
        <w:rPr>
          <w:spacing w:val="-9"/>
          <w:sz w:val="28"/>
        </w:rPr>
        <w:t xml:space="preserve"> </w:t>
      </w:r>
      <w:proofErr w:type="spellStart"/>
      <w:r>
        <w:rPr>
          <w:i/>
          <w:spacing w:val="-1"/>
          <w:sz w:val="28"/>
        </w:rPr>
        <w:t>Фотодыхание</w:t>
      </w:r>
      <w:proofErr w:type="spellEnd"/>
      <w:r>
        <w:rPr>
          <w:i/>
          <w:spacing w:val="-1"/>
          <w:sz w:val="28"/>
        </w:rPr>
        <w:t>,</w:t>
      </w:r>
      <w:r>
        <w:rPr>
          <w:i/>
          <w:spacing w:val="-18"/>
          <w:sz w:val="28"/>
        </w:rPr>
        <w:t xml:space="preserve"> </w:t>
      </w:r>
      <w:r>
        <w:rPr>
          <w:i/>
          <w:spacing w:val="-1"/>
          <w:sz w:val="28"/>
        </w:rPr>
        <w:t>С</w:t>
      </w:r>
      <w:r>
        <w:rPr>
          <w:i/>
          <w:spacing w:val="-1"/>
          <w:sz w:val="28"/>
          <w:vertAlign w:val="subscript"/>
        </w:rPr>
        <w:t>3-</w:t>
      </w:r>
      <w:r>
        <w:rPr>
          <w:i/>
          <w:spacing w:val="-1"/>
          <w:sz w:val="28"/>
        </w:rPr>
        <w:t>,</w:t>
      </w:r>
      <w:r>
        <w:rPr>
          <w:i/>
          <w:spacing w:val="-17"/>
          <w:sz w:val="28"/>
        </w:rPr>
        <w:t xml:space="preserve"> </w:t>
      </w:r>
      <w:r>
        <w:rPr>
          <w:i/>
          <w:spacing w:val="-1"/>
          <w:sz w:val="28"/>
        </w:rPr>
        <w:t>C</w:t>
      </w:r>
      <w:r>
        <w:rPr>
          <w:i/>
          <w:spacing w:val="-1"/>
          <w:sz w:val="28"/>
          <w:vertAlign w:val="subscript"/>
        </w:rPr>
        <w:t>4-</w:t>
      </w:r>
      <w:r>
        <w:rPr>
          <w:i/>
          <w:spacing w:val="-22"/>
          <w:sz w:val="28"/>
        </w:rPr>
        <w:t xml:space="preserve"> </w:t>
      </w:r>
      <w:r>
        <w:rPr>
          <w:i/>
          <w:spacing w:val="-1"/>
          <w:sz w:val="28"/>
        </w:rPr>
        <w:t>и</w:t>
      </w:r>
      <w:r>
        <w:rPr>
          <w:i/>
          <w:spacing w:val="-9"/>
          <w:sz w:val="28"/>
        </w:rPr>
        <w:t xml:space="preserve"> </w:t>
      </w:r>
      <w:r>
        <w:rPr>
          <w:i/>
          <w:spacing w:val="-1"/>
          <w:sz w:val="28"/>
        </w:rPr>
        <w:t>CAM-типы</w:t>
      </w:r>
      <w:r>
        <w:rPr>
          <w:i/>
          <w:spacing w:val="-23"/>
          <w:sz w:val="28"/>
        </w:rPr>
        <w:t xml:space="preserve"> </w:t>
      </w:r>
      <w:r>
        <w:rPr>
          <w:i/>
          <w:sz w:val="28"/>
        </w:rPr>
        <w:t>фотосинтеза</w:t>
      </w:r>
      <w:r>
        <w:rPr>
          <w:sz w:val="28"/>
        </w:rPr>
        <w:t>.</w:t>
      </w:r>
      <w:r>
        <w:rPr>
          <w:spacing w:val="-11"/>
          <w:sz w:val="28"/>
        </w:rPr>
        <w:t xml:space="preserve"> </w:t>
      </w:r>
      <w:r>
        <w:rPr>
          <w:sz w:val="28"/>
        </w:rPr>
        <w:t>Продуктивность</w:t>
      </w:r>
      <w:r>
        <w:rPr>
          <w:spacing w:val="-68"/>
          <w:sz w:val="28"/>
        </w:rPr>
        <w:t xml:space="preserve"> </w:t>
      </w:r>
      <w:r>
        <w:rPr>
          <w:sz w:val="28"/>
        </w:rPr>
        <w:t>фотосинтеза. Влияние различных факторов на скорость фотосинтеза. 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фотосинтеза.</w:t>
      </w:r>
    </w:p>
    <w:p w:rsidR="00C23A5A" w:rsidRDefault="00C301FD">
      <w:pPr>
        <w:pStyle w:val="a3"/>
        <w:spacing w:line="254" w:lineRule="auto"/>
        <w:ind w:right="123" w:firstLine="569"/>
      </w:pPr>
      <w:r>
        <w:t>Хемосинтез.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организмов-</w:t>
      </w:r>
      <w:proofErr w:type="spellStart"/>
      <w:r>
        <w:t>хемосинтетиков</w:t>
      </w:r>
      <w:proofErr w:type="spellEnd"/>
      <w:r>
        <w:t>:</w:t>
      </w:r>
      <w:r>
        <w:rPr>
          <w:spacing w:val="1"/>
        </w:rPr>
        <w:t xml:space="preserve"> </w:t>
      </w:r>
      <w:r>
        <w:t>нитрифицирующие</w:t>
      </w:r>
      <w:r>
        <w:rPr>
          <w:spacing w:val="-67"/>
        </w:rPr>
        <w:t xml:space="preserve"> </w:t>
      </w:r>
      <w:r>
        <w:t>бактерии,</w:t>
      </w:r>
      <w:r>
        <w:rPr>
          <w:spacing w:val="1"/>
        </w:rPr>
        <w:t xml:space="preserve"> </w:t>
      </w:r>
      <w:r>
        <w:t>железобактерии,</w:t>
      </w:r>
      <w:r>
        <w:rPr>
          <w:spacing w:val="1"/>
        </w:rPr>
        <w:t xml:space="preserve"> </w:t>
      </w:r>
      <w:r>
        <w:t>серобактерии,</w:t>
      </w:r>
      <w:r>
        <w:rPr>
          <w:spacing w:val="1"/>
        </w:rPr>
        <w:t xml:space="preserve"> </w:t>
      </w:r>
      <w:r>
        <w:t>водородные</w:t>
      </w:r>
      <w:r>
        <w:rPr>
          <w:spacing w:val="1"/>
        </w:rPr>
        <w:t xml:space="preserve"> </w:t>
      </w:r>
      <w:r>
        <w:t>бактерии.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хемосинтеза.</w:t>
      </w:r>
    </w:p>
    <w:p w:rsidR="00C23A5A" w:rsidRDefault="00C301FD">
      <w:pPr>
        <w:pStyle w:val="a3"/>
        <w:spacing w:line="254" w:lineRule="auto"/>
        <w:ind w:right="132" w:firstLine="569"/>
      </w:pPr>
      <w:r>
        <w:t>Анаэробные</w:t>
      </w:r>
      <w:r>
        <w:rPr>
          <w:spacing w:val="1"/>
        </w:rPr>
        <w:t xml:space="preserve"> </w:t>
      </w:r>
      <w:r>
        <w:t>организмы.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брожения.</w:t>
      </w:r>
      <w:r>
        <w:rPr>
          <w:spacing w:val="1"/>
        </w:rPr>
        <w:t xml:space="preserve"> </w:t>
      </w:r>
      <w:r>
        <w:t>Продукты</w:t>
      </w:r>
      <w:r>
        <w:rPr>
          <w:spacing w:val="1"/>
        </w:rPr>
        <w:t xml:space="preserve"> </w:t>
      </w:r>
      <w:r>
        <w:t>брожения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человеком.</w:t>
      </w:r>
      <w:r>
        <w:rPr>
          <w:spacing w:val="1"/>
        </w:rPr>
        <w:t xml:space="preserve"> </w:t>
      </w:r>
      <w:r>
        <w:t>Анаэробные</w:t>
      </w:r>
      <w:r>
        <w:rPr>
          <w:spacing w:val="1"/>
        </w:rPr>
        <w:t xml:space="preserve"> </w:t>
      </w:r>
      <w:r>
        <w:t>микроорганизмы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биотехнологии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возбудители</w:t>
      </w:r>
      <w:r>
        <w:rPr>
          <w:spacing w:val="1"/>
        </w:rPr>
        <w:t xml:space="preserve"> </w:t>
      </w:r>
      <w:r>
        <w:t>болезней.</w:t>
      </w:r>
    </w:p>
    <w:p w:rsidR="00C23A5A" w:rsidRDefault="00C301FD">
      <w:pPr>
        <w:pStyle w:val="a3"/>
        <w:spacing w:line="259" w:lineRule="auto"/>
        <w:ind w:right="128" w:firstLine="569"/>
      </w:pPr>
      <w:r>
        <w:t>Аэробные</w:t>
      </w:r>
      <w:r>
        <w:rPr>
          <w:spacing w:val="1"/>
        </w:rPr>
        <w:t xml:space="preserve"> </w:t>
      </w:r>
      <w:r>
        <w:t>организмы.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энергетического</w:t>
      </w:r>
      <w:r>
        <w:rPr>
          <w:spacing w:val="1"/>
        </w:rPr>
        <w:t xml:space="preserve"> </w:t>
      </w:r>
      <w:r>
        <w:t>обмена.</w:t>
      </w:r>
      <w:r>
        <w:rPr>
          <w:spacing w:val="1"/>
        </w:rPr>
        <w:t xml:space="preserve"> </w:t>
      </w:r>
      <w:r>
        <w:t>Подготовительный</w:t>
      </w:r>
      <w:r>
        <w:rPr>
          <w:spacing w:val="1"/>
        </w:rPr>
        <w:t xml:space="preserve"> </w:t>
      </w:r>
      <w:r>
        <w:t>этап.</w:t>
      </w:r>
      <w:r>
        <w:rPr>
          <w:spacing w:val="2"/>
        </w:rPr>
        <w:t xml:space="preserve"> </w:t>
      </w:r>
      <w:r>
        <w:t>Гликолиз</w:t>
      </w:r>
      <w:r>
        <w:rPr>
          <w:spacing w:val="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бескислородное</w:t>
      </w:r>
      <w:r>
        <w:rPr>
          <w:spacing w:val="-1"/>
        </w:rPr>
        <w:t xml:space="preserve"> </w:t>
      </w:r>
      <w:r>
        <w:t>расщепление</w:t>
      </w:r>
      <w:r>
        <w:rPr>
          <w:spacing w:val="-2"/>
        </w:rPr>
        <w:t xml:space="preserve"> </w:t>
      </w:r>
      <w:r>
        <w:t>глюкозы.</w:t>
      </w:r>
    </w:p>
    <w:p w:rsidR="00C23A5A" w:rsidRDefault="00C301FD">
      <w:pPr>
        <w:spacing w:line="254" w:lineRule="auto"/>
        <w:ind w:left="110" w:right="129" w:firstLine="569"/>
        <w:jc w:val="both"/>
        <w:rPr>
          <w:sz w:val="28"/>
        </w:rPr>
      </w:pPr>
      <w:r>
        <w:rPr>
          <w:sz w:val="28"/>
        </w:rPr>
        <w:t>Биологическое   окисление,   или   клеточное   дыхание.   Роль   митохондрий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процессах</w:t>
      </w:r>
      <w:r>
        <w:rPr>
          <w:spacing w:val="1"/>
          <w:sz w:val="28"/>
        </w:rPr>
        <w:t xml:space="preserve"> </w:t>
      </w:r>
      <w:r>
        <w:rPr>
          <w:sz w:val="28"/>
        </w:rPr>
        <w:t>биологического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окисления.</w:t>
      </w:r>
      <w:r>
        <w:rPr>
          <w:spacing w:val="1"/>
          <w:sz w:val="28"/>
        </w:rPr>
        <w:t xml:space="preserve"> </w:t>
      </w:r>
      <w:r>
        <w:rPr>
          <w:sz w:val="28"/>
        </w:rPr>
        <w:t>Циклические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реакции.</w:t>
      </w:r>
      <w:r>
        <w:rPr>
          <w:spacing w:val="1"/>
          <w:sz w:val="28"/>
        </w:rPr>
        <w:t xml:space="preserve"> </w:t>
      </w:r>
      <w:r>
        <w:rPr>
          <w:sz w:val="28"/>
        </w:rPr>
        <w:t>Окислительное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фосфорилирование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Энергия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мембранного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градиента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протонов.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Синтез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АТФ: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работа протонной АТФ-</w:t>
      </w:r>
      <w:proofErr w:type="spellStart"/>
      <w:r>
        <w:rPr>
          <w:i/>
          <w:sz w:val="28"/>
        </w:rPr>
        <w:t>синтазы</w:t>
      </w:r>
      <w:proofErr w:type="spellEnd"/>
      <w:r>
        <w:rPr>
          <w:i/>
          <w:sz w:val="28"/>
        </w:rPr>
        <w:t xml:space="preserve">. </w:t>
      </w:r>
      <w:r>
        <w:rPr>
          <w:sz w:val="28"/>
        </w:rPr>
        <w:t>Преимущества аэробного пути обмена веществ</w:t>
      </w:r>
      <w:r>
        <w:rPr>
          <w:spacing w:val="1"/>
          <w:sz w:val="28"/>
        </w:rPr>
        <w:t xml:space="preserve"> </w:t>
      </w:r>
      <w:r>
        <w:rPr>
          <w:sz w:val="28"/>
        </w:rPr>
        <w:t>перед анаэробным.</w:t>
      </w:r>
      <w:r>
        <w:rPr>
          <w:spacing w:val="2"/>
          <w:sz w:val="28"/>
        </w:rPr>
        <w:t xml:space="preserve"> </w:t>
      </w:r>
      <w:r>
        <w:rPr>
          <w:sz w:val="28"/>
        </w:rPr>
        <w:t>Эффективность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энергетического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обмена.</w:t>
      </w:r>
    </w:p>
    <w:p w:rsidR="00C23A5A" w:rsidRDefault="00C301FD">
      <w:pPr>
        <w:pStyle w:val="a3"/>
        <w:ind w:left="680"/>
        <w:jc w:val="left"/>
      </w:pPr>
      <w:r>
        <w:rPr>
          <w:u w:val="single"/>
        </w:rPr>
        <w:t>Демонстрации</w:t>
      </w:r>
    </w:p>
    <w:p w:rsidR="00C23A5A" w:rsidRDefault="00C301FD">
      <w:pPr>
        <w:pStyle w:val="a3"/>
        <w:tabs>
          <w:tab w:val="left" w:pos="2270"/>
          <w:tab w:val="left" w:pos="3071"/>
          <w:tab w:val="left" w:pos="4495"/>
          <w:tab w:val="left" w:pos="5370"/>
          <w:tab w:val="left" w:pos="7053"/>
          <w:tab w:val="left" w:pos="7653"/>
          <w:tab w:val="left" w:pos="8259"/>
        </w:tabs>
        <w:spacing w:line="252" w:lineRule="auto"/>
        <w:ind w:right="132" w:firstLine="569"/>
        <w:jc w:val="left"/>
      </w:pPr>
      <w:r>
        <w:t>Портреты:</w:t>
      </w:r>
      <w:r>
        <w:tab/>
        <w:t>Дж.</w:t>
      </w:r>
      <w:r>
        <w:tab/>
        <w:t>Пристли,</w:t>
      </w:r>
      <w:r>
        <w:tab/>
        <w:t>К.А.</w:t>
      </w:r>
      <w:r>
        <w:tab/>
        <w:t>Тимирязев,</w:t>
      </w:r>
      <w:r>
        <w:tab/>
        <w:t>С.</w:t>
      </w:r>
      <w:r>
        <w:tab/>
        <w:t>Н.</w:t>
      </w:r>
      <w:r>
        <w:tab/>
      </w:r>
      <w:r>
        <w:rPr>
          <w:spacing w:val="-1"/>
        </w:rPr>
        <w:t>Виноградский,</w:t>
      </w:r>
      <w:r>
        <w:rPr>
          <w:spacing w:val="-67"/>
        </w:rPr>
        <w:t xml:space="preserve"> </w:t>
      </w:r>
      <w:r>
        <w:t>В.</w:t>
      </w:r>
      <w:r>
        <w:rPr>
          <w:spacing w:val="3"/>
        </w:rPr>
        <w:t xml:space="preserve"> </w:t>
      </w:r>
      <w:r>
        <w:t>А.</w:t>
      </w:r>
      <w:r>
        <w:rPr>
          <w:spacing w:val="2"/>
        </w:rPr>
        <w:t xml:space="preserve"> </w:t>
      </w:r>
      <w:r>
        <w:t>Энгельгардт,</w:t>
      </w:r>
      <w:r>
        <w:rPr>
          <w:spacing w:val="2"/>
        </w:rPr>
        <w:t xml:space="preserve"> </w:t>
      </w:r>
      <w:r>
        <w:t>П.</w:t>
      </w:r>
      <w:r>
        <w:rPr>
          <w:spacing w:val="6"/>
        </w:rPr>
        <w:t xml:space="preserve"> </w:t>
      </w:r>
      <w:r>
        <w:t>Митчелл,</w:t>
      </w:r>
      <w:r>
        <w:rPr>
          <w:spacing w:val="3"/>
        </w:rPr>
        <w:t xml:space="preserve"> </w:t>
      </w:r>
      <w:r>
        <w:t>Г.А.</w:t>
      </w:r>
      <w:r>
        <w:rPr>
          <w:spacing w:val="-1"/>
        </w:rPr>
        <w:t xml:space="preserve"> </w:t>
      </w:r>
      <w:proofErr w:type="spellStart"/>
      <w:r>
        <w:t>Заварзин</w:t>
      </w:r>
      <w:proofErr w:type="spellEnd"/>
      <w:r>
        <w:t>.</w:t>
      </w:r>
    </w:p>
    <w:p w:rsidR="00C23A5A" w:rsidRDefault="00C301FD">
      <w:pPr>
        <w:pStyle w:val="a3"/>
        <w:spacing w:before="7" w:line="252" w:lineRule="auto"/>
        <w:ind w:right="139" w:firstLine="569"/>
        <w:jc w:val="left"/>
      </w:pPr>
      <w:r>
        <w:t>Таблицы</w:t>
      </w:r>
      <w:r>
        <w:rPr>
          <w:spacing w:val="45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схемы:</w:t>
      </w:r>
      <w:r>
        <w:rPr>
          <w:spacing w:val="47"/>
        </w:rPr>
        <w:t xml:space="preserve"> </w:t>
      </w:r>
      <w:r>
        <w:t>«Фотосинтез»,</w:t>
      </w:r>
      <w:r>
        <w:rPr>
          <w:spacing w:val="48"/>
        </w:rPr>
        <w:t xml:space="preserve"> </w:t>
      </w:r>
      <w:r>
        <w:t>«Энергетический</w:t>
      </w:r>
      <w:r>
        <w:rPr>
          <w:spacing w:val="47"/>
        </w:rPr>
        <w:t xml:space="preserve"> </w:t>
      </w:r>
      <w:r>
        <w:t>обмен»,</w:t>
      </w:r>
      <w:r>
        <w:rPr>
          <w:spacing w:val="48"/>
        </w:rPr>
        <w:t xml:space="preserve"> </w:t>
      </w:r>
      <w:r>
        <w:t>«Биосинтез</w:t>
      </w:r>
      <w:r>
        <w:rPr>
          <w:spacing w:val="-67"/>
        </w:rPr>
        <w:t xml:space="preserve"> </w:t>
      </w:r>
      <w:r>
        <w:t>белка»,</w:t>
      </w:r>
      <w:r>
        <w:rPr>
          <w:spacing w:val="2"/>
        </w:rPr>
        <w:t xml:space="preserve"> </w:t>
      </w:r>
      <w:r>
        <w:t>«Строение</w:t>
      </w:r>
      <w:r>
        <w:rPr>
          <w:spacing w:val="-2"/>
        </w:rPr>
        <w:t xml:space="preserve"> </w:t>
      </w:r>
      <w:r>
        <w:t>фермента»,</w:t>
      </w:r>
      <w:r>
        <w:rPr>
          <w:spacing w:val="3"/>
        </w:rPr>
        <w:t xml:space="preserve"> </w:t>
      </w:r>
      <w:r>
        <w:t>«Хемосинтез».</w:t>
      </w:r>
    </w:p>
    <w:p w:rsidR="00C23A5A" w:rsidRDefault="00C301FD">
      <w:pPr>
        <w:pStyle w:val="a3"/>
        <w:tabs>
          <w:tab w:val="left" w:pos="2733"/>
          <w:tab w:val="left" w:pos="4049"/>
          <w:tab w:val="left" w:pos="5667"/>
          <w:tab w:val="left" w:pos="7573"/>
          <w:tab w:val="left" w:pos="8249"/>
        </w:tabs>
        <w:spacing w:before="1" w:line="256" w:lineRule="auto"/>
        <w:ind w:right="141" w:firstLine="569"/>
        <w:jc w:val="left"/>
      </w:pPr>
      <w:r>
        <w:rPr>
          <w:u w:val="single"/>
        </w:rPr>
        <w:t>Оборудование</w:t>
      </w:r>
      <w:r>
        <w:t>:</w:t>
      </w:r>
      <w:r>
        <w:tab/>
        <w:t>световой</w:t>
      </w:r>
      <w:r>
        <w:tab/>
        <w:t>микроскоп,</w:t>
      </w:r>
      <w:r>
        <w:tab/>
        <w:t>оборудование</w:t>
      </w:r>
      <w:r>
        <w:tab/>
        <w:t>для</w:t>
      </w:r>
      <w:r>
        <w:tab/>
      </w:r>
      <w:r>
        <w:rPr>
          <w:spacing w:val="-1"/>
        </w:rPr>
        <w:t>приготовления</w:t>
      </w:r>
      <w:r>
        <w:rPr>
          <w:spacing w:val="-67"/>
        </w:rPr>
        <w:t xml:space="preserve"> </w:t>
      </w:r>
      <w:r>
        <w:t>постоянных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временных</w:t>
      </w:r>
      <w:r>
        <w:rPr>
          <w:spacing w:val="-4"/>
        </w:rPr>
        <w:t xml:space="preserve"> </w:t>
      </w:r>
      <w:r>
        <w:t>микропрепаратов.</w:t>
      </w:r>
    </w:p>
    <w:p w:rsidR="00C23A5A" w:rsidRDefault="00C301FD">
      <w:pPr>
        <w:pStyle w:val="a3"/>
        <w:tabs>
          <w:tab w:val="left" w:pos="2557"/>
          <w:tab w:val="left" w:pos="3569"/>
          <w:tab w:val="left" w:pos="5064"/>
          <w:tab w:val="left" w:pos="7170"/>
          <w:tab w:val="left" w:pos="8739"/>
        </w:tabs>
        <w:spacing w:line="252" w:lineRule="auto"/>
        <w:ind w:right="136" w:firstLine="569"/>
        <w:jc w:val="left"/>
      </w:pPr>
      <w:r>
        <w:rPr>
          <w:u w:val="single"/>
        </w:rPr>
        <w:t>Лабораторная</w:t>
      </w:r>
      <w:r>
        <w:rPr>
          <w:u w:val="single"/>
        </w:rPr>
        <w:tab/>
        <w:t>работа</w:t>
      </w:r>
      <w:r>
        <w:tab/>
        <w:t>«Изучение</w:t>
      </w:r>
      <w:r>
        <w:tab/>
        <w:t>каталитической</w:t>
      </w:r>
      <w:r>
        <w:tab/>
        <w:t>активности</w:t>
      </w:r>
      <w:r>
        <w:tab/>
      </w:r>
      <w:r>
        <w:rPr>
          <w:spacing w:val="-1"/>
        </w:rPr>
        <w:t>ферментов</w:t>
      </w:r>
      <w:r>
        <w:rPr>
          <w:spacing w:val="-67"/>
        </w:rPr>
        <w:t xml:space="preserve"> </w:t>
      </w:r>
      <w:r>
        <w:t>(на</w:t>
      </w:r>
      <w:r>
        <w:rPr>
          <w:spacing w:val="-2"/>
        </w:rPr>
        <w:t xml:space="preserve"> </w:t>
      </w:r>
      <w:r>
        <w:t>примере</w:t>
      </w:r>
      <w:r>
        <w:rPr>
          <w:spacing w:val="-1"/>
        </w:rPr>
        <w:t xml:space="preserve"> </w:t>
      </w:r>
      <w:r>
        <w:t>амилазы или</w:t>
      </w:r>
      <w:r>
        <w:rPr>
          <w:spacing w:val="1"/>
        </w:rPr>
        <w:t xml:space="preserve"> </w:t>
      </w:r>
      <w:r>
        <w:t>каталазы)».</w:t>
      </w:r>
    </w:p>
    <w:p w:rsidR="00C23A5A" w:rsidRDefault="00C301FD">
      <w:pPr>
        <w:pStyle w:val="a3"/>
        <w:spacing w:before="3" w:line="252" w:lineRule="auto"/>
        <w:ind w:firstLine="569"/>
        <w:jc w:val="left"/>
      </w:pPr>
      <w:r>
        <w:rPr>
          <w:u w:val="single"/>
        </w:rPr>
        <w:t>Лабораторная</w:t>
      </w:r>
      <w:r>
        <w:rPr>
          <w:spacing w:val="1"/>
          <w:u w:val="single"/>
        </w:rPr>
        <w:t xml:space="preserve"> </w:t>
      </w:r>
      <w:r>
        <w:rPr>
          <w:u w:val="single"/>
        </w:rPr>
        <w:t>работа</w:t>
      </w:r>
      <w:r>
        <w:rPr>
          <w:spacing w:val="1"/>
        </w:rPr>
        <w:t xml:space="preserve"> </w:t>
      </w:r>
      <w:r>
        <w:t>«Изучение</w:t>
      </w:r>
      <w:r>
        <w:rPr>
          <w:spacing w:val="1"/>
        </w:rPr>
        <w:t xml:space="preserve"> </w:t>
      </w:r>
      <w:r>
        <w:t>ферментативного</w:t>
      </w:r>
      <w:r>
        <w:rPr>
          <w:spacing w:val="1"/>
        </w:rPr>
        <w:t xml:space="preserve"> </w:t>
      </w:r>
      <w:r>
        <w:t>расщепления</w:t>
      </w:r>
      <w:r>
        <w:rPr>
          <w:spacing w:val="1"/>
        </w:rPr>
        <w:t xml:space="preserve"> </w:t>
      </w:r>
      <w:r>
        <w:t>пероксида</w:t>
      </w:r>
      <w:r>
        <w:rPr>
          <w:spacing w:val="-67"/>
        </w:rPr>
        <w:t xml:space="preserve"> </w:t>
      </w:r>
      <w:r>
        <w:t>водорода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растительных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животных</w:t>
      </w:r>
      <w:r>
        <w:rPr>
          <w:spacing w:val="-4"/>
        </w:rPr>
        <w:t xml:space="preserve"> </w:t>
      </w:r>
      <w:r>
        <w:t>клетках».</w:t>
      </w:r>
    </w:p>
    <w:p w:rsidR="00C23A5A" w:rsidRDefault="00C301FD">
      <w:pPr>
        <w:pStyle w:val="a3"/>
        <w:spacing w:before="2" w:line="256" w:lineRule="auto"/>
        <w:ind w:left="680"/>
        <w:jc w:val="left"/>
      </w:pPr>
      <w:r>
        <w:rPr>
          <w:u w:val="single"/>
        </w:rPr>
        <w:t>Лабораторная</w:t>
      </w:r>
      <w:r>
        <w:rPr>
          <w:spacing w:val="-1"/>
          <w:u w:val="single"/>
        </w:rPr>
        <w:t xml:space="preserve"> </w:t>
      </w:r>
      <w:r>
        <w:rPr>
          <w:u w:val="single"/>
        </w:rPr>
        <w:t>работа</w:t>
      </w:r>
      <w:r>
        <w:rPr>
          <w:spacing w:val="-7"/>
        </w:rPr>
        <w:t xml:space="preserve"> </w:t>
      </w:r>
      <w:r>
        <w:t>«Сравнение</w:t>
      </w:r>
      <w:r>
        <w:rPr>
          <w:spacing w:val="-10"/>
        </w:rPr>
        <w:t xml:space="preserve"> </w:t>
      </w:r>
      <w:r>
        <w:t>процессов</w:t>
      </w:r>
      <w:r>
        <w:rPr>
          <w:spacing w:val="-11"/>
        </w:rPr>
        <w:t xml:space="preserve"> </w:t>
      </w:r>
      <w:r>
        <w:t>фотосинтеза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хемосинтеза».</w:t>
      </w:r>
      <w:r>
        <w:rPr>
          <w:spacing w:val="-67"/>
        </w:rPr>
        <w:t xml:space="preserve"> </w:t>
      </w:r>
      <w:r>
        <w:rPr>
          <w:u w:val="single"/>
        </w:rPr>
        <w:t>Лабораторная</w:t>
      </w:r>
      <w:r>
        <w:rPr>
          <w:spacing w:val="6"/>
          <w:u w:val="single"/>
        </w:rPr>
        <w:t xml:space="preserve"> </w:t>
      </w:r>
      <w:r>
        <w:rPr>
          <w:u w:val="single"/>
        </w:rPr>
        <w:t>работа</w:t>
      </w:r>
      <w:r>
        <w:rPr>
          <w:spacing w:val="-4"/>
        </w:rPr>
        <w:t xml:space="preserve"> </w:t>
      </w:r>
      <w:r>
        <w:t>«Сравнение</w:t>
      </w:r>
      <w:r>
        <w:rPr>
          <w:spacing w:val="-3"/>
        </w:rPr>
        <w:t xml:space="preserve"> </w:t>
      </w:r>
      <w:r>
        <w:t>процессов</w:t>
      </w:r>
      <w:r>
        <w:rPr>
          <w:spacing w:val="-4"/>
        </w:rPr>
        <w:t xml:space="preserve"> </w:t>
      </w:r>
      <w:r>
        <w:t>брожения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дыхания».</w:t>
      </w:r>
    </w:p>
    <w:p w:rsidR="00C23A5A" w:rsidRDefault="00C301FD">
      <w:pPr>
        <w:pStyle w:val="2"/>
        <w:spacing w:before="110"/>
        <w:jc w:val="left"/>
      </w:pPr>
      <w:r>
        <w:t>Тема</w:t>
      </w:r>
      <w:r>
        <w:rPr>
          <w:spacing w:val="-7"/>
        </w:rPr>
        <w:t xml:space="preserve"> </w:t>
      </w:r>
      <w:r>
        <w:t>7. Наследственная</w:t>
      </w:r>
      <w:r>
        <w:rPr>
          <w:spacing w:val="-3"/>
        </w:rPr>
        <w:t xml:space="preserve"> </w:t>
      </w:r>
      <w:r>
        <w:t>информация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реализация</w:t>
      </w:r>
      <w:r>
        <w:rPr>
          <w:spacing w:val="-3"/>
        </w:rPr>
        <w:t xml:space="preserve"> </w:t>
      </w:r>
      <w:r>
        <w:t>её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клетке</w:t>
      </w:r>
    </w:p>
    <w:p w:rsidR="00C23A5A" w:rsidRDefault="00C301FD">
      <w:pPr>
        <w:spacing w:before="24" w:line="254" w:lineRule="auto"/>
        <w:ind w:left="110" w:right="127" w:firstLine="569"/>
        <w:jc w:val="both"/>
        <w:rPr>
          <w:i/>
          <w:sz w:val="28"/>
        </w:rPr>
      </w:pPr>
      <w:r>
        <w:rPr>
          <w:sz w:val="28"/>
        </w:rPr>
        <w:t>Реакции</w:t>
      </w:r>
      <w:r>
        <w:rPr>
          <w:spacing w:val="1"/>
          <w:sz w:val="28"/>
        </w:rPr>
        <w:t xml:space="preserve"> </w:t>
      </w:r>
      <w:r>
        <w:rPr>
          <w:sz w:val="28"/>
        </w:rPr>
        <w:t>матричного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синтеза.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комплементарности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реакциях</w:t>
      </w:r>
      <w:r>
        <w:rPr>
          <w:spacing w:val="1"/>
          <w:sz w:val="28"/>
        </w:rPr>
        <w:t xml:space="preserve"> </w:t>
      </w:r>
      <w:r>
        <w:rPr>
          <w:sz w:val="28"/>
        </w:rPr>
        <w:t>матричного синтеза. Реализация наследственной информации. Генетический код,</w:t>
      </w:r>
      <w:r>
        <w:rPr>
          <w:spacing w:val="1"/>
          <w:sz w:val="28"/>
        </w:rPr>
        <w:t xml:space="preserve"> </w:t>
      </w:r>
      <w:r>
        <w:rPr>
          <w:sz w:val="28"/>
        </w:rPr>
        <w:t>его свойства. Транскрипция – матричный синтез РНК. Принципы транскрипции: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комплементарность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антипараллельность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асимметричность.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Созревание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матричных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РНК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эукариотической</w:t>
      </w:r>
      <w:proofErr w:type="spellEnd"/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клетке.</w:t>
      </w:r>
      <w:r>
        <w:rPr>
          <w:i/>
          <w:spacing w:val="2"/>
          <w:sz w:val="28"/>
        </w:rPr>
        <w:t xml:space="preserve"> </w:t>
      </w:r>
      <w:proofErr w:type="spellStart"/>
      <w:r>
        <w:rPr>
          <w:i/>
          <w:sz w:val="28"/>
        </w:rPr>
        <w:t>Некодирующие</w:t>
      </w:r>
      <w:proofErr w:type="spellEnd"/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РНК.</w:t>
      </w:r>
    </w:p>
    <w:p w:rsidR="00C23A5A" w:rsidRDefault="00C23A5A">
      <w:pPr>
        <w:spacing w:line="254" w:lineRule="auto"/>
        <w:jc w:val="both"/>
        <w:rPr>
          <w:sz w:val="28"/>
        </w:rPr>
        <w:sectPr w:rsidR="00C23A5A">
          <w:pgSz w:w="11910" w:h="16850"/>
          <w:pgMar w:top="1140" w:right="720" w:bottom="940" w:left="1020" w:header="710" w:footer="755" w:gutter="0"/>
          <w:cols w:space="720"/>
        </w:sectPr>
      </w:pPr>
    </w:p>
    <w:p w:rsidR="00C23A5A" w:rsidRDefault="00C301FD">
      <w:pPr>
        <w:pStyle w:val="a3"/>
        <w:spacing w:before="89" w:line="261" w:lineRule="auto"/>
        <w:ind w:right="136" w:firstLine="569"/>
      </w:pPr>
      <w:r>
        <w:lastRenderedPageBreak/>
        <w:t>Трансляция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этапы.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транспортных</w:t>
      </w:r>
      <w:r>
        <w:rPr>
          <w:spacing w:val="1"/>
        </w:rPr>
        <w:t xml:space="preserve"> </w:t>
      </w:r>
      <w:r>
        <w:t>РНК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биосинтезе</w:t>
      </w:r>
      <w:r>
        <w:rPr>
          <w:spacing w:val="1"/>
        </w:rPr>
        <w:t xml:space="preserve"> </w:t>
      </w:r>
      <w:r>
        <w:t>белка.</w:t>
      </w:r>
      <w:r>
        <w:rPr>
          <w:spacing w:val="1"/>
        </w:rPr>
        <w:t xml:space="preserve"> </w:t>
      </w:r>
      <w:r>
        <w:t>Условия биосинтеза белка. Кодирование аминокислот. Роль рибосом в биосинтезе</w:t>
      </w:r>
      <w:r>
        <w:rPr>
          <w:spacing w:val="-67"/>
        </w:rPr>
        <w:t xml:space="preserve"> </w:t>
      </w:r>
      <w:r>
        <w:t>белка.</w:t>
      </w:r>
    </w:p>
    <w:p w:rsidR="00C23A5A" w:rsidRDefault="00C301FD">
      <w:pPr>
        <w:spacing w:line="254" w:lineRule="auto"/>
        <w:ind w:left="110" w:right="126" w:firstLine="569"/>
        <w:jc w:val="both"/>
        <w:rPr>
          <w:sz w:val="28"/>
        </w:rPr>
      </w:pPr>
      <w:r>
        <w:rPr>
          <w:i/>
          <w:sz w:val="28"/>
        </w:rPr>
        <w:t>Современные   представления    о   строении    генов</w:t>
      </w:r>
      <w:r>
        <w:rPr>
          <w:sz w:val="28"/>
        </w:rPr>
        <w:t>.   Организация    генома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прокариот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эукариот.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Регуляция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генов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прокариот.</w:t>
      </w:r>
      <w:r>
        <w:rPr>
          <w:spacing w:val="1"/>
          <w:sz w:val="28"/>
        </w:rPr>
        <w:t xml:space="preserve"> </w:t>
      </w:r>
      <w:r>
        <w:rPr>
          <w:sz w:val="28"/>
        </w:rPr>
        <w:t>Гипотеза</w:t>
      </w:r>
      <w:r>
        <w:rPr>
          <w:spacing w:val="1"/>
          <w:sz w:val="28"/>
        </w:rPr>
        <w:t xml:space="preserve"> </w:t>
      </w:r>
      <w:r>
        <w:rPr>
          <w:sz w:val="28"/>
        </w:rPr>
        <w:t>оперона</w:t>
      </w:r>
      <w:r>
        <w:rPr>
          <w:spacing w:val="55"/>
          <w:sz w:val="28"/>
        </w:rPr>
        <w:t xml:space="preserve"> </w:t>
      </w:r>
      <w:r>
        <w:rPr>
          <w:sz w:val="28"/>
        </w:rPr>
        <w:t>(Ф.</w:t>
      </w:r>
      <w:r>
        <w:rPr>
          <w:spacing w:val="130"/>
          <w:sz w:val="28"/>
        </w:rPr>
        <w:t xml:space="preserve"> </w:t>
      </w:r>
      <w:r>
        <w:rPr>
          <w:sz w:val="28"/>
        </w:rPr>
        <w:t>Жакоб,</w:t>
      </w:r>
      <w:r>
        <w:rPr>
          <w:spacing w:val="122"/>
          <w:sz w:val="28"/>
        </w:rPr>
        <w:t xml:space="preserve"> </w:t>
      </w:r>
      <w:r>
        <w:rPr>
          <w:sz w:val="28"/>
        </w:rPr>
        <w:t>Ж.</w:t>
      </w:r>
      <w:r>
        <w:rPr>
          <w:spacing w:val="123"/>
          <w:sz w:val="28"/>
        </w:rPr>
        <w:t xml:space="preserve"> </w:t>
      </w:r>
      <w:proofErr w:type="spellStart"/>
      <w:r>
        <w:rPr>
          <w:sz w:val="28"/>
        </w:rPr>
        <w:t>Мано</w:t>
      </w:r>
      <w:proofErr w:type="spellEnd"/>
      <w:r>
        <w:rPr>
          <w:sz w:val="28"/>
        </w:rPr>
        <w:t>).</w:t>
      </w:r>
      <w:r>
        <w:rPr>
          <w:spacing w:val="122"/>
          <w:sz w:val="28"/>
        </w:rPr>
        <w:t xml:space="preserve"> </w:t>
      </w:r>
      <w:r>
        <w:rPr>
          <w:i/>
          <w:sz w:val="28"/>
        </w:rPr>
        <w:t>Молекулярные</w:t>
      </w:r>
      <w:r>
        <w:rPr>
          <w:i/>
          <w:spacing w:val="124"/>
          <w:sz w:val="28"/>
        </w:rPr>
        <w:t xml:space="preserve"> </w:t>
      </w:r>
      <w:r>
        <w:rPr>
          <w:i/>
          <w:sz w:val="28"/>
        </w:rPr>
        <w:t>механизмы</w:t>
      </w:r>
      <w:r>
        <w:rPr>
          <w:i/>
          <w:spacing w:val="123"/>
          <w:sz w:val="28"/>
        </w:rPr>
        <w:t xml:space="preserve"> </w:t>
      </w:r>
      <w:r>
        <w:rPr>
          <w:i/>
          <w:sz w:val="28"/>
        </w:rPr>
        <w:t>экспрессии</w:t>
      </w:r>
      <w:r>
        <w:rPr>
          <w:i/>
          <w:spacing w:val="122"/>
          <w:sz w:val="28"/>
        </w:rPr>
        <w:t xml:space="preserve"> </w:t>
      </w:r>
      <w:r>
        <w:rPr>
          <w:i/>
          <w:sz w:val="28"/>
        </w:rPr>
        <w:t>генов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эукариот.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Роль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хроматина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регуляции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работы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генов</w:t>
      </w:r>
      <w:r>
        <w:rPr>
          <w:sz w:val="28"/>
        </w:rPr>
        <w:t>. Регуляция</w:t>
      </w:r>
      <w:r>
        <w:rPr>
          <w:spacing w:val="1"/>
          <w:sz w:val="28"/>
        </w:rPr>
        <w:t xml:space="preserve"> </w:t>
      </w:r>
      <w:r>
        <w:rPr>
          <w:sz w:val="28"/>
        </w:rPr>
        <w:t>обменных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клетке.</w:t>
      </w:r>
      <w:r>
        <w:rPr>
          <w:spacing w:val="2"/>
          <w:sz w:val="28"/>
        </w:rPr>
        <w:t xml:space="preserve"> </w:t>
      </w:r>
      <w:r>
        <w:rPr>
          <w:sz w:val="28"/>
        </w:rPr>
        <w:t>Клеточный</w:t>
      </w:r>
      <w:r>
        <w:rPr>
          <w:spacing w:val="2"/>
          <w:sz w:val="28"/>
        </w:rPr>
        <w:t xml:space="preserve"> </w:t>
      </w:r>
      <w:r>
        <w:rPr>
          <w:sz w:val="28"/>
        </w:rPr>
        <w:t>гомеостаз.</w:t>
      </w:r>
    </w:p>
    <w:p w:rsidR="00C23A5A" w:rsidRDefault="00C301FD">
      <w:pPr>
        <w:spacing w:line="252" w:lineRule="auto"/>
        <w:ind w:left="110" w:right="129" w:firstLine="569"/>
        <w:jc w:val="both"/>
        <w:rPr>
          <w:sz w:val="28"/>
        </w:rPr>
      </w:pPr>
      <w:r>
        <w:rPr>
          <w:sz w:val="28"/>
        </w:rPr>
        <w:t>Вирусы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неклеточные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облигатные</w:t>
      </w:r>
      <w:r>
        <w:rPr>
          <w:spacing w:val="1"/>
          <w:sz w:val="28"/>
        </w:rPr>
        <w:t xml:space="preserve"> </w:t>
      </w:r>
      <w:r>
        <w:rPr>
          <w:sz w:val="28"/>
        </w:rPr>
        <w:t>паразиты.</w:t>
      </w:r>
      <w:r>
        <w:rPr>
          <w:spacing w:val="1"/>
          <w:sz w:val="28"/>
        </w:rPr>
        <w:t xml:space="preserve"> </w:t>
      </w:r>
      <w:r>
        <w:rPr>
          <w:sz w:val="28"/>
        </w:rPr>
        <w:t>Строение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сложных</w:t>
      </w:r>
      <w:r>
        <w:rPr>
          <w:spacing w:val="1"/>
          <w:sz w:val="28"/>
        </w:rPr>
        <w:t xml:space="preserve"> </w:t>
      </w:r>
      <w:r>
        <w:rPr>
          <w:sz w:val="28"/>
        </w:rPr>
        <w:t>вирусов,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ретровирусов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бактериофагов.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Жизненный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цикл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ДНК-содержащих вирусов, РНК-содержащих вирусов, бактериофагов. Обратная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транскрипция,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ревертаза,</w:t>
      </w:r>
      <w:r>
        <w:rPr>
          <w:i/>
          <w:spacing w:val="-4"/>
          <w:sz w:val="28"/>
        </w:rPr>
        <w:t xml:space="preserve"> </w:t>
      </w:r>
      <w:proofErr w:type="spellStart"/>
      <w:r>
        <w:rPr>
          <w:i/>
          <w:sz w:val="28"/>
        </w:rPr>
        <w:t>интеграза</w:t>
      </w:r>
      <w:proofErr w:type="spellEnd"/>
      <w:r>
        <w:rPr>
          <w:sz w:val="28"/>
        </w:rPr>
        <w:t>.</w:t>
      </w:r>
    </w:p>
    <w:p w:rsidR="00C23A5A" w:rsidRDefault="00C301FD">
      <w:pPr>
        <w:pStyle w:val="a3"/>
        <w:spacing w:before="2" w:line="252" w:lineRule="auto"/>
        <w:ind w:right="130" w:firstLine="569"/>
      </w:pPr>
      <w:r>
        <w:t>Вирусные</w:t>
      </w:r>
      <w:r>
        <w:rPr>
          <w:spacing w:val="1"/>
        </w:rPr>
        <w:t xml:space="preserve"> </w:t>
      </w:r>
      <w:r>
        <w:t>заболевания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растений.</w:t>
      </w:r>
      <w:r>
        <w:rPr>
          <w:spacing w:val="1"/>
        </w:rPr>
        <w:t xml:space="preserve"> </w:t>
      </w:r>
      <w:r>
        <w:t>СПИД,</w:t>
      </w:r>
      <w:r>
        <w:rPr>
          <w:spacing w:val="1"/>
        </w:rPr>
        <w:t xml:space="preserve"> </w:t>
      </w:r>
      <w:r>
        <w:t>COVID-19,</w:t>
      </w:r>
      <w:r>
        <w:rPr>
          <w:spacing w:val="1"/>
        </w:rPr>
        <w:t xml:space="preserve"> </w:t>
      </w:r>
      <w:r>
        <w:t>социальные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медицинские</w:t>
      </w:r>
      <w:r>
        <w:rPr>
          <w:spacing w:val="-1"/>
        </w:rPr>
        <w:t xml:space="preserve"> </w:t>
      </w:r>
      <w:r>
        <w:t>проблемы.</w:t>
      </w:r>
    </w:p>
    <w:p w:rsidR="00C23A5A" w:rsidRDefault="00C301FD">
      <w:pPr>
        <w:spacing w:before="1" w:line="254" w:lineRule="auto"/>
        <w:ind w:left="110" w:right="130" w:firstLine="569"/>
        <w:jc w:val="both"/>
        <w:rPr>
          <w:i/>
          <w:sz w:val="28"/>
        </w:rPr>
      </w:pPr>
      <w:proofErr w:type="spellStart"/>
      <w:r>
        <w:rPr>
          <w:i/>
          <w:sz w:val="28"/>
        </w:rPr>
        <w:t>Биоинформатика</w:t>
      </w:r>
      <w:proofErr w:type="spellEnd"/>
      <w:r>
        <w:rPr>
          <w:i/>
          <w:sz w:val="28"/>
        </w:rPr>
        <w:t>: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интеграция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анализ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больших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массивов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(«</w:t>
      </w:r>
      <w:proofErr w:type="spellStart"/>
      <w:r>
        <w:rPr>
          <w:i/>
          <w:sz w:val="28"/>
        </w:rPr>
        <w:t>bigdata</w:t>
      </w:r>
      <w:proofErr w:type="spellEnd"/>
      <w:r>
        <w:rPr>
          <w:i/>
          <w:sz w:val="28"/>
        </w:rPr>
        <w:t>»)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структурных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биологических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данных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Нанотехнологии</w:t>
      </w:r>
      <w:proofErr w:type="spellEnd"/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биологии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медицине.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Программируемые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функции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белков.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Способы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доставки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лекарств.</w:t>
      </w:r>
    </w:p>
    <w:p w:rsidR="00C23A5A" w:rsidRDefault="00C301FD">
      <w:pPr>
        <w:pStyle w:val="a3"/>
        <w:spacing w:line="321" w:lineRule="exact"/>
        <w:ind w:left="680"/>
        <w:jc w:val="left"/>
      </w:pPr>
      <w:r>
        <w:rPr>
          <w:u w:val="single"/>
        </w:rPr>
        <w:t>Демонстрации</w:t>
      </w:r>
    </w:p>
    <w:p w:rsidR="00C23A5A" w:rsidRDefault="00C301FD">
      <w:pPr>
        <w:pStyle w:val="a3"/>
        <w:spacing w:before="24"/>
        <w:ind w:left="680"/>
        <w:jc w:val="left"/>
      </w:pPr>
      <w:r>
        <w:t>Портреты:</w:t>
      </w:r>
      <w:r>
        <w:rPr>
          <w:spacing w:val="-3"/>
        </w:rPr>
        <w:t xml:space="preserve"> </w:t>
      </w:r>
      <w:r>
        <w:t>Н.К.</w:t>
      </w:r>
      <w:r>
        <w:rPr>
          <w:spacing w:val="-3"/>
        </w:rPr>
        <w:t xml:space="preserve"> </w:t>
      </w:r>
      <w:r>
        <w:t>Кольцов,</w:t>
      </w:r>
      <w:r>
        <w:rPr>
          <w:spacing w:val="-4"/>
        </w:rPr>
        <w:t xml:space="preserve"> </w:t>
      </w:r>
      <w:r>
        <w:t>Д.И. Ивановский.</w:t>
      </w:r>
    </w:p>
    <w:p w:rsidR="00C23A5A" w:rsidRDefault="00F33156">
      <w:pPr>
        <w:pStyle w:val="a3"/>
        <w:spacing w:before="16"/>
        <w:ind w:left="680"/>
        <w:jc w:val="left"/>
      </w:pPr>
      <w:r>
        <w:pict>
          <v:rect id="_x0000_s1028" style="position:absolute;left:0;text-align:left;margin-left:202.45pt;margin-top:15.3pt;width:3.95pt;height:.7pt;z-index:15732224;mso-position-horizontal-relative:page" fillcolor="black" stroked="f">
            <w10:wrap anchorx="page"/>
          </v:rect>
        </w:pict>
      </w:r>
      <w:r w:rsidR="00C301FD">
        <w:t>Таблицы</w:t>
      </w:r>
      <w:r w:rsidR="00C301FD">
        <w:rPr>
          <w:spacing w:val="47"/>
        </w:rPr>
        <w:t xml:space="preserve"> </w:t>
      </w:r>
      <w:r w:rsidR="00C301FD">
        <w:t>и</w:t>
      </w:r>
      <w:r w:rsidR="00C301FD">
        <w:rPr>
          <w:spacing w:val="118"/>
        </w:rPr>
        <w:t xml:space="preserve"> </w:t>
      </w:r>
      <w:r w:rsidR="00C301FD">
        <w:t>схемы:</w:t>
      </w:r>
      <w:r w:rsidR="00C301FD">
        <w:rPr>
          <w:spacing w:val="119"/>
        </w:rPr>
        <w:t xml:space="preserve"> </w:t>
      </w:r>
      <w:r w:rsidR="00C301FD">
        <w:t>«Биосинтез</w:t>
      </w:r>
      <w:r w:rsidR="00C301FD">
        <w:rPr>
          <w:spacing w:val="116"/>
        </w:rPr>
        <w:t xml:space="preserve"> </w:t>
      </w:r>
      <w:r w:rsidR="00C301FD">
        <w:t>белка»,</w:t>
      </w:r>
      <w:r w:rsidR="00C301FD">
        <w:rPr>
          <w:spacing w:val="119"/>
        </w:rPr>
        <w:t xml:space="preserve"> </w:t>
      </w:r>
      <w:r w:rsidR="00C301FD">
        <w:t>«Генетический</w:t>
      </w:r>
      <w:r w:rsidR="00C301FD">
        <w:rPr>
          <w:spacing w:val="118"/>
        </w:rPr>
        <w:t xml:space="preserve"> </w:t>
      </w:r>
      <w:r w:rsidR="00C301FD">
        <w:t>код»,</w:t>
      </w:r>
      <w:r w:rsidR="00C301FD">
        <w:rPr>
          <w:spacing w:val="120"/>
        </w:rPr>
        <w:t xml:space="preserve"> </w:t>
      </w:r>
      <w:r w:rsidR="00C301FD">
        <w:t>«Вирусы»,</w:t>
      </w:r>
    </w:p>
    <w:p w:rsidR="00C23A5A" w:rsidRDefault="00C301FD">
      <w:pPr>
        <w:pStyle w:val="a3"/>
        <w:spacing w:before="17"/>
        <w:jc w:val="left"/>
      </w:pPr>
      <w:r>
        <w:t>«Бактериофаги».</w:t>
      </w:r>
    </w:p>
    <w:p w:rsidR="00C23A5A" w:rsidRDefault="00C301FD">
      <w:pPr>
        <w:pStyle w:val="a3"/>
        <w:spacing w:before="24"/>
        <w:ind w:left="680"/>
        <w:jc w:val="left"/>
      </w:pPr>
      <w:r>
        <w:rPr>
          <w:u w:val="single"/>
        </w:rPr>
        <w:t>Практическая</w:t>
      </w:r>
      <w:r>
        <w:rPr>
          <w:spacing w:val="-6"/>
          <w:u w:val="single"/>
        </w:rPr>
        <w:t xml:space="preserve"> </w:t>
      </w:r>
      <w:r>
        <w:rPr>
          <w:u w:val="single"/>
        </w:rPr>
        <w:t>работа</w:t>
      </w:r>
      <w:r>
        <w:t xml:space="preserve"> «Создание</w:t>
      </w:r>
      <w:r>
        <w:rPr>
          <w:spacing w:val="-8"/>
        </w:rPr>
        <w:t xml:space="preserve"> </w:t>
      </w:r>
      <w:r>
        <w:t>модели</w:t>
      </w:r>
      <w:r>
        <w:rPr>
          <w:spacing w:val="-6"/>
        </w:rPr>
        <w:t xml:space="preserve"> </w:t>
      </w:r>
      <w:r>
        <w:t>вируса».</w:t>
      </w:r>
    </w:p>
    <w:p w:rsidR="00C23A5A" w:rsidRDefault="00C301FD">
      <w:pPr>
        <w:pStyle w:val="2"/>
        <w:spacing w:before="131"/>
        <w:jc w:val="left"/>
      </w:pPr>
      <w:r>
        <w:t>Тема</w:t>
      </w:r>
      <w:r>
        <w:rPr>
          <w:spacing w:val="-8"/>
        </w:rPr>
        <w:t xml:space="preserve"> </w:t>
      </w:r>
      <w:r>
        <w:t>8.</w:t>
      </w:r>
      <w:r>
        <w:rPr>
          <w:spacing w:val="-6"/>
        </w:rPr>
        <w:t xml:space="preserve"> </w:t>
      </w:r>
      <w:r>
        <w:t>Жизненный</w:t>
      </w:r>
      <w:r>
        <w:rPr>
          <w:spacing w:val="1"/>
        </w:rPr>
        <w:t xml:space="preserve"> </w:t>
      </w:r>
      <w:r>
        <w:t>цикл</w:t>
      </w:r>
      <w:r>
        <w:rPr>
          <w:spacing w:val="-3"/>
        </w:rPr>
        <w:t xml:space="preserve"> </w:t>
      </w:r>
      <w:r>
        <w:t>клетки</w:t>
      </w:r>
    </w:p>
    <w:p w:rsidR="00C23A5A" w:rsidRDefault="00C301FD">
      <w:pPr>
        <w:pStyle w:val="a3"/>
        <w:spacing w:before="25" w:line="254" w:lineRule="auto"/>
        <w:ind w:right="133" w:firstLine="569"/>
      </w:pPr>
      <w:r>
        <w:t>Клеточный цикл, его периоды и регуляция. Интерфаза и митоз. Особенности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протекающих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интерфазе.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клетки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делению.</w:t>
      </w:r>
      <w:r>
        <w:rPr>
          <w:spacing w:val="1"/>
        </w:rPr>
        <w:t xml:space="preserve"> </w:t>
      </w:r>
      <w:proofErr w:type="spellStart"/>
      <w:r>
        <w:t>Пресинтетический</w:t>
      </w:r>
      <w:proofErr w:type="spellEnd"/>
      <w:r>
        <w:rPr>
          <w:spacing w:val="1"/>
        </w:rPr>
        <w:t xml:space="preserve"> </w:t>
      </w:r>
      <w:r>
        <w:t>(</w:t>
      </w:r>
      <w:proofErr w:type="spellStart"/>
      <w:r>
        <w:t>постмитотический</w:t>
      </w:r>
      <w:proofErr w:type="spellEnd"/>
      <w:r>
        <w:t>),</w:t>
      </w:r>
      <w:r>
        <w:rPr>
          <w:spacing w:val="1"/>
        </w:rPr>
        <w:t xml:space="preserve"> </w:t>
      </w:r>
      <w:r>
        <w:t>синтетический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постсинтетический</w:t>
      </w:r>
      <w:proofErr w:type="spellEnd"/>
      <w:r>
        <w:rPr>
          <w:spacing w:val="1"/>
        </w:rPr>
        <w:t xml:space="preserve"> </w:t>
      </w:r>
      <w:r>
        <w:t>(</w:t>
      </w:r>
      <w:proofErr w:type="spellStart"/>
      <w:r>
        <w:t>премитотический</w:t>
      </w:r>
      <w:proofErr w:type="spellEnd"/>
      <w:r>
        <w:t>) периоды интерфазы.</w:t>
      </w:r>
    </w:p>
    <w:p w:rsidR="00C23A5A" w:rsidRDefault="00C301FD">
      <w:pPr>
        <w:pStyle w:val="a3"/>
        <w:spacing w:line="254" w:lineRule="auto"/>
        <w:ind w:right="131" w:firstLine="569"/>
      </w:pPr>
      <w:r>
        <w:t>Матричный</w:t>
      </w:r>
      <w:r>
        <w:rPr>
          <w:spacing w:val="1"/>
        </w:rPr>
        <w:t xml:space="preserve"> </w:t>
      </w:r>
      <w:r>
        <w:t>синтез</w:t>
      </w:r>
      <w:r>
        <w:rPr>
          <w:spacing w:val="1"/>
        </w:rPr>
        <w:t xml:space="preserve"> </w:t>
      </w:r>
      <w:r>
        <w:t>ДНК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репликация.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репликации</w:t>
      </w:r>
      <w:r>
        <w:rPr>
          <w:spacing w:val="1"/>
        </w:rPr>
        <w:t xml:space="preserve"> </w:t>
      </w:r>
      <w:r>
        <w:t>ДНК:</w:t>
      </w:r>
      <w:r>
        <w:rPr>
          <w:spacing w:val="1"/>
        </w:rPr>
        <w:t xml:space="preserve"> </w:t>
      </w:r>
      <w:proofErr w:type="spellStart"/>
      <w:r>
        <w:t>комплементарность</w:t>
      </w:r>
      <w:proofErr w:type="spellEnd"/>
      <w:r>
        <w:t xml:space="preserve">, полуконсервативный синтез, </w:t>
      </w:r>
      <w:proofErr w:type="spellStart"/>
      <w:r>
        <w:t>антипараллельность</w:t>
      </w:r>
      <w:proofErr w:type="spellEnd"/>
      <w:r>
        <w:t>. Механизм</w:t>
      </w:r>
      <w:r>
        <w:rPr>
          <w:spacing w:val="1"/>
        </w:rPr>
        <w:t xml:space="preserve"> </w:t>
      </w:r>
      <w:r>
        <w:t>репликации</w:t>
      </w:r>
      <w:r>
        <w:rPr>
          <w:spacing w:val="1"/>
        </w:rPr>
        <w:t xml:space="preserve"> </w:t>
      </w:r>
      <w:r>
        <w:t>ДНК.</w:t>
      </w:r>
      <w:r>
        <w:rPr>
          <w:spacing w:val="1"/>
        </w:rPr>
        <w:t xml:space="preserve"> </w:t>
      </w:r>
      <w:r>
        <w:t>Хромосомы.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хромосом.</w:t>
      </w:r>
      <w:r>
        <w:rPr>
          <w:spacing w:val="1"/>
        </w:rPr>
        <w:t xml:space="preserve"> </w:t>
      </w:r>
      <w:proofErr w:type="spellStart"/>
      <w:r>
        <w:t>Теломеры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теломераза</w:t>
      </w:r>
      <w:proofErr w:type="spellEnd"/>
      <w:r>
        <w:t>.</w:t>
      </w:r>
      <w:r>
        <w:rPr>
          <w:spacing w:val="1"/>
        </w:rPr>
        <w:t xml:space="preserve"> </w:t>
      </w:r>
      <w:r>
        <w:t>Хромосомный</w:t>
      </w:r>
      <w:r>
        <w:rPr>
          <w:spacing w:val="1"/>
        </w:rPr>
        <w:t xml:space="preserve"> </w:t>
      </w:r>
      <w:r>
        <w:t>набор</w:t>
      </w:r>
      <w:r>
        <w:rPr>
          <w:spacing w:val="1"/>
        </w:rPr>
        <w:t xml:space="preserve"> </w:t>
      </w:r>
      <w:r>
        <w:t>клетки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кариотип.</w:t>
      </w:r>
      <w:r>
        <w:rPr>
          <w:spacing w:val="1"/>
        </w:rPr>
        <w:t xml:space="preserve"> </w:t>
      </w:r>
      <w:r>
        <w:t>Диплоидный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гаплоидный</w:t>
      </w:r>
      <w:r>
        <w:rPr>
          <w:spacing w:val="1"/>
        </w:rPr>
        <w:t xml:space="preserve"> </w:t>
      </w:r>
      <w:r>
        <w:t>наборы</w:t>
      </w:r>
      <w:r>
        <w:rPr>
          <w:spacing w:val="1"/>
        </w:rPr>
        <w:t xml:space="preserve"> </w:t>
      </w:r>
      <w:r>
        <w:t>хромосом.</w:t>
      </w:r>
      <w:r>
        <w:rPr>
          <w:spacing w:val="2"/>
        </w:rPr>
        <w:t xml:space="preserve"> </w:t>
      </w:r>
      <w:r>
        <w:t>Гомологичные</w:t>
      </w:r>
      <w:r>
        <w:rPr>
          <w:spacing w:val="-2"/>
        </w:rPr>
        <w:t xml:space="preserve"> </w:t>
      </w:r>
      <w:r>
        <w:t>хромосомы.</w:t>
      </w:r>
      <w:r>
        <w:rPr>
          <w:spacing w:val="2"/>
        </w:rPr>
        <w:t xml:space="preserve"> </w:t>
      </w:r>
      <w:r>
        <w:t>Половые</w:t>
      </w:r>
      <w:r>
        <w:rPr>
          <w:spacing w:val="-2"/>
        </w:rPr>
        <w:t xml:space="preserve"> </w:t>
      </w:r>
      <w:r>
        <w:t>хромосомы.</w:t>
      </w:r>
    </w:p>
    <w:p w:rsidR="00C23A5A" w:rsidRDefault="00C301FD">
      <w:pPr>
        <w:pStyle w:val="a3"/>
        <w:spacing w:line="252" w:lineRule="auto"/>
        <w:ind w:right="136" w:firstLine="569"/>
      </w:pPr>
      <w:r>
        <w:rPr>
          <w:spacing w:val="-1"/>
        </w:rPr>
        <w:t>Деление</w:t>
      </w:r>
      <w:r>
        <w:rPr>
          <w:spacing w:val="-15"/>
        </w:rPr>
        <w:t xml:space="preserve"> </w:t>
      </w:r>
      <w:r>
        <w:rPr>
          <w:spacing w:val="-1"/>
        </w:rPr>
        <w:t>клетки</w:t>
      </w:r>
      <w:r>
        <w:rPr>
          <w:spacing w:val="-8"/>
        </w:rPr>
        <w:t xml:space="preserve"> </w:t>
      </w:r>
      <w:r>
        <w:rPr>
          <w:spacing w:val="-1"/>
        </w:rPr>
        <w:t>–</w:t>
      </w:r>
      <w:r>
        <w:rPr>
          <w:spacing w:val="-16"/>
        </w:rPr>
        <w:t xml:space="preserve"> </w:t>
      </w:r>
      <w:r>
        <w:rPr>
          <w:spacing w:val="-1"/>
        </w:rPr>
        <w:t>митоз.</w:t>
      </w:r>
      <w:r>
        <w:rPr>
          <w:spacing w:val="-11"/>
        </w:rPr>
        <w:t xml:space="preserve"> </w:t>
      </w:r>
      <w:r>
        <w:rPr>
          <w:spacing w:val="-1"/>
        </w:rPr>
        <w:t>Стадии</w:t>
      </w:r>
      <w:r>
        <w:rPr>
          <w:spacing w:val="-18"/>
        </w:rPr>
        <w:t xml:space="preserve"> </w:t>
      </w:r>
      <w:r>
        <w:rPr>
          <w:spacing w:val="-1"/>
        </w:rPr>
        <w:t>митоза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8"/>
        </w:rPr>
        <w:t xml:space="preserve"> </w:t>
      </w:r>
      <w:r>
        <w:rPr>
          <w:spacing w:val="-1"/>
        </w:rPr>
        <w:t>происходящие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них</w:t>
      </w:r>
      <w:r>
        <w:rPr>
          <w:spacing w:val="-16"/>
        </w:rPr>
        <w:t xml:space="preserve"> </w:t>
      </w:r>
      <w:r>
        <w:t>процессы.</w:t>
      </w:r>
      <w:r>
        <w:rPr>
          <w:spacing w:val="-12"/>
        </w:rPr>
        <w:t xml:space="preserve"> </w:t>
      </w:r>
      <w:r>
        <w:t>Типы</w:t>
      </w:r>
      <w:r>
        <w:rPr>
          <w:spacing w:val="-67"/>
        </w:rPr>
        <w:t xml:space="preserve"> </w:t>
      </w:r>
      <w:r>
        <w:t>митоза.</w:t>
      </w:r>
      <w:r>
        <w:rPr>
          <w:spacing w:val="1"/>
        </w:rPr>
        <w:t xml:space="preserve"> </w:t>
      </w:r>
      <w:r>
        <w:t>Кариокинез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цитокинез.</w:t>
      </w:r>
      <w:r>
        <w:rPr>
          <w:spacing w:val="2"/>
        </w:rPr>
        <w:t xml:space="preserve"> </w:t>
      </w:r>
      <w:r>
        <w:t>Биологическое</w:t>
      </w:r>
      <w:r>
        <w:rPr>
          <w:spacing w:val="-2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митоза.</w:t>
      </w:r>
    </w:p>
    <w:p w:rsidR="00C23A5A" w:rsidRDefault="00C301FD">
      <w:pPr>
        <w:pStyle w:val="a3"/>
        <w:spacing w:before="4" w:line="252" w:lineRule="auto"/>
        <w:ind w:right="124" w:firstLine="569"/>
      </w:pPr>
      <w:r>
        <w:rPr>
          <w:spacing w:val="-1"/>
        </w:rPr>
        <w:t>Регуляция</w:t>
      </w:r>
      <w:r>
        <w:rPr>
          <w:spacing w:val="-6"/>
        </w:rPr>
        <w:t xml:space="preserve"> </w:t>
      </w:r>
      <w:r>
        <w:rPr>
          <w:spacing w:val="-1"/>
        </w:rPr>
        <w:t>митотического</w:t>
      </w:r>
      <w:r>
        <w:rPr>
          <w:spacing w:val="-9"/>
        </w:rPr>
        <w:t xml:space="preserve"> </w:t>
      </w:r>
      <w:r>
        <w:rPr>
          <w:spacing w:val="-1"/>
        </w:rPr>
        <w:t>цикла</w:t>
      </w:r>
      <w:r>
        <w:rPr>
          <w:spacing w:val="-15"/>
        </w:rPr>
        <w:t xml:space="preserve"> </w:t>
      </w:r>
      <w:r>
        <w:rPr>
          <w:spacing w:val="-1"/>
        </w:rPr>
        <w:t>клетки.</w:t>
      </w:r>
      <w:r>
        <w:rPr>
          <w:spacing w:val="-5"/>
        </w:rPr>
        <w:t xml:space="preserve"> </w:t>
      </w:r>
      <w:r>
        <w:rPr>
          <w:spacing w:val="-1"/>
        </w:rPr>
        <w:t>Программируемая</w:t>
      </w:r>
      <w:r>
        <w:rPr>
          <w:spacing w:val="-5"/>
        </w:rPr>
        <w:t xml:space="preserve"> </w:t>
      </w:r>
      <w:r>
        <w:t>клеточная</w:t>
      </w:r>
      <w:r>
        <w:rPr>
          <w:spacing w:val="-5"/>
        </w:rPr>
        <w:t xml:space="preserve"> </w:t>
      </w:r>
      <w:r>
        <w:t>гибель –</w:t>
      </w:r>
      <w:r>
        <w:rPr>
          <w:spacing w:val="-67"/>
        </w:rPr>
        <w:t xml:space="preserve"> </w:t>
      </w:r>
      <w:proofErr w:type="spellStart"/>
      <w:r>
        <w:t>апоптоз</w:t>
      </w:r>
      <w:proofErr w:type="spellEnd"/>
      <w:r>
        <w:t>.</w:t>
      </w:r>
    </w:p>
    <w:p w:rsidR="00C23A5A" w:rsidRDefault="00C301FD">
      <w:pPr>
        <w:spacing w:before="1" w:line="254" w:lineRule="auto"/>
        <w:ind w:left="110" w:right="124" w:firstLine="569"/>
        <w:jc w:val="both"/>
        <w:rPr>
          <w:i/>
          <w:sz w:val="28"/>
        </w:rPr>
      </w:pPr>
      <w:r>
        <w:rPr>
          <w:sz w:val="28"/>
        </w:rPr>
        <w:t>Клеточное</w:t>
      </w:r>
      <w:r>
        <w:rPr>
          <w:spacing w:val="1"/>
          <w:sz w:val="28"/>
        </w:rPr>
        <w:t xml:space="preserve"> </w:t>
      </w:r>
      <w:r>
        <w:rPr>
          <w:sz w:val="28"/>
        </w:rPr>
        <w:t>ядро,</w:t>
      </w:r>
      <w:r>
        <w:rPr>
          <w:spacing w:val="1"/>
          <w:sz w:val="28"/>
        </w:rPr>
        <w:t xml:space="preserve"> </w:t>
      </w:r>
      <w:r>
        <w:rPr>
          <w:sz w:val="28"/>
        </w:rPr>
        <w:t>хромосомы,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функциональная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геномика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Механизмы</w:t>
      </w:r>
      <w:r>
        <w:rPr>
          <w:i/>
          <w:spacing w:val="1"/>
          <w:sz w:val="28"/>
        </w:rPr>
        <w:t xml:space="preserve"> </w:t>
      </w:r>
      <w:r>
        <w:rPr>
          <w:i/>
          <w:spacing w:val="-1"/>
          <w:sz w:val="28"/>
        </w:rPr>
        <w:t>пролиферации,</w:t>
      </w:r>
      <w:r>
        <w:rPr>
          <w:i/>
          <w:spacing w:val="-18"/>
          <w:sz w:val="28"/>
        </w:rPr>
        <w:t xml:space="preserve"> </w:t>
      </w:r>
      <w:r>
        <w:rPr>
          <w:i/>
          <w:spacing w:val="-1"/>
          <w:sz w:val="28"/>
        </w:rPr>
        <w:t>дифференцировки,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старения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гибели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клеток.</w:t>
      </w:r>
      <w:r>
        <w:rPr>
          <w:i/>
          <w:spacing w:val="-19"/>
          <w:sz w:val="28"/>
        </w:rPr>
        <w:t xml:space="preserve"> </w:t>
      </w:r>
      <w:r>
        <w:rPr>
          <w:i/>
          <w:sz w:val="28"/>
        </w:rPr>
        <w:t>«Цифровая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клетка»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67"/>
          <w:sz w:val="28"/>
        </w:rPr>
        <w:t xml:space="preserve"> </w:t>
      </w:r>
      <w:proofErr w:type="spellStart"/>
      <w:r>
        <w:rPr>
          <w:i/>
          <w:sz w:val="28"/>
        </w:rPr>
        <w:t>биоинформатические</w:t>
      </w:r>
      <w:proofErr w:type="spellEnd"/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модели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функционирования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клетки.</w:t>
      </w:r>
    </w:p>
    <w:p w:rsidR="00C23A5A" w:rsidRDefault="00C301FD">
      <w:pPr>
        <w:pStyle w:val="a3"/>
        <w:spacing w:line="321" w:lineRule="exact"/>
        <w:ind w:left="680"/>
        <w:jc w:val="left"/>
      </w:pPr>
      <w:r>
        <w:rPr>
          <w:u w:val="single"/>
        </w:rPr>
        <w:t>Демонстрации</w:t>
      </w:r>
    </w:p>
    <w:p w:rsidR="00C23A5A" w:rsidRDefault="00C301FD">
      <w:pPr>
        <w:pStyle w:val="a3"/>
        <w:tabs>
          <w:tab w:val="left" w:pos="1989"/>
          <w:tab w:val="left" w:pos="2391"/>
          <w:tab w:val="left" w:pos="3475"/>
          <w:tab w:val="left" w:pos="5287"/>
          <w:tab w:val="left" w:pos="6114"/>
          <w:tab w:val="left" w:pos="7380"/>
          <w:tab w:val="left" w:pos="8747"/>
        </w:tabs>
        <w:spacing w:before="24" w:line="252" w:lineRule="auto"/>
        <w:ind w:right="144" w:firstLine="569"/>
        <w:jc w:val="left"/>
      </w:pPr>
      <w:r>
        <w:t>Таблицы</w:t>
      </w:r>
      <w:r>
        <w:tab/>
        <w:t>и</w:t>
      </w:r>
      <w:r>
        <w:tab/>
        <w:t>схемы:</w:t>
      </w:r>
      <w:r>
        <w:tab/>
        <w:t>«Жизненный</w:t>
      </w:r>
      <w:r>
        <w:tab/>
        <w:t>цикл</w:t>
      </w:r>
      <w:r>
        <w:tab/>
        <w:t>клетки»,</w:t>
      </w:r>
      <w:r>
        <w:tab/>
        <w:t>«Митоз»,</w:t>
      </w:r>
      <w:r>
        <w:tab/>
      </w:r>
      <w:r>
        <w:rPr>
          <w:spacing w:val="-1"/>
        </w:rPr>
        <w:t>«Строение</w:t>
      </w:r>
      <w:r>
        <w:rPr>
          <w:spacing w:val="-67"/>
        </w:rPr>
        <w:t xml:space="preserve"> </w:t>
      </w:r>
      <w:r>
        <w:t>хромосом»,</w:t>
      </w:r>
      <w:r>
        <w:rPr>
          <w:spacing w:val="2"/>
        </w:rPr>
        <w:t xml:space="preserve"> </w:t>
      </w:r>
      <w:r>
        <w:t>«Репликация</w:t>
      </w:r>
      <w:r>
        <w:rPr>
          <w:spacing w:val="2"/>
        </w:rPr>
        <w:t xml:space="preserve"> </w:t>
      </w:r>
      <w:r>
        <w:t>ДНК».</w:t>
      </w:r>
    </w:p>
    <w:p w:rsidR="00C23A5A" w:rsidRDefault="00C23A5A">
      <w:pPr>
        <w:spacing w:line="252" w:lineRule="auto"/>
        <w:sectPr w:rsidR="00C23A5A">
          <w:pgSz w:w="11910" w:h="16850"/>
          <w:pgMar w:top="1140" w:right="720" w:bottom="940" w:left="1020" w:header="710" w:footer="755" w:gutter="0"/>
          <w:cols w:space="720"/>
        </w:sectPr>
      </w:pPr>
    </w:p>
    <w:p w:rsidR="00C23A5A" w:rsidRDefault="00C301FD">
      <w:pPr>
        <w:pStyle w:val="a3"/>
        <w:spacing w:before="89" w:line="259" w:lineRule="auto"/>
        <w:ind w:firstLine="569"/>
        <w:jc w:val="left"/>
      </w:pPr>
      <w:r>
        <w:rPr>
          <w:u w:val="single"/>
        </w:rPr>
        <w:lastRenderedPageBreak/>
        <w:t>Оборудование</w:t>
      </w:r>
      <w:r>
        <w:t>:</w:t>
      </w:r>
      <w:r>
        <w:rPr>
          <w:spacing w:val="36"/>
        </w:rPr>
        <w:t xml:space="preserve"> </w:t>
      </w:r>
      <w:r>
        <w:t>световой</w:t>
      </w:r>
      <w:r>
        <w:rPr>
          <w:spacing w:val="35"/>
        </w:rPr>
        <w:t xml:space="preserve"> </w:t>
      </w:r>
      <w:r>
        <w:t>микроскоп,</w:t>
      </w:r>
      <w:r>
        <w:rPr>
          <w:spacing w:val="36"/>
        </w:rPr>
        <w:t xml:space="preserve"> </w:t>
      </w:r>
      <w:r>
        <w:t>микропрепараты:</w:t>
      </w:r>
      <w:r>
        <w:rPr>
          <w:spacing w:val="35"/>
        </w:rPr>
        <w:t xml:space="preserve"> </w:t>
      </w:r>
      <w:r>
        <w:t>«Митоз</w:t>
      </w:r>
      <w:r>
        <w:rPr>
          <w:spacing w:val="31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клетках</w:t>
      </w:r>
      <w:r>
        <w:rPr>
          <w:spacing w:val="-67"/>
        </w:rPr>
        <w:t xml:space="preserve"> </w:t>
      </w:r>
      <w:r>
        <w:t>корешка</w:t>
      </w:r>
      <w:r>
        <w:rPr>
          <w:spacing w:val="-2"/>
        </w:rPr>
        <w:t xml:space="preserve"> </w:t>
      </w:r>
      <w:r>
        <w:t>лука».</w:t>
      </w:r>
    </w:p>
    <w:p w:rsidR="00C23A5A" w:rsidRDefault="00C301FD">
      <w:pPr>
        <w:pStyle w:val="a3"/>
        <w:spacing w:before="4"/>
        <w:ind w:left="680"/>
        <w:jc w:val="left"/>
      </w:pPr>
      <w:r>
        <w:rPr>
          <w:u w:val="single"/>
        </w:rPr>
        <w:t>Лабораторная</w:t>
      </w:r>
      <w:r>
        <w:rPr>
          <w:spacing w:val="1"/>
          <w:u w:val="single"/>
        </w:rPr>
        <w:t xml:space="preserve"> </w:t>
      </w:r>
      <w:r>
        <w:rPr>
          <w:u w:val="single"/>
        </w:rPr>
        <w:t>работа</w:t>
      </w:r>
      <w:r>
        <w:rPr>
          <w:spacing w:val="-5"/>
        </w:rPr>
        <w:t xml:space="preserve"> </w:t>
      </w:r>
      <w:r>
        <w:t>«Изучение</w:t>
      </w:r>
      <w:r>
        <w:rPr>
          <w:spacing w:val="-8"/>
        </w:rPr>
        <w:t xml:space="preserve"> </w:t>
      </w:r>
      <w:r>
        <w:t>хромосом</w:t>
      </w:r>
      <w:r>
        <w:rPr>
          <w:spacing w:val="-5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готовых</w:t>
      </w:r>
      <w:r>
        <w:rPr>
          <w:spacing w:val="-10"/>
        </w:rPr>
        <w:t xml:space="preserve"> </w:t>
      </w:r>
      <w:r>
        <w:t>микропрепаратах».</w:t>
      </w:r>
    </w:p>
    <w:p w:rsidR="00C23A5A" w:rsidRDefault="00C301FD">
      <w:pPr>
        <w:pStyle w:val="a3"/>
        <w:spacing w:before="24" w:line="256" w:lineRule="auto"/>
        <w:ind w:firstLine="569"/>
        <w:jc w:val="left"/>
      </w:pPr>
      <w:r>
        <w:rPr>
          <w:u w:val="single"/>
        </w:rPr>
        <w:t>Лабораторная</w:t>
      </w:r>
      <w:r>
        <w:rPr>
          <w:spacing w:val="32"/>
          <w:u w:val="single"/>
        </w:rPr>
        <w:t xml:space="preserve"> </w:t>
      </w:r>
      <w:r>
        <w:rPr>
          <w:u w:val="single"/>
        </w:rPr>
        <w:t>работа</w:t>
      </w:r>
      <w:r>
        <w:rPr>
          <w:spacing w:val="32"/>
        </w:rPr>
        <w:t xml:space="preserve"> </w:t>
      </w:r>
      <w:r>
        <w:t>«Наблюдение</w:t>
      </w:r>
      <w:r>
        <w:rPr>
          <w:spacing w:val="29"/>
        </w:rPr>
        <w:t xml:space="preserve"> </w:t>
      </w:r>
      <w:r>
        <w:t>митоза</w:t>
      </w:r>
      <w:r>
        <w:rPr>
          <w:spacing w:val="29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клетках</w:t>
      </w:r>
      <w:r>
        <w:rPr>
          <w:spacing w:val="28"/>
        </w:rPr>
        <w:t xml:space="preserve"> </w:t>
      </w:r>
      <w:r>
        <w:t>кончика</w:t>
      </w:r>
      <w:r>
        <w:rPr>
          <w:spacing w:val="29"/>
        </w:rPr>
        <w:t xml:space="preserve"> </w:t>
      </w:r>
      <w:r>
        <w:t>корешка</w:t>
      </w:r>
      <w:r>
        <w:rPr>
          <w:spacing w:val="30"/>
        </w:rPr>
        <w:t xml:space="preserve"> </w:t>
      </w:r>
      <w:r>
        <w:t>лука</w:t>
      </w:r>
      <w:r>
        <w:rPr>
          <w:spacing w:val="-67"/>
        </w:rPr>
        <w:t xml:space="preserve"> </w:t>
      </w:r>
      <w:r>
        <w:t>(на</w:t>
      </w:r>
      <w:r>
        <w:rPr>
          <w:spacing w:val="-2"/>
        </w:rPr>
        <w:t xml:space="preserve"> </w:t>
      </w:r>
      <w:r>
        <w:t>готовых</w:t>
      </w:r>
      <w:r>
        <w:rPr>
          <w:spacing w:val="-3"/>
        </w:rPr>
        <w:t xml:space="preserve"> </w:t>
      </w:r>
      <w:r>
        <w:t>микропрепаратах)».</w:t>
      </w:r>
    </w:p>
    <w:p w:rsidR="00C23A5A" w:rsidRDefault="00C301FD">
      <w:pPr>
        <w:pStyle w:val="2"/>
        <w:spacing w:before="117"/>
        <w:jc w:val="left"/>
      </w:pPr>
      <w:r>
        <w:t>Тема</w:t>
      </w:r>
      <w:r>
        <w:rPr>
          <w:spacing w:val="-8"/>
        </w:rPr>
        <w:t xml:space="preserve"> </w:t>
      </w:r>
      <w:r>
        <w:t>9.</w:t>
      </w:r>
      <w:r>
        <w:rPr>
          <w:spacing w:val="1"/>
        </w:rPr>
        <w:t xml:space="preserve"> </w:t>
      </w:r>
      <w:r>
        <w:t>Строение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функции организмов</w:t>
      </w:r>
    </w:p>
    <w:p w:rsidR="00C23A5A" w:rsidRDefault="00C301FD">
      <w:pPr>
        <w:pStyle w:val="a3"/>
        <w:spacing w:before="31" w:line="264" w:lineRule="auto"/>
        <w:ind w:right="146" w:firstLine="569"/>
      </w:pPr>
      <w:r>
        <w:t>Биологическое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организмов.</w:t>
      </w:r>
      <w:r>
        <w:rPr>
          <w:spacing w:val="1"/>
        </w:rPr>
        <w:t xml:space="preserve"> </w:t>
      </w:r>
      <w:r>
        <w:t>Одноклеточные,</w:t>
      </w:r>
      <w:r>
        <w:rPr>
          <w:spacing w:val="1"/>
        </w:rPr>
        <w:t xml:space="preserve"> </w:t>
      </w:r>
      <w:r>
        <w:t>колониальные,</w:t>
      </w:r>
      <w:r>
        <w:rPr>
          <w:spacing w:val="1"/>
        </w:rPr>
        <w:t xml:space="preserve"> </w:t>
      </w:r>
      <w:r>
        <w:t>многоклеточные</w:t>
      </w:r>
      <w:r>
        <w:rPr>
          <w:spacing w:val="-2"/>
        </w:rPr>
        <w:t xml:space="preserve"> </w:t>
      </w:r>
      <w:r>
        <w:t>организмы.</w:t>
      </w:r>
    </w:p>
    <w:p w:rsidR="00C23A5A" w:rsidRDefault="00C301FD">
      <w:pPr>
        <w:pStyle w:val="a3"/>
        <w:spacing w:line="256" w:lineRule="auto"/>
        <w:ind w:right="143" w:firstLine="569"/>
      </w:pPr>
      <w:r>
        <w:t>Особенности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одноклеточных</w:t>
      </w:r>
      <w:r>
        <w:rPr>
          <w:spacing w:val="1"/>
        </w:rPr>
        <w:t xml:space="preserve"> </w:t>
      </w:r>
      <w:r>
        <w:t>организмов.</w:t>
      </w:r>
      <w:r>
        <w:rPr>
          <w:spacing w:val="1"/>
        </w:rPr>
        <w:t xml:space="preserve"> </w:t>
      </w:r>
      <w:r>
        <w:t>Бактерии,</w:t>
      </w:r>
      <w:r>
        <w:rPr>
          <w:spacing w:val="1"/>
        </w:rPr>
        <w:t xml:space="preserve"> </w:t>
      </w:r>
      <w:r>
        <w:t>археи,</w:t>
      </w:r>
      <w:r>
        <w:rPr>
          <w:spacing w:val="1"/>
        </w:rPr>
        <w:t xml:space="preserve"> </w:t>
      </w:r>
      <w:r>
        <w:t>одноклеточные</w:t>
      </w:r>
      <w:r>
        <w:rPr>
          <w:spacing w:val="1"/>
        </w:rPr>
        <w:t xml:space="preserve"> </w:t>
      </w:r>
      <w:r>
        <w:t>грибы,</w:t>
      </w:r>
      <w:r>
        <w:rPr>
          <w:spacing w:val="1"/>
        </w:rPr>
        <w:t xml:space="preserve"> </w:t>
      </w:r>
      <w:r>
        <w:t>одноклеточные</w:t>
      </w:r>
      <w:r>
        <w:rPr>
          <w:spacing w:val="1"/>
        </w:rPr>
        <w:t xml:space="preserve"> </w:t>
      </w:r>
      <w:r>
        <w:t>водоросли,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протисты.</w:t>
      </w:r>
      <w:r>
        <w:rPr>
          <w:spacing w:val="2"/>
        </w:rPr>
        <w:t xml:space="preserve"> </w:t>
      </w:r>
      <w:r>
        <w:t>Колониальные</w:t>
      </w:r>
      <w:r>
        <w:rPr>
          <w:spacing w:val="-1"/>
        </w:rPr>
        <w:t xml:space="preserve"> </w:t>
      </w:r>
      <w:r>
        <w:t>организмы.</w:t>
      </w:r>
    </w:p>
    <w:p w:rsidR="00C23A5A" w:rsidRDefault="00C301FD">
      <w:pPr>
        <w:pStyle w:val="a3"/>
        <w:spacing w:before="2" w:line="256" w:lineRule="auto"/>
        <w:ind w:right="145" w:firstLine="569"/>
      </w:pPr>
      <w:r>
        <w:t>Взаимосвязь частей многоклеточного организма. Ткани, органы и системы</w:t>
      </w:r>
      <w:r>
        <w:rPr>
          <w:spacing w:val="1"/>
        </w:rPr>
        <w:t xml:space="preserve"> </w:t>
      </w:r>
      <w:r>
        <w:t>органов.</w:t>
      </w:r>
      <w:r>
        <w:rPr>
          <w:spacing w:val="2"/>
        </w:rPr>
        <w:t xml:space="preserve"> </w:t>
      </w:r>
      <w:r>
        <w:t>Организм</w:t>
      </w:r>
      <w:r>
        <w:rPr>
          <w:spacing w:val="2"/>
        </w:rPr>
        <w:t xml:space="preserve"> </w:t>
      </w:r>
      <w:r>
        <w:t>как</w:t>
      </w:r>
      <w:r>
        <w:rPr>
          <w:spacing w:val="2"/>
        </w:rPr>
        <w:t xml:space="preserve"> </w:t>
      </w:r>
      <w:r>
        <w:t>единое</w:t>
      </w:r>
      <w:r>
        <w:rPr>
          <w:spacing w:val="-2"/>
        </w:rPr>
        <w:t xml:space="preserve"> </w:t>
      </w:r>
      <w:r>
        <w:t>целое.</w:t>
      </w:r>
      <w:r>
        <w:rPr>
          <w:spacing w:val="2"/>
        </w:rPr>
        <w:t xml:space="preserve"> </w:t>
      </w:r>
      <w:r>
        <w:t>Гомеостаз.</w:t>
      </w:r>
    </w:p>
    <w:p w:rsidR="00C23A5A" w:rsidRDefault="00C301FD">
      <w:pPr>
        <w:pStyle w:val="a3"/>
        <w:spacing w:before="2" w:line="259" w:lineRule="auto"/>
        <w:ind w:right="144" w:firstLine="569"/>
      </w:pPr>
      <w:r>
        <w:t>Ткани</w:t>
      </w:r>
      <w:r>
        <w:rPr>
          <w:spacing w:val="1"/>
        </w:rPr>
        <w:t xml:space="preserve"> </w:t>
      </w:r>
      <w:r>
        <w:t>растений.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растительных</w:t>
      </w:r>
      <w:r>
        <w:rPr>
          <w:spacing w:val="1"/>
        </w:rPr>
        <w:t xml:space="preserve"> </w:t>
      </w:r>
      <w:r>
        <w:t>тканей:</w:t>
      </w:r>
      <w:r>
        <w:rPr>
          <w:spacing w:val="1"/>
        </w:rPr>
        <w:t xml:space="preserve"> </w:t>
      </w:r>
      <w:r>
        <w:t>образовательная,</w:t>
      </w:r>
      <w:r>
        <w:rPr>
          <w:spacing w:val="1"/>
        </w:rPr>
        <w:t xml:space="preserve"> </w:t>
      </w:r>
      <w:r>
        <w:t>покровная,</w:t>
      </w:r>
      <w:r>
        <w:rPr>
          <w:spacing w:val="1"/>
        </w:rPr>
        <w:t xml:space="preserve"> </w:t>
      </w:r>
      <w:r>
        <w:t>проводящая,</w:t>
      </w:r>
      <w:r>
        <w:rPr>
          <w:spacing w:val="1"/>
        </w:rPr>
        <w:t xml:space="preserve"> </w:t>
      </w:r>
      <w:r>
        <w:t>основная,</w:t>
      </w:r>
      <w:r>
        <w:rPr>
          <w:spacing w:val="1"/>
        </w:rPr>
        <w:t xml:space="preserve"> </w:t>
      </w:r>
      <w:r>
        <w:t>механическая.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строения,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расположения</w:t>
      </w:r>
      <w:r>
        <w:rPr>
          <w:spacing w:val="1"/>
        </w:rPr>
        <w:t xml:space="preserve"> </w:t>
      </w:r>
      <w:r>
        <w:t>тканей</w:t>
      </w:r>
      <w:r>
        <w:rPr>
          <w:spacing w:val="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органах</w:t>
      </w:r>
      <w:r>
        <w:rPr>
          <w:spacing w:val="-3"/>
        </w:rPr>
        <w:t xml:space="preserve"> </w:t>
      </w:r>
      <w:r>
        <w:t>растений.</w:t>
      </w:r>
    </w:p>
    <w:p w:rsidR="00C23A5A" w:rsidRDefault="00C301FD">
      <w:pPr>
        <w:pStyle w:val="a3"/>
        <w:spacing w:before="2" w:line="256" w:lineRule="auto"/>
        <w:ind w:right="143" w:firstLine="569"/>
      </w:pPr>
      <w:r>
        <w:t>Ткани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тканей:</w:t>
      </w:r>
      <w:r>
        <w:rPr>
          <w:spacing w:val="1"/>
        </w:rPr>
        <w:t xml:space="preserve"> </w:t>
      </w:r>
      <w:r>
        <w:t>эпителиальная,</w:t>
      </w:r>
      <w:r>
        <w:rPr>
          <w:spacing w:val="-67"/>
        </w:rPr>
        <w:t xml:space="preserve"> </w:t>
      </w:r>
      <w:r>
        <w:t>соединительная,</w:t>
      </w:r>
      <w:r>
        <w:rPr>
          <w:spacing w:val="1"/>
        </w:rPr>
        <w:t xml:space="preserve"> </w:t>
      </w:r>
      <w:r>
        <w:t>мышечная,</w:t>
      </w:r>
      <w:r>
        <w:rPr>
          <w:spacing w:val="1"/>
        </w:rPr>
        <w:t xml:space="preserve"> </w:t>
      </w:r>
      <w:r>
        <w:t>нервная.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строения,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расположения</w:t>
      </w:r>
      <w:r>
        <w:rPr>
          <w:spacing w:val="1"/>
        </w:rPr>
        <w:t xml:space="preserve"> </w:t>
      </w:r>
      <w:r>
        <w:t>тканей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органах</w:t>
      </w:r>
      <w:r>
        <w:rPr>
          <w:spacing w:val="-4"/>
        </w:rPr>
        <w:t xml:space="preserve"> </w:t>
      </w:r>
      <w:r>
        <w:t>животных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человека.</w:t>
      </w:r>
    </w:p>
    <w:p w:rsidR="00C23A5A" w:rsidRDefault="00C301FD">
      <w:pPr>
        <w:pStyle w:val="a3"/>
        <w:spacing w:before="11" w:line="256" w:lineRule="auto"/>
        <w:ind w:right="137" w:firstLine="569"/>
      </w:pPr>
      <w:r>
        <w:t>Органы. Вегетативные и генеративные органы растений. Органы и системы</w:t>
      </w:r>
      <w:r>
        <w:rPr>
          <w:spacing w:val="1"/>
        </w:rPr>
        <w:t xml:space="preserve"> </w:t>
      </w:r>
      <w:r>
        <w:t>органов</w:t>
      </w:r>
      <w:r>
        <w:rPr>
          <w:spacing w:val="-4"/>
        </w:rPr>
        <w:t xml:space="preserve"> </w:t>
      </w:r>
      <w:r>
        <w:t>животных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человека.</w:t>
      </w:r>
      <w:r>
        <w:rPr>
          <w:spacing w:val="2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органов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</w:t>
      </w:r>
      <w:r>
        <w:rPr>
          <w:spacing w:val="2"/>
        </w:rPr>
        <w:t xml:space="preserve"> </w:t>
      </w:r>
      <w:r>
        <w:t>органов.</w:t>
      </w:r>
    </w:p>
    <w:p w:rsidR="00C23A5A" w:rsidRDefault="00C301FD">
      <w:pPr>
        <w:pStyle w:val="a3"/>
        <w:spacing w:before="2" w:line="261" w:lineRule="auto"/>
        <w:ind w:right="149" w:firstLine="569"/>
      </w:pPr>
      <w:r>
        <w:t>Опора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организмов.</w:t>
      </w:r>
      <w:r>
        <w:rPr>
          <w:spacing w:val="1"/>
        </w:rPr>
        <w:t xml:space="preserve"> </w:t>
      </w:r>
      <w:r>
        <w:t>Каркас</w:t>
      </w:r>
      <w:r>
        <w:rPr>
          <w:spacing w:val="1"/>
        </w:rPr>
        <w:t xml:space="preserve"> </w:t>
      </w:r>
      <w:r>
        <w:t>растений.</w:t>
      </w:r>
      <w:r>
        <w:rPr>
          <w:spacing w:val="1"/>
        </w:rPr>
        <w:t xml:space="preserve"> </w:t>
      </w:r>
      <w:r>
        <w:t>Скелеты</w:t>
      </w:r>
      <w:r>
        <w:rPr>
          <w:spacing w:val="1"/>
        </w:rPr>
        <w:t xml:space="preserve"> </w:t>
      </w:r>
      <w:r>
        <w:t>одноклеточных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многоклеточных животных. Наружный и внутренний скелет. Строение и типы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костей.</w:t>
      </w:r>
    </w:p>
    <w:p w:rsidR="00C23A5A" w:rsidRDefault="00C301FD">
      <w:pPr>
        <w:pStyle w:val="a3"/>
        <w:spacing w:line="259" w:lineRule="auto"/>
        <w:ind w:right="140" w:firstLine="569"/>
      </w:pPr>
      <w:r>
        <w:t>Движение организмов. Движение одноклеточных организмов: амёбоидное,</w:t>
      </w:r>
      <w:r>
        <w:rPr>
          <w:spacing w:val="1"/>
        </w:rPr>
        <w:t xml:space="preserve"> </w:t>
      </w:r>
      <w:r>
        <w:t>жгутиковое, ресничное. Движение многоклеточных растений: тропизмы и настии.</w:t>
      </w:r>
      <w:r>
        <w:rPr>
          <w:spacing w:val="-67"/>
        </w:rPr>
        <w:t xml:space="preserve"> </w:t>
      </w:r>
      <w:r>
        <w:t>Движение многоклеточных животных и человека: мышечная система. Рефлекс.</w:t>
      </w:r>
      <w:r>
        <w:rPr>
          <w:spacing w:val="1"/>
        </w:rPr>
        <w:t xml:space="preserve"> </w:t>
      </w:r>
      <w:r>
        <w:t>Скелетные</w:t>
      </w:r>
      <w:r>
        <w:rPr>
          <w:spacing w:val="-3"/>
        </w:rPr>
        <w:t xml:space="preserve"> </w:t>
      </w:r>
      <w:r>
        <w:t>мышцы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работа.</w:t>
      </w:r>
    </w:p>
    <w:p w:rsidR="00C23A5A" w:rsidRDefault="00C301FD">
      <w:pPr>
        <w:pStyle w:val="a3"/>
        <w:spacing w:line="259" w:lineRule="auto"/>
        <w:ind w:right="139" w:firstLine="569"/>
      </w:pPr>
      <w:r>
        <w:t>Питание</w:t>
      </w:r>
      <w:r>
        <w:rPr>
          <w:spacing w:val="1"/>
        </w:rPr>
        <w:t xml:space="preserve"> </w:t>
      </w:r>
      <w:r>
        <w:t>организмов.</w:t>
      </w:r>
      <w:r>
        <w:rPr>
          <w:spacing w:val="1"/>
        </w:rPr>
        <w:t xml:space="preserve"> </w:t>
      </w:r>
      <w:r>
        <w:t>Поглощение воды,</w:t>
      </w:r>
      <w:r>
        <w:rPr>
          <w:spacing w:val="1"/>
        </w:rPr>
        <w:t xml:space="preserve"> </w:t>
      </w:r>
      <w:r>
        <w:t>углекислого</w:t>
      </w:r>
      <w:r>
        <w:rPr>
          <w:spacing w:val="1"/>
        </w:rPr>
        <w:t xml:space="preserve"> </w:t>
      </w:r>
      <w:r>
        <w:t>газа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минеральных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растениями.</w:t>
      </w:r>
      <w:r>
        <w:rPr>
          <w:spacing w:val="1"/>
        </w:rPr>
        <w:t xml:space="preserve"> </w:t>
      </w:r>
      <w:r>
        <w:t>Питание животных.</w:t>
      </w:r>
      <w:r>
        <w:rPr>
          <w:spacing w:val="1"/>
        </w:rPr>
        <w:t xml:space="preserve"> </w:t>
      </w:r>
      <w:r>
        <w:t>Внутриполостное и</w:t>
      </w:r>
      <w:r>
        <w:rPr>
          <w:spacing w:val="1"/>
        </w:rPr>
        <w:t xml:space="preserve"> </w:t>
      </w:r>
      <w:r>
        <w:t>внутриклеточное</w:t>
      </w:r>
      <w:r>
        <w:rPr>
          <w:spacing w:val="1"/>
        </w:rPr>
        <w:t xml:space="preserve"> </w:t>
      </w:r>
      <w:r>
        <w:t>пищеварение.</w:t>
      </w:r>
      <w:r>
        <w:rPr>
          <w:spacing w:val="-12"/>
        </w:rPr>
        <w:t xml:space="preserve"> </w:t>
      </w:r>
      <w:r>
        <w:t>Питание</w:t>
      </w:r>
      <w:r>
        <w:rPr>
          <w:spacing w:val="-15"/>
        </w:rPr>
        <w:t xml:space="preserve"> </w:t>
      </w:r>
      <w:r>
        <w:t>позвоночных</w:t>
      </w:r>
      <w:r>
        <w:rPr>
          <w:spacing w:val="-16"/>
        </w:rPr>
        <w:t xml:space="preserve"> </w:t>
      </w:r>
      <w:r>
        <w:t>животных.</w:t>
      </w:r>
      <w:r>
        <w:rPr>
          <w:spacing w:val="-11"/>
        </w:rPr>
        <w:t xml:space="preserve"> </w:t>
      </w:r>
      <w:r>
        <w:t>Отделы</w:t>
      </w:r>
      <w:r>
        <w:rPr>
          <w:spacing w:val="-14"/>
        </w:rPr>
        <w:t xml:space="preserve"> </w:t>
      </w:r>
      <w:r>
        <w:t>пищеварительного</w:t>
      </w:r>
      <w:r>
        <w:rPr>
          <w:spacing w:val="-16"/>
        </w:rPr>
        <w:t xml:space="preserve"> </w:t>
      </w:r>
      <w:r>
        <w:t>тракта.</w:t>
      </w:r>
      <w:r>
        <w:rPr>
          <w:spacing w:val="-68"/>
        </w:rPr>
        <w:t xml:space="preserve"> </w:t>
      </w:r>
      <w:r>
        <w:t>Пищеварительные</w:t>
      </w:r>
      <w:r>
        <w:rPr>
          <w:spacing w:val="-3"/>
        </w:rPr>
        <w:t xml:space="preserve"> </w:t>
      </w:r>
      <w:r>
        <w:t>железы.</w:t>
      </w:r>
      <w:r>
        <w:rPr>
          <w:spacing w:val="2"/>
        </w:rPr>
        <w:t xml:space="preserve"> </w:t>
      </w:r>
      <w:r>
        <w:t>Пищеварительная</w:t>
      </w:r>
      <w:r>
        <w:rPr>
          <w:spacing w:val="1"/>
        </w:rPr>
        <w:t xml:space="preserve"> </w:t>
      </w:r>
      <w:r>
        <w:t>система</w:t>
      </w:r>
      <w:r>
        <w:rPr>
          <w:spacing w:val="-2"/>
        </w:rPr>
        <w:t xml:space="preserve"> </w:t>
      </w:r>
      <w:r>
        <w:t>человека.</w:t>
      </w:r>
    </w:p>
    <w:p w:rsidR="00C23A5A" w:rsidRDefault="00C301FD">
      <w:pPr>
        <w:pStyle w:val="a3"/>
        <w:spacing w:line="259" w:lineRule="auto"/>
        <w:ind w:right="136" w:firstLine="569"/>
      </w:pPr>
      <w:r>
        <w:rPr>
          <w:spacing w:val="-1"/>
        </w:rPr>
        <w:t>Дыхание</w:t>
      </w:r>
      <w:r>
        <w:rPr>
          <w:spacing w:val="-17"/>
        </w:rPr>
        <w:t xml:space="preserve"> </w:t>
      </w:r>
      <w:r>
        <w:rPr>
          <w:spacing w:val="-1"/>
        </w:rPr>
        <w:t>организмов.</w:t>
      </w:r>
      <w:r>
        <w:rPr>
          <w:spacing w:val="-13"/>
        </w:rPr>
        <w:t xml:space="preserve"> </w:t>
      </w:r>
      <w:r>
        <w:t>Дыхание</w:t>
      </w:r>
      <w:r>
        <w:rPr>
          <w:spacing w:val="-16"/>
        </w:rPr>
        <w:t xml:space="preserve"> </w:t>
      </w:r>
      <w:r>
        <w:t>растений.</w:t>
      </w:r>
      <w:r>
        <w:rPr>
          <w:spacing w:val="-14"/>
        </w:rPr>
        <w:t xml:space="preserve"> </w:t>
      </w:r>
      <w:r>
        <w:t>Дыхание</w:t>
      </w:r>
      <w:r>
        <w:rPr>
          <w:spacing w:val="-16"/>
        </w:rPr>
        <w:t xml:space="preserve"> </w:t>
      </w:r>
      <w:r>
        <w:t>животных.</w:t>
      </w:r>
      <w:r>
        <w:rPr>
          <w:spacing w:val="-14"/>
        </w:rPr>
        <w:t xml:space="preserve"> </w:t>
      </w:r>
      <w:r>
        <w:t>Диффузия</w:t>
      </w:r>
      <w:r>
        <w:rPr>
          <w:spacing w:val="-13"/>
        </w:rPr>
        <w:t xml:space="preserve"> </w:t>
      </w:r>
      <w:r>
        <w:t>газов</w:t>
      </w:r>
      <w:r>
        <w:rPr>
          <w:spacing w:val="-68"/>
        </w:rPr>
        <w:t xml:space="preserve"> </w:t>
      </w:r>
      <w:r>
        <w:t>через поверхность клетки. Кожное дыхание. Дыхательная поверхность. Жаберное</w:t>
      </w:r>
      <w:r>
        <w:rPr>
          <w:spacing w:val="1"/>
        </w:rPr>
        <w:t xml:space="preserve"> </w:t>
      </w:r>
      <w:r>
        <w:t>и лёгочное дыхание. Дыхание позвоночных животных и человека. Эволюционное</w:t>
      </w:r>
      <w:r>
        <w:rPr>
          <w:spacing w:val="1"/>
        </w:rPr>
        <w:t xml:space="preserve"> </w:t>
      </w:r>
      <w:r>
        <w:t>усложнение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лёгких</w:t>
      </w:r>
      <w:r>
        <w:rPr>
          <w:spacing w:val="1"/>
        </w:rPr>
        <w:t xml:space="preserve"> </w:t>
      </w:r>
      <w:r>
        <w:t>позвоночных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Дыхательная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Механизм</w:t>
      </w:r>
      <w:r>
        <w:rPr>
          <w:spacing w:val="1"/>
        </w:rPr>
        <w:t xml:space="preserve"> </w:t>
      </w:r>
      <w:r>
        <w:t>вентиляции</w:t>
      </w:r>
      <w:r>
        <w:rPr>
          <w:spacing w:val="1"/>
        </w:rPr>
        <w:t xml:space="preserve"> </w:t>
      </w:r>
      <w:r>
        <w:t>лёгких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птиц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млекопитающих.</w:t>
      </w:r>
      <w:r>
        <w:rPr>
          <w:spacing w:val="1"/>
        </w:rPr>
        <w:t xml:space="preserve"> </w:t>
      </w:r>
      <w:r>
        <w:t>Регуляция</w:t>
      </w:r>
      <w:r>
        <w:rPr>
          <w:spacing w:val="1"/>
        </w:rPr>
        <w:t xml:space="preserve"> </w:t>
      </w:r>
      <w:r>
        <w:t>дыхания.</w:t>
      </w:r>
      <w:r>
        <w:rPr>
          <w:spacing w:val="2"/>
        </w:rPr>
        <w:t xml:space="preserve"> </w:t>
      </w:r>
      <w:r>
        <w:t>Дыхательные</w:t>
      </w:r>
      <w:r>
        <w:rPr>
          <w:spacing w:val="-1"/>
        </w:rPr>
        <w:t xml:space="preserve"> </w:t>
      </w:r>
      <w:r>
        <w:t>объёмы.</w:t>
      </w:r>
    </w:p>
    <w:p w:rsidR="00C23A5A" w:rsidRDefault="00C301FD">
      <w:pPr>
        <w:pStyle w:val="a3"/>
        <w:spacing w:line="256" w:lineRule="auto"/>
        <w:ind w:right="134" w:firstLine="569"/>
      </w:pPr>
      <w:r>
        <w:rPr>
          <w:spacing w:val="-1"/>
        </w:rPr>
        <w:t>Транспорт</w:t>
      </w:r>
      <w:r>
        <w:rPr>
          <w:spacing w:val="-13"/>
        </w:rPr>
        <w:t xml:space="preserve"> </w:t>
      </w:r>
      <w:r>
        <w:rPr>
          <w:spacing w:val="-1"/>
        </w:rPr>
        <w:t>веществ</w:t>
      </w:r>
      <w:r>
        <w:rPr>
          <w:spacing w:val="-8"/>
        </w:rPr>
        <w:t xml:space="preserve"> </w:t>
      </w:r>
      <w:r>
        <w:rPr>
          <w:spacing w:val="-1"/>
        </w:rPr>
        <w:t>у</w:t>
      </w:r>
      <w:r>
        <w:rPr>
          <w:spacing w:val="-23"/>
        </w:rPr>
        <w:t xml:space="preserve"> </w:t>
      </w:r>
      <w:r>
        <w:rPr>
          <w:spacing w:val="-1"/>
        </w:rPr>
        <w:t>организмов.</w:t>
      </w:r>
      <w:r>
        <w:rPr>
          <w:spacing w:val="-11"/>
        </w:rPr>
        <w:t xml:space="preserve"> </w:t>
      </w:r>
      <w:r>
        <w:rPr>
          <w:spacing w:val="-1"/>
        </w:rPr>
        <w:t>Транспортные</w:t>
      </w:r>
      <w:r>
        <w:rPr>
          <w:spacing w:val="-14"/>
        </w:rPr>
        <w:t xml:space="preserve"> </w:t>
      </w:r>
      <w:r>
        <w:rPr>
          <w:spacing w:val="-1"/>
        </w:rPr>
        <w:t>системы</w:t>
      </w:r>
      <w:r>
        <w:rPr>
          <w:spacing w:val="-13"/>
        </w:rPr>
        <w:t xml:space="preserve"> </w:t>
      </w:r>
      <w:r>
        <w:rPr>
          <w:spacing w:val="-1"/>
        </w:rPr>
        <w:t>растений.</w:t>
      </w:r>
      <w:r>
        <w:rPr>
          <w:spacing w:val="-12"/>
        </w:rPr>
        <w:t xml:space="preserve"> </w:t>
      </w:r>
      <w:r>
        <w:rPr>
          <w:spacing w:val="-1"/>
        </w:rPr>
        <w:t>Транспорт</w:t>
      </w:r>
      <w:r>
        <w:rPr>
          <w:spacing w:val="-67"/>
        </w:rPr>
        <w:t xml:space="preserve"> </w:t>
      </w:r>
      <w:r>
        <w:t>веществ у животных. Кровеносная система и её органы.</w:t>
      </w:r>
      <w:r>
        <w:rPr>
          <w:spacing w:val="1"/>
        </w:rPr>
        <w:t xml:space="preserve"> </w:t>
      </w:r>
      <w:r>
        <w:t>Кровеносная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позвоночных</w:t>
      </w:r>
      <w:r>
        <w:rPr>
          <w:spacing w:val="19"/>
        </w:rPr>
        <w:t xml:space="preserve"> </w:t>
      </w:r>
      <w:r>
        <w:t>животных</w:t>
      </w:r>
      <w:r>
        <w:rPr>
          <w:spacing w:val="19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человека.</w:t>
      </w:r>
      <w:r>
        <w:rPr>
          <w:spacing w:val="24"/>
        </w:rPr>
        <w:t xml:space="preserve"> </w:t>
      </w:r>
      <w:r>
        <w:t>Сердце,</w:t>
      </w:r>
      <w:r>
        <w:rPr>
          <w:spacing w:val="24"/>
        </w:rPr>
        <w:t xml:space="preserve"> </w:t>
      </w:r>
      <w:r>
        <w:t>кровеносные</w:t>
      </w:r>
      <w:r>
        <w:rPr>
          <w:spacing w:val="21"/>
        </w:rPr>
        <w:t xml:space="preserve"> </w:t>
      </w:r>
      <w:r>
        <w:t>сосуды</w:t>
      </w:r>
      <w:r>
        <w:rPr>
          <w:spacing w:val="22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кровь.</w:t>
      </w:r>
      <w:r>
        <w:rPr>
          <w:spacing w:val="24"/>
        </w:rPr>
        <w:t xml:space="preserve"> </w:t>
      </w:r>
      <w:r>
        <w:t>Круги</w:t>
      </w:r>
    </w:p>
    <w:p w:rsidR="00C23A5A" w:rsidRDefault="00C23A5A">
      <w:pPr>
        <w:spacing w:line="256" w:lineRule="auto"/>
        <w:sectPr w:rsidR="00C23A5A">
          <w:pgSz w:w="11910" w:h="16850"/>
          <w:pgMar w:top="1140" w:right="720" w:bottom="940" w:left="1020" w:header="710" w:footer="755" w:gutter="0"/>
          <w:cols w:space="720"/>
        </w:sectPr>
      </w:pPr>
    </w:p>
    <w:p w:rsidR="00C23A5A" w:rsidRDefault="00C301FD">
      <w:pPr>
        <w:pStyle w:val="a3"/>
        <w:spacing w:before="89" w:line="259" w:lineRule="auto"/>
        <w:ind w:right="149"/>
      </w:pPr>
      <w:r>
        <w:lastRenderedPageBreak/>
        <w:t>кровообращения.</w:t>
      </w:r>
      <w:r>
        <w:rPr>
          <w:spacing w:val="1"/>
        </w:rPr>
        <w:t xml:space="preserve"> </w:t>
      </w:r>
      <w:r>
        <w:t>Эволюционные</w:t>
      </w:r>
      <w:r>
        <w:rPr>
          <w:spacing w:val="1"/>
        </w:rPr>
        <w:t xml:space="preserve"> </w:t>
      </w:r>
      <w:r>
        <w:t>усложнения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кровеносной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позвоночных</w:t>
      </w:r>
      <w:r>
        <w:rPr>
          <w:spacing w:val="-4"/>
        </w:rPr>
        <w:t xml:space="preserve"> </w:t>
      </w:r>
      <w:r>
        <w:t>животных.</w:t>
      </w:r>
      <w:r>
        <w:rPr>
          <w:spacing w:val="2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сердца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регуляция.</w:t>
      </w:r>
    </w:p>
    <w:p w:rsidR="00C23A5A" w:rsidRDefault="00C301FD">
      <w:pPr>
        <w:pStyle w:val="a3"/>
        <w:spacing w:before="4" w:line="254" w:lineRule="auto"/>
        <w:ind w:right="138" w:firstLine="569"/>
      </w:pPr>
      <w:r>
        <w:t>Выделение у организмов. Выделение</w:t>
      </w:r>
      <w:r>
        <w:rPr>
          <w:spacing w:val="1"/>
        </w:rPr>
        <w:t xml:space="preserve"> </w:t>
      </w:r>
      <w:r>
        <w:t>у растений. Выделение у животных.</w:t>
      </w:r>
      <w:r>
        <w:rPr>
          <w:spacing w:val="1"/>
        </w:rPr>
        <w:t xml:space="preserve"> </w:t>
      </w:r>
      <w:r>
        <w:t>Сократительные вакуоли. Органы выделения. Фильтрация, секреция и обратное</w:t>
      </w:r>
      <w:r>
        <w:rPr>
          <w:spacing w:val="1"/>
        </w:rPr>
        <w:t xml:space="preserve"> </w:t>
      </w:r>
      <w:r>
        <w:t>всасывание</w:t>
      </w:r>
      <w:r>
        <w:rPr>
          <w:spacing w:val="40"/>
        </w:rPr>
        <w:t xml:space="preserve"> </w:t>
      </w:r>
      <w:r>
        <w:t>как</w:t>
      </w:r>
      <w:r>
        <w:rPr>
          <w:spacing w:val="111"/>
        </w:rPr>
        <w:t xml:space="preserve"> </w:t>
      </w:r>
      <w:r>
        <w:t>механизмы</w:t>
      </w:r>
      <w:r>
        <w:rPr>
          <w:spacing w:val="117"/>
        </w:rPr>
        <w:t xml:space="preserve"> </w:t>
      </w:r>
      <w:r>
        <w:t>работы</w:t>
      </w:r>
      <w:r>
        <w:rPr>
          <w:spacing w:val="117"/>
        </w:rPr>
        <w:t xml:space="preserve"> </w:t>
      </w:r>
      <w:r>
        <w:t>органов</w:t>
      </w:r>
      <w:r>
        <w:rPr>
          <w:spacing w:val="109"/>
        </w:rPr>
        <w:t xml:space="preserve"> </w:t>
      </w:r>
      <w:r>
        <w:t>выделения.</w:t>
      </w:r>
      <w:r>
        <w:rPr>
          <w:spacing w:val="112"/>
        </w:rPr>
        <w:t xml:space="preserve"> </w:t>
      </w:r>
      <w:r>
        <w:t>Связь</w:t>
      </w:r>
      <w:r>
        <w:rPr>
          <w:spacing w:val="113"/>
        </w:rPr>
        <w:t xml:space="preserve"> </w:t>
      </w:r>
      <w:r>
        <w:t>полости</w:t>
      </w:r>
      <w:r>
        <w:rPr>
          <w:spacing w:val="112"/>
        </w:rPr>
        <w:t xml:space="preserve"> </w:t>
      </w:r>
      <w:r>
        <w:t>тела</w:t>
      </w:r>
      <w:r>
        <w:rPr>
          <w:spacing w:val="-68"/>
        </w:rPr>
        <w:t xml:space="preserve"> </w:t>
      </w:r>
      <w:r>
        <w:t>с кровеносной и выделительной системами. Выделение у позвоночных животных</w:t>
      </w:r>
      <w:r>
        <w:rPr>
          <w:spacing w:val="1"/>
        </w:rPr>
        <w:t xml:space="preserve"> </w:t>
      </w:r>
      <w:r>
        <w:t>и человека. Почки. Строение и функционирование нефрона. Образование мочи у</w:t>
      </w:r>
      <w:r>
        <w:rPr>
          <w:spacing w:val="1"/>
        </w:rPr>
        <w:t xml:space="preserve"> </w:t>
      </w:r>
      <w:r>
        <w:t>человека.</w:t>
      </w:r>
    </w:p>
    <w:p w:rsidR="00C23A5A" w:rsidRDefault="00C301FD">
      <w:pPr>
        <w:pStyle w:val="a3"/>
        <w:spacing w:line="252" w:lineRule="auto"/>
        <w:ind w:right="142" w:firstLine="569"/>
      </w:pPr>
      <w:r>
        <w:t>Защита у организмов. Защита у одноклеточных организмов. Споры бактерий</w:t>
      </w:r>
      <w:r>
        <w:rPr>
          <w:spacing w:val="1"/>
        </w:rPr>
        <w:t xml:space="preserve"> </w:t>
      </w:r>
      <w:r>
        <w:t>и цисты простейших. Защита у многоклеточных растений. Кутикула. Средства</w:t>
      </w:r>
      <w:r>
        <w:rPr>
          <w:spacing w:val="1"/>
        </w:rPr>
        <w:t xml:space="preserve"> </w:t>
      </w:r>
      <w:r>
        <w:t>пассивной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защиты.</w:t>
      </w:r>
      <w:r>
        <w:rPr>
          <w:spacing w:val="3"/>
        </w:rPr>
        <w:t xml:space="preserve"> </w:t>
      </w:r>
      <w:r>
        <w:t>Фитонциды.</w:t>
      </w:r>
    </w:p>
    <w:p w:rsidR="00C23A5A" w:rsidRDefault="00C301FD">
      <w:pPr>
        <w:pStyle w:val="a3"/>
        <w:spacing w:before="7" w:line="254" w:lineRule="auto"/>
        <w:ind w:right="137" w:firstLine="569"/>
      </w:pPr>
      <w:r>
        <w:t>Защита у многоклеточных животных. Покровы и их производные. Защита</w:t>
      </w:r>
      <w:r>
        <w:rPr>
          <w:spacing w:val="1"/>
        </w:rPr>
        <w:t xml:space="preserve"> </w:t>
      </w:r>
      <w:r>
        <w:t>организма от болезней. Иммунная система человека. Клеточный и гуморальный</w:t>
      </w:r>
      <w:r>
        <w:rPr>
          <w:spacing w:val="1"/>
        </w:rPr>
        <w:t xml:space="preserve"> </w:t>
      </w:r>
      <w:r>
        <w:t>иммунитет.</w:t>
      </w:r>
      <w:r>
        <w:rPr>
          <w:spacing w:val="1"/>
        </w:rPr>
        <w:t xml:space="preserve"> </w:t>
      </w:r>
      <w:r>
        <w:t>Врождённый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приобретённый</w:t>
      </w:r>
      <w:r>
        <w:rPr>
          <w:spacing w:val="1"/>
        </w:rPr>
        <w:t xml:space="preserve"> </w:t>
      </w:r>
      <w:r>
        <w:t>специфический</w:t>
      </w:r>
      <w:r>
        <w:rPr>
          <w:spacing w:val="1"/>
        </w:rPr>
        <w:t xml:space="preserve"> </w:t>
      </w:r>
      <w:r>
        <w:t>иммунитет.</w:t>
      </w:r>
      <w:r>
        <w:rPr>
          <w:spacing w:val="1"/>
        </w:rPr>
        <w:t xml:space="preserve"> </w:t>
      </w:r>
      <w:r>
        <w:t>Теория</w:t>
      </w:r>
      <w:r>
        <w:rPr>
          <w:spacing w:val="-67"/>
        </w:rPr>
        <w:t xml:space="preserve"> </w:t>
      </w:r>
      <w:r>
        <w:t>клонально-селективного</w:t>
      </w:r>
      <w:r>
        <w:rPr>
          <w:spacing w:val="1"/>
        </w:rPr>
        <w:t xml:space="preserve"> </w:t>
      </w:r>
      <w:r>
        <w:t>иммунитета</w:t>
      </w:r>
      <w:r>
        <w:rPr>
          <w:spacing w:val="1"/>
        </w:rPr>
        <w:t xml:space="preserve"> </w:t>
      </w:r>
      <w:r>
        <w:t>(П.</w:t>
      </w:r>
      <w:r>
        <w:rPr>
          <w:spacing w:val="1"/>
        </w:rPr>
        <w:t xml:space="preserve"> </w:t>
      </w:r>
      <w:r>
        <w:t>Эрлих,</w:t>
      </w:r>
      <w:r>
        <w:rPr>
          <w:spacing w:val="1"/>
        </w:rPr>
        <w:t xml:space="preserve"> </w:t>
      </w:r>
      <w:r>
        <w:t>Ф.М.</w:t>
      </w:r>
      <w:r>
        <w:rPr>
          <w:spacing w:val="1"/>
        </w:rPr>
        <w:t xml:space="preserve"> </w:t>
      </w:r>
      <w:proofErr w:type="spellStart"/>
      <w:r>
        <w:t>Бернет</w:t>
      </w:r>
      <w:proofErr w:type="spellEnd"/>
      <w:r>
        <w:t>,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proofErr w:type="spellStart"/>
      <w:r>
        <w:t>Тонегава</w:t>
      </w:r>
      <w:proofErr w:type="spellEnd"/>
      <w:r>
        <w:t>).</w:t>
      </w:r>
      <w:r>
        <w:rPr>
          <w:spacing w:val="1"/>
        </w:rPr>
        <w:t xml:space="preserve"> </w:t>
      </w:r>
      <w:r>
        <w:t>Воспалительные ответы организмов. Роль врождённого иммунитета в развитии</w:t>
      </w:r>
      <w:r>
        <w:rPr>
          <w:spacing w:val="1"/>
        </w:rPr>
        <w:t xml:space="preserve"> </w:t>
      </w:r>
      <w:r>
        <w:t>системных</w:t>
      </w:r>
      <w:r>
        <w:rPr>
          <w:spacing w:val="-4"/>
        </w:rPr>
        <w:t xml:space="preserve"> </w:t>
      </w:r>
      <w:r>
        <w:t>заболеваний.</w:t>
      </w:r>
    </w:p>
    <w:p w:rsidR="00C23A5A" w:rsidRDefault="00C301FD">
      <w:pPr>
        <w:pStyle w:val="a3"/>
        <w:spacing w:line="252" w:lineRule="auto"/>
        <w:ind w:right="133" w:firstLine="569"/>
      </w:pPr>
      <w:r>
        <w:t>Раздражимость и регуляция у организмов. Раздражимость у одноклеточных</w:t>
      </w:r>
      <w:r>
        <w:rPr>
          <w:spacing w:val="1"/>
        </w:rPr>
        <w:t xml:space="preserve"> </w:t>
      </w:r>
      <w:r>
        <w:t>организмов. Таксисы. Раздражимость и регуляция у растений. Ростовые вещества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значение.</w:t>
      </w:r>
    </w:p>
    <w:p w:rsidR="00C23A5A" w:rsidRDefault="00C301FD">
      <w:pPr>
        <w:pStyle w:val="a3"/>
        <w:spacing w:before="6" w:line="252" w:lineRule="auto"/>
        <w:ind w:right="137" w:firstLine="569"/>
      </w:pPr>
      <w:r>
        <w:rPr>
          <w:spacing w:val="-1"/>
        </w:rPr>
        <w:t>Нервная</w:t>
      </w:r>
      <w:r>
        <w:rPr>
          <w:spacing w:val="-6"/>
        </w:rPr>
        <w:t xml:space="preserve"> </w:t>
      </w:r>
      <w:r>
        <w:rPr>
          <w:spacing w:val="-1"/>
        </w:rPr>
        <w:t>система</w:t>
      </w:r>
      <w:r>
        <w:rPr>
          <w:spacing w:val="-8"/>
        </w:rPr>
        <w:t xml:space="preserve"> </w:t>
      </w:r>
      <w:r>
        <w:rPr>
          <w:spacing w:val="-1"/>
        </w:rPr>
        <w:t>и</w:t>
      </w:r>
      <w:r>
        <w:rPr>
          <w:spacing w:val="-5"/>
        </w:rPr>
        <w:t xml:space="preserve"> </w:t>
      </w:r>
      <w:r>
        <w:rPr>
          <w:spacing w:val="-1"/>
        </w:rPr>
        <w:t>рефлекторная</w:t>
      </w:r>
      <w:r>
        <w:rPr>
          <w:spacing w:val="-5"/>
        </w:rPr>
        <w:t xml:space="preserve"> </w:t>
      </w:r>
      <w:r>
        <w:rPr>
          <w:spacing w:val="-1"/>
        </w:rPr>
        <w:t>регуляция</w:t>
      </w:r>
      <w:r>
        <w:rPr>
          <w:spacing w:val="2"/>
        </w:rPr>
        <w:t xml:space="preserve"> </w:t>
      </w:r>
      <w:r>
        <w:rPr>
          <w:spacing w:val="-1"/>
        </w:rPr>
        <w:t>у</w:t>
      </w:r>
      <w:r>
        <w:rPr>
          <w:spacing w:val="-16"/>
        </w:rPr>
        <w:t xml:space="preserve"> </w:t>
      </w:r>
      <w:r>
        <w:rPr>
          <w:spacing w:val="-1"/>
        </w:rPr>
        <w:t>животных.</w:t>
      </w:r>
      <w:r>
        <w:rPr>
          <w:spacing w:val="3"/>
        </w:rPr>
        <w:t xml:space="preserve"> </w:t>
      </w:r>
      <w:r>
        <w:rPr>
          <w:spacing w:val="-1"/>
        </w:rPr>
        <w:t>Нервная</w:t>
      </w:r>
      <w:r>
        <w:rPr>
          <w:spacing w:val="-5"/>
        </w:rPr>
        <w:t xml:space="preserve"> </w:t>
      </w:r>
      <w:r>
        <w:rPr>
          <w:spacing w:val="-1"/>
        </w:rPr>
        <w:t>система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её</w:t>
      </w:r>
      <w:r>
        <w:rPr>
          <w:spacing w:val="-68"/>
        </w:rPr>
        <w:t xml:space="preserve"> </w:t>
      </w:r>
      <w:r>
        <w:t>отделы.</w:t>
      </w:r>
      <w:r>
        <w:rPr>
          <w:spacing w:val="1"/>
        </w:rPr>
        <w:t xml:space="preserve"> </w:t>
      </w:r>
      <w:r>
        <w:t>Эволюционное</w:t>
      </w:r>
      <w:r>
        <w:rPr>
          <w:spacing w:val="1"/>
        </w:rPr>
        <w:t xml:space="preserve"> </w:t>
      </w:r>
      <w:r>
        <w:t>усложнение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нервной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Отделы головного мозга позвоночных животных. Рефлекс и рефлекторная дуга.</w:t>
      </w:r>
      <w:r>
        <w:rPr>
          <w:spacing w:val="1"/>
        </w:rPr>
        <w:t xml:space="preserve"> </w:t>
      </w:r>
      <w:r>
        <w:t>Безусловные</w:t>
      </w:r>
      <w:r>
        <w:rPr>
          <w:spacing w:val="-2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условные</w:t>
      </w:r>
      <w:r>
        <w:rPr>
          <w:spacing w:val="5"/>
        </w:rPr>
        <w:t xml:space="preserve"> </w:t>
      </w:r>
      <w:r>
        <w:t>рефлексы.</w:t>
      </w:r>
    </w:p>
    <w:p w:rsidR="00C23A5A" w:rsidRDefault="00C301FD">
      <w:pPr>
        <w:pStyle w:val="a3"/>
        <w:spacing w:before="9" w:line="252" w:lineRule="auto"/>
        <w:ind w:right="146" w:firstLine="569"/>
      </w:pPr>
      <w:r>
        <w:t>Гуморальная</w:t>
      </w:r>
      <w:r>
        <w:rPr>
          <w:spacing w:val="-9"/>
        </w:rPr>
        <w:t xml:space="preserve"> </w:t>
      </w:r>
      <w:r>
        <w:t>регуляция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эндокринная</w:t>
      </w:r>
      <w:r>
        <w:rPr>
          <w:spacing w:val="-9"/>
        </w:rPr>
        <w:t xml:space="preserve"> </w:t>
      </w:r>
      <w:r>
        <w:t>система</w:t>
      </w:r>
      <w:r>
        <w:rPr>
          <w:spacing w:val="-11"/>
        </w:rPr>
        <w:t xml:space="preserve"> </w:t>
      </w:r>
      <w:r>
        <w:t>животных</w:t>
      </w:r>
      <w:r>
        <w:rPr>
          <w:spacing w:val="-13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человека.</w:t>
      </w:r>
      <w:r>
        <w:rPr>
          <w:spacing w:val="-7"/>
        </w:rPr>
        <w:t xml:space="preserve"> </w:t>
      </w:r>
      <w:r>
        <w:t>Железы</w:t>
      </w:r>
      <w:r>
        <w:rPr>
          <w:spacing w:val="-68"/>
        </w:rPr>
        <w:t xml:space="preserve"> </w:t>
      </w:r>
      <w:r>
        <w:t>эндокринной системы и их гормоны. Действие гормонов. Взаимосвязь нервной и</w:t>
      </w:r>
      <w:r>
        <w:rPr>
          <w:spacing w:val="1"/>
        </w:rPr>
        <w:t xml:space="preserve"> </w:t>
      </w:r>
      <w:r>
        <w:t>эндокринной</w:t>
      </w:r>
      <w:r>
        <w:rPr>
          <w:spacing w:val="1"/>
        </w:rPr>
        <w:t xml:space="preserve"> </w:t>
      </w:r>
      <w:r>
        <w:t>систем.</w:t>
      </w:r>
      <w:r>
        <w:rPr>
          <w:spacing w:val="2"/>
        </w:rPr>
        <w:t xml:space="preserve"> </w:t>
      </w:r>
      <w:r>
        <w:t>Гипоталамо-гипофизарная</w:t>
      </w:r>
      <w:r>
        <w:rPr>
          <w:spacing w:val="1"/>
        </w:rPr>
        <w:t xml:space="preserve"> </w:t>
      </w:r>
      <w:r>
        <w:t>система.</w:t>
      </w:r>
    </w:p>
    <w:p w:rsidR="00C23A5A" w:rsidRDefault="00C301FD">
      <w:pPr>
        <w:pStyle w:val="a3"/>
        <w:spacing w:before="9" w:line="252" w:lineRule="auto"/>
        <w:ind w:left="680" w:right="6802"/>
      </w:pPr>
      <w:r>
        <w:rPr>
          <w:u w:val="single"/>
        </w:rPr>
        <w:t>Демонстрации</w:t>
      </w:r>
      <w:r>
        <w:rPr>
          <w:spacing w:val="1"/>
        </w:rPr>
        <w:t xml:space="preserve"> </w:t>
      </w:r>
      <w:r>
        <w:t>Портрет:</w:t>
      </w:r>
      <w:r>
        <w:rPr>
          <w:spacing w:val="-11"/>
        </w:rPr>
        <w:t xml:space="preserve"> </w:t>
      </w:r>
      <w:r>
        <w:t>И.П.</w:t>
      </w:r>
      <w:r>
        <w:rPr>
          <w:spacing w:val="-5"/>
        </w:rPr>
        <w:t xml:space="preserve"> </w:t>
      </w:r>
      <w:r>
        <w:t>Павлов.</w:t>
      </w:r>
    </w:p>
    <w:p w:rsidR="00C23A5A" w:rsidRDefault="00C301FD">
      <w:pPr>
        <w:pStyle w:val="a3"/>
        <w:spacing w:before="1" w:line="254" w:lineRule="auto"/>
        <w:ind w:right="139" w:firstLine="569"/>
      </w:pPr>
      <w:r>
        <w:t>Таблицы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схемы:</w:t>
      </w:r>
      <w:r>
        <w:rPr>
          <w:spacing w:val="1"/>
        </w:rPr>
        <w:t xml:space="preserve"> </w:t>
      </w:r>
      <w:r>
        <w:t>«Одноклеточные</w:t>
      </w:r>
      <w:r>
        <w:rPr>
          <w:spacing w:val="1"/>
        </w:rPr>
        <w:t xml:space="preserve"> </w:t>
      </w:r>
      <w:r>
        <w:t>водоросли»,</w:t>
      </w:r>
      <w:r>
        <w:rPr>
          <w:spacing w:val="1"/>
        </w:rPr>
        <w:t xml:space="preserve"> </w:t>
      </w:r>
      <w:r>
        <w:t>«Многоклеточные</w:t>
      </w:r>
      <w:r>
        <w:rPr>
          <w:spacing w:val="1"/>
        </w:rPr>
        <w:t xml:space="preserve"> </w:t>
      </w:r>
      <w:r>
        <w:rPr>
          <w:spacing w:val="-1"/>
        </w:rPr>
        <w:t>водоросли»,</w:t>
      </w:r>
      <w:r>
        <w:rPr>
          <w:spacing w:val="-14"/>
        </w:rPr>
        <w:t xml:space="preserve"> </w:t>
      </w:r>
      <w:r>
        <w:rPr>
          <w:spacing w:val="-1"/>
        </w:rPr>
        <w:t>«Бактерии»,</w:t>
      </w:r>
      <w:r>
        <w:rPr>
          <w:spacing w:val="-14"/>
        </w:rPr>
        <w:t xml:space="preserve"> </w:t>
      </w:r>
      <w:r>
        <w:rPr>
          <w:spacing w:val="-1"/>
        </w:rPr>
        <w:t>«Простейшие»,</w:t>
      </w:r>
      <w:r>
        <w:rPr>
          <w:spacing w:val="-13"/>
        </w:rPr>
        <w:t xml:space="preserve"> </w:t>
      </w:r>
      <w:r>
        <w:rPr>
          <w:spacing w:val="-1"/>
        </w:rPr>
        <w:t>«Органы</w:t>
      </w:r>
      <w:r>
        <w:rPr>
          <w:spacing w:val="-16"/>
        </w:rPr>
        <w:t xml:space="preserve"> </w:t>
      </w:r>
      <w:r>
        <w:rPr>
          <w:spacing w:val="-1"/>
        </w:rPr>
        <w:t>цветковых</w:t>
      </w:r>
      <w:r>
        <w:rPr>
          <w:spacing w:val="-10"/>
        </w:rPr>
        <w:t xml:space="preserve"> </w:t>
      </w:r>
      <w:r>
        <w:t>растений»,</w:t>
      </w:r>
      <w:r>
        <w:rPr>
          <w:spacing w:val="-14"/>
        </w:rPr>
        <w:t xml:space="preserve"> </w:t>
      </w:r>
      <w:r>
        <w:t>«Системы</w:t>
      </w:r>
      <w:r>
        <w:rPr>
          <w:spacing w:val="-68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позвоночных</w:t>
      </w:r>
      <w:r>
        <w:rPr>
          <w:spacing w:val="1"/>
        </w:rPr>
        <w:t xml:space="preserve"> </w:t>
      </w:r>
      <w:r>
        <w:t>животных»,</w:t>
      </w:r>
      <w:r>
        <w:rPr>
          <w:spacing w:val="1"/>
        </w:rPr>
        <w:t xml:space="preserve"> </w:t>
      </w:r>
      <w:r>
        <w:t>«Внутреннее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насекомых»,</w:t>
      </w:r>
      <w:r>
        <w:rPr>
          <w:spacing w:val="1"/>
        </w:rPr>
        <w:t xml:space="preserve"> </w:t>
      </w:r>
      <w:r>
        <w:t>«Ткани</w:t>
      </w:r>
      <w:r>
        <w:rPr>
          <w:spacing w:val="1"/>
        </w:rPr>
        <w:t xml:space="preserve"> </w:t>
      </w:r>
      <w:r>
        <w:t>растений»,</w:t>
      </w:r>
      <w:r>
        <w:rPr>
          <w:spacing w:val="1"/>
        </w:rPr>
        <w:t xml:space="preserve"> </w:t>
      </w:r>
      <w:r>
        <w:t>«Корневые</w:t>
      </w:r>
      <w:r>
        <w:rPr>
          <w:spacing w:val="1"/>
        </w:rPr>
        <w:t xml:space="preserve"> </w:t>
      </w:r>
      <w:r>
        <w:t>системы»,</w:t>
      </w:r>
      <w:r>
        <w:rPr>
          <w:spacing w:val="1"/>
        </w:rPr>
        <w:t xml:space="preserve"> </w:t>
      </w:r>
      <w:r>
        <w:t>«Строение</w:t>
      </w:r>
      <w:r>
        <w:rPr>
          <w:spacing w:val="1"/>
        </w:rPr>
        <w:t xml:space="preserve"> </w:t>
      </w:r>
      <w:r>
        <w:t>стебля»,</w:t>
      </w:r>
      <w:r>
        <w:rPr>
          <w:spacing w:val="1"/>
        </w:rPr>
        <w:t xml:space="preserve"> </w:t>
      </w:r>
      <w:r>
        <w:t>«Строение</w:t>
      </w:r>
      <w:r>
        <w:rPr>
          <w:spacing w:val="1"/>
        </w:rPr>
        <w:t xml:space="preserve"> </w:t>
      </w:r>
      <w:r>
        <w:t>листовой</w:t>
      </w:r>
      <w:r>
        <w:rPr>
          <w:spacing w:val="1"/>
        </w:rPr>
        <w:t xml:space="preserve"> </w:t>
      </w:r>
      <w:r>
        <w:t>пластинки»,</w:t>
      </w:r>
      <w:r>
        <w:rPr>
          <w:spacing w:val="1"/>
        </w:rPr>
        <w:t xml:space="preserve"> </w:t>
      </w:r>
      <w:r>
        <w:t>«Ткани</w:t>
      </w:r>
      <w:r>
        <w:rPr>
          <w:spacing w:val="1"/>
        </w:rPr>
        <w:t xml:space="preserve"> </w:t>
      </w:r>
      <w:r>
        <w:t>животных»,</w:t>
      </w:r>
      <w:r>
        <w:rPr>
          <w:spacing w:val="2"/>
        </w:rPr>
        <w:t xml:space="preserve"> </w:t>
      </w:r>
      <w:r>
        <w:t>«Скелет</w:t>
      </w:r>
      <w:r>
        <w:rPr>
          <w:spacing w:val="1"/>
        </w:rPr>
        <w:t xml:space="preserve"> </w:t>
      </w:r>
      <w:r>
        <w:t>человека»,</w:t>
      </w:r>
      <w:r>
        <w:rPr>
          <w:spacing w:val="2"/>
        </w:rPr>
        <w:t xml:space="preserve"> </w:t>
      </w:r>
      <w:r>
        <w:t>«Пищеварительная</w:t>
      </w:r>
      <w:r>
        <w:rPr>
          <w:spacing w:val="1"/>
        </w:rPr>
        <w:t xml:space="preserve"> </w:t>
      </w:r>
      <w:r>
        <w:t>система»,</w:t>
      </w:r>
    </w:p>
    <w:p w:rsidR="00C23A5A" w:rsidRDefault="00C301FD">
      <w:pPr>
        <w:pStyle w:val="a3"/>
        <w:spacing w:before="1"/>
      </w:pPr>
      <w:r>
        <w:t>«Кровеносная</w:t>
      </w:r>
      <w:r>
        <w:rPr>
          <w:spacing w:val="77"/>
        </w:rPr>
        <w:t xml:space="preserve"> </w:t>
      </w:r>
      <w:r>
        <w:t>система»,</w:t>
      </w:r>
      <w:r>
        <w:rPr>
          <w:spacing w:val="78"/>
        </w:rPr>
        <w:t xml:space="preserve"> </w:t>
      </w:r>
      <w:r>
        <w:t>«Дыхательная</w:t>
      </w:r>
      <w:r>
        <w:rPr>
          <w:spacing w:val="78"/>
        </w:rPr>
        <w:t xml:space="preserve"> </w:t>
      </w:r>
      <w:r>
        <w:t>система»,</w:t>
      </w:r>
      <w:r>
        <w:rPr>
          <w:spacing w:val="78"/>
        </w:rPr>
        <w:t xml:space="preserve"> </w:t>
      </w:r>
      <w:r>
        <w:t>«Нервная</w:t>
      </w:r>
      <w:r>
        <w:rPr>
          <w:spacing w:val="78"/>
        </w:rPr>
        <w:t xml:space="preserve"> </w:t>
      </w:r>
      <w:r>
        <w:t>система»,</w:t>
      </w:r>
      <w:r>
        <w:rPr>
          <w:spacing w:val="78"/>
        </w:rPr>
        <w:t xml:space="preserve"> </w:t>
      </w:r>
      <w:r>
        <w:t>«Кожа»,</w:t>
      </w:r>
    </w:p>
    <w:p w:rsidR="00C23A5A" w:rsidRDefault="00C301FD">
      <w:pPr>
        <w:pStyle w:val="a3"/>
        <w:spacing w:before="16"/>
      </w:pPr>
      <w:r>
        <w:t xml:space="preserve">«Мышечная  </w:t>
      </w:r>
      <w:r>
        <w:rPr>
          <w:spacing w:val="33"/>
        </w:rPr>
        <w:t xml:space="preserve"> </w:t>
      </w:r>
      <w:r>
        <w:t xml:space="preserve">система»,  </w:t>
      </w:r>
      <w:r>
        <w:rPr>
          <w:spacing w:val="39"/>
        </w:rPr>
        <w:t xml:space="preserve"> </w:t>
      </w:r>
      <w:r>
        <w:t xml:space="preserve">«Выделительная  </w:t>
      </w:r>
      <w:r>
        <w:rPr>
          <w:spacing w:val="33"/>
        </w:rPr>
        <w:t xml:space="preserve"> </w:t>
      </w:r>
      <w:r>
        <w:t xml:space="preserve">система»,  </w:t>
      </w:r>
      <w:r>
        <w:rPr>
          <w:spacing w:val="35"/>
        </w:rPr>
        <w:t xml:space="preserve"> </w:t>
      </w:r>
      <w:r>
        <w:t xml:space="preserve">«Эндокринная  </w:t>
      </w:r>
      <w:r>
        <w:rPr>
          <w:spacing w:val="33"/>
        </w:rPr>
        <w:t xml:space="preserve"> </w:t>
      </w:r>
      <w:r>
        <w:t>система»,</w:t>
      </w:r>
    </w:p>
    <w:p w:rsidR="00C23A5A" w:rsidRDefault="00C301FD">
      <w:pPr>
        <w:pStyle w:val="a3"/>
        <w:tabs>
          <w:tab w:val="left" w:pos="1628"/>
          <w:tab w:val="left" w:pos="3003"/>
          <w:tab w:val="left" w:pos="4950"/>
          <w:tab w:val="left" w:pos="7928"/>
          <w:tab w:val="left" w:pos="9058"/>
        </w:tabs>
        <w:spacing w:before="24" w:line="252" w:lineRule="auto"/>
        <w:ind w:right="131"/>
        <w:jc w:val="left"/>
      </w:pPr>
      <w:r>
        <w:t>«Строение</w:t>
      </w:r>
      <w:r>
        <w:tab/>
        <w:t>мышцы»,</w:t>
      </w:r>
      <w:r>
        <w:tab/>
        <w:t>«Иммунитет»,</w:t>
      </w:r>
      <w:r>
        <w:tab/>
        <w:t>«Кишечнополостные»,</w:t>
      </w:r>
      <w:r>
        <w:tab/>
        <w:t>«Схема</w:t>
      </w:r>
      <w:r>
        <w:tab/>
      </w:r>
      <w:r>
        <w:rPr>
          <w:spacing w:val="-1"/>
        </w:rPr>
        <w:t>питания</w:t>
      </w:r>
      <w:r>
        <w:rPr>
          <w:spacing w:val="-67"/>
        </w:rPr>
        <w:t xml:space="preserve"> </w:t>
      </w:r>
      <w:r>
        <w:t>растений»,</w:t>
      </w:r>
      <w:r>
        <w:rPr>
          <w:spacing w:val="33"/>
        </w:rPr>
        <w:t xml:space="preserve"> </w:t>
      </w:r>
      <w:r>
        <w:t>«Кровеносные</w:t>
      </w:r>
      <w:r>
        <w:rPr>
          <w:spacing w:val="36"/>
        </w:rPr>
        <w:t xml:space="preserve"> </w:t>
      </w:r>
      <w:r>
        <w:t>системы</w:t>
      </w:r>
      <w:r>
        <w:rPr>
          <w:spacing w:val="31"/>
        </w:rPr>
        <w:t xml:space="preserve"> </w:t>
      </w:r>
      <w:r>
        <w:t>позвоночных</w:t>
      </w:r>
      <w:r>
        <w:rPr>
          <w:spacing w:val="28"/>
        </w:rPr>
        <w:t xml:space="preserve"> </w:t>
      </w:r>
      <w:r>
        <w:t>животных»,</w:t>
      </w:r>
      <w:r>
        <w:rPr>
          <w:spacing w:val="33"/>
        </w:rPr>
        <w:t xml:space="preserve"> </w:t>
      </w:r>
      <w:r>
        <w:t>«Строение</w:t>
      </w:r>
      <w:r>
        <w:rPr>
          <w:spacing w:val="30"/>
        </w:rPr>
        <w:t xml:space="preserve"> </w:t>
      </w:r>
      <w:r>
        <w:t>гидры»,</w:t>
      </w:r>
    </w:p>
    <w:p w:rsidR="00C23A5A" w:rsidRDefault="00C301FD">
      <w:pPr>
        <w:pStyle w:val="a3"/>
        <w:tabs>
          <w:tab w:val="left" w:pos="1038"/>
          <w:tab w:val="left" w:pos="2427"/>
          <w:tab w:val="left" w:pos="3621"/>
          <w:tab w:val="left" w:pos="5103"/>
          <w:tab w:val="left" w:pos="6485"/>
          <w:tab w:val="left" w:pos="7686"/>
        </w:tabs>
        <w:spacing w:before="1" w:line="259" w:lineRule="auto"/>
        <w:ind w:right="137"/>
        <w:jc w:val="left"/>
      </w:pPr>
      <w:r>
        <w:t>«Строение</w:t>
      </w:r>
      <w:r>
        <w:rPr>
          <w:spacing w:val="-14"/>
        </w:rPr>
        <w:t xml:space="preserve"> </w:t>
      </w:r>
      <w:proofErr w:type="spellStart"/>
      <w:r>
        <w:t>планарии</w:t>
      </w:r>
      <w:proofErr w:type="spellEnd"/>
      <w:r>
        <w:t>»,</w:t>
      </w:r>
      <w:r>
        <w:rPr>
          <w:spacing w:val="-10"/>
        </w:rPr>
        <w:t xml:space="preserve"> </w:t>
      </w:r>
      <w:r>
        <w:t>«Внутреннее</w:t>
      </w:r>
      <w:r>
        <w:rPr>
          <w:spacing w:val="-13"/>
        </w:rPr>
        <w:t xml:space="preserve"> </w:t>
      </w:r>
      <w:r>
        <w:t>строение</w:t>
      </w:r>
      <w:r>
        <w:rPr>
          <w:spacing w:val="-14"/>
        </w:rPr>
        <w:t xml:space="preserve"> </w:t>
      </w:r>
      <w:r>
        <w:t>дождевого</w:t>
      </w:r>
      <w:r>
        <w:rPr>
          <w:spacing w:val="-14"/>
        </w:rPr>
        <w:t xml:space="preserve"> </w:t>
      </w:r>
      <w:r>
        <w:t>червя»,</w:t>
      </w:r>
      <w:r>
        <w:rPr>
          <w:spacing w:val="-10"/>
        </w:rPr>
        <w:t xml:space="preserve"> </w:t>
      </w:r>
      <w:r>
        <w:t>«Нервная</w:t>
      </w:r>
      <w:r>
        <w:rPr>
          <w:spacing w:val="-11"/>
        </w:rPr>
        <w:t xml:space="preserve"> </w:t>
      </w:r>
      <w:r>
        <w:t>система</w:t>
      </w:r>
      <w:r>
        <w:rPr>
          <w:spacing w:val="-67"/>
        </w:rPr>
        <w:t xml:space="preserve"> </w:t>
      </w:r>
      <w:r>
        <w:t>рыб»,</w:t>
      </w:r>
      <w:r>
        <w:tab/>
        <w:t>«Нервная</w:t>
      </w:r>
      <w:r>
        <w:tab/>
        <w:t>система</w:t>
      </w:r>
      <w:r>
        <w:tab/>
        <w:t>лягушки»,</w:t>
      </w:r>
      <w:r>
        <w:tab/>
        <w:t>«Нервная</w:t>
      </w:r>
      <w:r>
        <w:tab/>
        <w:t>система</w:t>
      </w:r>
      <w:r>
        <w:tab/>
      </w:r>
      <w:r>
        <w:rPr>
          <w:spacing w:val="-1"/>
        </w:rPr>
        <w:t>пресмыкающихся»,</w:t>
      </w:r>
    </w:p>
    <w:p w:rsidR="00C23A5A" w:rsidRDefault="00C301FD">
      <w:pPr>
        <w:pStyle w:val="a3"/>
        <w:spacing w:line="252" w:lineRule="auto"/>
        <w:jc w:val="left"/>
      </w:pPr>
      <w:r>
        <w:t>«Нервная</w:t>
      </w:r>
      <w:r>
        <w:rPr>
          <w:spacing w:val="23"/>
        </w:rPr>
        <w:t xml:space="preserve"> </w:t>
      </w:r>
      <w:r>
        <w:t>система</w:t>
      </w:r>
      <w:r>
        <w:rPr>
          <w:spacing w:val="21"/>
        </w:rPr>
        <w:t xml:space="preserve"> </w:t>
      </w:r>
      <w:r>
        <w:t>птиц»,</w:t>
      </w:r>
      <w:r>
        <w:rPr>
          <w:spacing w:val="23"/>
        </w:rPr>
        <w:t xml:space="preserve"> </w:t>
      </w:r>
      <w:r>
        <w:t>«Нервная</w:t>
      </w:r>
      <w:r>
        <w:rPr>
          <w:spacing w:val="24"/>
        </w:rPr>
        <w:t xml:space="preserve"> </w:t>
      </w:r>
      <w:r>
        <w:t>система</w:t>
      </w:r>
      <w:r>
        <w:rPr>
          <w:spacing w:val="20"/>
        </w:rPr>
        <w:t xml:space="preserve"> </w:t>
      </w:r>
      <w:r>
        <w:t>млекопитающих»,</w:t>
      </w:r>
      <w:r>
        <w:rPr>
          <w:spacing w:val="24"/>
        </w:rPr>
        <w:t xml:space="preserve"> </w:t>
      </w:r>
      <w:r>
        <w:t>«Нервная</w:t>
      </w:r>
      <w:r>
        <w:rPr>
          <w:spacing w:val="23"/>
        </w:rPr>
        <w:t xml:space="preserve"> </w:t>
      </w:r>
      <w:r>
        <w:t>система</w:t>
      </w:r>
      <w:r>
        <w:rPr>
          <w:spacing w:val="-67"/>
        </w:rPr>
        <w:t xml:space="preserve"> </w:t>
      </w:r>
      <w:r>
        <w:t>человека»,</w:t>
      </w:r>
      <w:r>
        <w:rPr>
          <w:spacing w:val="2"/>
        </w:rPr>
        <w:t xml:space="preserve"> </w:t>
      </w:r>
      <w:r>
        <w:t>«Рефлекс».</w:t>
      </w:r>
    </w:p>
    <w:p w:rsidR="00C23A5A" w:rsidRDefault="00C23A5A">
      <w:pPr>
        <w:spacing w:line="252" w:lineRule="auto"/>
        <w:sectPr w:rsidR="00C23A5A">
          <w:pgSz w:w="11910" w:h="16850"/>
          <w:pgMar w:top="1140" w:right="720" w:bottom="940" w:left="1020" w:header="710" w:footer="755" w:gutter="0"/>
          <w:cols w:space="720"/>
        </w:sectPr>
      </w:pPr>
    </w:p>
    <w:p w:rsidR="00C23A5A" w:rsidRDefault="00C301FD">
      <w:pPr>
        <w:pStyle w:val="a3"/>
        <w:spacing w:before="89" w:line="254" w:lineRule="auto"/>
        <w:ind w:right="139" w:firstLine="569"/>
      </w:pPr>
      <w:r>
        <w:rPr>
          <w:u w:val="single"/>
        </w:rPr>
        <w:lastRenderedPageBreak/>
        <w:t>Оборудование</w:t>
      </w:r>
      <w:r>
        <w:t>:</w:t>
      </w:r>
      <w:r>
        <w:rPr>
          <w:spacing w:val="1"/>
        </w:rPr>
        <w:t xml:space="preserve"> </w:t>
      </w:r>
      <w:r>
        <w:t>световой</w:t>
      </w:r>
      <w:r>
        <w:rPr>
          <w:spacing w:val="1"/>
        </w:rPr>
        <w:t xml:space="preserve"> </w:t>
      </w:r>
      <w:r>
        <w:t>микроскоп,</w:t>
      </w:r>
      <w:r>
        <w:rPr>
          <w:spacing w:val="1"/>
        </w:rPr>
        <w:t xml:space="preserve"> </w:t>
      </w:r>
      <w:r>
        <w:t>микропрепараты</w:t>
      </w:r>
      <w:r>
        <w:rPr>
          <w:spacing w:val="1"/>
        </w:rPr>
        <w:t xml:space="preserve"> </w:t>
      </w:r>
      <w:r>
        <w:t>одноклеточных</w:t>
      </w:r>
      <w:r>
        <w:rPr>
          <w:spacing w:val="1"/>
        </w:rPr>
        <w:t xml:space="preserve"> </w:t>
      </w:r>
      <w:r>
        <w:t>организмов,</w:t>
      </w:r>
      <w:r>
        <w:rPr>
          <w:spacing w:val="-13"/>
        </w:rPr>
        <w:t xml:space="preserve"> </w:t>
      </w:r>
      <w:r>
        <w:t>микропрепараты</w:t>
      </w:r>
      <w:r>
        <w:rPr>
          <w:spacing w:val="-14"/>
        </w:rPr>
        <w:t xml:space="preserve"> </w:t>
      </w:r>
      <w:r>
        <w:t>тканей,</w:t>
      </w:r>
      <w:r>
        <w:rPr>
          <w:spacing w:val="-13"/>
        </w:rPr>
        <w:t xml:space="preserve"> </w:t>
      </w:r>
      <w:r>
        <w:t>раковины</w:t>
      </w:r>
      <w:r>
        <w:rPr>
          <w:spacing w:val="-14"/>
        </w:rPr>
        <w:t xml:space="preserve"> </w:t>
      </w:r>
      <w:r>
        <w:t>моллюсков,</w:t>
      </w:r>
      <w:r>
        <w:rPr>
          <w:spacing w:val="-12"/>
        </w:rPr>
        <w:t xml:space="preserve"> </w:t>
      </w:r>
      <w:r>
        <w:t>коллекции</w:t>
      </w:r>
      <w:r>
        <w:rPr>
          <w:spacing w:val="-14"/>
        </w:rPr>
        <w:t xml:space="preserve"> </w:t>
      </w:r>
      <w:r>
        <w:t>насекомых,</w:t>
      </w:r>
      <w:r>
        <w:rPr>
          <w:spacing w:val="-67"/>
        </w:rPr>
        <w:t xml:space="preserve"> </w:t>
      </w:r>
      <w:r>
        <w:t>иглокожих, живые экземпляры комнатных растений, гербарии растений разных</w:t>
      </w:r>
      <w:r>
        <w:rPr>
          <w:spacing w:val="1"/>
        </w:rPr>
        <w:t xml:space="preserve"> </w:t>
      </w:r>
      <w:r>
        <w:t>отделов,</w:t>
      </w:r>
      <w:r>
        <w:rPr>
          <w:spacing w:val="1"/>
        </w:rPr>
        <w:t xml:space="preserve"> </w:t>
      </w:r>
      <w:r>
        <w:t>влажные</w:t>
      </w:r>
      <w:r>
        <w:rPr>
          <w:spacing w:val="1"/>
        </w:rPr>
        <w:t xml:space="preserve"> </w:t>
      </w:r>
      <w:r>
        <w:t>препараты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скелеты</w:t>
      </w:r>
      <w:r>
        <w:rPr>
          <w:spacing w:val="1"/>
        </w:rPr>
        <w:t xml:space="preserve"> </w:t>
      </w:r>
      <w:r>
        <w:t>позвоночных,</w:t>
      </w:r>
      <w:r>
        <w:rPr>
          <w:spacing w:val="1"/>
        </w:rPr>
        <w:t xml:space="preserve"> </w:t>
      </w:r>
      <w:r>
        <w:t>коллекции</w:t>
      </w:r>
      <w:r>
        <w:rPr>
          <w:spacing w:val="1"/>
        </w:rPr>
        <w:t xml:space="preserve"> </w:t>
      </w:r>
      <w:r>
        <w:t>беспозвоночных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скелет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демонстрации</w:t>
      </w:r>
      <w:r>
        <w:rPr>
          <w:spacing w:val="1"/>
        </w:rPr>
        <w:t xml:space="preserve"> </w:t>
      </w:r>
      <w:r>
        <w:t>почвенного и воздушного питания растений, расщепления крахмала и белков под</w:t>
      </w:r>
      <w:r>
        <w:rPr>
          <w:spacing w:val="1"/>
        </w:rPr>
        <w:t xml:space="preserve"> </w:t>
      </w:r>
      <w:r>
        <w:t>действием</w:t>
      </w:r>
      <w:r>
        <w:rPr>
          <w:spacing w:val="1"/>
        </w:rPr>
        <w:t xml:space="preserve"> </w:t>
      </w:r>
      <w:r>
        <w:t>ферментов,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демонстрации</w:t>
      </w:r>
      <w:r>
        <w:rPr>
          <w:spacing w:val="1"/>
        </w:rPr>
        <w:t xml:space="preserve"> </w:t>
      </w:r>
      <w:r>
        <w:t>опытов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измерению</w:t>
      </w:r>
      <w:r>
        <w:rPr>
          <w:spacing w:val="-67"/>
        </w:rPr>
        <w:t xml:space="preserve"> </w:t>
      </w:r>
      <w:r>
        <w:t>жизненной ёмкости лёгких, механизма дыхательных движений, модели головного</w:t>
      </w:r>
      <w:r>
        <w:rPr>
          <w:spacing w:val="-67"/>
        </w:rPr>
        <w:t xml:space="preserve"> </w:t>
      </w:r>
      <w:r>
        <w:t>мозга</w:t>
      </w:r>
      <w:r>
        <w:rPr>
          <w:spacing w:val="-2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животных.</w:t>
      </w:r>
    </w:p>
    <w:p w:rsidR="00C23A5A" w:rsidRDefault="00C301FD">
      <w:pPr>
        <w:pStyle w:val="a3"/>
        <w:spacing w:line="254" w:lineRule="auto"/>
        <w:ind w:left="680" w:right="1716"/>
        <w:jc w:val="left"/>
      </w:pPr>
      <w:r>
        <w:rPr>
          <w:u w:val="single"/>
        </w:rPr>
        <w:t>Лабораторная</w:t>
      </w:r>
      <w:r>
        <w:rPr>
          <w:spacing w:val="7"/>
          <w:u w:val="single"/>
        </w:rPr>
        <w:t xml:space="preserve"> </w:t>
      </w:r>
      <w:r>
        <w:rPr>
          <w:u w:val="single"/>
        </w:rPr>
        <w:t>работа</w:t>
      </w:r>
      <w:r>
        <w:t xml:space="preserve"> «Изучение</w:t>
      </w:r>
      <w:r>
        <w:rPr>
          <w:spacing w:val="-2"/>
        </w:rPr>
        <w:t xml:space="preserve"> </w:t>
      </w:r>
      <w:r>
        <w:t>тканей растений».</w:t>
      </w:r>
      <w:r>
        <w:rPr>
          <w:spacing w:val="1"/>
        </w:rPr>
        <w:t xml:space="preserve"> </w:t>
      </w:r>
      <w:r>
        <w:rPr>
          <w:u w:val="single"/>
        </w:rPr>
        <w:t>Лабораторная</w:t>
      </w:r>
      <w:r>
        <w:rPr>
          <w:spacing w:val="7"/>
          <w:u w:val="single"/>
        </w:rPr>
        <w:t xml:space="preserve"> </w:t>
      </w:r>
      <w:r>
        <w:rPr>
          <w:u w:val="single"/>
        </w:rPr>
        <w:t>работа</w:t>
      </w:r>
      <w:r>
        <w:t xml:space="preserve"> «Изучение</w:t>
      </w:r>
      <w:r>
        <w:rPr>
          <w:spacing w:val="-2"/>
        </w:rPr>
        <w:t xml:space="preserve"> </w:t>
      </w:r>
      <w:r>
        <w:t>тканей животных».</w:t>
      </w:r>
      <w:r>
        <w:rPr>
          <w:spacing w:val="1"/>
        </w:rPr>
        <w:t xml:space="preserve"> </w:t>
      </w:r>
      <w:r>
        <w:rPr>
          <w:u w:val="single"/>
        </w:rPr>
        <w:t>Лабораторная</w:t>
      </w:r>
      <w:r>
        <w:rPr>
          <w:spacing w:val="1"/>
          <w:u w:val="single"/>
        </w:rPr>
        <w:t xml:space="preserve"> </w:t>
      </w:r>
      <w:r>
        <w:rPr>
          <w:u w:val="single"/>
        </w:rPr>
        <w:t>работа</w:t>
      </w:r>
      <w:r>
        <w:rPr>
          <w:spacing w:val="-5"/>
        </w:rPr>
        <w:t xml:space="preserve"> </w:t>
      </w:r>
      <w:r>
        <w:t>«Изучение</w:t>
      </w:r>
      <w:r>
        <w:rPr>
          <w:spacing w:val="-8"/>
        </w:rPr>
        <w:t xml:space="preserve"> </w:t>
      </w:r>
      <w:r>
        <w:t>органов</w:t>
      </w:r>
      <w:r>
        <w:rPr>
          <w:spacing w:val="-9"/>
        </w:rPr>
        <w:t xml:space="preserve"> </w:t>
      </w:r>
      <w:r>
        <w:t>цветкового</w:t>
      </w:r>
      <w:r>
        <w:rPr>
          <w:spacing w:val="-9"/>
        </w:rPr>
        <w:t xml:space="preserve"> </w:t>
      </w:r>
      <w:r>
        <w:t>растения».</w:t>
      </w:r>
    </w:p>
    <w:p w:rsidR="00C23A5A" w:rsidRDefault="00C301FD">
      <w:pPr>
        <w:pStyle w:val="2"/>
        <w:spacing w:before="112"/>
        <w:jc w:val="left"/>
      </w:pPr>
      <w:r>
        <w:t>Тема</w:t>
      </w:r>
      <w:r>
        <w:rPr>
          <w:spacing w:val="-8"/>
        </w:rPr>
        <w:t xml:space="preserve"> </w:t>
      </w:r>
      <w:r>
        <w:t>10.</w:t>
      </w:r>
      <w:r>
        <w:rPr>
          <w:spacing w:val="-2"/>
        </w:rPr>
        <w:t xml:space="preserve"> </w:t>
      </w:r>
      <w:r>
        <w:t>Размножение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развитие организмов</w:t>
      </w:r>
    </w:p>
    <w:p w:rsidR="00C23A5A" w:rsidRDefault="00C301FD">
      <w:pPr>
        <w:pStyle w:val="a3"/>
        <w:spacing w:before="24" w:line="254" w:lineRule="auto"/>
        <w:ind w:right="132" w:firstLine="569"/>
      </w:pPr>
      <w:r>
        <w:rPr>
          <w:spacing w:val="-1"/>
        </w:rPr>
        <w:t>Формы</w:t>
      </w:r>
      <w:r>
        <w:rPr>
          <w:spacing w:val="-17"/>
        </w:rPr>
        <w:t xml:space="preserve"> </w:t>
      </w:r>
      <w:r>
        <w:rPr>
          <w:spacing w:val="-1"/>
        </w:rPr>
        <w:t>размножения</w:t>
      </w:r>
      <w:r>
        <w:rPr>
          <w:spacing w:val="-14"/>
        </w:rPr>
        <w:t xml:space="preserve"> </w:t>
      </w:r>
      <w:r>
        <w:rPr>
          <w:spacing w:val="-1"/>
        </w:rPr>
        <w:t>организмов:</w:t>
      </w:r>
      <w:r>
        <w:rPr>
          <w:spacing w:val="-14"/>
        </w:rPr>
        <w:t xml:space="preserve"> </w:t>
      </w:r>
      <w:r>
        <w:t>бесполое</w:t>
      </w:r>
      <w:r>
        <w:rPr>
          <w:spacing w:val="-11"/>
        </w:rPr>
        <w:t xml:space="preserve"> </w:t>
      </w:r>
      <w:r>
        <w:t>(включая</w:t>
      </w:r>
      <w:r>
        <w:rPr>
          <w:spacing w:val="-7"/>
        </w:rPr>
        <w:t xml:space="preserve"> </w:t>
      </w:r>
      <w:r>
        <w:t>вегетативное)</w:t>
      </w:r>
      <w:r>
        <w:rPr>
          <w:spacing w:val="-16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половое.</w:t>
      </w:r>
      <w:r>
        <w:rPr>
          <w:spacing w:val="-68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бесполого</w:t>
      </w:r>
      <w:r>
        <w:rPr>
          <w:spacing w:val="1"/>
        </w:rPr>
        <w:t xml:space="preserve"> </w:t>
      </w:r>
      <w:r>
        <w:t>размножения:</w:t>
      </w:r>
      <w:r>
        <w:rPr>
          <w:spacing w:val="1"/>
        </w:rPr>
        <w:t xml:space="preserve"> </w:t>
      </w:r>
      <w:r>
        <w:t>почкование,</w:t>
      </w:r>
      <w:r>
        <w:rPr>
          <w:spacing w:val="1"/>
        </w:rPr>
        <w:t xml:space="preserve"> </w:t>
      </w:r>
      <w:proofErr w:type="spellStart"/>
      <w:r>
        <w:t>споруляция</w:t>
      </w:r>
      <w:proofErr w:type="spellEnd"/>
      <w:r>
        <w:t>,</w:t>
      </w:r>
      <w:r>
        <w:rPr>
          <w:spacing w:val="1"/>
        </w:rPr>
        <w:t xml:space="preserve"> </w:t>
      </w:r>
      <w:r>
        <w:t>фрагментация,</w:t>
      </w:r>
      <w:r>
        <w:rPr>
          <w:spacing w:val="1"/>
        </w:rPr>
        <w:t xml:space="preserve"> </w:t>
      </w:r>
      <w:r>
        <w:t>клонирование.</w:t>
      </w:r>
    </w:p>
    <w:p w:rsidR="00C23A5A" w:rsidRDefault="00C301FD">
      <w:pPr>
        <w:pStyle w:val="a3"/>
        <w:spacing w:line="254" w:lineRule="auto"/>
        <w:ind w:right="144" w:firstLine="569"/>
      </w:pPr>
      <w:r>
        <w:t>Половое размножение. Половые клетки, или гаметы. Мейоз. Стадии мейоза.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хромосом</w:t>
      </w:r>
      <w:r>
        <w:rPr>
          <w:spacing w:val="1"/>
        </w:rPr>
        <w:t xml:space="preserve"> </w:t>
      </w:r>
      <w:r>
        <w:t>в мейозе.</w:t>
      </w:r>
      <w:r>
        <w:rPr>
          <w:spacing w:val="1"/>
        </w:rPr>
        <w:t xml:space="preserve"> </w:t>
      </w:r>
      <w:r>
        <w:t>Кроссинговер.</w:t>
      </w:r>
      <w:r>
        <w:rPr>
          <w:spacing w:val="1"/>
        </w:rPr>
        <w:t xml:space="preserve"> </w:t>
      </w:r>
      <w:r>
        <w:t>Биологический</w:t>
      </w:r>
      <w:r>
        <w:rPr>
          <w:spacing w:val="1"/>
        </w:rPr>
        <w:t xml:space="preserve"> </w:t>
      </w:r>
      <w:r>
        <w:t>смысл мейоза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полового</w:t>
      </w:r>
      <w:r>
        <w:rPr>
          <w:spacing w:val="-5"/>
        </w:rPr>
        <w:t xml:space="preserve"> </w:t>
      </w:r>
      <w:r>
        <w:t>процесса.</w:t>
      </w:r>
      <w:r>
        <w:rPr>
          <w:spacing w:val="2"/>
        </w:rPr>
        <w:t xml:space="preserve"> </w:t>
      </w:r>
      <w:r>
        <w:t>Мейоз</w:t>
      </w:r>
      <w:r>
        <w:rPr>
          <w:spacing w:val="-3"/>
        </w:rPr>
        <w:t xml:space="preserve"> </w:t>
      </w:r>
      <w:r>
        <w:t>и его</w:t>
      </w:r>
      <w:r>
        <w:rPr>
          <w:spacing w:val="-4"/>
        </w:rPr>
        <w:t xml:space="preserve"> </w:t>
      </w:r>
      <w:r>
        <w:t>место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жизненном</w:t>
      </w:r>
      <w:r>
        <w:rPr>
          <w:spacing w:val="2"/>
        </w:rPr>
        <w:t xml:space="preserve"> </w:t>
      </w:r>
      <w:r>
        <w:t>цикле</w:t>
      </w:r>
      <w:r>
        <w:rPr>
          <w:spacing w:val="-3"/>
        </w:rPr>
        <w:t xml:space="preserve"> </w:t>
      </w:r>
      <w:r>
        <w:t>организмов.</w:t>
      </w:r>
    </w:p>
    <w:p w:rsidR="00C23A5A" w:rsidRDefault="00C301FD">
      <w:pPr>
        <w:pStyle w:val="a3"/>
        <w:spacing w:line="254" w:lineRule="auto"/>
        <w:ind w:right="145" w:firstLine="569"/>
      </w:pPr>
      <w:proofErr w:type="spellStart"/>
      <w:r>
        <w:t>Предзародышевое</w:t>
      </w:r>
      <w:proofErr w:type="spellEnd"/>
      <w:r>
        <w:rPr>
          <w:spacing w:val="1"/>
        </w:rPr>
        <w:t xml:space="preserve"> </w:t>
      </w:r>
      <w:r>
        <w:t>развитие.</w:t>
      </w:r>
      <w:r>
        <w:rPr>
          <w:spacing w:val="1"/>
        </w:rPr>
        <w:t xml:space="preserve"> </w:t>
      </w:r>
      <w:r>
        <w:t>Гаметогенез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Половые</w:t>
      </w:r>
      <w:r>
        <w:rPr>
          <w:spacing w:val="1"/>
        </w:rPr>
        <w:t xml:space="preserve"> </w:t>
      </w:r>
      <w:r>
        <w:t>железы.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половых</w:t>
      </w:r>
      <w:r>
        <w:rPr>
          <w:spacing w:val="1"/>
        </w:rPr>
        <w:t xml:space="preserve"> </w:t>
      </w:r>
      <w:r>
        <w:t>клеток.</w:t>
      </w:r>
      <w:r>
        <w:rPr>
          <w:spacing w:val="1"/>
        </w:rPr>
        <w:t xml:space="preserve"> </w:t>
      </w:r>
      <w:r>
        <w:t>Сперматогенез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оогенез.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половых</w:t>
      </w:r>
      <w:r>
        <w:rPr>
          <w:spacing w:val="-4"/>
        </w:rPr>
        <w:t xml:space="preserve"> </w:t>
      </w:r>
      <w:r>
        <w:t>клеток.</w:t>
      </w:r>
    </w:p>
    <w:p w:rsidR="00C23A5A" w:rsidRDefault="00C301FD">
      <w:pPr>
        <w:pStyle w:val="a3"/>
        <w:spacing w:line="252" w:lineRule="auto"/>
        <w:ind w:right="147" w:firstLine="569"/>
      </w:pPr>
      <w:r>
        <w:t>Оплодотворение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эмбриональное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оплодотворения:</w:t>
      </w:r>
      <w:r>
        <w:rPr>
          <w:spacing w:val="1"/>
        </w:rPr>
        <w:t xml:space="preserve"> </w:t>
      </w:r>
      <w:r>
        <w:t>наружное,</w:t>
      </w:r>
      <w:r>
        <w:rPr>
          <w:spacing w:val="2"/>
        </w:rPr>
        <w:t xml:space="preserve"> </w:t>
      </w:r>
      <w:r>
        <w:t>внутреннее.</w:t>
      </w:r>
      <w:r>
        <w:rPr>
          <w:spacing w:val="9"/>
        </w:rPr>
        <w:t xml:space="preserve"> </w:t>
      </w:r>
      <w:r>
        <w:t>Партеногенез.</w:t>
      </w:r>
    </w:p>
    <w:p w:rsidR="00C23A5A" w:rsidRDefault="00C301FD">
      <w:pPr>
        <w:spacing w:before="5" w:line="254" w:lineRule="auto"/>
        <w:ind w:left="110" w:right="128" w:firstLine="569"/>
        <w:jc w:val="both"/>
        <w:rPr>
          <w:sz w:val="28"/>
        </w:rPr>
      </w:pPr>
      <w:r>
        <w:rPr>
          <w:sz w:val="28"/>
        </w:rPr>
        <w:t>Индивидуальное</w:t>
      </w:r>
      <w:r>
        <w:rPr>
          <w:spacing w:val="70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70"/>
          <w:sz w:val="28"/>
        </w:rPr>
        <w:t xml:space="preserve"> </w:t>
      </w:r>
      <w:r>
        <w:rPr>
          <w:sz w:val="28"/>
        </w:rPr>
        <w:t>организмов</w:t>
      </w:r>
      <w:r>
        <w:rPr>
          <w:spacing w:val="70"/>
          <w:sz w:val="28"/>
        </w:rPr>
        <w:t xml:space="preserve"> </w:t>
      </w:r>
      <w:r>
        <w:rPr>
          <w:sz w:val="28"/>
        </w:rPr>
        <w:t>(онтогенез).</w:t>
      </w:r>
      <w:r>
        <w:rPr>
          <w:spacing w:val="71"/>
          <w:sz w:val="28"/>
        </w:rPr>
        <w:t xml:space="preserve"> </w:t>
      </w:r>
      <w:r>
        <w:rPr>
          <w:sz w:val="28"/>
        </w:rPr>
        <w:t>Эмбриология   –   наука</w:t>
      </w:r>
      <w:r>
        <w:rPr>
          <w:spacing w:val="-67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организмов.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Морфогенез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одна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из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главных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проблем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эмбриологии.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Концепция </w:t>
      </w:r>
      <w:proofErr w:type="spellStart"/>
      <w:r>
        <w:rPr>
          <w:i/>
          <w:sz w:val="28"/>
        </w:rPr>
        <w:t>морфогенов</w:t>
      </w:r>
      <w:proofErr w:type="spellEnd"/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 модели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морфогенеза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Стадии</w:t>
      </w:r>
      <w:r>
        <w:rPr>
          <w:spacing w:val="70"/>
          <w:sz w:val="28"/>
        </w:rPr>
        <w:t xml:space="preserve"> </w:t>
      </w:r>
      <w:r>
        <w:rPr>
          <w:sz w:val="28"/>
        </w:rPr>
        <w:t>эмбриогенеза животных</w:t>
      </w:r>
      <w:r>
        <w:rPr>
          <w:spacing w:val="1"/>
          <w:sz w:val="28"/>
        </w:rPr>
        <w:t xml:space="preserve"> </w:t>
      </w:r>
      <w:r>
        <w:rPr>
          <w:sz w:val="28"/>
        </w:rPr>
        <w:t>(на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примере</w:t>
      </w:r>
      <w:r>
        <w:rPr>
          <w:spacing w:val="1"/>
          <w:sz w:val="28"/>
        </w:rPr>
        <w:t xml:space="preserve"> </w:t>
      </w:r>
      <w:r>
        <w:rPr>
          <w:sz w:val="28"/>
        </w:rPr>
        <w:t>лягушки).</w:t>
      </w:r>
      <w:r>
        <w:rPr>
          <w:spacing w:val="1"/>
          <w:sz w:val="28"/>
        </w:rPr>
        <w:t xml:space="preserve"> </w:t>
      </w:r>
      <w:r>
        <w:rPr>
          <w:sz w:val="28"/>
        </w:rPr>
        <w:t>Дробление.</w:t>
      </w:r>
      <w:r>
        <w:rPr>
          <w:spacing w:val="1"/>
          <w:sz w:val="28"/>
        </w:rPr>
        <w:t xml:space="preserve"> </w:t>
      </w:r>
      <w:r>
        <w:rPr>
          <w:sz w:val="28"/>
        </w:rPr>
        <w:t>Типы</w:t>
      </w:r>
      <w:r>
        <w:rPr>
          <w:spacing w:val="1"/>
          <w:sz w:val="28"/>
        </w:rPr>
        <w:t xml:space="preserve"> </w:t>
      </w:r>
      <w:r>
        <w:rPr>
          <w:sz w:val="28"/>
        </w:rPr>
        <w:t>дробления.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Детерминированное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недерминированное</w:t>
      </w:r>
      <w:proofErr w:type="spellEnd"/>
      <w:r>
        <w:rPr>
          <w:i/>
          <w:sz w:val="28"/>
        </w:rPr>
        <w:t xml:space="preserve"> дробление. Бластула, типы бластул</w:t>
      </w:r>
      <w:r>
        <w:rPr>
          <w:sz w:val="28"/>
        </w:rPr>
        <w:t>. Особенности дробления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млекопитающих.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Зародышевые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листки</w:t>
      </w:r>
      <w:r>
        <w:rPr>
          <w:spacing w:val="-13"/>
          <w:sz w:val="28"/>
        </w:rPr>
        <w:t xml:space="preserve"> </w:t>
      </w:r>
      <w:r>
        <w:rPr>
          <w:sz w:val="28"/>
        </w:rPr>
        <w:t>(гаструляция).</w:t>
      </w:r>
      <w:r>
        <w:rPr>
          <w:spacing w:val="-12"/>
          <w:sz w:val="28"/>
        </w:rPr>
        <w:t xml:space="preserve"> </w:t>
      </w:r>
      <w:r>
        <w:rPr>
          <w:sz w:val="28"/>
        </w:rPr>
        <w:t>Закладка</w:t>
      </w:r>
      <w:r>
        <w:rPr>
          <w:spacing w:val="-16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тканей</w:t>
      </w:r>
      <w:r>
        <w:rPr>
          <w:spacing w:val="-13"/>
          <w:sz w:val="28"/>
        </w:rPr>
        <w:t xml:space="preserve"> </w:t>
      </w:r>
      <w:r>
        <w:rPr>
          <w:sz w:val="28"/>
        </w:rPr>
        <w:t>из</w:t>
      </w:r>
      <w:r>
        <w:rPr>
          <w:spacing w:val="-67"/>
          <w:sz w:val="28"/>
        </w:rPr>
        <w:t xml:space="preserve"> </w:t>
      </w:r>
      <w:r>
        <w:rPr>
          <w:sz w:val="28"/>
        </w:rPr>
        <w:t>зародышевых</w:t>
      </w:r>
      <w:r>
        <w:rPr>
          <w:spacing w:val="1"/>
          <w:sz w:val="28"/>
        </w:rPr>
        <w:t xml:space="preserve"> </w:t>
      </w:r>
      <w:r>
        <w:rPr>
          <w:sz w:val="28"/>
        </w:rPr>
        <w:t>листков.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Взаимное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влияние</w:t>
      </w:r>
      <w:r>
        <w:rPr>
          <w:spacing w:val="1"/>
          <w:sz w:val="28"/>
        </w:rPr>
        <w:t xml:space="preserve"> </w:t>
      </w:r>
      <w:r>
        <w:rPr>
          <w:sz w:val="28"/>
        </w:rPr>
        <w:t>частей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зародыша</w:t>
      </w:r>
      <w:r>
        <w:rPr>
          <w:spacing w:val="1"/>
          <w:sz w:val="28"/>
        </w:rPr>
        <w:t xml:space="preserve"> </w:t>
      </w:r>
      <w:r>
        <w:rPr>
          <w:sz w:val="28"/>
        </w:rPr>
        <w:t>(эмбриональная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индукция).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Закладка</w:t>
      </w:r>
      <w:r>
        <w:rPr>
          <w:spacing w:val="1"/>
          <w:sz w:val="28"/>
        </w:rPr>
        <w:t xml:space="preserve"> </w:t>
      </w:r>
      <w:r>
        <w:rPr>
          <w:sz w:val="28"/>
        </w:rPr>
        <w:t>плана</w:t>
      </w:r>
      <w:r>
        <w:rPr>
          <w:spacing w:val="1"/>
          <w:sz w:val="28"/>
        </w:rPr>
        <w:t xml:space="preserve"> </w:t>
      </w:r>
      <w:r>
        <w:rPr>
          <w:sz w:val="28"/>
        </w:rPr>
        <w:t>строения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-67"/>
          <w:sz w:val="28"/>
        </w:rPr>
        <w:t xml:space="preserve"> </w:t>
      </w:r>
      <w:r>
        <w:rPr>
          <w:sz w:val="28"/>
        </w:rPr>
        <w:t>иерархических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генов.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эмбриональное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67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факторов</w:t>
      </w:r>
      <w:r>
        <w:rPr>
          <w:spacing w:val="-2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2"/>
          <w:sz w:val="28"/>
        </w:rPr>
        <w:t xml:space="preserve"> </w:t>
      </w:r>
      <w:r>
        <w:rPr>
          <w:sz w:val="28"/>
        </w:rPr>
        <w:t>среды.</w:t>
      </w:r>
    </w:p>
    <w:p w:rsidR="00C23A5A" w:rsidRDefault="00C301FD">
      <w:pPr>
        <w:pStyle w:val="a3"/>
        <w:spacing w:line="254" w:lineRule="auto"/>
        <w:ind w:right="138" w:firstLine="569"/>
      </w:pPr>
      <w:r>
        <w:t>Рост и развитие животных. Постэмбриональный период. Прямое и непрямое</w:t>
      </w:r>
      <w:r>
        <w:rPr>
          <w:spacing w:val="1"/>
        </w:rPr>
        <w:t xml:space="preserve"> </w:t>
      </w:r>
      <w:r>
        <w:t>развитие. Развитие с метаморфозом у беспозвоночных и позвоночных животных.</w:t>
      </w:r>
      <w:r>
        <w:rPr>
          <w:spacing w:val="1"/>
        </w:rPr>
        <w:t xml:space="preserve"> </w:t>
      </w:r>
      <w:r>
        <w:t>Биологическое</w:t>
      </w:r>
      <w:r>
        <w:rPr>
          <w:spacing w:val="70"/>
        </w:rPr>
        <w:t xml:space="preserve"> </w:t>
      </w:r>
      <w:r>
        <w:t>значение</w:t>
      </w:r>
      <w:r>
        <w:rPr>
          <w:spacing w:val="70"/>
        </w:rPr>
        <w:t xml:space="preserve"> </w:t>
      </w:r>
      <w:r>
        <w:t>прямого</w:t>
      </w:r>
      <w:r>
        <w:rPr>
          <w:spacing w:val="70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непрямого   развития,   их</w:t>
      </w:r>
      <w:r>
        <w:rPr>
          <w:spacing w:val="70"/>
        </w:rPr>
        <w:t xml:space="preserve"> </w:t>
      </w:r>
      <w:r>
        <w:t>распространение</w:t>
      </w:r>
      <w:r>
        <w:rPr>
          <w:spacing w:val="-6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природе.</w:t>
      </w:r>
      <w:r>
        <w:rPr>
          <w:spacing w:val="-3"/>
        </w:rPr>
        <w:t xml:space="preserve"> </w:t>
      </w:r>
      <w:r>
        <w:t>Типы</w:t>
      </w:r>
      <w:r>
        <w:rPr>
          <w:spacing w:val="-6"/>
        </w:rPr>
        <w:t xml:space="preserve"> </w:t>
      </w:r>
      <w:r>
        <w:t>роста</w:t>
      </w:r>
      <w:r>
        <w:rPr>
          <w:spacing w:val="-7"/>
        </w:rPr>
        <w:t xml:space="preserve"> </w:t>
      </w:r>
      <w:r>
        <w:t>животных.</w:t>
      </w:r>
      <w:r>
        <w:rPr>
          <w:spacing w:val="-3"/>
        </w:rPr>
        <w:t xml:space="preserve"> </w:t>
      </w:r>
      <w:r>
        <w:t>Факторы</w:t>
      </w:r>
      <w:r>
        <w:rPr>
          <w:spacing w:val="-6"/>
        </w:rPr>
        <w:t xml:space="preserve"> </w:t>
      </w:r>
      <w:r>
        <w:t>регуляции</w:t>
      </w:r>
      <w:r>
        <w:rPr>
          <w:spacing w:val="-4"/>
        </w:rPr>
        <w:t xml:space="preserve"> </w:t>
      </w:r>
      <w:r>
        <w:t>роста</w:t>
      </w:r>
      <w:r>
        <w:rPr>
          <w:spacing w:val="-7"/>
        </w:rPr>
        <w:t xml:space="preserve"> </w:t>
      </w:r>
      <w:r>
        <w:t>животных</w:t>
      </w:r>
      <w:r>
        <w:rPr>
          <w:spacing w:val="-9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человека.</w:t>
      </w:r>
      <w:r>
        <w:rPr>
          <w:spacing w:val="-67"/>
        </w:rPr>
        <w:t xml:space="preserve"> </w:t>
      </w:r>
      <w:r>
        <w:rPr>
          <w:spacing w:val="-1"/>
        </w:rPr>
        <w:t>Стадии</w:t>
      </w:r>
      <w:r>
        <w:rPr>
          <w:spacing w:val="-12"/>
        </w:rPr>
        <w:t xml:space="preserve"> </w:t>
      </w:r>
      <w:r>
        <w:rPr>
          <w:spacing w:val="-1"/>
        </w:rPr>
        <w:t>постэмбрионального</w:t>
      </w:r>
      <w:r>
        <w:rPr>
          <w:spacing w:val="-16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у</w:t>
      </w:r>
      <w:r>
        <w:rPr>
          <w:spacing w:val="-16"/>
        </w:rPr>
        <w:t xml:space="preserve"> </w:t>
      </w:r>
      <w:r>
        <w:t>животных</w:t>
      </w:r>
      <w:r>
        <w:rPr>
          <w:spacing w:val="-16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человека.</w:t>
      </w:r>
      <w:r>
        <w:rPr>
          <w:spacing w:val="-11"/>
        </w:rPr>
        <w:t xml:space="preserve"> </w:t>
      </w:r>
      <w:r>
        <w:t>Периоды</w:t>
      </w:r>
      <w:r>
        <w:rPr>
          <w:spacing w:val="-13"/>
        </w:rPr>
        <w:t xml:space="preserve"> </w:t>
      </w:r>
      <w:r>
        <w:t>онтогенеза</w:t>
      </w:r>
      <w:r>
        <w:rPr>
          <w:spacing w:val="-68"/>
        </w:rPr>
        <w:t xml:space="preserve"> </w:t>
      </w:r>
      <w:r>
        <w:t>человека.</w:t>
      </w:r>
      <w:r>
        <w:rPr>
          <w:spacing w:val="2"/>
        </w:rPr>
        <w:t xml:space="preserve"> </w:t>
      </w:r>
      <w:r>
        <w:t>Старение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смерть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биологические</w:t>
      </w:r>
      <w:r>
        <w:rPr>
          <w:spacing w:val="-2"/>
        </w:rPr>
        <w:t xml:space="preserve"> </w:t>
      </w:r>
      <w:r>
        <w:t>процессы.</w:t>
      </w:r>
    </w:p>
    <w:p w:rsidR="00C23A5A" w:rsidRDefault="00C301FD">
      <w:pPr>
        <w:pStyle w:val="a3"/>
        <w:spacing w:line="264" w:lineRule="auto"/>
        <w:ind w:right="144" w:firstLine="569"/>
      </w:pPr>
      <w:r>
        <w:rPr>
          <w:spacing w:val="-1"/>
        </w:rPr>
        <w:t>Размножение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развитие</w:t>
      </w:r>
      <w:r>
        <w:rPr>
          <w:spacing w:val="-14"/>
        </w:rPr>
        <w:t xml:space="preserve"> </w:t>
      </w:r>
      <w:r>
        <w:rPr>
          <w:spacing w:val="-1"/>
        </w:rPr>
        <w:t>растений.</w:t>
      </w:r>
      <w:r>
        <w:rPr>
          <w:spacing w:val="-18"/>
        </w:rPr>
        <w:t xml:space="preserve"> </w:t>
      </w:r>
      <w:r>
        <w:rPr>
          <w:spacing w:val="-1"/>
        </w:rPr>
        <w:t>Гаметофит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8"/>
        </w:rPr>
        <w:t xml:space="preserve"> </w:t>
      </w:r>
      <w:r>
        <w:rPr>
          <w:spacing w:val="-1"/>
        </w:rPr>
        <w:t>спорофит.</w:t>
      </w:r>
      <w:r>
        <w:rPr>
          <w:spacing w:val="-11"/>
        </w:rPr>
        <w:t xml:space="preserve"> </w:t>
      </w:r>
      <w:r>
        <w:rPr>
          <w:spacing w:val="-1"/>
        </w:rPr>
        <w:t>Мейоз</w:t>
      </w:r>
      <w:r>
        <w:rPr>
          <w:spacing w:val="-15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жизненном</w:t>
      </w:r>
      <w:r>
        <w:rPr>
          <w:spacing w:val="-67"/>
        </w:rPr>
        <w:t xml:space="preserve"> </w:t>
      </w:r>
      <w:r>
        <w:t>цикле</w:t>
      </w:r>
      <w:r>
        <w:rPr>
          <w:spacing w:val="44"/>
        </w:rPr>
        <w:t xml:space="preserve"> </w:t>
      </w:r>
      <w:r>
        <w:t>растений.</w:t>
      </w:r>
      <w:r>
        <w:rPr>
          <w:spacing w:val="49"/>
        </w:rPr>
        <w:t xml:space="preserve"> </w:t>
      </w:r>
      <w:r>
        <w:t>Образование</w:t>
      </w:r>
      <w:r>
        <w:rPr>
          <w:spacing w:val="45"/>
        </w:rPr>
        <w:t xml:space="preserve"> </w:t>
      </w:r>
      <w:r>
        <w:t>спор</w:t>
      </w:r>
      <w:r>
        <w:rPr>
          <w:spacing w:val="43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процессе</w:t>
      </w:r>
      <w:r>
        <w:rPr>
          <w:spacing w:val="45"/>
        </w:rPr>
        <w:t xml:space="preserve"> </w:t>
      </w:r>
      <w:r>
        <w:t>мейоза.</w:t>
      </w:r>
      <w:r>
        <w:rPr>
          <w:spacing w:val="48"/>
        </w:rPr>
        <w:t xml:space="preserve"> </w:t>
      </w:r>
      <w:r>
        <w:t>Гаметогенез</w:t>
      </w:r>
      <w:r>
        <w:rPr>
          <w:spacing w:val="52"/>
        </w:rPr>
        <w:t xml:space="preserve"> </w:t>
      </w:r>
      <w:r>
        <w:t>у</w:t>
      </w:r>
      <w:r>
        <w:rPr>
          <w:spacing w:val="44"/>
        </w:rPr>
        <w:t xml:space="preserve"> </w:t>
      </w:r>
      <w:r>
        <w:t>растений.</w:t>
      </w:r>
    </w:p>
    <w:p w:rsidR="00C23A5A" w:rsidRDefault="00C23A5A">
      <w:pPr>
        <w:spacing w:line="264" w:lineRule="auto"/>
        <w:sectPr w:rsidR="00C23A5A">
          <w:pgSz w:w="11910" w:h="16850"/>
          <w:pgMar w:top="1140" w:right="720" w:bottom="940" w:left="1020" w:header="710" w:footer="755" w:gutter="0"/>
          <w:cols w:space="720"/>
        </w:sectPr>
      </w:pPr>
    </w:p>
    <w:p w:rsidR="00C23A5A" w:rsidRDefault="00C301FD">
      <w:pPr>
        <w:pStyle w:val="a3"/>
        <w:spacing w:before="97" w:line="264" w:lineRule="auto"/>
        <w:ind w:right="143"/>
      </w:pPr>
      <w:r>
        <w:lastRenderedPageBreak/>
        <w:t>Оплодотворение</w:t>
      </w:r>
      <w:r>
        <w:rPr>
          <w:spacing w:val="70"/>
        </w:rPr>
        <w:t xml:space="preserve"> </w:t>
      </w:r>
      <w:r>
        <w:t>и развитие</w:t>
      </w:r>
      <w:r>
        <w:rPr>
          <w:spacing w:val="70"/>
        </w:rPr>
        <w:t xml:space="preserve"> </w:t>
      </w:r>
      <w:r>
        <w:t>растительных организмов. Двойное оплодотворение</w:t>
      </w:r>
      <w:r>
        <w:rPr>
          <w:spacing w:val="1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цветковых</w:t>
      </w:r>
      <w:r>
        <w:rPr>
          <w:spacing w:val="-3"/>
        </w:rPr>
        <w:t xml:space="preserve"> </w:t>
      </w:r>
      <w:r>
        <w:t>растений.</w:t>
      </w:r>
      <w:r>
        <w:rPr>
          <w:spacing w:val="2"/>
        </w:rPr>
        <w:t xml:space="preserve"> </w:t>
      </w:r>
      <w:r>
        <w:t>Образование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семени.</w:t>
      </w:r>
    </w:p>
    <w:p w:rsidR="00C23A5A" w:rsidRDefault="00C301FD">
      <w:pPr>
        <w:pStyle w:val="a3"/>
        <w:spacing w:line="268" w:lineRule="auto"/>
        <w:ind w:left="680" w:right="2468"/>
      </w:pPr>
      <w:r>
        <w:t>Механизмы</w:t>
      </w:r>
      <w:r>
        <w:rPr>
          <w:spacing w:val="-6"/>
        </w:rPr>
        <w:t xml:space="preserve"> </w:t>
      </w:r>
      <w:r>
        <w:t>регуляции</w:t>
      </w:r>
      <w:r>
        <w:rPr>
          <w:spacing w:val="-3"/>
        </w:rPr>
        <w:t xml:space="preserve"> </w:t>
      </w:r>
      <w:r>
        <w:t>онтогенеза у</w:t>
      </w:r>
      <w:r>
        <w:rPr>
          <w:spacing w:val="-15"/>
        </w:rPr>
        <w:t xml:space="preserve"> </w:t>
      </w:r>
      <w:r>
        <w:t>растений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животных.</w:t>
      </w:r>
      <w:r>
        <w:rPr>
          <w:spacing w:val="-67"/>
        </w:rPr>
        <w:t xml:space="preserve"> </w:t>
      </w:r>
      <w:r>
        <w:rPr>
          <w:u w:val="single"/>
        </w:rPr>
        <w:t>Демонстрации</w:t>
      </w:r>
    </w:p>
    <w:p w:rsidR="00C23A5A" w:rsidRDefault="00C301FD">
      <w:pPr>
        <w:pStyle w:val="a3"/>
        <w:spacing w:line="314" w:lineRule="exact"/>
        <w:ind w:left="680"/>
      </w:pPr>
      <w:r>
        <w:t>Портреты:</w:t>
      </w:r>
      <w:r>
        <w:rPr>
          <w:spacing w:val="-2"/>
        </w:rPr>
        <w:t xml:space="preserve"> </w:t>
      </w:r>
      <w:r>
        <w:t>С.Г.</w:t>
      </w:r>
      <w:r>
        <w:rPr>
          <w:spacing w:val="-1"/>
        </w:rPr>
        <w:t xml:space="preserve"> </w:t>
      </w:r>
      <w:proofErr w:type="spellStart"/>
      <w:r>
        <w:t>Навашин</w:t>
      </w:r>
      <w:proofErr w:type="spellEnd"/>
      <w:r>
        <w:t>,</w:t>
      </w:r>
      <w:r>
        <w:rPr>
          <w:spacing w:val="-3"/>
        </w:rPr>
        <w:t xml:space="preserve"> </w:t>
      </w:r>
      <w:r>
        <w:t xml:space="preserve">Х. </w:t>
      </w:r>
      <w:proofErr w:type="spellStart"/>
      <w:r>
        <w:t>Шпеман</w:t>
      </w:r>
      <w:proofErr w:type="spellEnd"/>
      <w:r>
        <w:t>.</w:t>
      </w:r>
    </w:p>
    <w:p w:rsidR="00C23A5A" w:rsidRDefault="00C301FD">
      <w:pPr>
        <w:pStyle w:val="a3"/>
        <w:spacing w:before="28" w:line="264" w:lineRule="auto"/>
        <w:ind w:right="133" w:firstLine="569"/>
      </w:pPr>
      <w:r>
        <w:t>Таблицы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схемы:</w:t>
      </w:r>
      <w:r>
        <w:rPr>
          <w:spacing w:val="1"/>
        </w:rPr>
        <w:t xml:space="preserve"> </w:t>
      </w:r>
      <w:r>
        <w:t>«Вегетативное</w:t>
      </w:r>
      <w:r>
        <w:rPr>
          <w:spacing w:val="1"/>
        </w:rPr>
        <w:t xml:space="preserve"> </w:t>
      </w:r>
      <w:r>
        <w:t>размножение»,</w:t>
      </w:r>
      <w:r>
        <w:rPr>
          <w:spacing w:val="1"/>
        </w:rPr>
        <w:t xml:space="preserve"> </w:t>
      </w:r>
      <w:r>
        <w:t>«Типы</w:t>
      </w:r>
      <w:r>
        <w:rPr>
          <w:spacing w:val="1"/>
        </w:rPr>
        <w:t xml:space="preserve"> </w:t>
      </w:r>
      <w:r>
        <w:t>бесполого</w:t>
      </w:r>
      <w:r>
        <w:rPr>
          <w:spacing w:val="-67"/>
        </w:rPr>
        <w:t xml:space="preserve"> </w:t>
      </w:r>
      <w:r>
        <w:t xml:space="preserve">размножения»,   </w:t>
      </w:r>
      <w:r>
        <w:rPr>
          <w:spacing w:val="40"/>
        </w:rPr>
        <w:t xml:space="preserve"> </w:t>
      </w:r>
      <w:r>
        <w:t xml:space="preserve">«Размножение   </w:t>
      </w:r>
      <w:r>
        <w:rPr>
          <w:spacing w:val="36"/>
        </w:rPr>
        <w:t xml:space="preserve"> </w:t>
      </w:r>
      <w:r>
        <w:t xml:space="preserve">хламидомонады»,   </w:t>
      </w:r>
      <w:r>
        <w:rPr>
          <w:spacing w:val="41"/>
        </w:rPr>
        <w:t xml:space="preserve"> </w:t>
      </w:r>
      <w:r>
        <w:t xml:space="preserve">«Размножение   </w:t>
      </w:r>
      <w:r>
        <w:rPr>
          <w:spacing w:val="36"/>
        </w:rPr>
        <w:t xml:space="preserve"> </w:t>
      </w:r>
      <w:r>
        <w:t>эвглены»,</w:t>
      </w:r>
    </w:p>
    <w:p w:rsidR="00C23A5A" w:rsidRDefault="00C301FD">
      <w:pPr>
        <w:pStyle w:val="a3"/>
        <w:spacing w:line="266" w:lineRule="auto"/>
        <w:ind w:right="140"/>
      </w:pPr>
      <w:r>
        <w:t>«Размножение</w:t>
      </w:r>
      <w:r>
        <w:rPr>
          <w:spacing w:val="1"/>
        </w:rPr>
        <w:t xml:space="preserve"> </w:t>
      </w:r>
      <w:r>
        <w:t>гидры»,</w:t>
      </w:r>
      <w:r>
        <w:rPr>
          <w:spacing w:val="1"/>
        </w:rPr>
        <w:t xml:space="preserve"> </w:t>
      </w:r>
      <w:r>
        <w:t>«Мейоз»,</w:t>
      </w:r>
      <w:r>
        <w:rPr>
          <w:spacing w:val="1"/>
        </w:rPr>
        <w:t xml:space="preserve"> </w:t>
      </w:r>
      <w:r>
        <w:t>«Хромосомы»,</w:t>
      </w:r>
      <w:r>
        <w:rPr>
          <w:spacing w:val="1"/>
        </w:rPr>
        <w:t xml:space="preserve"> </w:t>
      </w:r>
      <w:r>
        <w:t>«Гаметогенез»,</w:t>
      </w:r>
      <w:r>
        <w:rPr>
          <w:spacing w:val="1"/>
        </w:rPr>
        <w:t xml:space="preserve"> </w:t>
      </w:r>
      <w:r>
        <w:t>«Строение</w:t>
      </w:r>
      <w:r>
        <w:rPr>
          <w:spacing w:val="1"/>
        </w:rPr>
        <w:t xml:space="preserve"> </w:t>
      </w:r>
      <w:r>
        <w:rPr>
          <w:spacing w:val="-1"/>
        </w:rPr>
        <w:t>яйцеклетки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9"/>
        </w:rPr>
        <w:t xml:space="preserve"> </w:t>
      </w:r>
      <w:r>
        <w:rPr>
          <w:spacing w:val="-1"/>
        </w:rPr>
        <w:t>сперматозоида»,</w:t>
      </w:r>
      <w:r>
        <w:rPr>
          <w:spacing w:val="-12"/>
        </w:rPr>
        <w:t xml:space="preserve"> </w:t>
      </w:r>
      <w:r>
        <w:rPr>
          <w:spacing w:val="-1"/>
        </w:rPr>
        <w:t>«Основные</w:t>
      </w:r>
      <w:r>
        <w:rPr>
          <w:spacing w:val="-14"/>
        </w:rPr>
        <w:t xml:space="preserve"> </w:t>
      </w:r>
      <w:r>
        <w:rPr>
          <w:spacing w:val="-1"/>
        </w:rPr>
        <w:t>стадии</w:t>
      </w:r>
      <w:r>
        <w:rPr>
          <w:spacing w:val="-12"/>
        </w:rPr>
        <w:t xml:space="preserve"> </w:t>
      </w:r>
      <w:r>
        <w:rPr>
          <w:spacing w:val="-1"/>
        </w:rPr>
        <w:t>онтогенеза»,</w:t>
      </w:r>
      <w:r>
        <w:rPr>
          <w:spacing w:val="-12"/>
        </w:rPr>
        <w:t xml:space="preserve"> </w:t>
      </w:r>
      <w:r>
        <w:rPr>
          <w:spacing w:val="-1"/>
        </w:rPr>
        <w:t>«Прямое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непрямое</w:t>
      </w:r>
      <w:r>
        <w:rPr>
          <w:spacing w:val="-68"/>
        </w:rPr>
        <w:t xml:space="preserve"> </w:t>
      </w:r>
      <w:r>
        <w:t>развитие»,</w:t>
      </w:r>
      <w:r>
        <w:rPr>
          <w:spacing w:val="29"/>
        </w:rPr>
        <w:t xml:space="preserve"> </w:t>
      </w:r>
      <w:r>
        <w:t>«Развитие</w:t>
      </w:r>
      <w:r>
        <w:rPr>
          <w:spacing w:val="26"/>
        </w:rPr>
        <w:t xml:space="preserve"> </w:t>
      </w:r>
      <w:r>
        <w:t>майского</w:t>
      </w:r>
      <w:r>
        <w:rPr>
          <w:spacing w:val="25"/>
        </w:rPr>
        <w:t xml:space="preserve"> </w:t>
      </w:r>
      <w:r>
        <w:t>жука»,</w:t>
      </w:r>
      <w:r>
        <w:rPr>
          <w:spacing w:val="29"/>
        </w:rPr>
        <w:t xml:space="preserve"> </w:t>
      </w:r>
      <w:r>
        <w:t>«Развитие</w:t>
      </w:r>
      <w:r>
        <w:rPr>
          <w:spacing w:val="26"/>
        </w:rPr>
        <w:t xml:space="preserve"> </w:t>
      </w:r>
      <w:r>
        <w:t>саранчи»,</w:t>
      </w:r>
      <w:r>
        <w:rPr>
          <w:spacing w:val="35"/>
        </w:rPr>
        <w:t xml:space="preserve"> </w:t>
      </w:r>
      <w:r>
        <w:t>«Развитие</w:t>
      </w:r>
      <w:r>
        <w:rPr>
          <w:spacing w:val="27"/>
        </w:rPr>
        <w:t xml:space="preserve"> </w:t>
      </w:r>
      <w:r>
        <w:t>лягушки»,</w:t>
      </w:r>
    </w:p>
    <w:p w:rsidR="00C23A5A" w:rsidRDefault="00C301FD">
      <w:pPr>
        <w:pStyle w:val="a3"/>
        <w:spacing w:line="264" w:lineRule="auto"/>
        <w:ind w:right="144"/>
      </w:pPr>
      <w:r>
        <w:t>«Двойное оплодотворение у цветковых растений», «Строение семян однодольных</w:t>
      </w:r>
      <w:r>
        <w:rPr>
          <w:spacing w:val="-6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двудольных</w:t>
      </w:r>
      <w:r>
        <w:rPr>
          <w:spacing w:val="-8"/>
        </w:rPr>
        <w:t xml:space="preserve"> </w:t>
      </w:r>
      <w:r>
        <w:t>растений»,</w:t>
      </w:r>
      <w:r>
        <w:rPr>
          <w:spacing w:val="-4"/>
        </w:rPr>
        <w:t xml:space="preserve"> </w:t>
      </w:r>
      <w:r>
        <w:t>«Жизненный</w:t>
      </w:r>
      <w:r>
        <w:rPr>
          <w:spacing w:val="-4"/>
        </w:rPr>
        <w:t xml:space="preserve"> </w:t>
      </w:r>
      <w:r>
        <w:t>цикл</w:t>
      </w:r>
      <w:r>
        <w:rPr>
          <w:spacing w:val="-7"/>
        </w:rPr>
        <w:t xml:space="preserve"> </w:t>
      </w:r>
      <w:r>
        <w:t>морской</w:t>
      </w:r>
      <w:r>
        <w:rPr>
          <w:spacing w:val="-5"/>
        </w:rPr>
        <w:t xml:space="preserve"> </w:t>
      </w:r>
      <w:r>
        <w:t>капусты»,</w:t>
      </w:r>
      <w:r>
        <w:rPr>
          <w:spacing w:val="-3"/>
        </w:rPr>
        <w:t xml:space="preserve"> </w:t>
      </w:r>
      <w:r>
        <w:t>«Жизненный</w:t>
      </w:r>
      <w:r>
        <w:rPr>
          <w:spacing w:val="-4"/>
        </w:rPr>
        <w:t xml:space="preserve"> </w:t>
      </w:r>
      <w:r>
        <w:t>цикл</w:t>
      </w:r>
      <w:r>
        <w:rPr>
          <w:spacing w:val="-68"/>
        </w:rPr>
        <w:t xml:space="preserve"> </w:t>
      </w:r>
      <w:r>
        <w:t>мха»,</w:t>
      </w:r>
      <w:r>
        <w:rPr>
          <w:spacing w:val="1"/>
        </w:rPr>
        <w:t xml:space="preserve"> </w:t>
      </w:r>
      <w:r>
        <w:t>«Жизненный</w:t>
      </w:r>
      <w:r>
        <w:rPr>
          <w:spacing w:val="1"/>
        </w:rPr>
        <w:t xml:space="preserve"> </w:t>
      </w:r>
      <w:r>
        <w:t>цикл</w:t>
      </w:r>
      <w:r>
        <w:rPr>
          <w:spacing w:val="-3"/>
        </w:rPr>
        <w:t xml:space="preserve"> </w:t>
      </w:r>
      <w:r>
        <w:t>папоротника»,</w:t>
      </w:r>
      <w:r>
        <w:rPr>
          <w:spacing w:val="2"/>
        </w:rPr>
        <w:t xml:space="preserve"> </w:t>
      </w:r>
      <w:r>
        <w:t>«Жизненный</w:t>
      </w:r>
      <w:r>
        <w:rPr>
          <w:spacing w:val="1"/>
        </w:rPr>
        <w:t xml:space="preserve"> </w:t>
      </w:r>
      <w:r>
        <w:t>цикл</w:t>
      </w:r>
      <w:r>
        <w:rPr>
          <w:spacing w:val="-3"/>
        </w:rPr>
        <w:t xml:space="preserve"> </w:t>
      </w:r>
      <w:r>
        <w:t>сосны».</w:t>
      </w:r>
    </w:p>
    <w:p w:rsidR="00C23A5A" w:rsidRDefault="00C301FD">
      <w:pPr>
        <w:pStyle w:val="a3"/>
        <w:spacing w:line="264" w:lineRule="auto"/>
        <w:ind w:right="139" w:firstLine="569"/>
      </w:pPr>
      <w:r>
        <w:rPr>
          <w:u w:val="single"/>
        </w:rPr>
        <w:t>Оборудование</w:t>
      </w:r>
      <w:r>
        <w:t>:</w:t>
      </w:r>
      <w:r>
        <w:rPr>
          <w:spacing w:val="1"/>
        </w:rPr>
        <w:t xml:space="preserve"> </w:t>
      </w:r>
      <w:r>
        <w:t>световой</w:t>
      </w:r>
      <w:r>
        <w:rPr>
          <w:spacing w:val="1"/>
        </w:rPr>
        <w:t xml:space="preserve"> </w:t>
      </w:r>
      <w:r>
        <w:t>микроскоп,</w:t>
      </w:r>
      <w:r>
        <w:rPr>
          <w:spacing w:val="1"/>
        </w:rPr>
        <w:t xml:space="preserve"> </w:t>
      </w:r>
      <w:r>
        <w:t>микропрепараты</w:t>
      </w:r>
      <w:r>
        <w:rPr>
          <w:spacing w:val="1"/>
        </w:rPr>
        <w:t xml:space="preserve"> </w:t>
      </w:r>
      <w:r>
        <w:t>яйцеклеток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сперматозоидов,</w:t>
      </w:r>
      <w:r>
        <w:rPr>
          <w:spacing w:val="2"/>
        </w:rPr>
        <w:t xml:space="preserve"> </w:t>
      </w:r>
      <w:r>
        <w:t>модель</w:t>
      </w:r>
      <w:r>
        <w:rPr>
          <w:spacing w:val="2"/>
        </w:rPr>
        <w:t xml:space="preserve"> </w:t>
      </w:r>
      <w:r>
        <w:t>«Цикл</w:t>
      </w:r>
      <w:r>
        <w:rPr>
          <w:spacing w:val="-3"/>
        </w:rPr>
        <w:t xml:space="preserve"> </w:t>
      </w:r>
      <w:r>
        <w:t>развития</w:t>
      </w:r>
      <w:r>
        <w:rPr>
          <w:spacing w:val="2"/>
        </w:rPr>
        <w:t xml:space="preserve"> </w:t>
      </w:r>
      <w:r>
        <w:t>лягушки».</w:t>
      </w:r>
    </w:p>
    <w:p w:rsidR="00C23A5A" w:rsidRDefault="00C301FD">
      <w:pPr>
        <w:pStyle w:val="a3"/>
        <w:spacing w:line="264" w:lineRule="auto"/>
        <w:ind w:right="141" w:firstLine="569"/>
      </w:pPr>
      <w:r>
        <w:rPr>
          <w:u w:val="single"/>
        </w:rPr>
        <w:t>Лабораторная</w:t>
      </w:r>
      <w:r>
        <w:rPr>
          <w:spacing w:val="1"/>
          <w:u w:val="single"/>
        </w:rPr>
        <w:t xml:space="preserve"> </w:t>
      </w:r>
      <w:r>
        <w:rPr>
          <w:u w:val="single"/>
        </w:rPr>
        <w:t>работа</w:t>
      </w:r>
      <w:r>
        <w:rPr>
          <w:spacing w:val="1"/>
        </w:rPr>
        <w:t xml:space="preserve"> </w:t>
      </w:r>
      <w:r>
        <w:t>«Изучение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половых</w:t>
      </w:r>
      <w:r>
        <w:rPr>
          <w:spacing w:val="1"/>
        </w:rPr>
        <w:t xml:space="preserve"> </w:t>
      </w:r>
      <w:r>
        <w:t>клеток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готовых</w:t>
      </w:r>
      <w:r>
        <w:rPr>
          <w:spacing w:val="1"/>
        </w:rPr>
        <w:t xml:space="preserve"> </w:t>
      </w:r>
      <w:r>
        <w:t>микропрепаратах».</w:t>
      </w:r>
    </w:p>
    <w:p w:rsidR="00C23A5A" w:rsidRDefault="00C301FD">
      <w:pPr>
        <w:pStyle w:val="a3"/>
        <w:spacing w:line="268" w:lineRule="auto"/>
        <w:ind w:right="143" w:firstLine="569"/>
      </w:pPr>
      <w:r>
        <w:rPr>
          <w:u w:val="single"/>
        </w:rPr>
        <w:t>Практическая</w:t>
      </w:r>
      <w:r>
        <w:rPr>
          <w:spacing w:val="1"/>
          <w:u w:val="single"/>
        </w:rPr>
        <w:t xml:space="preserve"> </w:t>
      </w:r>
      <w:r>
        <w:rPr>
          <w:u w:val="single"/>
        </w:rPr>
        <w:t>работа</w:t>
      </w:r>
      <w:r>
        <w:rPr>
          <w:spacing w:val="1"/>
        </w:rPr>
        <w:t xml:space="preserve"> </w:t>
      </w:r>
      <w:r>
        <w:t>«Выявление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сходства</w:t>
      </w:r>
      <w:r>
        <w:rPr>
          <w:spacing w:val="1"/>
        </w:rPr>
        <w:t xml:space="preserve"> </w:t>
      </w:r>
      <w:r>
        <w:t>зародышей</w:t>
      </w:r>
      <w:r>
        <w:rPr>
          <w:spacing w:val="-67"/>
        </w:rPr>
        <w:t xml:space="preserve"> </w:t>
      </w:r>
      <w:r>
        <w:t>позвоночных</w:t>
      </w:r>
      <w:r>
        <w:rPr>
          <w:spacing w:val="-4"/>
        </w:rPr>
        <w:t xml:space="preserve"> </w:t>
      </w:r>
      <w:r>
        <w:t>животных».</w:t>
      </w:r>
    </w:p>
    <w:p w:rsidR="00C23A5A" w:rsidRDefault="00C301FD">
      <w:pPr>
        <w:pStyle w:val="a3"/>
        <w:spacing w:line="314" w:lineRule="exact"/>
        <w:ind w:left="680"/>
      </w:pPr>
      <w:r>
        <w:rPr>
          <w:u w:val="single"/>
        </w:rPr>
        <w:t>Лабораторная</w:t>
      </w:r>
      <w:r>
        <w:rPr>
          <w:spacing w:val="-1"/>
          <w:u w:val="single"/>
        </w:rPr>
        <w:t xml:space="preserve"> </w:t>
      </w:r>
      <w:r>
        <w:rPr>
          <w:u w:val="single"/>
        </w:rPr>
        <w:t>работа</w:t>
      </w:r>
      <w:r>
        <w:rPr>
          <w:spacing w:val="-7"/>
        </w:rPr>
        <w:t xml:space="preserve"> </w:t>
      </w:r>
      <w:r>
        <w:t>«Строение</w:t>
      </w:r>
      <w:r>
        <w:rPr>
          <w:spacing w:val="-9"/>
        </w:rPr>
        <w:t xml:space="preserve"> </w:t>
      </w:r>
      <w:r>
        <w:t>органов</w:t>
      </w:r>
      <w:r>
        <w:rPr>
          <w:spacing w:val="-10"/>
        </w:rPr>
        <w:t xml:space="preserve"> </w:t>
      </w:r>
      <w:r>
        <w:t>размножения</w:t>
      </w:r>
      <w:r>
        <w:rPr>
          <w:spacing w:val="-7"/>
        </w:rPr>
        <w:t xml:space="preserve"> </w:t>
      </w:r>
      <w:r>
        <w:t>высших</w:t>
      </w:r>
      <w:r>
        <w:rPr>
          <w:spacing w:val="-10"/>
        </w:rPr>
        <w:t xml:space="preserve"> </w:t>
      </w:r>
      <w:r>
        <w:t>растений».</w:t>
      </w:r>
    </w:p>
    <w:p w:rsidR="00C23A5A" w:rsidRDefault="00C301FD">
      <w:pPr>
        <w:pStyle w:val="2"/>
        <w:spacing w:before="137"/>
      </w:pPr>
      <w:r>
        <w:t>Тема</w:t>
      </w:r>
      <w:r>
        <w:rPr>
          <w:spacing w:val="-9"/>
        </w:rPr>
        <w:t xml:space="preserve"> </w:t>
      </w:r>
      <w:r>
        <w:t>11.</w:t>
      </w:r>
      <w:r>
        <w:rPr>
          <w:spacing w:val="-1"/>
        </w:rPr>
        <w:t xml:space="preserve"> </w:t>
      </w:r>
      <w:r>
        <w:t>Генетика</w:t>
      </w:r>
      <w:r>
        <w:rPr>
          <w:spacing w:val="-6"/>
        </w:rPr>
        <w:t xml:space="preserve"> </w:t>
      </w:r>
      <w:r>
        <w:t>– наука</w:t>
      </w:r>
      <w:r>
        <w:rPr>
          <w:spacing w:val="-1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наследственности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изменчивости</w:t>
      </w:r>
      <w:r>
        <w:rPr>
          <w:spacing w:val="-1"/>
        </w:rPr>
        <w:t xml:space="preserve"> </w:t>
      </w:r>
      <w:r>
        <w:t>организмов</w:t>
      </w:r>
    </w:p>
    <w:p w:rsidR="00C23A5A" w:rsidRDefault="00C301FD">
      <w:pPr>
        <w:pStyle w:val="a3"/>
        <w:spacing w:before="38" w:line="264" w:lineRule="auto"/>
        <w:ind w:right="124" w:firstLine="569"/>
      </w:pPr>
      <w:r>
        <w:t>История</w:t>
      </w:r>
      <w:r>
        <w:rPr>
          <w:spacing w:val="70"/>
        </w:rPr>
        <w:t xml:space="preserve"> </w:t>
      </w:r>
      <w:r>
        <w:t>становления</w:t>
      </w:r>
      <w:r>
        <w:rPr>
          <w:spacing w:val="70"/>
        </w:rPr>
        <w:t xml:space="preserve"> </w:t>
      </w:r>
      <w:r>
        <w:t>и развития</w:t>
      </w:r>
      <w:r>
        <w:rPr>
          <w:spacing w:val="70"/>
        </w:rPr>
        <w:t xml:space="preserve"> </w:t>
      </w:r>
      <w:r>
        <w:t>генетики как науки.</w:t>
      </w:r>
      <w:r>
        <w:rPr>
          <w:spacing w:val="70"/>
        </w:rPr>
        <w:t xml:space="preserve"> </w:t>
      </w:r>
      <w:r>
        <w:t>Работы Г.</w:t>
      </w:r>
      <w:r>
        <w:rPr>
          <w:spacing w:val="70"/>
        </w:rPr>
        <w:t xml:space="preserve"> </w:t>
      </w:r>
      <w:r>
        <w:t>Менделя,</w:t>
      </w:r>
      <w:r>
        <w:rPr>
          <w:spacing w:val="1"/>
        </w:rPr>
        <w:t xml:space="preserve"> </w:t>
      </w:r>
      <w:r>
        <w:t>Г. де Фриза, Т. Моргана. Роль отечественных учёных в развитии генетики. Работы</w:t>
      </w:r>
      <w:r>
        <w:rPr>
          <w:spacing w:val="-67"/>
        </w:rPr>
        <w:t xml:space="preserve"> </w:t>
      </w:r>
      <w:r>
        <w:t xml:space="preserve">Н.К.  </w:t>
      </w:r>
      <w:r>
        <w:rPr>
          <w:spacing w:val="1"/>
        </w:rPr>
        <w:t xml:space="preserve"> </w:t>
      </w:r>
      <w:r>
        <w:t xml:space="preserve">Кольцова,  </w:t>
      </w:r>
      <w:r>
        <w:rPr>
          <w:spacing w:val="1"/>
        </w:rPr>
        <w:t xml:space="preserve"> </w:t>
      </w:r>
      <w:r>
        <w:t xml:space="preserve">Н.И.  </w:t>
      </w:r>
      <w:r>
        <w:rPr>
          <w:spacing w:val="1"/>
        </w:rPr>
        <w:t xml:space="preserve"> </w:t>
      </w:r>
      <w:r>
        <w:t xml:space="preserve">Вавилова,  </w:t>
      </w:r>
      <w:r>
        <w:rPr>
          <w:spacing w:val="1"/>
        </w:rPr>
        <w:t xml:space="preserve"> </w:t>
      </w:r>
      <w:r>
        <w:t>А.Н.    Белозерского,    Г.Д.    Карпеченко,</w:t>
      </w:r>
      <w:r>
        <w:rPr>
          <w:spacing w:val="1"/>
        </w:rPr>
        <w:t xml:space="preserve"> </w:t>
      </w:r>
      <w:r>
        <w:t>Ю.А.</w:t>
      </w:r>
      <w:r>
        <w:rPr>
          <w:spacing w:val="3"/>
        </w:rPr>
        <w:t xml:space="preserve"> </w:t>
      </w:r>
      <w:r>
        <w:t>Филипченко,</w:t>
      </w:r>
      <w:r>
        <w:rPr>
          <w:spacing w:val="2"/>
        </w:rPr>
        <w:t xml:space="preserve"> </w:t>
      </w:r>
      <w:r>
        <w:t>Н.В.</w:t>
      </w:r>
      <w:r>
        <w:rPr>
          <w:spacing w:val="7"/>
        </w:rPr>
        <w:t xml:space="preserve"> </w:t>
      </w:r>
      <w:r>
        <w:t>Тимофеева-Ресовского.</w:t>
      </w:r>
    </w:p>
    <w:p w:rsidR="00C23A5A" w:rsidRDefault="00C301FD">
      <w:pPr>
        <w:pStyle w:val="a3"/>
        <w:spacing w:before="2" w:line="264" w:lineRule="auto"/>
        <w:ind w:right="128" w:firstLine="569"/>
      </w:pPr>
      <w:r>
        <w:t>Основные</w:t>
      </w:r>
      <w:r>
        <w:rPr>
          <w:spacing w:val="1"/>
        </w:rPr>
        <w:t xml:space="preserve"> </w:t>
      </w:r>
      <w:r>
        <w:t>генетические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символы.</w:t>
      </w:r>
      <w:r>
        <w:rPr>
          <w:spacing w:val="1"/>
        </w:rPr>
        <w:t xml:space="preserve"> </w:t>
      </w:r>
      <w:r>
        <w:t>Гомологичные</w:t>
      </w:r>
      <w:r>
        <w:rPr>
          <w:spacing w:val="1"/>
        </w:rPr>
        <w:t xml:space="preserve"> </w:t>
      </w:r>
      <w:r>
        <w:t>хромосомы,</w:t>
      </w:r>
      <w:r>
        <w:rPr>
          <w:spacing w:val="1"/>
        </w:rPr>
        <w:t xml:space="preserve"> </w:t>
      </w:r>
      <w:r>
        <w:t>аллельные гены, альтернативные признаки, доминантный и рецессивный признак,</w:t>
      </w:r>
      <w:r>
        <w:rPr>
          <w:spacing w:val="-67"/>
        </w:rPr>
        <w:t xml:space="preserve"> </w:t>
      </w:r>
      <w:proofErr w:type="spellStart"/>
      <w:r>
        <w:t>гомозигота</w:t>
      </w:r>
      <w:proofErr w:type="spellEnd"/>
      <w:r>
        <w:t xml:space="preserve">, </w:t>
      </w:r>
      <w:proofErr w:type="spellStart"/>
      <w:r>
        <w:t>гетерозигота</w:t>
      </w:r>
      <w:proofErr w:type="spellEnd"/>
      <w:r>
        <w:t>, чистая линия, гибриды, генотип, фенотип. Основные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генетики:</w:t>
      </w:r>
      <w:r>
        <w:rPr>
          <w:spacing w:val="1"/>
        </w:rPr>
        <w:t xml:space="preserve"> </w:t>
      </w:r>
      <w:r>
        <w:t>гибридологический,</w:t>
      </w:r>
      <w:r>
        <w:rPr>
          <w:spacing w:val="1"/>
        </w:rPr>
        <w:t xml:space="preserve"> </w:t>
      </w:r>
      <w:r>
        <w:t>цитологический,</w:t>
      </w:r>
      <w:r>
        <w:rPr>
          <w:spacing w:val="1"/>
        </w:rPr>
        <w:t xml:space="preserve"> </w:t>
      </w:r>
      <w:r>
        <w:t>молекулярно-</w:t>
      </w:r>
      <w:r>
        <w:rPr>
          <w:spacing w:val="1"/>
        </w:rPr>
        <w:t xml:space="preserve"> </w:t>
      </w:r>
      <w:r>
        <w:t>генетический.</w:t>
      </w:r>
    </w:p>
    <w:p w:rsidR="00C23A5A" w:rsidRDefault="00C301FD">
      <w:pPr>
        <w:pStyle w:val="a3"/>
        <w:spacing w:line="316" w:lineRule="exact"/>
        <w:ind w:left="680"/>
        <w:jc w:val="left"/>
      </w:pPr>
      <w:r>
        <w:rPr>
          <w:u w:val="single"/>
        </w:rPr>
        <w:t>Демонстрации</w:t>
      </w:r>
    </w:p>
    <w:p w:rsidR="00C23A5A" w:rsidRDefault="00C301FD">
      <w:pPr>
        <w:pStyle w:val="a3"/>
        <w:spacing w:before="39" w:line="264" w:lineRule="auto"/>
        <w:ind w:firstLine="569"/>
        <w:jc w:val="left"/>
      </w:pPr>
      <w:r>
        <w:t>Портреты:</w:t>
      </w:r>
      <w:r>
        <w:rPr>
          <w:spacing w:val="28"/>
        </w:rPr>
        <w:t xml:space="preserve"> </w:t>
      </w:r>
      <w:r>
        <w:t>Г.</w:t>
      </w:r>
      <w:r>
        <w:rPr>
          <w:spacing w:val="29"/>
        </w:rPr>
        <w:t xml:space="preserve"> </w:t>
      </w:r>
      <w:r>
        <w:t>Мендель,</w:t>
      </w:r>
      <w:r>
        <w:rPr>
          <w:spacing w:val="21"/>
        </w:rPr>
        <w:t xml:space="preserve"> </w:t>
      </w:r>
      <w:r>
        <w:t>Г.</w:t>
      </w:r>
      <w:r>
        <w:rPr>
          <w:spacing w:val="23"/>
        </w:rPr>
        <w:t xml:space="preserve"> </w:t>
      </w:r>
      <w:r>
        <w:t>де</w:t>
      </w:r>
      <w:r>
        <w:rPr>
          <w:spacing w:val="25"/>
        </w:rPr>
        <w:t xml:space="preserve"> </w:t>
      </w:r>
      <w:r>
        <w:t>Фриз,</w:t>
      </w:r>
      <w:r>
        <w:rPr>
          <w:spacing w:val="27"/>
        </w:rPr>
        <w:t xml:space="preserve"> </w:t>
      </w:r>
      <w:r>
        <w:t>Т.</w:t>
      </w:r>
      <w:r>
        <w:rPr>
          <w:spacing w:val="23"/>
        </w:rPr>
        <w:t xml:space="preserve"> </w:t>
      </w:r>
      <w:r>
        <w:t>Морган,</w:t>
      </w:r>
      <w:r>
        <w:rPr>
          <w:spacing w:val="27"/>
        </w:rPr>
        <w:t xml:space="preserve"> </w:t>
      </w:r>
      <w:r>
        <w:t>Н.К.</w:t>
      </w:r>
      <w:r>
        <w:rPr>
          <w:spacing w:val="28"/>
        </w:rPr>
        <w:t xml:space="preserve"> </w:t>
      </w:r>
      <w:r>
        <w:t>Кольцов,</w:t>
      </w:r>
      <w:r>
        <w:rPr>
          <w:spacing w:val="28"/>
        </w:rPr>
        <w:t xml:space="preserve"> </w:t>
      </w:r>
      <w:r>
        <w:t>Н.И.</w:t>
      </w:r>
      <w:r>
        <w:rPr>
          <w:spacing w:val="30"/>
        </w:rPr>
        <w:t xml:space="preserve"> </w:t>
      </w:r>
      <w:r>
        <w:t>Вавилов,</w:t>
      </w:r>
      <w:r>
        <w:rPr>
          <w:spacing w:val="-67"/>
        </w:rPr>
        <w:t xml:space="preserve"> </w:t>
      </w:r>
      <w:r>
        <w:t>А.Н.</w:t>
      </w:r>
      <w:r>
        <w:rPr>
          <w:spacing w:val="-3"/>
        </w:rPr>
        <w:t xml:space="preserve"> </w:t>
      </w:r>
      <w:r>
        <w:t>Белозерский,</w:t>
      </w:r>
      <w:r>
        <w:rPr>
          <w:spacing w:val="-3"/>
        </w:rPr>
        <w:t xml:space="preserve"> </w:t>
      </w:r>
      <w:r>
        <w:t>Г.Д. Карпеченко,</w:t>
      </w:r>
      <w:r>
        <w:rPr>
          <w:spacing w:val="-3"/>
        </w:rPr>
        <w:t xml:space="preserve"> </w:t>
      </w:r>
      <w:r>
        <w:t>Ю.А.</w:t>
      </w:r>
      <w:r>
        <w:rPr>
          <w:spacing w:val="-6"/>
        </w:rPr>
        <w:t xml:space="preserve"> </w:t>
      </w:r>
      <w:r>
        <w:t>Филипченко,</w:t>
      </w:r>
      <w:r>
        <w:rPr>
          <w:spacing w:val="-10"/>
        </w:rPr>
        <w:t xml:space="preserve"> </w:t>
      </w:r>
      <w:r>
        <w:t>Н.В.</w:t>
      </w:r>
      <w:r>
        <w:rPr>
          <w:spacing w:val="1"/>
        </w:rPr>
        <w:t xml:space="preserve"> </w:t>
      </w:r>
      <w:r>
        <w:t>Тимофеев-Ресовский.</w:t>
      </w:r>
    </w:p>
    <w:p w:rsidR="00C23A5A" w:rsidRDefault="00C301FD">
      <w:pPr>
        <w:pStyle w:val="a3"/>
        <w:spacing w:line="264" w:lineRule="auto"/>
        <w:ind w:left="680" w:right="246"/>
        <w:jc w:val="left"/>
      </w:pPr>
      <w:r>
        <w:t>Таблицы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схемы:</w:t>
      </w:r>
      <w:r>
        <w:rPr>
          <w:spacing w:val="4"/>
        </w:rPr>
        <w:t xml:space="preserve"> </w:t>
      </w:r>
      <w:r>
        <w:t>«Методы</w:t>
      </w:r>
      <w:r>
        <w:rPr>
          <w:spacing w:val="-1"/>
        </w:rPr>
        <w:t xml:space="preserve"> </w:t>
      </w:r>
      <w:r>
        <w:t>генетики»,</w:t>
      </w:r>
      <w:r>
        <w:rPr>
          <w:spacing w:val="1"/>
        </w:rPr>
        <w:t xml:space="preserve"> </w:t>
      </w:r>
      <w:r>
        <w:t>«Схемы</w:t>
      </w:r>
      <w:r>
        <w:rPr>
          <w:spacing w:val="-1"/>
        </w:rPr>
        <w:t xml:space="preserve"> </w:t>
      </w:r>
      <w:r>
        <w:t>скрещивания».</w:t>
      </w:r>
      <w:r>
        <w:rPr>
          <w:spacing w:val="1"/>
        </w:rPr>
        <w:t xml:space="preserve"> </w:t>
      </w:r>
      <w:r>
        <w:rPr>
          <w:u w:val="single"/>
        </w:rPr>
        <w:t>Лабораторная работа</w:t>
      </w:r>
      <w:r>
        <w:rPr>
          <w:spacing w:val="-6"/>
        </w:rPr>
        <w:t xml:space="preserve"> </w:t>
      </w:r>
      <w:r>
        <w:t>«Дрозофила</w:t>
      </w:r>
      <w:r>
        <w:rPr>
          <w:spacing w:val="-9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объект</w:t>
      </w:r>
      <w:r>
        <w:rPr>
          <w:spacing w:val="-7"/>
        </w:rPr>
        <w:t xml:space="preserve"> </w:t>
      </w:r>
      <w:r>
        <w:t>генетических</w:t>
      </w:r>
      <w:r>
        <w:rPr>
          <w:spacing w:val="-10"/>
        </w:rPr>
        <w:t xml:space="preserve"> </w:t>
      </w:r>
      <w:r>
        <w:t>исследований».</w:t>
      </w:r>
    </w:p>
    <w:p w:rsidR="00C23A5A" w:rsidRDefault="00C301FD">
      <w:pPr>
        <w:pStyle w:val="2"/>
        <w:spacing w:before="110"/>
        <w:jc w:val="left"/>
      </w:pPr>
      <w:r>
        <w:t>Тема</w:t>
      </w:r>
      <w:r>
        <w:rPr>
          <w:spacing w:val="-9"/>
        </w:rPr>
        <w:t xml:space="preserve"> </w:t>
      </w:r>
      <w:r>
        <w:t>12.</w:t>
      </w:r>
      <w:r>
        <w:rPr>
          <w:spacing w:val="-1"/>
        </w:rPr>
        <w:t xml:space="preserve"> </w:t>
      </w:r>
      <w:r>
        <w:t>Закономерности</w:t>
      </w:r>
      <w:r>
        <w:rPr>
          <w:spacing w:val="-8"/>
        </w:rPr>
        <w:t xml:space="preserve"> </w:t>
      </w:r>
      <w:r>
        <w:t>наследственности</w:t>
      </w:r>
    </w:p>
    <w:p w:rsidR="00C23A5A" w:rsidRDefault="00C301FD">
      <w:pPr>
        <w:pStyle w:val="a3"/>
        <w:spacing w:before="38" w:line="264" w:lineRule="auto"/>
        <w:ind w:right="124" w:firstLine="569"/>
      </w:pPr>
      <w:r>
        <w:t>Моногибридное скрещивание. Первый закон Менделя – закон единообразия</w:t>
      </w:r>
      <w:r>
        <w:rPr>
          <w:spacing w:val="1"/>
        </w:rPr>
        <w:t xml:space="preserve"> </w:t>
      </w:r>
      <w:r>
        <w:t>гибридов первого поколения. Правило доминирования. Второй закон Менделя –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расщепления</w:t>
      </w:r>
      <w:r>
        <w:rPr>
          <w:spacing w:val="1"/>
        </w:rPr>
        <w:t xml:space="preserve"> </w:t>
      </w:r>
      <w:r>
        <w:t>признаков.</w:t>
      </w:r>
      <w:r>
        <w:rPr>
          <w:spacing w:val="1"/>
        </w:rPr>
        <w:t xml:space="preserve"> </w:t>
      </w:r>
      <w:r>
        <w:t>Цитологические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моногибридного</w:t>
      </w:r>
      <w:r>
        <w:rPr>
          <w:spacing w:val="1"/>
        </w:rPr>
        <w:t xml:space="preserve"> </w:t>
      </w:r>
      <w:r>
        <w:t>скрещивания.</w:t>
      </w:r>
      <w:r>
        <w:rPr>
          <w:spacing w:val="2"/>
        </w:rPr>
        <w:t xml:space="preserve"> </w:t>
      </w:r>
      <w:r>
        <w:t>Гипотеза</w:t>
      </w:r>
      <w:r>
        <w:rPr>
          <w:spacing w:val="-1"/>
        </w:rPr>
        <w:t xml:space="preserve"> </w:t>
      </w:r>
      <w:r>
        <w:t>чистоты</w:t>
      </w:r>
      <w:r>
        <w:rPr>
          <w:spacing w:val="-1"/>
        </w:rPr>
        <w:t xml:space="preserve"> </w:t>
      </w:r>
      <w:r>
        <w:t>гамет.</w:t>
      </w:r>
    </w:p>
    <w:p w:rsidR="00C23A5A" w:rsidRDefault="00C23A5A">
      <w:pPr>
        <w:spacing w:line="264" w:lineRule="auto"/>
        <w:sectPr w:rsidR="00C23A5A">
          <w:pgSz w:w="11910" w:h="16850"/>
          <w:pgMar w:top="1140" w:right="720" w:bottom="940" w:left="1020" w:header="710" w:footer="755" w:gutter="0"/>
          <w:cols w:space="720"/>
        </w:sectPr>
      </w:pPr>
    </w:p>
    <w:p w:rsidR="00C23A5A" w:rsidRDefault="00C301FD">
      <w:pPr>
        <w:pStyle w:val="a3"/>
        <w:spacing w:before="89"/>
        <w:ind w:left="680"/>
      </w:pPr>
      <w:r>
        <w:lastRenderedPageBreak/>
        <w:t>Анализирующее</w:t>
      </w:r>
      <w:r>
        <w:rPr>
          <w:spacing w:val="95"/>
        </w:rPr>
        <w:t xml:space="preserve"> </w:t>
      </w:r>
      <w:r>
        <w:t xml:space="preserve">скрещивание.  </w:t>
      </w:r>
      <w:r>
        <w:rPr>
          <w:spacing w:val="26"/>
        </w:rPr>
        <w:t xml:space="preserve"> </w:t>
      </w:r>
      <w:r>
        <w:t xml:space="preserve">Промежуточный  </w:t>
      </w:r>
      <w:r>
        <w:rPr>
          <w:spacing w:val="26"/>
        </w:rPr>
        <w:t xml:space="preserve"> </w:t>
      </w:r>
      <w:r>
        <w:t xml:space="preserve">характер  </w:t>
      </w:r>
      <w:r>
        <w:rPr>
          <w:spacing w:val="22"/>
        </w:rPr>
        <w:t xml:space="preserve"> </w:t>
      </w:r>
      <w:r>
        <w:t>наследования.</w:t>
      </w:r>
    </w:p>
    <w:p w:rsidR="00C23A5A" w:rsidRDefault="00C301FD">
      <w:pPr>
        <w:pStyle w:val="a3"/>
        <w:spacing w:before="25"/>
      </w:pPr>
      <w:r>
        <w:t>Расщепление</w:t>
      </w:r>
      <w:r>
        <w:rPr>
          <w:spacing w:val="-9"/>
        </w:rPr>
        <w:t xml:space="preserve"> </w:t>
      </w:r>
      <w:r>
        <w:t>признаков</w:t>
      </w:r>
      <w:r>
        <w:rPr>
          <w:spacing w:val="-9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неполном</w:t>
      </w:r>
      <w:r>
        <w:rPr>
          <w:spacing w:val="-5"/>
        </w:rPr>
        <w:t xml:space="preserve"> </w:t>
      </w:r>
      <w:r>
        <w:t>доминировании.</w:t>
      </w:r>
    </w:p>
    <w:p w:rsidR="00C23A5A" w:rsidRDefault="00C301FD">
      <w:pPr>
        <w:pStyle w:val="a3"/>
        <w:spacing w:before="31" w:line="256" w:lineRule="auto"/>
        <w:ind w:right="135" w:firstLine="569"/>
      </w:pPr>
      <w:proofErr w:type="spellStart"/>
      <w:r>
        <w:t>Дигибридное</w:t>
      </w:r>
      <w:proofErr w:type="spellEnd"/>
      <w:r>
        <w:rPr>
          <w:spacing w:val="1"/>
        </w:rPr>
        <w:t xml:space="preserve"> </w:t>
      </w:r>
      <w:r>
        <w:t>скрещивание.</w:t>
      </w:r>
      <w:r>
        <w:rPr>
          <w:spacing w:val="1"/>
        </w:rPr>
        <w:t xml:space="preserve"> </w:t>
      </w:r>
      <w:r>
        <w:t>Третий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Менделя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независимого</w:t>
      </w:r>
      <w:r>
        <w:rPr>
          <w:spacing w:val="1"/>
        </w:rPr>
        <w:t xml:space="preserve"> </w:t>
      </w:r>
      <w:r>
        <w:t>наследования</w:t>
      </w:r>
      <w:r>
        <w:rPr>
          <w:spacing w:val="-2"/>
        </w:rPr>
        <w:t xml:space="preserve"> </w:t>
      </w:r>
      <w:r>
        <w:t>признаков.</w:t>
      </w:r>
      <w:r>
        <w:rPr>
          <w:spacing w:val="6"/>
        </w:rPr>
        <w:t xml:space="preserve"> </w:t>
      </w:r>
      <w:r>
        <w:t>Цитологические</w:t>
      </w:r>
      <w:r>
        <w:rPr>
          <w:spacing w:val="-4"/>
        </w:rPr>
        <w:t xml:space="preserve"> </w:t>
      </w:r>
      <w:r>
        <w:t>основы</w:t>
      </w:r>
      <w:r>
        <w:rPr>
          <w:spacing w:val="-4"/>
        </w:rPr>
        <w:t xml:space="preserve"> </w:t>
      </w:r>
      <w:proofErr w:type="spellStart"/>
      <w:r>
        <w:t>дигибридного</w:t>
      </w:r>
      <w:proofErr w:type="spellEnd"/>
      <w:r>
        <w:rPr>
          <w:spacing w:val="-6"/>
        </w:rPr>
        <w:t xml:space="preserve"> </w:t>
      </w:r>
      <w:r>
        <w:t>скрещивания.</w:t>
      </w:r>
    </w:p>
    <w:p w:rsidR="00C23A5A" w:rsidRDefault="00C301FD">
      <w:pPr>
        <w:pStyle w:val="a3"/>
        <w:spacing w:before="2" w:line="259" w:lineRule="auto"/>
        <w:ind w:right="131" w:firstLine="569"/>
      </w:pPr>
      <w:r>
        <w:t>Сцепленное</w:t>
      </w:r>
      <w:r>
        <w:rPr>
          <w:spacing w:val="1"/>
        </w:rPr>
        <w:t xml:space="preserve"> </w:t>
      </w:r>
      <w:r>
        <w:t>наследование</w:t>
      </w:r>
      <w:r>
        <w:rPr>
          <w:spacing w:val="1"/>
        </w:rPr>
        <w:t xml:space="preserve"> </w:t>
      </w:r>
      <w:r>
        <w:t>признаков.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Моргана.</w:t>
      </w:r>
      <w:r>
        <w:rPr>
          <w:spacing w:val="1"/>
        </w:rPr>
        <w:t xml:space="preserve"> </w:t>
      </w:r>
      <w:r>
        <w:t>Сцепленное</w:t>
      </w:r>
      <w:r>
        <w:rPr>
          <w:spacing w:val="-67"/>
        </w:rPr>
        <w:t xml:space="preserve"> </w:t>
      </w:r>
      <w:r>
        <w:t>наследование генов, нарушение сцепления между генами. Хромосомная теория</w:t>
      </w:r>
      <w:r>
        <w:rPr>
          <w:spacing w:val="1"/>
        </w:rPr>
        <w:t xml:space="preserve"> </w:t>
      </w:r>
      <w:r>
        <w:t>наследственности.</w:t>
      </w:r>
    </w:p>
    <w:p w:rsidR="00C23A5A" w:rsidRDefault="00C301FD">
      <w:pPr>
        <w:pStyle w:val="a3"/>
        <w:spacing w:before="2" w:line="256" w:lineRule="auto"/>
        <w:ind w:right="134" w:firstLine="569"/>
      </w:pPr>
      <w:r>
        <w:t>Генетика</w:t>
      </w:r>
      <w:r>
        <w:rPr>
          <w:spacing w:val="1"/>
        </w:rPr>
        <w:t xml:space="preserve"> </w:t>
      </w:r>
      <w:r>
        <w:t>пола.</w:t>
      </w:r>
      <w:r>
        <w:rPr>
          <w:spacing w:val="1"/>
        </w:rPr>
        <w:t xml:space="preserve"> </w:t>
      </w:r>
      <w:r>
        <w:t>Хромосомный</w:t>
      </w:r>
      <w:r>
        <w:rPr>
          <w:spacing w:val="1"/>
        </w:rPr>
        <w:t xml:space="preserve"> </w:t>
      </w:r>
      <w:r>
        <w:t>механизм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пола.</w:t>
      </w:r>
      <w:r>
        <w:rPr>
          <w:spacing w:val="1"/>
        </w:rPr>
        <w:t xml:space="preserve"> </w:t>
      </w:r>
      <w:proofErr w:type="spellStart"/>
      <w:r>
        <w:t>Аутосомы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половые</w:t>
      </w:r>
      <w:r>
        <w:rPr>
          <w:spacing w:val="1"/>
        </w:rPr>
        <w:t xml:space="preserve"> </w:t>
      </w:r>
      <w:r>
        <w:t>хромосомы.</w:t>
      </w:r>
      <w:r>
        <w:rPr>
          <w:spacing w:val="1"/>
        </w:rPr>
        <w:t xml:space="preserve"> </w:t>
      </w:r>
      <w:proofErr w:type="spellStart"/>
      <w:r>
        <w:t>Гомогаметный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гетерогаметный</w:t>
      </w:r>
      <w:proofErr w:type="spellEnd"/>
      <w:r>
        <w:rPr>
          <w:spacing w:val="1"/>
        </w:rPr>
        <w:t xml:space="preserve"> </w:t>
      </w:r>
      <w:r>
        <w:t>пол.</w:t>
      </w:r>
      <w:r>
        <w:rPr>
          <w:spacing w:val="1"/>
        </w:rPr>
        <w:t xml:space="preserve"> </w:t>
      </w:r>
      <w:r>
        <w:t>Генетическая</w:t>
      </w:r>
      <w:r>
        <w:rPr>
          <w:spacing w:val="1"/>
        </w:rPr>
        <w:t xml:space="preserve"> </w:t>
      </w:r>
      <w:r>
        <w:t>структура</w:t>
      </w:r>
      <w:r>
        <w:rPr>
          <w:spacing w:val="-4"/>
        </w:rPr>
        <w:t xml:space="preserve"> </w:t>
      </w:r>
      <w:r>
        <w:t>половых</w:t>
      </w:r>
      <w:r>
        <w:rPr>
          <w:spacing w:val="-5"/>
        </w:rPr>
        <w:t xml:space="preserve"> </w:t>
      </w:r>
      <w:r>
        <w:t>хромосом. Наследование</w:t>
      </w:r>
      <w:r>
        <w:rPr>
          <w:spacing w:val="-3"/>
        </w:rPr>
        <w:t xml:space="preserve"> </w:t>
      </w:r>
      <w:r>
        <w:t>признаков, сцепленных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полом.</w:t>
      </w:r>
    </w:p>
    <w:p w:rsidR="00C23A5A" w:rsidRDefault="00C301FD">
      <w:pPr>
        <w:pStyle w:val="a3"/>
        <w:spacing w:before="10" w:line="256" w:lineRule="auto"/>
        <w:ind w:right="142" w:firstLine="569"/>
      </w:pPr>
      <w:r>
        <w:t>Генотип</w:t>
      </w:r>
      <w:r>
        <w:rPr>
          <w:spacing w:val="-11"/>
        </w:rPr>
        <w:t xml:space="preserve"> </w:t>
      </w:r>
      <w:r>
        <w:t>как</w:t>
      </w:r>
      <w:r>
        <w:rPr>
          <w:spacing w:val="-12"/>
        </w:rPr>
        <w:t xml:space="preserve"> </w:t>
      </w:r>
      <w:r>
        <w:t>целостная</w:t>
      </w:r>
      <w:r>
        <w:rPr>
          <w:spacing w:val="-11"/>
        </w:rPr>
        <w:t xml:space="preserve"> </w:t>
      </w:r>
      <w:r>
        <w:t>система.</w:t>
      </w:r>
      <w:r>
        <w:rPr>
          <w:spacing w:val="-11"/>
        </w:rPr>
        <w:t xml:space="preserve"> </w:t>
      </w:r>
      <w:r>
        <w:t>Плейотропия</w:t>
      </w:r>
      <w:r>
        <w:rPr>
          <w:spacing w:val="-5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множественное</w:t>
      </w:r>
      <w:r>
        <w:rPr>
          <w:spacing w:val="-14"/>
        </w:rPr>
        <w:t xml:space="preserve"> </w:t>
      </w:r>
      <w:r>
        <w:t>действие</w:t>
      </w:r>
      <w:r>
        <w:rPr>
          <w:spacing w:val="-15"/>
        </w:rPr>
        <w:t xml:space="preserve"> </w:t>
      </w:r>
      <w:r>
        <w:t>гена.</w:t>
      </w:r>
      <w:r>
        <w:rPr>
          <w:spacing w:val="-67"/>
        </w:rPr>
        <w:t xml:space="preserve"> </w:t>
      </w:r>
      <w:r>
        <w:t>Множественный</w:t>
      </w:r>
      <w:r>
        <w:rPr>
          <w:spacing w:val="1"/>
        </w:rPr>
        <w:t xml:space="preserve"> </w:t>
      </w:r>
      <w:r>
        <w:t>аллелизм.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неаллельных</w:t>
      </w:r>
      <w:r>
        <w:rPr>
          <w:spacing w:val="1"/>
        </w:rPr>
        <w:t xml:space="preserve"> </w:t>
      </w:r>
      <w:r>
        <w:t>генов.</w:t>
      </w:r>
      <w:r>
        <w:rPr>
          <w:spacing w:val="1"/>
        </w:rPr>
        <w:t xml:space="preserve"> </w:t>
      </w:r>
      <w:proofErr w:type="spellStart"/>
      <w:r>
        <w:t>Комплементарность</w:t>
      </w:r>
      <w:proofErr w:type="spellEnd"/>
      <w:r>
        <w:t>.</w:t>
      </w:r>
      <w:r>
        <w:rPr>
          <w:spacing w:val="2"/>
        </w:rPr>
        <w:t xml:space="preserve"> </w:t>
      </w:r>
      <w:proofErr w:type="spellStart"/>
      <w:r>
        <w:t>Эпистаз</w:t>
      </w:r>
      <w:proofErr w:type="spellEnd"/>
      <w:r>
        <w:t>.</w:t>
      </w:r>
      <w:r>
        <w:rPr>
          <w:spacing w:val="3"/>
        </w:rPr>
        <w:t xml:space="preserve"> </w:t>
      </w:r>
      <w:r>
        <w:t>Полимерия.</w:t>
      </w:r>
    </w:p>
    <w:p w:rsidR="00C23A5A" w:rsidRDefault="00C301FD">
      <w:pPr>
        <w:pStyle w:val="a3"/>
        <w:spacing w:before="4" w:line="261" w:lineRule="auto"/>
        <w:ind w:right="138" w:firstLine="569"/>
      </w:pPr>
      <w:r>
        <w:t>Генетический контроль развития растений, животных и человека, а также</w:t>
      </w:r>
      <w:r>
        <w:rPr>
          <w:spacing w:val="1"/>
        </w:rPr>
        <w:t xml:space="preserve"> </w:t>
      </w:r>
      <w:r>
        <w:t>физиологических процессов, поведения и когнитивных функций. Генетические</w:t>
      </w:r>
      <w:r>
        <w:rPr>
          <w:spacing w:val="1"/>
        </w:rPr>
        <w:t xml:space="preserve"> </w:t>
      </w:r>
      <w:r>
        <w:t>механизмы</w:t>
      </w:r>
      <w:r>
        <w:rPr>
          <w:spacing w:val="39"/>
        </w:rPr>
        <w:t xml:space="preserve"> </w:t>
      </w:r>
      <w:proofErr w:type="spellStart"/>
      <w:r>
        <w:t>симбиогенеза</w:t>
      </w:r>
      <w:proofErr w:type="spellEnd"/>
      <w:r>
        <w:t>,</w:t>
      </w:r>
      <w:r>
        <w:rPr>
          <w:spacing w:val="42"/>
        </w:rPr>
        <w:t xml:space="preserve"> </w:t>
      </w:r>
      <w:r>
        <w:t>механизмы</w:t>
      </w:r>
      <w:r>
        <w:rPr>
          <w:spacing w:val="46"/>
        </w:rPr>
        <w:t xml:space="preserve"> </w:t>
      </w:r>
      <w:r>
        <w:t>взаимодействия</w:t>
      </w:r>
      <w:r>
        <w:rPr>
          <w:spacing w:val="41"/>
        </w:rPr>
        <w:t xml:space="preserve"> </w:t>
      </w:r>
      <w:r>
        <w:t>«хозяин</w:t>
      </w:r>
      <w:r>
        <w:rPr>
          <w:spacing w:val="54"/>
        </w:rPr>
        <w:t xml:space="preserve"> </w:t>
      </w:r>
      <w:r>
        <w:t>–</w:t>
      </w:r>
      <w:r>
        <w:rPr>
          <w:spacing w:val="44"/>
        </w:rPr>
        <w:t xml:space="preserve"> </w:t>
      </w:r>
      <w:r>
        <w:t>паразит»</w:t>
      </w:r>
      <w:r>
        <w:rPr>
          <w:spacing w:val="44"/>
        </w:rPr>
        <w:t xml:space="preserve"> </w:t>
      </w:r>
      <w:r>
        <w:t>и</w:t>
      </w:r>
    </w:p>
    <w:p w:rsidR="00C23A5A" w:rsidRDefault="00C301FD">
      <w:pPr>
        <w:pStyle w:val="a3"/>
        <w:spacing w:line="259" w:lineRule="auto"/>
        <w:ind w:right="137"/>
      </w:pPr>
      <w:r>
        <w:t>«хозяин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proofErr w:type="spellStart"/>
      <w:r>
        <w:t>микробиом</w:t>
      </w:r>
      <w:proofErr w:type="spellEnd"/>
      <w:r>
        <w:t>».</w:t>
      </w:r>
      <w:r>
        <w:rPr>
          <w:spacing w:val="1"/>
        </w:rPr>
        <w:t xml:space="preserve"> </w:t>
      </w:r>
      <w:r>
        <w:t>Генетические</w:t>
      </w:r>
      <w:r>
        <w:rPr>
          <w:spacing w:val="1"/>
        </w:rPr>
        <w:t xml:space="preserve"> </w:t>
      </w:r>
      <w:r>
        <w:t>аспекты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наследственной информации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поколениях</w:t>
      </w:r>
      <w:r>
        <w:rPr>
          <w:spacing w:val="-3"/>
        </w:rPr>
        <w:t xml:space="preserve"> </w:t>
      </w:r>
      <w:r>
        <w:t>клеток</w:t>
      </w:r>
      <w:r>
        <w:rPr>
          <w:spacing w:val="1"/>
        </w:rPr>
        <w:t xml:space="preserve"> </w:t>
      </w:r>
      <w:r>
        <w:t>и организмов.</w:t>
      </w:r>
    </w:p>
    <w:p w:rsidR="00C23A5A" w:rsidRDefault="00C301FD">
      <w:pPr>
        <w:pStyle w:val="a3"/>
        <w:ind w:left="680"/>
        <w:jc w:val="left"/>
      </w:pPr>
      <w:r>
        <w:rPr>
          <w:u w:val="single"/>
        </w:rPr>
        <w:t>Демонстрации</w:t>
      </w:r>
    </w:p>
    <w:p w:rsidR="00C23A5A" w:rsidRDefault="00C301FD">
      <w:pPr>
        <w:pStyle w:val="a3"/>
        <w:spacing w:before="18"/>
        <w:ind w:left="680"/>
        <w:jc w:val="left"/>
      </w:pPr>
      <w:r>
        <w:t>Портреты:</w:t>
      </w:r>
      <w:r>
        <w:rPr>
          <w:spacing w:val="-1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Мендель,</w:t>
      </w:r>
      <w:r>
        <w:rPr>
          <w:spacing w:val="-8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Морган.</w:t>
      </w:r>
    </w:p>
    <w:p w:rsidR="00C23A5A" w:rsidRDefault="00C301FD">
      <w:pPr>
        <w:pStyle w:val="a3"/>
        <w:spacing w:before="24" w:line="264" w:lineRule="auto"/>
        <w:ind w:right="142" w:firstLine="569"/>
      </w:pPr>
      <w:r>
        <w:t>Таблицы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схемы:</w:t>
      </w:r>
      <w:r>
        <w:rPr>
          <w:spacing w:val="1"/>
        </w:rPr>
        <w:t xml:space="preserve"> </w:t>
      </w:r>
      <w:r>
        <w:t>«Первый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законы</w:t>
      </w:r>
      <w:r>
        <w:rPr>
          <w:spacing w:val="1"/>
        </w:rPr>
        <w:t xml:space="preserve"> </w:t>
      </w:r>
      <w:r>
        <w:t>Менделя»,</w:t>
      </w:r>
      <w:r>
        <w:rPr>
          <w:spacing w:val="1"/>
        </w:rPr>
        <w:t xml:space="preserve"> </w:t>
      </w:r>
      <w:r>
        <w:t>«Третий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Менделя»,</w:t>
      </w:r>
      <w:r>
        <w:rPr>
          <w:spacing w:val="53"/>
        </w:rPr>
        <w:t xml:space="preserve"> </w:t>
      </w:r>
      <w:r>
        <w:t>«Анализирующее</w:t>
      </w:r>
      <w:r>
        <w:rPr>
          <w:spacing w:val="50"/>
        </w:rPr>
        <w:t xml:space="preserve"> </w:t>
      </w:r>
      <w:r>
        <w:t>скрещивание»,</w:t>
      </w:r>
      <w:r>
        <w:rPr>
          <w:spacing w:val="53"/>
        </w:rPr>
        <w:t xml:space="preserve"> </w:t>
      </w:r>
      <w:r>
        <w:t>«Неполное</w:t>
      </w:r>
      <w:r>
        <w:rPr>
          <w:spacing w:val="50"/>
        </w:rPr>
        <w:t xml:space="preserve"> </w:t>
      </w:r>
      <w:r>
        <w:t>доминирование»,</w:t>
      </w:r>
    </w:p>
    <w:p w:rsidR="00C23A5A" w:rsidRDefault="00C301FD">
      <w:pPr>
        <w:pStyle w:val="a3"/>
        <w:spacing w:line="256" w:lineRule="auto"/>
        <w:ind w:right="150"/>
      </w:pPr>
      <w:r>
        <w:t>«Сцепленное наследование признаков у дрозофилы», «Генетика пола», «Кариотип</w:t>
      </w:r>
      <w:r>
        <w:rPr>
          <w:spacing w:val="-68"/>
        </w:rPr>
        <w:t xml:space="preserve"> </w:t>
      </w:r>
      <w:r>
        <w:t>человека»,</w:t>
      </w:r>
      <w:r>
        <w:rPr>
          <w:spacing w:val="1"/>
        </w:rPr>
        <w:t xml:space="preserve"> </w:t>
      </w:r>
      <w:r>
        <w:t>«Кариотип</w:t>
      </w:r>
      <w:r>
        <w:rPr>
          <w:spacing w:val="1"/>
        </w:rPr>
        <w:t xml:space="preserve"> </w:t>
      </w:r>
      <w:r>
        <w:t>дрозофилы»,</w:t>
      </w:r>
      <w:r>
        <w:rPr>
          <w:spacing w:val="1"/>
        </w:rPr>
        <w:t xml:space="preserve"> </w:t>
      </w:r>
      <w:r>
        <w:t>«Кариотип</w:t>
      </w:r>
      <w:r>
        <w:rPr>
          <w:spacing w:val="1"/>
        </w:rPr>
        <w:t xml:space="preserve"> </w:t>
      </w:r>
      <w:r>
        <w:t>птицы»,</w:t>
      </w:r>
      <w:r>
        <w:rPr>
          <w:spacing w:val="1"/>
        </w:rPr>
        <w:t xml:space="preserve"> </w:t>
      </w:r>
      <w:r>
        <w:t>«Множественный</w:t>
      </w:r>
      <w:r>
        <w:rPr>
          <w:spacing w:val="1"/>
        </w:rPr>
        <w:t xml:space="preserve"> </w:t>
      </w:r>
      <w:r>
        <w:t>аллелизм»,</w:t>
      </w:r>
      <w:r>
        <w:rPr>
          <w:spacing w:val="2"/>
        </w:rPr>
        <w:t xml:space="preserve"> </w:t>
      </w:r>
      <w:r>
        <w:t>«Взаимодействие</w:t>
      </w:r>
      <w:r>
        <w:rPr>
          <w:spacing w:val="-1"/>
        </w:rPr>
        <w:t xml:space="preserve"> </w:t>
      </w:r>
      <w:r>
        <w:t>генов».</w:t>
      </w:r>
    </w:p>
    <w:p w:rsidR="00C23A5A" w:rsidRDefault="00C301FD">
      <w:pPr>
        <w:pStyle w:val="a3"/>
        <w:spacing w:before="2" w:line="256" w:lineRule="auto"/>
        <w:ind w:right="135" w:firstLine="569"/>
      </w:pPr>
      <w:r>
        <w:rPr>
          <w:u w:val="single"/>
        </w:rPr>
        <w:t>Оборудование</w:t>
      </w:r>
      <w:r>
        <w:t>: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демонстрации</w:t>
      </w:r>
      <w:r>
        <w:rPr>
          <w:spacing w:val="1"/>
        </w:rPr>
        <w:t xml:space="preserve"> </w:t>
      </w:r>
      <w:r>
        <w:t>законов</w:t>
      </w:r>
      <w:r>
        <w:rPr>
          <w:spacing w:val="1"/>
        </w:rPr>
        <w:t xml:space="preserve"> </w:t>
      </w:r>
      <w:r>
        <w:t>единообразия</w:t>
      </w:r>
      <w:r>
        <w:rPr>
          <w:spacing w:val="1"/>
        </w:rPr>
        <w:t xml:space="preserve"> </w:t>
      </w:r>
      <w:r>
        <w:t>гибридов</w:t>
      </w:r>
      <w:r>
        <w:rPr>
          <w:spacing w:val="-67"/>
        </w:rPr>
        <w:t xml:space="preserve"> </w:t>
      </w:r>
      <w:r>
        <w:t>первого поколения и расщепления признаков, модель для демонстрации закона</w:t>
      </w:r>
      <w:r>
        <w:rPr>
          <w:spacing w:val="1"/>
        </w:rPr>
        <w:t xml:space="preserve"> </w:t>
      </w:r>
      <w:r>
        <w:t>независимого</w:t>
      </w:r>
      <w:r>
        <w:rPr>
          <w:spacing w:val="1"/>
        </w:rPr>
        <w:t xml:space="preserve"> </w:t>
      </w:r>
      <w:r>
        <w:t>наследования</w:t>
      </w:r>
      <w:r>
        <w:rPr>
          <w:spacing w:val="1"/>
        </w:rPr>
        <w:t xml:space="preserve"> </w:t>
      </w:r>
      <w:r>
        <w:t>признаков,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демонстрации</w:t>
      </w:r>
      <w:r>
        <w:rPr>
          <w:spacing w:val="1"/>
        </w:rPr>
        <w:t xml:space="preserve"> </w:t>
      </w:r>
      <w:r>
        <w:t>сцепленного</w:t>
      </w:r>
      <w:r>
        <w:rPr>
          <w:spacing w:val="-67"/>
        </w:rPr>
        <w:t xml:space="preserve"> </w:t>
      </w:r>
      <w:r>
        <w:t>наследования</w:t>
      </w:r>
      <w:r>
        <w:rPr>
          <w:spacing w:val="-3"/>
        </w:rPr>
        <w:t xml:space="preserve"> </w:t>
      </w:r>
      <w:r>
        <w:t>признаков,</w:t>
      </w:r>
      <w:r>
        <w:rPr>
          <w:spacing w:val="-1"/>
        </w:rPr>
        <w:t xml:space="preserve"> </w:t>
      </w:r>
      <w:r>
        <w:t>световой</w:t>
      </w:r>
      <w:r>
        <w:rPr>
          <w:spacing w:val="-2"/>
        </w:rPr>
        <w:t xml:space="preserve"> </w:t>
      </w:r>
      <w:r>
        <w:t>микроскоп,</w:t>
      </w:r>
      <w:r>
        <w:rPr>
          <w:spacing w:val="-1"/>
        </w:rPr>
        <w:t xml:space="preserve"> </w:t>
      </w:r>
      <w:r>
        <w:t>микропрепарат:</w:t>
      </w:r>
      <w:r>
        <w:rPr>
          <w:spacing w:val="-2"/>
        </w:rPr>
        <w:t xml:space="preserve"> </w:t>
      </w:r>
      <w:r>
        <w:t>«Дрозофила».</w:t>
      </w:r>
    </w:p>
    <w:p w:rsidR="00C23A5A" w:rsidRDefault="00C301FD">
      <w:pPr>
        <w:pStyle w:val="a3"/>
        <w:spacing w:before="12" w:line="256" w:lineRule="auto"/>
        <w:ind w:right="137" w:firstLine="569"/>
      </w:pPr>
      <w:r>
        <w:rPr>
          <w:u w:val="single"/>
        </w:rPr>
        <w:t>Практическая</w:t>
      </w:r>
      <w:r>
        <w:rPr>
          <w:spacing w:val="50"/>
          <w:u w:val="single"/>
        </w:rPr>
        <w:t xml:space="preserve"> </w:t>
      </w:r>
      <w:r>
        <w:rPr>
          <w:u w:val="single"/>
        </w:rPr>
        <w:t>работа</w:t>
      </w:r>
      <w:r>
        <w:rPr>
          <w:spacing w:val="57"/>
        </w:rPr>
        <w:t xml:space="preserve"> </w:t>
      </w:r>
      <w:r>
        <w:t>«Изучение</w:t>
      </w:r>
      <w:r>
        <w:rPr>
          <w:spacing w:val="49"/>
        </w:rPr>
        <w:t xml:space="preserve"> </w:t>
      </w:r>
      <w:r>
        <w:t>результатов</w:t>
      </w:r>
      <w:r>
        <w:rPr>
          <w:spacing w:val="48"/>
        </w:rPr>
        <w:t xml:space="preserve"> </w:t>
      </w:r>
      <w:r>
        <w:t>моногибридного</w:t>
      </w:r>
      <w:r>
        <w:rPr>
          <w:spacing w:val="47"/>
        </w:rPr>
        <w:t xml:space="preserve"> </w:t>
      </w:r>
      <w:r>
        <w:t>скрещивания</w:t>
      </w:r>
      <w:r>
        <w:rPr>
          <w:spacing w:val="-68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дрозофилы».</w:t>
      </w:r>
    </w:p>
    <w:p w:rsidR="00C23A5A" w:rsidRDefault="00C301FD">
      <w:pPr>
        <w:pStyle w:val="a3"/>
        <w:spacing w:before="2" w:line="259" w:lineRule="auto"/>
        <w:ind w:right="146" w:firstLine="569"/>
      </w:pPr>
      <w:r>
        <w:rPr>
          <w:u w:val="single"/>
        </w:rPr>
        <w:t>Практическая</w:t>
      </w:r>
      <w:r>
        <w:rPr>
          <w:spacing w:val="44"/>
          <w:u w:val="single"/>
        </w:rPr>
        <w:t xml:space="preserve"> </w:t>
      </w:r>
      <w:r>
        <w:rPr>
          <w:u w:val="single"/>
        </w:rPr>
        <w:t>работа</w:t>
      </w:r>
      <w:r>
        <w:rPr>
          <w:spacing w:val="113"/>
        </w:rPr>
        <w:t xml:space="preserve"> </w:t>
      </w:r>
      <w:r>
        <w:t>«Изучение</w:t>
      </w:r>
      <w:r>
        <w:rPr>
          <w:spacing w:val="111"/>
        </w:rPr>
        <w:t xml:space="preserve"> </w:t>
      </w:r>
      <w:r>
        <w:t>результатов</w:t>
      </w:r>
      <w:r>
        <w:rPr>
          <w:spacing w:val="110"/>
        </w:rPr>
        <w:t xml:space="preserve"> </w:t>
      </w:r>
      <w:proofErr w:type="spellStart"/>
      <w:r>
        <w:t>дигибридного</w:t>
      </w:r>
      <w:proofErr w:type="spellEnd"/>
      <w:r>
        <w:rPr>
          <w:spacing w:val="110"/>
        </w:rPr>
        <w:t xml:space="preserve"> </w:t>
      </w:r>
      <w:r>
        <w:t>скрещивания</w:t>
      </w:r>
      <w:r>
        <w:rPr>
          <w:spacing w:val="-68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дрозофилы».</w:t>
      </w:r>
    </w:p>
    <w:p w:rsidR="00C23A5A" w:rsidRDefault="00C301FD">
      <w:pPr>
        <w:pStyle w:val="2"/>
        <w:spacing w:before="119"/>
      </w:pPr>
      <w:r>
        <w:t>Тема</w:t>
      </w:r>
      <w:r>
        <w:rPr>
          <w:spacing w:val="-9"/>
        </w:rPr>
        <w:t xml:space="preserve"> </w:t>
      </w:r>
      <w:r>
        <w:t>13.</w:t>
      </w:r>
      <w:r>
        <w:rPr>
          <w:spacing w:val="-1"/>
        </w:rPr>
        <w:t xml:space="preserve"> </w:t>
      </w:r>
      <w:r>
        <w:t>Закономерности</w:t>
      </w:r>
      <w:r>
        <w:rPr>
          <w:spacing w:val="-8"/>
        </w:rPr>
        <w:t xml:space="preserve"> </w:t>
      </w:r>
      <w:r>
        <w:t>изменчивости</w:t>
      </w:r>
    </w:p>
    <w:p w:rsidR="00C23A5A" w:rsidRDefault="00C301FD">
      <w:pPr>
        <w:pStyle w:val="a3"/>
        <w:spacing w:before="31" w:line="256" w:lineRule="auto"/>
        <w:ind w:right="137" w:firstLine="569"/>
      </w:pPr>
      <w:r>
        <w:t>Взаимодействие</w:t>
      </w:r>
      <w:r>
        <w:rPr>
          <w:spacing w:val="1"/>
        </w:rPr>
        <w:t xml:space="preserve"> </w:t>
      </w:r>
      <w:r>
        <w:t>генотипа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фенотипа.</w:t>
      </w:r>
      <w:r>
        <w:rPr>
          <w:spacing w:val="1"/>
        </w:rPr>
        <w:t xml:space="preserve"> </w:t>
      </w:r>
      <w:r>
        <w:t>Изменчивость</w:t>
      </w:r>
      <w:r>
        <w:rPr>
          <w:spacing w:val="1"/>
        </w:rPr>
        <w:t xml:space="preserve"> </w:t>
      </w:r>
      <w:r>
        <w:t>признаков.</w:t>
      </w:r>
      <w:r>
        <w:rPr>
          <w:spacing w:val="1"/>
        </w:rPr>
        <w:t xml:space="preserve"> </w:t>
      </w:r>
      <w:r>
        <w:t>Качественные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количественные</w:t>
      </w:r>
      <w:r>
        <w:rPr>
          <w:spacing w:val="1"/>
        </w:rPr>
        <w:t xml:space="preserve"> </w:t>
      </w:r>
      <w:r>
        <w:t>признаки.</w:t>
      </w:r>
      <w:r>
        <w:rPr>
          <w:spacing w:val="1"/>
        </w:rPr>
        <w:t xml:space="preserve"> </w:t>
      </w:r>
      <w:r>
        <w:t>Виды</w:t>
      </w:r>
      <w:r>
        <w:rPr>
          <w:spacing w:val="-67"/>
        </w:rPr>
        <w:t xml:space="preserve"> </w:t>
      </w:r>
      <w:r>
        <w:t>изменчивости:</w:t>
      </w:r>
      <w:r>
        <w:rPr>
          <w:spacing w:val="2"/>
        </w:rPr>
        <w:t xml:space="preserve"> </w:t>
      </w:r>
      <w:r>
        <w:t>ненаследственная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наследственная.</w:t>
      </w:r>
    </w:p>
    <w:p w:rsidR="00C23A5A" w:rsidRDefault="00C301FD">
      <w:pPr>
        <w:pStyle w:val="a3"/>
        <w:spacing w:before="3" w:line="259" w:lineRule="auto"/>
        <w:ind w:right="137" w:firstLine="569"/>
      </w:pPr>
      <w:proofErr w:type="spellStart"/>
      <w:r>
        <w:t>Модификационная</w:t>
      </w:r>
      <w:proofErr w:type="spellEnd"/>
      <w:r>
        <w:rPr>
          <w:spacing w:val="1"/>
        </w:rPr>
        <w:t xml:space="preserve"> </w:t>
      </w:r>
      <w:r>
        <w:t>изменчивость.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proofErr w:type="spellStart"/>
      <w:r>
        <w:t>модификационной</w:t>
      </w:r>
      <w:proofErr w:type="spellEnd"/>
      <w:r>
        <w:rPr>
          <w:spacing w:val="59"/>
        </w:rPr>
        <w:t xml:space="preserve"> </w:t>
      </w:r>
      <w:r>
        <w:t>изменчивости.</w:t>
      </w:r>
      <w:r>
        <w:rPr>
          <w:spacing w:val="61"/>
        </w:rPr>
        <w:t xml:space="preserve"> </w:t>
      </w:r>
      <w:r>
        <w:t>Норма</w:t>
      </w:r>
      <w:r>
        <w:rPr>
          <w:spacing w:val="58"/>
        </w:rPr>
        <w:t xml:space="preserve"> </w:t>
      </w:r>
      <w:r>
        <w:t>реакции</w:t>
      </w:r>
      <w:r>
        <w:rPr>
          <w:spacing w:val="59"/>
        </w:rPr>
        <w:t xml:space="preserve"> </w:t>
      </w:r>
      <w:r>
        <w:t>признака.</w:t>
      </w:r>
      <w:r>
        <w:rPr>
          <w:spacing w:val="61"/>
        </w:rPr>
        <w:t xml:space="preserve"> </w:t>
      </w:r>
      <w:r>
        <w:t>Вариационный</w:t>
      </w:r>
      <w:r>
        <w:rPr>
          <w:spacing w:val="59"/>
        </w:rPr>
        <w:t xml:space="preserve"> </w:t>
      </w:r>
      <w:r>
        <w:t>ряд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вариационная</w:t>
      </w:r>
      <w:r>
        <w:rPr>
          <w:spacing w:val="1"/>
        </w:rPr>
        <w:t xml:space="preserve"> </w:t>
      </w:r>
      <w:r>
        <w:t>кривая</w:t>
      </w:r>
      <w:r>
        <w:rPr>
          <w:spacing w:val="1"/>
        </w:rPr>
        <w:t xml:space="preserve"> </w:t>
      </w:r>
      <w:r>
        <w:t>(В.</w:t>
      </w:r>
      <w:r>
        <w:rPr>
          <w:spacing w:val="1"/>
        </w:rPr>
        <w:t xml:space="preserve"> </w:t>
      </w:r>
      <w:proofErr w:type="spellStart"/>
      <w:r>
        <w:t>Иоганнсен</w:t>
      </w:r>
      <w:proofErr w:type="spellEnd"/>
      <w:r>
        <w:t>).</w:t>
      </w:r>
      <w:r>
        <w:rPr>
          <w:spacing w:val="1"/>
        </w:rPr>
        <w:t xml:space="preserve"> </w:t>
      </w:r>
      <w:r>
        <w:t>Свойства</w:t>
      </w:r>
      <w:r>
        <w:rPr>
          <w:spacing w:val="71"/>
        </w:rPr>
        <w:t xml:space="preserve"> </w:t>
      </w:r>
      <w:proofErr w:type="spellStart"/>
      <w:r>
        <w:t>модификационной</w:t>
      </w:r>
      <w:proofErr w:type="spellEnd"/>
      <w:r>
        <w:rPr>
          <w:spacing w:val="-67"/>
        </w:rPr>
        <w:t xml:space="preserve"> </w:t>
      </w:r>
      <w:r>
        <w:t>изменчивости.</w:t>
      </w:r>
    </w:p>
    <w:p w:rsidR="00C23A5A" w:rsidRDefault="00C23A5A">
      <w:pPr>
        <w:spacing w:line="259" w:lineRule="auto"/>
        <w:sectPr w:rsidR="00C23A5A">
          <w:pgSz w:w="11910" w:h="16850"/>
          <w:pgMar w:top="1140" w:right="720" w:bottom="940" w:left="1020" w:header="710" w:footer="755" w:gutter="0"/>
          <w:cols w:space="720"/>
        </w:sectPr>
      </w:pPr>
    </w:p>
    <w:p w:rsidR="00C23A5A" w:rsidRDefault="00C301FD">
      <w:pPr>
        <w:pStyle w:val="a3"/>
        <w:spacing w:before="89" w:line="252" w:lineRule="auto"/>
        <w:ind w:right="132" w:firstLine="569"/>
      </w:pPr>
      <w:r>
        <w:rPr>
          <w:spacing w:val="-1"/>
        </w:rPr>
        <w:lastRenderedPageBreak/>
        <w:t>Генотипическая</w:t>
      </w:r>
      <w:r>
        <w:rPr>
          <w:spacing w:val="-12"/>
        </w:rPr>
        <w:t xml:space="preserve"> </w:t>
      </w:r>
      <w:r>
        <w:rPr>
          <w:spacing w:val="-1"/>
        </w:rPr>
        <w:t>изменчивость.</w:t>
      </w:r>
      <w:r>
        <w:rPr>
          <w:spacing w:val="-11"/>
        </w:rPr>
        <w:t xml:space="preserve"> </w:t>
      </w:r>
      <w:r>
        <w:rPr>
          <w:spacing w:val="-1"/>
        </w:rPr>
        <w:t>Свойства</w:t>
      </w:r>
      <w:r>
        <w:rPr>
          <w:spacing w:val="-14"/>
        </w:rPr>
        <w:t xml:space="preserve"> </w:t>
      </w:r>
      <w:r>
        <w:rPr>
          <w:spacing w:val="-1"/>
        </w:rPr>
        <w:t>генотипической</w:t>
      </w:r>
      <w:r>
        <w:rPr>
          <w:spacing w:val="-11"/>
        </w:rPr>
        <w:t xml:space="preserve"> </w:t>
      </w:r>
      <w:r>
        <w:t>изменчивости.</w:t>
      </w:r>
      <w:r>
        <w:rPr>
          <w:spacing w:val="-10"/>
        </w:rPr>
        <w:t xml:space="preserve"> </w:t>
      </w:r>
      <w:r>
        <w:t>Виды</w:t>
      </w:r>
      <w:r>
        <w:rPr>
          <w:spacing w:val="-68"/>
        </w:rPr>
        <w:t xml:space="preserve"> </w:t>
      </w:r>
      <w:r>
        <w:t>генотипической</w:t>
      </w:r>
      <w:r>
        <w:rPr>
          <w:spacing w:val="1"/>
        </w:rPr>
        <w:t xml:space="preserve"> </w:t>
      </w:r>
      <w:r>
        <w:t>изменчивости:</w:t>
      </w:r>
      <w:r>
        <w:rPr>
          <w:spacing w:val="2"/>
        </w:rPr>
        <w:t xml:space="preserve"> </w:t>
      </w:r>
      <w:r>
        <w:t>комбинативная,</w:t>
      </w:r>
      <w:r>
        <w:rPr>
          <w:spacing w:val="-5"/>
        </w:rPr>
        <w:t xml:space="preserve"> </w:t>
      </w:r>
      <w:r>
        <w:t>мутационная.</w:t>
      </w:r>
    </w:p>
    <w:p w:rsidR="00C23A5A" w:rsidRDefault="00C301FD">
      <w:pPr>
        <w:pStyle w:val="a3"/>
        <w:spacing w:before="9" w:line="252" w:lineRule="auto"/>
        <w:ind w:right="133" w:firstLine="569"/>
      </w:pPr>
      <w:r>
        <w:t>Комбинативная</w:t>
      </w:r>
      <w:r>
        <w:rPr>
          <w:spacing w:val="1"/>
        </w:rPr>
        <w:t xml:space="preserve"> </w:t>
      </w:r>
      <w:r>
        <w:t>изменчивость.</w:t>
      </w:r>
      <w:r>
        <w:rPr>
          <w:spacing w:val="1"/>
        </w:rPr>
        <w:t xml:space="preserve"> </w:t>
      </w:r>
      <w:r>
        <w:t>Мейоз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половой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комбинативной</w:t>
      </w:r>
      <w:r>
        <w:rPr>
          <w:spacing w:val="1"/>
        </w:rPr>
        <w:t xml:space="preserve"> </w:t>
      </w:r>
      <w:r>
        <w:t>изменчивости.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комбинативной</w:t>
      </w:r>
      <w:r>
        <w:rPr>
          <w:spacing w:val="1"/>
        </w:rPr>
        <w:t xml:space="preserve"> </w:t>
      </w:r>
      <w:r>
        <w:t>изменчивости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генетического</w:t>
      </w:r>
      <w:r>
        <w:rPr>
          <w:spacing w:val="-4"/>
        </w:rPr>
        <w:t xml:space="preserve"> </w:t>
      </w:r>
      <w:r>
        <w:t>разнообразия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пределах</w:t>
      </w:r>
      <w:r>
        <w:rPr>
          <w:spacing w:val="-4"/>
        </w:rPr>
        <w:t xml:space="preserve"> </w:t>
      </w:r>
      <w:r>
        <w:t>одного</w:t>
      </w:r>
      <w:r>
        <w:rPr>
          <w:spacing w:val="-3"/>
        </w:rPr>
        <w:t xml:space="preserve"> </w:t>
      </w:r>
      <w:r>
        <w:t>вида.</w:t>
      </w:r>
    </w:p>
    <w:p w:rsidR="00C23A5A" w:rsidRDefault="00C301FD">
      <w:pPr>
        <w:pStyle w:val="a3"/>
        <w:spacing w:before="9" w:line="254" w:lineRule="auto"/>
        <w:ind w:right="138" w:firstLine="569"/>
      </w:pPr>
      <w:r>
        <w:t>Мутационная</w:t>
      </w:r>
      <w:r>
        <w:rPr>
          <w:spacing w:val="-13"/>
        </w:rPr>
        <w:t xml:space="preserve"> </w:t>
      </w:r>
      <w:r>
        <w:t>изменчивость.</w:t>
      </w:r>
      <w:r>
        <w:rPr>
          <w:spacing w:val="-11"/>
        </w:rPr>
        <w:t xml:space="preserve"> </w:t>
      </w:r>
      <w:r>
        <w:t>Виды</w:t>
      </w:r>
      <w:r>
        <w:rPr>
          <w:spacing w:val="-15"/>
        </w:rPr>
        <w:t xml:space="preserve"> </w:t>
      </w:r>
      <w:r>
        <w:t>мутаций:</w:t>
      </w:r>
      <w:r>
        <w:rPr>
          <w:spacing w:val="-12"/>
        </w:rPr>
        <w:t xml:space="preserve"> </w:t>
      </w:r>
      <w:r>
        <w:t>генные,</w:t>
      </w:r>
      <w:r>
        <w:rPr>
          <w:spacing w:val="-11"/>
        </w:rPr>
        <w:t xml:space="preserve"> </w:t>
      </w:r>
      <w:r>
        <w:t>хромосомные,</w:t>
      </w:r>
      <w:r>
        <w:rPr>
          <w:spacing w:val="-12"/>
        </w:rPr>
        <w:t xml:space="preserve"> </w:t>
      </w:r>
      <w:r>
        <w:t>геномные.</w:t>
      </w:r>
      <w:r>
        <w:rPr>
          <w:spacing w:val="-68"/>
        </w:rPr>
        <w:t xml:space="preserve"> </w:t>
      </w:r>
      <w:r>
        <w:rPr>
          <w:spacing w:val="-1"/>
        </w:rPr>
        <w:t>Спонтанные</w:t>
      </w:r>
      <w:r>
        <w:rPr>
          <w:spacing w:val="-14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индуцированные</w:t>
      </w:r>
      <w:r>
        <w:rPr>
          <w:spacing w:val="-13"/>
        </w:rPr>
        <w:t xml:space="preserve"> </w:t>
      </w:r>
      <w:r>
        <w:t>мутации.</w:t>
      </w:r>
      <w:r>
        <w:rPr>
          <w:spacing w:val="-10"/>
        </w:rPr>
        <w:t xml:space="preserve"> </w:t>
      </w:r>
      <w:r>
        <w:t>Ядерные</w:t>
      </w:r>
      <w:r>
        <w:rPr>
          <w:spacing w:val="-14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цитоплазматические</w:t>
      </w:r>
      <w:r>
        <w:rPr>
          <w:spacing w:val="-14"/>
        </w:rPr>
        <w:t xml:space="preserve"> </w:t>
      </w:r>
      <w:r>
        <w:t>мутации.</w:t>
      </w:r>
      <w:r>
        <w:rPr>
          <w:spacing w:val="-67"/>
        </w:rPr>
        <w:t xml:space="preserve"> </w:t>
      </w:r>
      <w:r>
        <w:t>Соматические и половые мутации. Причины возникновения мутаций. Мутагены и</w:t>
      </w:r>
      <w:r>
        <w:rPr>
          <w:spacing w:val="-67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организмы.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мутационного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Закон</w:t>
      </w:r>
      <w:r>
        <w:rPr>
          <w:spacing w:val="-67"/>
        </w:rPr>
        <w:t xml:space="preserve"> </w:t>
      </w:r>
      <w:r>
        <w:rPr>
          <w:spacing w:val="-1"/>
        </w:rPr>
        <w:t>гомологических</w:t>
      </w:r>
      <w:r>
        <w:rPr>
          <w:spacing w:val="-10"/>
        </w:rPr>
        <w:t xml:space="preserve"> </w:t>
      </w:r>
      <w:r>
        <w:rPr>
          <w:spacing w:val="-1"/>
        </w:rPr>
        <w:t>рядов</w:t>
      </w:r>
      <w:r>
        <w:rPr>
          <w:spacing w:val="-16"/>
        </w:rPr>
        <w:t xml:space="preserve"> </w:t>
      </w:r>
      <w:r>
        <w:rPr>
          <w:spacing w:val="-1"/>
        </w:rPr>
        <w:t>в</w:t>
      </w:r>
      <w:r>
        <w:rPr>
          <w:spacing w:val="-17"/>
        </w:rPr>
        <w:t xml:space="preserve"> </w:t>
      </w:r>
      <w:r>
        <w:rPr>
          <w:spacing w:val="-1"/>
        </w:rPr>
        <w:t>наследственной</w:t>
      </w:r>
      <w:r>
        <w:rPr>
          <w:spacing w:val="-12"/>
        </w:rPr>
        <w:t xml:space="preserve"> </w:t>
      </w:r>
      <w:r>
        <w:rPr>
          <w:spacing w:val="-1"/>
        </w:rPr>
        <w:t>изменчивости</w:t>
      </w:r>
      <w:r>
        <w:rPr>
          <w:spacing w:val="-12"/>
        </w:rPr>
        <w:t xml:space="preserve"> </w:t>
      </w:r>
      <w:r>
        <w:t>(Н.И.</w:t>
      </w:r>
      <w:r>
        <w:rPr>
          <w:spacing w:val="-2"/>
        </w:rPr>
        <w:t xml:space="preserve"> </w:t>
      </w:r>
      <w:r>
        <w:t>Вавилов).</w:t>
      </w:r>
      <w:r>
        <w:rPr>
          <w:spacing w:val="-11"/>
        </w:rPr>
        <w:t xml:space="preserve"> </w:t>
      </w:r>
      <w:r>
        <w:t>Внеядерная</w:t>
      </w:r>
      <w:r>
        <w:rPr>
          <w:spacing w:val="-68"/>
        </w:rPr>
        <w:t xml:space="preserve"> </w:t>
      </w:r>
      <w:r>
        <w:t>изменчивость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наследственность.</w:t>
      </w:r>
    </w:p>
    <w:p w:rsidR="00C23A5A" w:rsidRDefault="00C301FD">
      <w:pPr>
        <w:spacing w:line="252" w:lineRule="auto"/>
        <w:ind w:left="110" w:right="135" w:firstLine="569"/>
        <w:jc w:val="both"/>
        <w:rPr>
          <w:i/>
          <w:sz w:val="28"/>
        </w:rPr>
      </w:pPr>
      <w:proofErr w:type="spellStart"/>
      <w:r>
        <w:rPr>
          <w:i/>
          <w:sz w:val="28"/>
        </w:rPr>
        <w:t>Эпигенетика</w:t>
      </w:r>
      <w:proofErr w:type="spellEnd"/>
      <w:r>
        <w:rPr>
          <w:i/>
          <w:sz w:val="28"/>
        </w:rPr>
        <w:t xml:space="preserve"> и </w:t>
      </w:r>
      <w:proofErr w:type="spellStart"/>
      <w:r>
        <w:rPr>
          <w:i/>
          <w:sz w:val="28"/>
        </w:rPr>
        <w:t>эпигеномика</w:t>
      </w:r>
      <w:proofErr w:type="spellEnd"/>
      <w:r>
        <w:rPr>
          <w:i/>
          <w:sz w:val="28"/>
        </w:rPr>
        <w:t>, роль эпигенетических факторов в наследовании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изменчивости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фенотипических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признаков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организмов.</w:t>
      </w:r>
    </w:p>
    <w:p w:rsidR="00C23A5A" w:rsidRDefault="00C301FD">
      <w:pPr>
        <w:pStyle w:val="a3"/>
        <w:ind w:left="680"/>
        <w:jc w:val="left"/>
      </w:pPr>
      <w:r>
        <w:rPr>
          <w:u w:val="single"/>
        </w:rPr>
        <w:t>Демонстрации</w:t>
      </w:r>
    </w:p>
    <w:p w:rsidR="00C23A5A" w:rsidRDefault="00C301FD">
      <w:pPr>
        <w:pStyle w:val="a3"/>
        <w:spacing w:before="22"/>
        <w:ind w:left="680"/>
        <w:jc w:val="left"/>
      </w:pPr>
      <w:r>
        <w:t>Портреты:</w:t>
      </w:r>
      <w:r>
        <w:rPr>
          <w:spacing w:val="-4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де</w:t>
      </w:r>
      <w:r>
        <w:rPr>
          <w:spacing w:val="-6"/>
        </w:rPr>
        <w:t xml:space="preserve"> </w:t>
      </w:r>
      <w:r>
        <w:t>Фриз,</w:t>
      </w:r>
      <w:r>
        <w:rPr>
          <w:spacing w:val="-3"/>
        </w:rPr>
        <w:t xml:space="preserve"> </w:t>
      </w:r>
      <w:r>
        <w:t>В.</w:t>
      </w:r>
      <w:r>
        <w:rPr>
          <w:spacing w:val="-1"/>
        </w:rPr>
        <w:t xml:space="preserve"> </w:t>
      </w:r>
      <w:proofErr w:type="spellStart"/>
      <w:r>
        <w:t>Иоганнсен</w:t>
      </w:r>
      <w:proofErr w:type="spellEnd"/>
      <w:r>
        <w:t>,</w:t>
      </w:r>
      <w:r>
        <w:rPr>
          <w:spacing w:val="-3"/>
        </w:rPr>
        <w:t xml:space="preserve"> </w:t>
      </w:r>
      <w:r>
        <w:t>Н.И.</w:t>
      </w:r>
      <w:r>
        <w:rPr>
          <w:spacing w:val="2"/>
        </w:rPr>
        <w:t xml:space="preserve"> </w:t>
      </w:r>
      <w:r>
        <w:t>Вавилов.</w:t>
      </w:r>
    </w:p>
    <w:p w:rsidR="00C23A5A" w:rsidRDefault="00C301FD">
      <w:pPr>
        <w:pStyle w:val="a3"/>
        <w:spacing w:before="17"/>
        <w:ind w:left="680"/>
        <w:jc w:val="left"/>
      </w:pPr>
      <w:r>
        <w:rPr>
          <w:spacing w:val="-1"/>
        </w:rPr>
        <w:t>Таблицы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схемы:</w:t>
      </w:r>
      <w:r>
        <w:rPr>
          <w:spacing w:val="-14"/>
        </w:rPr>
        <w:t xml:space="preserve"> </w:t>
      </w:r>
      <w:r>
        <w:t>«Виды</w:t>
      </w:r>
      <w:r>
        <w:rPr>
          <w:spacing w:val="-12"/>
        </w:rPr>
        <w:t xml:space="preserve"> </w:t>
      </w:r>
      <w:r>
        <w:t>изменчивости»,</w:t>
      </w:r>
      <w:r>
        <w:rPr>
          <w:spacing w:val="-10"/>
        </w:rPr>
        <w:t xml:space="preserve"> </w:t>
      </w:r>
      <w:r>
        <w:t>«</w:t>
      </w:r>
      <w:proofErr w:type="spellStart"/>
      <w:r>
        <w:t>Модификационная</w:t>
      </w:r>
      <w:proofErr w:type="spellEnd"/>
      <w:r>
        <w:rPr>
          <w:spacing w:val="-14"/>
        </w:rPr>
        <w:t xml:space="preserve"> </w:t>
      </w:r>
      <w:r>
        <w:t>изменчивость»,</w:t>
      </w:r>
    </w:p>
    <w:p w:rsidR="00C23A5A" w:rsidRDefault="00C301FD">
      <w:pPr>
        <w:pStyle w:val="a3"/>
        <w:tabs>
          <w:tab w:val="left" w:pos="2327"/>
          <w:tab w:val="left" w:pos="4383"/>
          <w:tab w:val="left" w:pos="5699"/>
          <w:tab w:val="left" w:pos="8253"/>
        </w:tabs>
        <w:spacing w:before="16" w:line="259" w:lineRule="auto"/>
        <w:ind w:right="141"/>
        <w:jc w:val="left"/>
      </w:pPr>
      <w:r>
        <w:t>«Комбинативная</w:t>
      </w:r>
      <w:r>
        <w:tab/>
        <w:t>изменчивость»,</w:t>
      </w:r>
      <w:r>
        <w:tab/>
        <w:t>«Мейоз»,</w:t>
      </w:r>
      <w:r>
        <w:tab/>
        <w:t>«Оплодотворение»,</w:t>
      </w:r>
      <w:r>
        <w:tab/>
      </w:r>
      <w:r>
        <w:rPr>
          <w:spacing w:val="-1"/>
        </w:rPr>
        <w:t>«Генетические</w:t>
      </w:r>
      <w:r>
        <w:rPr>
          <w:spacing w:val="-67"/>
        </w:rPr>
        <w:t xml:space="preserve"> </w:t>
      </w:r>
      <w:r>
        <w:t>заболевания</w:t>
      </w:r>
      <w:r>
        <w:rPr>
          <w:spacing w:val="1"/>
        </w:rPr>
        <w:t xml:space="preserve"> </w:t>
      </w:r>
      <w:r>
        <w:t>человека»,</w:t>
      </w:r>
      <w:r>
        <w:rPr>
          <w:spacing w:val="3"/>
        </w:rPr>
        <w:t xml:space="preserve"> </w:t>
      </w:r>
      <w:r>
        <w:t>«Виды</w:t>
      </w:r>
      <w:r>
        <w:rPr>
          <w:spacing w:val="-1"/>
        </w:rPr>
        <w:t xml:space="preserve"> </w:t>
      </w:r>
      <w:r>
        <w:t>мутаций».</w:t>
      </w:r>
    </w:p>
    <w:p w:rsidR="00C23A5A" w:rsidRDefault="00C301FD">
      <w:pPr>
        <w:pStyle w:val="a3"/>
        <w:spacing w:line="252" w:lineRule="auto"/>
        <w:ind w:right="147" w:firstLine="569"/>
      </w:pPr>
      <w:r>
        <w:rPr>
          <w:u w:val="single"/>
        </w:rPr>
        <w:t>Оборудование</w:t>
      </w:r>
      <w:r>
        <w:t>:</w:t>
      </w:r>
      <w:r>
        <w:rPr>
          <w:spacing w:val="-7"/>
        </w:rPr>
        <w:t xml:space="preserve"> </w:t>
      </w:r>
      <w:r>
        <w:t>живые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гербарные</w:t>
      </w:r>
      <w:r>
        <w:rPr>
          <w:spacing w:val="-9"/>
        </w:rPr>
        <w:t xml:space="preserve"> </w:t>
      </w:r>
      <w:r>
        <w:t>экземпляры</w:t>
      </w:r>
      <w:r>
        <w:rPr>
          <w:spacing w:val="-8"/>
        </w:rPr>
        <w:t xml:space="preserve"> </w:t>
      </w:r>
      <w:r>
        <w:t>комнатных</w:t>
      </w:r>
      <w:r>
        <w:rPr>
          <w:spacing w:val="-10"/>
        </w:rPr>
        <w:t xml:space="preserve"> </w:t>
      </w:r>
      <w:r>
        <w:t>растений,</w:t>
      </w:r>
      <w:r>
        <w:rPr>
          <w:spacing w:val="-6"/>
        </w:rPr>
        <w:t xml:space="preserve"> </w:t>
      </w:r>
      <w:r>
        <w:t>рисунки</w:t>
      </w:r>
      <w:r>
        <w:rPr>
          <w:spacing w:val="-67"/>
        </w:rPr>
        <w:t xml:space="preserve"> </w:t>
      </w:r>
      <w:r>
        <w:t>(фотографии) животных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изменчивости.</w:t>
      </w:r>
    </w:p>
    <w:p w:rsidR="00C23A5A" w:rsidRDefault="00C301FD">
      <w:pPr>
        <w:pStyle w:val="a3"/>
        <w:spacing w:line="252" w:lineRule="auto"/>
        <w:ind w:right="139" w:firstLine="569"/>
      </w:pPr>
      <w:r>
        <w:rPr>
          <w:u w:val="single"/>
        </w:rPr>
        <w:t>Лабораторная</w:t>
      </w:r>
      <w:r>
        <w:rPr>
          <w:spacing w:val="1"/>
          <w:u w:val="single"/>
        </w:rPr>
        <w:t xml:space="preserve"> </w:t>
      </w:r>
      <w:r>
        <w:rPr>
          <w:u w:val="single"/>
        </w:rPr>
        <w:t>работа</w:t>
      </w:r>
      <w:r>
        <w:rPr>
          <w:spacing w:val="1"/>
        </w:rPr>
        <w:t xml:space="preserve"> </w:t>
      </w:r>
      <w:r>
        <w:t>«Исследование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1"/>
        </w:rPr>
        <w:t xml:space="preserve"> </w:t>
      </w:r>
      <w:proofErr w:type="spellStart"/>
      <w:r>
        <w:t>модификационной</w:t>
      </w:r>
      <w:proofErr w:type="spellEnd"/>
      <w:r>
        <w:rPr>
          <w:spacing w:val="1"/>
        </w:rPr>
        <w:t xml:space="preserve"> </w:t>
      </w:r>
      <w:r>
        <w:t>изменчивости. Построение</w:t>
      </w:r>
      <w:r>
        <w:rPr>
          <w:spacing w:val="-3"/>
        </w:rPr>
        <w:t xml:space="preserve"> </w:t>
      </w:r>
      <w:r>
        <w:t>вариационного</w:t>
      </w:r>
      <w:r>
        <w:rPr>
          <w:spacing w:val="-5"/>
        </w:rPr>
        <w:t xml:space="preserve"> </w:t>
      </w:r>
      <w:r>
        <w:t>ряда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вариационной кривой».</w:t>
      </w:r>
    </w:p>
    <w:p w:rsidR="00C23A5A" w:rsidRDefault="00C301FD">
      <w:pPr>
        <w:pStyle w:val="a3"/>
        <w:ind w:left="680"/>
      </w:pPr>
      <w:r>
        <w:rPr>
          <w:u w:val="single"/>
        </w:rPr>
        <w:t>Практическая</w:t>
      </w:r>
      <w:r>
        <w:rPr>
          <w:spacing w:val="-5"/>
          <w:u w:val="single"/>
        </w:rPr>
        <w:t xml:space="preserve"> </w:t>
      </w:r>
      <w:r>
        <w:rPr>
          <w:u w:val="single"/>
        </w:rPr>
        <w:t>работа</w:t>
      </w:r>
      <w:r>
        <w:rPr>
          <w:spacing w:val="-5"/>
        </w:rPr>
        <w:t xml:space="preserve"> </w:t>
      </w:r>
      <w:r>
        <w:t>«Мутации</w:t>
      </w:r>
      <w:r>
        <w:rPr>
          <w:spacing w:val="2"/>
        </w:rPr>
        <w:t xml:space="preserve"> </w:t>
      </w:r>
      <w:r>
        <w:t>у</w:t>
      </w:r>
      <w:r>
        <w:rPr>
          <w:spacing w:val="-16"/>
        </w:rPr>
        <w:t xml:space="preserve"> </w:t>
      </w:r>
      <w:r>
        <w:t>дрозофилы</w:t>
      </w:r>
      <w:r>
        <w:rPr>
          <w:spacing w:val="-6"/>
        </w:rPr>
        <w:t xml:space="preserve"> </w:t>
      </w:r>
      <w:r>
        <w:t>(на</w:t>
      </w:r>
      <w:r>
        <w:rPr>
          <w:spacing w:val="-7"/>
        </w:rPr>
        <w:t xml:space="preserve"> </w:t>
      </w:r>
      <w:r>
        <w:t>готовых</w:t>
      </w:r>
      <w:r>
        <w:rPr>
          <w:spacing w:val="-9"/>
        </w:rPr>
        <w:t xml:space="preserve"> </w:t>
      </w:r>
      <w:r>
        <w:t>микропрепаратах)».</w:t>
      </w:r>
    </w:p>
    <w:p w:rsidR="00C23A5A" w:rsidRDefault="00C301FD">
      <w:pPr>
        <w:pStyle w:val="2"/>
        <w:spacing w:before="138"/>
      </w:pPr>
      <w:r>
        <w:t>Тема</w:t>
      </w:r>
      <w:r>
        <w:rPr>
          <w:spacing w:val="-8"/>
        </w:rPr>
        <w:t xml:space="preserve"> </w:t>
      </w:r>
      <w:r>
        <w:t>14. Генетика</w:t>
      </w:r>
      <w:r>
        <w:rPr>
          <w:spacing w:val="-7"/>
        </w:rPr>
        <w:t xml:space="preserve"> </w:t>
      </w:r>
      <w:r>
        <w:t>человека</w:t>
      </w:r>
    </w:p>
    <w:p w:rsidR="00C23A5A" w:rsidRDefault="00C301FD">
      <w:pPr>
        <w:pStyle w:val="a3"/>
        <w:spacing w:before="23" w:line="254" w:lineRule="auto"/>
        <w:ind w:right="132" w:firstLine="569"/>
      </w:pPr>
      <w:r>
        <w:t>Кариотип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Международная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генома</w:t>
      </w:r>
      <w:r>
        <w:rPr>
          <w:spacing w:val="1"/>
        </w:rPr>
        <w:t xml:space="preserve"> </w:t>
      </w:r>
      <w:r>
        <w:t>человека. Методы изучения генетики человека: генеалогический, близнецовый,</w:t>
      </w:r>
      <w:r>
        <w:rPr>
          <w:spacing w:val="1"/>
        </w:rPr>
        <w:t xml:space="preserve"> </w:t>
      </w:r>
      <w:r>
        <w:t>цитогенетический,</w:t>
      </w:r>
      <w:r>
        <w:rPr>
          <w:spacing w:val="1"/>
        </w:rPr>
        <w:t xml:space="preserve"> </w:t>
      </w:r>
      <w:r>
        <w:t>популяционно-статистический,</w:t>
      </w:r>
      <w:r>
        <w:rPr>
          <w:spacing w:val="1"/>
        </w:rPr>
        <w:t xml:space="preserve"> </w:t>
      </w:r>
      <w:r>
        <w:t>молекулярно-генетический.</w:t>
      </w:r>
      <w:r>
        <w:rPr>
          <w:spacing w:val="-67"/>
        </w:rPr>
        <w:t xml:space="preserve"> </w:t>
      </w:r>
      <w:r>
        <w:t>Современное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генотипа:</w:t>
      </w:r>
      <w:r>
        <w:rPr>
          <w:spacing w:val="1"/>
        </w:rPr>
        <w:t xml:space="preserve"> </w:t>
      </w:r>
      <w:proofErr w:type="spellStart"/>
      <w:r>
        <w:t>полногеномное</w:t>
      </w:r>
      <w:proofErr w:type="spellEnd"/>
      <w:r>
        <w:rPr>
          <w:spacing w:val="1"/>
        </w:rPr>
        <w:t xml:space="preserve"> </w:t>
      </w:r>
      <w:proofErr w:type="spellStart"/>
      <w:r>
        <w:t>секвенирование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генотипирование</w:t>
      </w:r>
      <w:proofErr w:type="spellEnd"/>
      <w:r>
        <w:t>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ПЦР-анализа.</w:t>
      </w:r>
      <w:r>
        <w:rPr>
          <w:spacing w:val="1"/>
        </w:rPr>
        <w:t xml:space="preserve"> </w:t>
      </w:r>
      <w:r>
        <w:t>Наследственные</w:t>
      </w:r>
      <w:r>
        <w:rPr>
          <w:spacing w:val="1"/>
        </w:rPr>
        <w:t xml:space="preserve"> </w:t>
      </w:r>
      <w:r>
        <w:t>заболевания   человека.   Генные   и   хромосомные   болезни   человека.   Болезни</w:t>
      </w:r>
      <w:r>
        <w:rPr>
          <w:spacing w:val="1"/>
        </w:rPr>
        <w:t xml:space="preserve"> </w:t>
      </w:r>
      <w:r>
        <w:t>с</w:t>
      </w:r>
      <w:r>
        <w:rPr>
          <w:spacing w:val="93"/>
        </w:rPr>
        <w:t xml:space="preserve"> </w:t>
      </w:r>
      <w:r>
        <w:t xml:space="preserve">наследственной  </w:t>
      </w:r>
      <w:r>
        <w:rPr>
          <w:spacing w:val="25"/>
        </w:rPr>
        <w:t xml:space="preserve"> </w:t>
      </w:r>
      <w:r>
        <w:t xml:space="preserve">предрасположенностью.  </w:t>
      </w:r>
      <w:r>
        <w:rPr>
          <w:spacing w:val="25"/>
        </w:rPr>
        <w:t xml:space="preserve"> </w:t>
      </w:r>
      <w:r>
        <w:t xml:space="preserve">Значение  </w:t>
      </w:r>
      <w:r>
        <w:rPr>
          <w:spacing w:val="22"/>
        </w:rPr>
        <w:t xml:space="preserve"> </w:t>
      </w:r>
      <w:r>
        <w:t xml:space="preserve">медицинской  </w:t>
      </w:r>
      <w:r>
        <w:rPr>
          <w:spacing w:val="26"/>
        </w:rPr>
        <w:t xml:space="preserve"> </w:t>
      </w:r>
      <w:r>
        <w:t>генетики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предотвращении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лечении</w:t>
      </w:r>
      <w:r>
        <w:rPr>
          <w:spacing w:val="1"/>
        </w:rPr>
        <w:t xml:space="preserve"> </w:t>
      </w:r>
      <w:r>
        <w:t>генетических</w:t>
      </w:r>
      <w:r>
        <w:rPr>
          <w:spacing w:val="1"/>
        </w:rPr>
        <w:t xml:space="preserve"> </w:t>
      </w:r>
      <w:r>
        <w:t>заболеваний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Медико-</w:t>
      </w:r>
      <w:r>
        <w:rPr>
          <w:spacing w:val="1"/>
        </w:rPr>
        <w:t xml:space="preserve"> </w:t>
      </w:r>
      <w:r>
        <w:t>генетическое</w:t>
      </w:r>
      <w:r>
        <w:rPr>
          <w:spacing w:val="1"/>
        </w:rPr>
        <w:t xml:space="preserve"> </w:t>
      </w:r>
      <w:r>
        <w:t>консультирование.</w:t>
      </w:r>
      <w:r>
        <w:rPr>
          <w:spacing w:val="1"/>
        </w:rPr>
        <w:t xml:space="preserve"> </w:t>
      </w:r>
      <w:r>
        <w:t>Стволовые</w:t>
      </w:r>
      <w:r>
        <w:rPr>
          <w:spacing w:val="1"/>
        </w:rPr>
        <w:t xml:space="preserve"> </w:t>
      </w:r>
      <w:r>
        <w:t>клетки.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«генетического</w:t>
      </w:r>
      <w:r>
        <w:rPr>
          <w:spacing w:val="1"/>
        </w:rPr>
        <w:t xml:space="preserve"> </w:t>
      </w:r>
      <w:r>
        <w:t>груза».</w:t>
      </w:r>
      <w:r>
        <w:rPr>
          <w:spacing w:val="1"/>
        </w:rPr>
        <w:t xml:space="preserve"> </w:t>
      </w:r>
      <w:r>
        <w:t>Этические</w:t>
      </w:r>
      <w:r>
        <w:rPr>
          <w:spacing w:val="1"/>
        </w:rPr>
        <w:t xml:space="preserve"> </w:t>
      </w:r>
      <w:r>
        <w:t>аспекты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редактирования</w:t>
      </w:r>
      <w:r>
        <w:rPr>
          <w:spacing w:val="1"/>
        </w:rPr>
        <w:t xml:space="preserve"> </w:t>
      </w:r>
      <w:r>
        <w:t>генома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стволовых</w:t>
      </w:r>
      <w:r>
        <w:rPr>
          <w:spacing w:val="-4"/>
        </w:rPr>
        <w:t xml:space="preserve"> </w:t>
      </w:r>
      <w:r>
        <w:t>клеток.</w:t>
      </w:r>
    </w:p>
    <w:p w:rsidR="00C23A5A" w:rsidRDefault="00C301FD">
      <w:pPr>
        <w:pStyle w:val="a3"/>
        <w:spacing w:line="254" w:lineRule="auto"/>
        <w:ind w:right="133" w:firstLine="569"/>
      </w:pPr>
      <w:r>
        <w:t xml:space="preserve">Генетические    </w:t>
      </w:r>
      <w:r>
        <w:rPr>
          <w:spacing w:val="58"/>
        </w:rPr>
        <w:t xml:space="preserve"> </w:t>
      </w:r>
      <w:r>
        <w:t xml:space="preserve">факторы     </w:t>
      </w:r>
      <w:r>
        <w:rPr>
          <w:spacing w:val="58"/>
        </w:rPr>
        <w:t xml:space="preserve"> </w:t>
      </w:r>
      <w:r>
        <w:t xml:space="preserve">повышенной     </w:t>
      </w:r>
      <w:r>
        <w:rPr>
          <w:spacing w:val="60"/>
        </w:rPr>
        <w:t xml:space="preserve"> </w:t>
      </w:r>
      <w:r>
        <w:t xml:space="preserve">чувствительности     </w:t>
      </w:r>
      <w:r>
        <w:rPr>
          <w:spacing w:val="60"/>
        </w:rPr>
        <w:t xml:space="preserve"> </w:t>
      </w:r>
      <w:r>
        <w:t>человека</w:t>
      </w:r>
      <w:r>
        <w:rPr>
          <w:spacing w:val="-6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физическому и</w:t>
      </w:r>
      <w:r>
        <w:rPr>
          <w:spacing w:val="1"/>
        </w:rPr>
        <w:t xml:space="preserve"> </w:t>
      </w:r>
      <w:r>
        <w:t>химическому загрязнению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среды.</w:t>
      </w:r>
      <w:r>
        <w:rPr>
          <w:spacing w:val="1"/>
        </w:rPr>
        <w:t xml:space="preserve"> </w:t>
      </w:r>
      <w:r>
        <w:t>Генетическая</w:t>
      </w:r>
      <w:r>
        <w:rPr>
          <w:spacing w:val="1"/>
        </w:rPr>
        <w:t xml:space="preserve"> </w:t>
      </w:r>
      <w:r>
        <w:t>предрасположенность</w:t>
      </w:r>
      <w:r>
        <w:rPr>
          <w:spacing w:val="1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патологиям.</w:t>
      </w:r>
    </w:p>
    <w:p w:rsidR="00C23A5A" w:rsidRDefault="00C301FD">
      <w:pPr>
        <w:pStyle w:val="a3"/>
        <w:spacing w:line="321" w:lineRule="exact"/>
        <w:ind w:left="680"/>
        <w:jc w:val="left"/>
      </w:pPr>
      <w:r>
        <w:rPr>
          <w:u w:val="single"/>
        </w:rPr>
        <w:t>Демонстрации</w:t>
      </w:r>
    </w:p>
    <w:p w:rsidR="00C23A5A" w:rsidRDefault="00C301FD">
      <w:pPr>
        <w:pStyle w:val="a3"/>
        <w:tabs>
          <w:tab w:val="left" w:pos="1946"/>
          <w:tab w:val="left" w:pos="2305"/>
          <w:tab w:val="left" w:pos="3348"/>
          <w:tab w:val="left" w:pos="4860"/>
          <w:tab w:val="left" w:pos="6342"/>
          <w:tab w:val="left" w:pos="7651"/>
          <w:tab w:val="left" w:pos="8952"/>
        </w:tabs>
        <w:spacing w:before="16" w:line="252" w:lineRule="auto"/>
        <w:ind w:right="142" w:firstLine="569"/>
        <w:jc w:val="left"/>
      </w:pPr>
      <w:r>
        <w:t>Таблицы</w:t>
      </w:r>
      <w:r>
        <w:tab/>
        <w:t>и</w:t>
      </w:r>
      <w:r>
        <w:tab/>
        <w:t>схемы:</w:t>
      </w:r>
      <w:r>
        <w:tab/>
        <w:t>«Кариотип</w:t>
      </w:r>
      <w:r>
        <w:tab/>
        <w:t>человека»,</w:t>
      </w:r>
      <w:r>
        <w:tab/>
        <w:t>«Методы</w:t>
      </w:r>
      <w:r>
        <w:tab/>
        <w:t>изучения</w:t>
      </w:r>
      <w:r>
        <w:tab/>
      </w:r>
      <w:r>
        <w:rPr>
          <w:spacing w:val="-1"/>
        </w:rPr>
        <w:t>генетики</w:t>
      </w:r>
      <w:r>
        <w:rPr>
          <w:spacing w:val="-67"/>
        </w:rPr>
        <w:t xml:space="preserve"> </w:t>
      </w:r>
      <w:r>
        <w:t>человека»,</w:t>
      </w:r>
      <w:r>
        <w:rPr>
          <w:spacing w:val="2"/>
        </w:rPr>
        <w:t xml:space="preserve"> </w:t>
      </w:r>
      <w:r>
        <w:t>«Генетические</w:t>
      </w:r>
      <w:r>
        <w:rPr>
          <w:spacing w:val="-2"/>
        </w:rPr>
        <w:t xml:space="preserve"> </w:t>
      </w:r>
      <w:r>
        <w:t>заболевания</w:t>
      </w:r>
      <w:r>
        <w:rPr>
          <w:spacing w:val="2"/>
        </w:rPr>
        <w:t xml:space="preserve"> </w:t>
      </w:r>
      <w:r>
        <w:t>человека».</w:t>
      </w:r>
    </w:p>
    <w:p w:rsidR="00C23A5A" w:rsidRDefault="00C301FD">
      <w:pPr>
        <w:pStyle w:val="a3"/>
        <w:ind w:left="680"/>
        <w:jc w:val="left"/>
      </w:pPr>
      <w:r>
        <w:rPr>
          <w:u w:val="single"/>
        </w:rPr>
        <w:t>Практическая</w:t>
      </w:r>
      <w:r>
        <w:rPr>
          <w:spacing w:val="-6"/>
          <w:u w:val="single"/>
        </w:rPr>
        <w:t xml:space="preserve"> </w:t>
      </w:r>
      <w:r>
        <w:rPr>
          <w:u w:val="single"/>
        </w:rPr>
        <w:t>работа</w:t>
      </w:r>
      <w:r>
        <w:t xml:space="preserve"> «Составление</w:t>
      </w:r>
      <w:r>
        <w:rPr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анализ</w:t>
      </w:r>
      <w:r>
        <w:rPr>
          <w:spacing w:val="-9"/>
        </w:rPr>
        <w:t xml:space="preserve"> </w:t>
      </w:r>
      <w:r>
        <w:t>родословной».</w:t>
      </w:r>
    </w:p>
    <w:p w:rsidR="00C23A5A" w:rsidRDefault="00C23A5A">
      <w:pPr>
        <w:sectPr w:rsidR="00C23A5A">
          <w:pgSz w:w="11910" w:h="16850"/>
          <w:pgMar w:top="1140" w:right="720" w:bottom="940" w:left="1020" w:header="710" w:footer="755" w:gutter="0"/>
          <w:cols w:space="720"/>
        </w:sectPr>
      </w:pPr>
    </w:p>
    <w:p w:rsidR="00C23A5A" w:rsidRDefault="00C301FD">
      <w:pPr>
        <w:pStyle w:val="2"/>
      </w:pPr>
      <w:r>
        <w:lastRenderedPageBreak/>
        <w:t>Тема</w:t>
      </w:r>
      <w:r>
        <w:rPr>
          <w:spacing w:val="-10"/>
        </w:rPr>
        <w:t xml:space="preserve"> </w:t>
      </w:r>
      <w:r>
        <w:t>15.</w:t>
      </w:r>
      <w:r>
        <w:rPr>
          <w:spacing w:val="-3"/>
        </w:rPr>
        <w:t xml:space="preserve"> </w:t>
      </w:r>
      <w:r>
        <w:t>Селекция организмов</w:t>
      </w:r>
    </w:p>
    <w:p w:rsidR="00C23A5A" w:rsidRDefault="00C301FD">
      <w:pPr>
        <w:pStyle w:val="a3"/>
        <w:spacing w:before="39" w:line="264" w:lineRule="auto"/>
        <w:ind w:right="135" w:firstLine="569"/>
      </w:pPr>
      <w:r>
        <w:t>Доместикация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селекция.</w:t>
      </w:r>
      <w:r>
        <w:rPr>
          <w:spacing w:val="1"/>
        </w:rPr>
        <w:t xml:space="preserve"> </w:t>
      </w:r>
      <w:r>
        <w:t>Зарождение</w:t>
      </w:r>
      <w:r>
        <w:rPr>
          <w:spacing w:val="1"/>
        </w:rPr>
        <w:t xml:space="preserve"> </w:t>
      </w:r>
      <w:r>
        <w:t>селекции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доместикации.</w:t>
      </w:r>
      <w:r>
        <w:rPr>
          <w:spacing w:val="1"/>
        </w:rPr>
        <w:t xml:space="preserve"> </w:t>
      </w:r>
      <w:r>
        <w:t>Учение</w:t>
      </w:r>
      <w:r>
        <w:rPr>
          <w:spacing w:val="-67"/>
        </w:rPr>
        <w:t xml:space="preserve"> </w:t>
      </w:r>
      <w:r>
        <w:t>Н.И. Вавилова о Центрах происхождения и многообразия культурных растений.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селекции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сортов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пород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Сорт,</w:t>
      </w:r>
      <w:r>
        <w:rPr>
          <w:spacing w:val="1"/>
        </w:rPr>
        <w:t xml:space="preserve"> </w:t>
      </w:r>
      <w:r>
        <w:t>порода,</w:t>
      </w:r>
      <w:r>
        <w:rPr>
          <w:spacing w:val="-67"/>
        </w:rPr>
        <w:t xml:space="preserve"> </w:t>
      </w:r>
      <w:r>
        <w:t xml:space="preserve">штамм.  </w:t>
      </w:r>
      <w:r>
        <w:rPr>
          <w:spacing w:val="1"/>
        </w:rPr>
        <w:t xml:space="preserve"> </w:t>
      </w:r>
      <w:r>
        <w:t xml:space="preserve">Закон  </w:t>
      </w:r>
      <w:r>
        <w:rPr>
          <w:spacing w:val="1"/>
        </w:rPr>
        <w:t xml:space="preserve"> </w:t>
      </w:r>
      <w:r>
        <w:t>гомологических    рядов    в    наследственной    изменчивости</w:t>
      </w:r>
      <w:r>
        <w:rPr>
          <w:spacing w:val="1"/>
        </w:rPr>
        <w:t xml:space="preserve"> </w:t>
      </w:r>
      <w:r>
        <w:t>Н.И.</w:t>
      </w:r>
      <w:r>
        <w:rPr>
          <w:spacing w:val="3"/>
        </w:rPr>
        <w:t xml:space="preserve"> </w:t>
      </w:r>
      <w:r>
        <w:t>Вавилова,</w:t>
      </w:r>
      <w:r>
        <w:rPr>
          <w:spacing w:val="2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селекционной</w:t>
      </w:r>
      <w:r>
        <w:rPr>
          <w:spacing w:val="1"/>
        </w:rPr>
        <w:t xml:space="preserve"> </w:t>
      </w:r>
      <w:r>
        <w:t>работы.</w:t>
      </w:r>
    </w:p>
    <w:p w:rsidR="00C23A5A" w:rsidRDefault="00C301FD">
      <w:pPr>
        <w:pStyle w:val="a3"/>
        <w:spacing w:before="1" w:line="264" w:lineRule="auto"/>
        <w:ind w:right="141" w:firstLine="569"/>
      </w:pPr>
      <w:r>
        <w:t>Методы</w:t>
      </w:r>
      <w:r>
        <w:rPr>
          <w:spacing w:val="1"/>
        </w:rPr>
        <w:t xml:space="preserve"> </w:t>
      </w:r>
      <w:r>
        <w:t>селекционной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Искусственный</w:t>
      </w:r>
      <w:r>
        <w:rPr>
          <w:spacing w:val="1"/>
        </w:rPr>
        <w:t xml:space="preserve"> </w:t>
      </w:r>
      <w:r>
        <w:t>отбор:</w:t>
      </w:r>
      <w:r>
        <w:rPr>
          <w:spacing w:val="1"/>
        </w:rPr>
        <w:t xml:space="preserve"> </w:t>
      </w:r>
      <w:r>
        <w:t>массовый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индивидуальный. Этапы комбинационной селекции. Испытание производителей</w:t>
      </w:r>
      <w:r>
        <w:rPr>
          <w:spacing w:val="1"/>
        </w:rPr>
        <w:t xml:space="preserve"> </w:t>
      </w:r>
      <w:r>
        <w:t>по потомству. Отбор по генотипу с помощью оценки фенотипа потомства и отбор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генотипу</w:t>
      </w:r>
      <w:r>
        <w:rPr>
          <w:spacing w:val="-10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 анализа</w:t>
      </w:r>
      <w:r>
        <w:rPr>
          <w:spacing w:val="-1"/>
        </w:rPr>
        <w:t xml:space="preserve"> </w:t>
      </w:r>
      <w:r>
        <w:t>ДНК.</w:t>
      </w:r>
    </w:p>
    <w:p w:rsidR="00C23A5A" w:rsidRDefault="00C301FD">
      <w:pPr>
        <w:pStyle w:val="a3"/>
        <w:spacing w:before="3" w:line="264" w:lineRule="auto"/>
        <w:ind w:right="137" w:firstLine="569"/>
      </w:pPr>
      <w:r>
        <w:t>Искусственный мутагенез как метод селекционной работы. Радиационный и</w:t>
      </w:r>
      <w:r>
        <w:rPr>
          <w:spacing w:val="1"/>
        </w:rPr>
        <w:t xml:space="preserve"> </w:t>
      </w:r>
      <w:r>
        <w:t>химический мутагенез как</w:t>
      </w:r>
      <w:r>
        <w:rPr>
          <w:spacing w:val="1"/>
        </w:rPr>
        <w:t xml:space="preserve"> </w:t>
      </w:r>
      <w:r>
        <w:t>источник мутаций</w:t>
      </w:r>
      <w:r>
        <w:rPr>
          <w:spacing w:val="1"/>
        </w:rPr>
        <w:t xml:space="preserve"> </w:t>
      </w:r>
      <w:r>
        <w:t>у культурных форм</w:t>
      </w:r>
      <w:r>
        <w:rPr>
          <w:spacing w:val="1"/>
        </w:rPr>
        <w:t xml:space="preserve"> </w:t>
      </w:r>
      <w:r>
        <w:t>организмов.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70"/>
        </w:rPr>
        <w:t xml:space="preserve"> </w:t>
      </w:r>
      <w:r>
        <w:t>геномного</w:t>
      </w:r>
      <w:r>
        <w:rPr>
          <w:spacing w:val="70"/>
        </w:rPr>
        <w:t xml:space="preserve"> </w:t>
      </w:r>
      <w:r>
        <w:t>редактирования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методов</w:t>
      </w:r>
      <w:r>
        <w:rPr>
          <w:spacing w:val="70"/>
        </w:rPr>
        <w:t xml:space="preserve"> </w:t>
      </w:r>
      <w:r>
        <w:t>рекомбинантных</w:t>
      </w:r>
      <w:r>
        <w:rPr>
          <w:spacing w:val="70"/>
        </w:rPr>
        <w:t xml:space="preserve"> </w:t>
      </w:r>
      <w:r>
        <w:t>ДНК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исходного</w:t>
      </w:r>
      <w:r>
        <w:rPr>
          <w:spacing w:val="-3"/>
        </w:rPr>
        <w:t xml:space="preserve"> </w:t>
      </w:r>
      <w:r>
        <w:t>материала</w:t>
      </w:r>
      <w:r>
        <w:rPr>
          <w:spacing w:val="-2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селекции.</w:t>
      </w:r>
    </w:p>
    <w:p w:rsidR="00C23A5A" w:rsidRDefault="00C301FD">
      <w:pPr>
        <w:pStyle w:val="a3"/>
        <w:spacing w:before="2" w:line="264" w:lineRule="auto"/>
        <w:ind w:right="144" w:firstLine="569"/>
        <w:rPr>
          <w:i/>
        </w:rPr>
      </w:pPr>
      <w:r>
        <w:t xml:space="preserve">Получение </w:t>
      </w:r>
      <w:proofErr w:type="spellStart"/>
      <w:r>
        <w:t>полиплоидов</w:t>
      </w:r>
      <w:proofErr w:type="spellEnd"/>
      <w:r>
        <w:t>. Внутривидовая гибридизация. Близкородственное</w:t>
      </w:r>
      <w:r>
        <w:rPr>
          <w:spacing w:val="1"/>
        </w:rPr>
        <w:t xml:space="preserve"> </w:t>
      </w:r>
      <w:r>
        <w:t>скрещивание,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инбридинг.</w:t>
      </w:r>
      <w:r>
        <w:rPr>
          <w:spacing w:val="1"/>
        </w:rPr>
        <w:t xml:space="preserve"> </w:t>
      </w:r>
      <w:r>
        <w:t>Неродственное</w:t>
      </w:r>
      <w:r>
        <w:rPr>
          <w:spacing w:val="1"/>
        </w:rPr>
        <w:t xml:space="preserve"> </w:t>
      </w:r>
      <w:r>
        <w:t>скрещивание,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аутбридинг.</w:t>
      </w:r>
      <w:r>
        <w:rPr>
          <w:spacing w:val="1"/>
        </w:rPr>
        <w:t xml:space="preserve"> </w:t>
      </w:r>
      <w:r>
        <w:t>Гетерозис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причины.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гетерозиса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селекции.</w:t>
      </w:r>
      <w:r>
        <w:rPr>
          <w:spacing w:val="1"/>
        </w:rPr>
        <w:t xml:space="preserve"> </w:t>
      </w:r>
      <w:r>
        <w:t>Отдалённая</w:t>
      </w:r>
      <w:r>
        <w:rPr>
          <w:spacing w:val="1"/>
        </w:rPr>
        <w:t xml:space="preserve"> </w:t>
      </w:r>
      <w:r>
        <w:t>гибридизация.</w:t>
      </w:r>
      <w:r>
        <w:rPr>
          <w:spacing w:val="1"/>
        </w:rPr>
        <w:t xml:space="preserve"> </w:t>
      </w:r>
      <w:r>
        <w:t>Преодоление</w:t>
      </w:r>
      <w:r>
        <w:rPr>
          <w:spacing w:val="1"/>
        </w:rPr>
        <w:t xml:space="preserve"> </w:t>
      </w:r>
      <w:r>
        <w:t>бесплодия</w:t>
      </w:r>
      <w:r>
        <w:rPr>
          <w:spacing w:val="1"/>
        </w:rPr>
        <w:t xml:space="preserve"> </w:t>
      </w:r>
      <w:r>
        <w:t>межвидовых</w:t>
      </w:r>
      <w:r>
        <w:rPr>
          <w:spacing w:val="1"/>
        </w:rPr>
        <w:t xml:space="preserve"> </w:t>
      </w:r>
      <w:r>
        <w:t>гибридов.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селекции</w:t>
      </w:r>
      <w:r>
        <w:rPr>
          <w:spacing w:val="1"/>
        </w:rPr>
        <w:t xml:space="preserve"> </w:t>
      </w:r>
      <w:r>
        <w:t>растений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животных.</w:t>
      </w:r>
      <w:r>
        <w:rPr>
          <w:spacing w:val="8"/>
        </w:rPr>
        <w:t xml:space="preserve"> </w:t>
      </w:r>
      <w:r>
        <w:rPr>
          <w:i/>
        </w:rPr>
        <w:t>«Зелёная революция».</w:t>
      </w:r>
    </w:p>
    <w:p w:rsidR="00C23A5A" w:rsidRDefault="00C301FD">
      <w:pPr>
        <w:spacing w:before="1" w:line="264" w:lineRule="auto"/>
        <w:ind w:left="110" w:right="131" w:firstLine="569"/>
        <w:jc w:val="both"/>
        <w:rPr>
          <w:i/>
          <w:sz w:val="28"/>
        </w:rPr>
      </w:pPr>
      <w:r>
        <w:rPr>
          <w:sz w:val="28"/>
        </w:rPr>
        <w:t>Сохранение и изучение генетических ресурсов культурных растений и их</w:t>
      </w:r>
      <w:r>
        <w:rPr>
          <w:spacing w:val="1"/>
          <w:sz w:val="28"/>
        </w:rPr>
        <w:t xml:space="preserve"> </w:t>
      </w:r>
      <w:r>
        <w:rPr>
          <w:sz w:val="28"/>
        </w:rPr>
        <w:t>диких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родичей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</w:rPr>
        <w:t>сортов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гибридов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сельскохозяйственных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Изучение,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сохранение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управление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генетическими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ресурсами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сельскохозяйственных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промысловых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животных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целях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улучшения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 xml:space="preserve">существующих   и  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создания   новых   пород,   линий    и   кроссов,    в   том   числе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с применением современных методов научных исследований, передовых идей 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перспективных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технологий.</w:t>
      </w:r>
    </w:p>
    <w:p w:rsidR="00C23A5A" w:rsidRDefault="00C301FD">
      <w:pPr>
        <w:pStyle w:val="a3"/>
        <w:spacing w:line="321" w:lineRule="exact"/>
        <w:ind w:left="680"/>
        <w:jc w:val="left"/>
      </w:pPr>
      <w:r>
        <w:rPr>
          <w:u w:val="single"/>
        </w:rPr>
        <w:t>Демонстрации</w:t>
      </w:r>
    </w:p>
    <w:p w:rsidR="00C23A5A" w:rsidRDefault="00C301FD">
      <w:pPr>
        <w:pStyle w:val="a3"/>
        <w:spacing w:before="31" w:line="264" w:lineRule="auto"/>
        <w:ind w:right="139" w:firstLine="569"/>
        <w:jc w:val="left"/>
      </w:pPr>
      <w:r>
        <w:t>Портреты:</w:t>
      </w:r>
      <w:r>
        <w:rPr>
          <w:spacing w:val="23"/>
        </w:rPr>
        <w:t xml:space="preserve"> </w:t>
      </w:r>
      <w:r>
        <w:t>Н.И.</w:t>
      </w:r>
      <w:r>
        <w:rPr>
          <w:spacing w:val="21"/>
        </w:rPr>
        <w:t xml:space="preserve"> </w:t>
      </w:r>
      <w:r>
        <w:t>Вавилов,</w:t>
      </w:r>
      <w:r>
        <w:rPr>
          <w:spacing w:val="17"/>
        </w:rPr>
        <w:t xml:space="preserve"> </w:t>
      </w:r>
      <w:r>
        <w:t>И.В.</w:t>
      </w:r>
      <w:r>
        <w:rPr>
          <w:spacing w:val="21"/>
        </w:rPr>
        <w:t xml:space="preserve"> </w:t>
      </w:r>
      <w:r>
        <w:t>Мичурин,</w:t>
      </w:r>
      <w:r>
        <w:rPr>
          <w:spacing w:val="17"/>
        </w:rPr>
        <w:t xml:space="preserve"> </w:t>
      </w:r>
      <w:r>
        <w:t>Г.Д.</w:t>
      </w:r>
      <w:r>
        <w:rPr>
          <w:spacing w:val="21"/>
        </w:rPr>
        <w:t xml:space="preserve"> </w:t>
      </w:r>
      <w:r>
        <w:t>Карпеченко,</w:t>
      </w:r>
      <w:r>
        <w:rPr>
          <w:spacing w:val="11"/>
        </w:rPr>
        <w:t xml:space="preserve"> </w:t>
      </w:r>
      <w:r>
        <w:t>П.П.</w:t>
      </w:r>
      <w:r>
        <w:rPr>
          <w:spacing w:val="20"/>
        </w:rPr>
        <w:t xml:space="preserve"> </w:t>
      </w:r>
      <w:r>
        <w:t>Лукьяненко,</w:t>
      </w:r>
      <w:r>
        <w:rPr>
          <w:spacing w:val="-67"/>
        </w:rPr>
        <w:t xml:space="preserve"> </w:t>
      </w:r>
      <w:r>
        <w:t>Б.Л.</w:t>
      </w:r>
      <w:r>
        <w:rPr>
          <w:spacing w:val="3"/>
        </w:rPr>
        <w:t xml:space="preserve"> </w:t>
      </w:r>
      <w:proofErr w:type="spellStart"/>
      <w:r>
        <w:t>Астауров</w:t>
      </w:r>
      <w:proofErr w:type="spellEnd"/>
      <w:r>
        <w:t>,</w:t>
      </w:r>
      <w:r>
        <w:rPr>
          <w:spacing w:val="9"/>
        </w:rPr>
        <w:t xml:space="preserve"> </w:t>
      </w:r>
      <w:r>
        <w:t>Н.</w:t>
      </w:r>
      <w:r>
        <w:rPr>
          <w:spacing w:val="6"/>
        </w:rPr>
        <w:t xml:space="preserve"> </w:t>
      </w:r>
      <w:proofErr w:type="spellStart"/>
      <w:r>
        <w:t>Борлоуг</w:t>
      </w:r>
      <w:proofErr w:type="spellEnd"/>
      <w:r>
        <w:t>,</w:t>
      </w:r>
      <w:r>
        <w:rPr>
          <w:spacing w:val="2"/>
        </w:rPr>
        <w:t xml:space="preserve"> </w:t>
      </w:r>
      <w:r>
        <w:t>Д.К.</w:t>
      </w:r>
      <w:r>
        <w:rPr>
          <w:spacing w:val="6"/>
        </w:rPr>
        <w:t xml:space="preserve"> </w:t>
      </w:r>
      <w:r>
        <w:t>Беляев.</w:t>
      </w:r>
    </w:p>
    <w:p w:rsidR="00C23A5A" w:rsidRDefault="00C301FD">
      <w:pPr>
        <w:pStyle w:val="a3"/>
        <w:tabs>
          <w:tab w:val="left" w:pos="1613"/>
          <w:tab w:val="left" w:pos="2656"/>
          <w:tab w:val="left" w:pos="4800"/>
          <w:tab w:val="left" w:pos="5692"/>
          <w:tab w:val="left" w:pos="6038"/>
          <w:tab w:val="left" w:pos="8152"/>
        </w:tabs>
        <w:spacing w:before="5" w:line="264" w:lineRule="auto"/>
        <w:ind w:right="137" w:firstLine="569"/>
        <w:jc w:val="left"/>
      </w:pPr>
      <w:r>
        <w:t>Таблицы</w:t>
      </w:r>
      <w:r>
        <w:rPr>
          <w:spacing w:val="16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схемы:</w:t>
      </w:r>
      <w:r>
        <w:rPr>
          <w:spacing w:val="18"/>
        </w:rPr>
        <w:t xml:space="preserve"> </w:t>
      </w:r>
      <w:r>
        <w:t>«Центры</w:t>
      </w:r>
      <w:r>
        <w:rPr>
          <w:spacing w:val="16"/>
        </w:rPr>
        <w:t xml:space="preserve"> </w:t>
      </w:r>
      <w:r>
        <w:t>происхождения</w:t>
      </w:r>
      <w:r>
        <w:rPr>
          <w:spacing w:val="26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многообразия</w:t>
      </w:r>
      <w:r>
        <w:rPr>
          <w:spacing w:val="17"/>
        </w:rPr>
        <w:t xml:space="preserve"> </w:t>
      </w:r>
      <w:r>
        <w:t>культурных</w:t>
      </w:r>
      <w:r>
        <w:rPr>
          <w:spacing w:val="-67"/>
        </w:rPr>
        <w:t xml:space="preserve"> </w:t>
      </w:r>
      <w:r>
        <w:t>растений»,</w:t>
      </w:r>
      <w:r>
        <w:tab/>
        <w:t>«Закон</w:t>
      </w:r>
      <w:r>
        <w:tab/>
        <w:t>гомологических</w:t>
      </w:r>
      <w:r>
        <w:tab/>
        <w:t>рядов</w:t>
      </w:r>
      <w:r>
        <w:tab/>
        <w:t>в</w:t>
      </w:r>
      <w:r>
        <w:tab/>
        <w:t>наследственной</w:t>
      </w:r>
      <w:r>
        <w:tab/>
      </w:r>
      <w:r>
        <w:rPr>
          <w:spacing w:val="-1"/>
        </w:rPr>
        <w:t>изменчивости»,</w:t>
      </w:r>
    </w:p>
    <w:p w:rsidR="00C23A5A" w:rsidRDefault="00C301FD">
      <w:pPr>
        <w:pStyle w:val="a3"/>
        <w:spacing w:line="319" w:lineRule="exact"/>
        <w:jc w:val="left"/>
      </w:pPr>
      <w:r>
        <w:t>«Методы</w:t>
      </w:r>
      <w:r>
        <w:rPr>
          <w:spacing w:val="-9"/>
        </w:rPr>
        <w:t xml:space="preserve"> </w:t>
      </w:r>
      <w:r>
        <w:t>селекции»,</w:t>
      </w:r>
      <w:r>
        <w:rPr>
          <w:spacing w:val="-6"/>
        </w:rPr>
        <w:t xml:space="preserve"> </w:t>
      </w:r>
      <w:r>
        <w:t>«Отдалённая</w:t>
      </w:r>
      <w:r>
        <w:rPr>
          <w:spacing w:val="-7"/>
        </w:rPr>
        <w:t xml:space="preserve"> </w:t>
      </w:r>
      <w:r>
        <w:t>гибридизация»,</w:t>
      </w:r>
      <w:r>
        <w:rPr>
          <w:spacing w:val="-7"/>
        </w:rPr>
        <w:t xml:space="preserve"> </w:t>
      </w:r>
      <w:r>
        <w:t>«Мутагенез».</w:t>
      </w:r>
    </w:p>
    <w:p w:rsidR="00C23A5A" w:rsidRDefault="00C301FD">
      <w:pPr>
        <w:pStyle w:val="a3"/>
        <w:tabs>
          <w:tab w:val="left" w:pos="2543"/>
          <w:tab w:val="left" w:pos="3547"/>
          <w:tab w:val="left" w:pos="5036"/>
          <w:tab w:val="left" w:pos="6036"/>
          <w:tab w:val="left" w:pos="7669"/>
          <w:tab w:val="left" w:pos="8964"/>
          <w:tab w:val="left" w:pos="9323"/>
        </w:tabs>
        <w:spacing w:before="31" w:line="264" w:lineRule="auto"/>
        <w:ind w:right="139" w:firstLine="569"/>
        <w:jc w:val="left"/>
      </w:pPr>
      <w:r>
        <w:rPr>
          <w:u w:val="single"/>
        </w:rPr>
        <w:t>Лабораторная</w:t>
      </w:r>
      <w:r>
        <w:rPr>
          <w:u w:val="single"/>
        </w:rPr>
        <w:tab/>
        <w:t>работа</w:t>
      </w:r>
      <w:r>
        <w:tab/>
        <w:t>«Изучение</w:t>
      </w:r>
      <w:r>
        <w:tab/>
        <w:t>сортов</w:t>
      </w:r>
      <w:r>
        <w:tab/>
        <w:t>культурных</w:t>
      </w:r>
      <w:r>
        <w:tab/>
        <w:t>растений</w:t>
      </w:r>
      <w:r>
        <w:tab/>
        <w:t>и</w:t>
      </w:r>
      <w:r>
        <w:tab/>
      </w:r>
      <w:r>
        <w:rPr>
          <w:spacing w:val="-3"/>
        </w:rPr>
        <w:t>пород</w:t>
      </w:r>
      <w:r>
        <w:rPr>
          <w:spacing w:val="-67"/>
        </w:rPr>
        <w:t xml:space="preserve"> </w:t>
      </w:r>
      <w:r>
        <w:t>домашних</w:t>
      </w:r>
      <w:r>
        <w:rPr>
          <w:spacing w:val="-4"/>
        </w:rPr>
        <w:t xml:space="preserve"> </w:t>
      </w:r>
      <w:r>
        <w:t>животных».</w:t>
      </w:r>
    </w:p>
    <w:p w:rsidR="00C23A5A" w:rsidRDefault="00C301FD">
      <w:pPr>
        <w:pStyle w:val="a3"/>
        <w:spacing w:before="5" w:line="264" w:lineRule="auto"/>
        <w:ind w:left="680" w:right="1716"/>
        <w:jc w:val="left"/>
      </w:pPr>
      <w:r>
        <w:rPr>
          <w:u w:val="single"/>
        </w:rPr>
        <w:t>Лабораторная работа</w:t>
      </w:r>
      <w:r>
        <w:rPr>
          <w:spacing w:val="-9"/>
        </w:rPr>
        <w:t xml:space="preserve"> </w:t>
      </w:r>
      <w:r>
        <w:t>«Изучение</w:t>
      </w:r>
      <w:r>
        <w:rPr>
          <w:spacing w:val="-8"/>
        </w:rPr>
        <w:t xml:space="preserve"> </w:t>
      </w:r>
      <w:r>
        <w:t>методов</w:t>
      </w:r>
      <w:r>
        <w:rPr>
          <w:spacing w:val="-10"/>
        </w:rPr>
        <w:t xml:space="preserve"> </w:t>
      </w:r>
      <w:r>
        <w:t>селекции</w:t>
      </w:r>
      <w:r>
        <w:rPr>
          <w:spacing w:val="-6"/>
        </w:rPr>
        <w:t xml:space="preserve"> </w:t>
      </w:r>
      <w:r>
        <w:t>растений».</w:t>
      </w:r>
      <w:r>
        <w:rPr>
          <w:spacing w:val="-67"/>
        </w:rPr>
        <w:t xml:space="preserve"> </w:t>
      </w:r>
      <w:r>
        <w:rPr>
          <w:u w:val="single"/>
        </w:rPr>
        <w:t>Практическая</w:t>
      </w:r>
      <w:r>
        <w:rPr>
          <w:spacing w:val="1"/>
          <w:u w:val="single"/>
        </w:rPr>
        <w:t xml:space="preserve"> </w:t>
      </w:r>
      <w:r>
        <w:rPr>
          <w:u w:val="single"/>
        </w:rPr>
        <w:t>работа</w:t>
      </w:r>
      <w:r>
        <w:rPr>
          <w:spacing w:val="7"/>
        </w:rPr>
        <w:t xml:space="preserve"> </w:t>
      </w:r>
      <w:r>
        <w:t>«Прививка</w:t>
      </w:r>
      <w:r>
        <w:rPr>
          <w:spacing w:val="-2"/>
        </w:rPr>
        <w:t xml:space="preserve"> </w:t>
      </w:r>
      <w:r>
        <w:t>растений».</w:t>
      </w:r>
    </w:p>
    <w:p w:rsidR="00C23A5A" w:rsidRDefault="00C301FD">
      <w:pPr>
        <w:pStyle w:val="a3"/>
        <w:spacing w:line="264" w:lineRule="auto"/>
        <w:ind w:right="133" w:firstLine="569"/>
      </w:pPr>
      <w:r>
        <w:rPr>
          <w:u w:val="single"/>
        </w:rPr>
        <w:t>Экскурсия</w:t>
      </w:r>
      <w:r>
        <w:rPr>
          <w:spacing w:val="1"/>
        </w:rPr>
        <w:t xml:space="preserve"> </w:t>
      </w:r>
      <w:r>
        <w:t>«Основные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достижения</w:t>
      </w:r>
      <w:r>
        <w:rPr>
          <w:spacing w:val="71"/>
        </w:rPr>
        <w:t xml:space="preserve"> </w:t>
      </w:r>
      <w:r>
        <w:t>селекции</w:t>
      </w:r>
      <w:r>
        <w:rPr>
          <w:spacing w:val="71"/>
        </w:rPr>
        <w:t xml:space="preserve"> </w:t>
      </w:r>
      <w:r>
        <w:t>растений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животных (на селекционную станцию, племенную ферму, сортоиспытательный</w:t>
      </w:r>
      <w:r>
        <w:rPr>
          <w:spacing w:val="1"/>
        </w:rPr>
        <w:t xml:space="preserve"> </w:t>
      </w:r>
      <w:r>
        <w:t xml:space="preserve">участок, в тепличное хозяйство, в лабораторию </w:t>
      </w:r>
      <w:proofErr w:type="spellStart"/>
      <w:r>
        <w:t>агроуниверситета</w:t>
      </w:r>
      <w:proofErr w:type="spellEnd"/>
      <w:r>
        <w:t xml:space="preserve"> или научного</w:t>
      </w:r>
      <w:r>
        <w:rPr>
          <w:spacing w:val="1"/>
        </w:rPr>
        <w:t xml:space="preserve"> </w:t>
      </w:r>
      <w:r>
        <w:t>центра)».</w:t>
      </w:r>
    </w:p>
    <w:p w:rsidR="00C23A5A" w:rsidRDefault="00C23A5A">
      <w:pPr>
        <w:spacing w:line="264" w:lineRule="auto"/>
        <w:sectPr w:rsidR="00C23A5A">
          <w:pgSz w:w="11910" w:h="16850"/>
          <w:pgMar w:top="1140" w:right="720" w:bottom="940" w:left="1020" w:header="710" w:footer="755" w:gutter="0"/>
          <w:cols w:space="720"/>
        </w:sectPr>
      </w:pPr>
    </w:p>
    <w:p w:rsidR="00C23A5A" w:rsidRDefault="00C301FD">
      <w:pPr>
        <w:pStyle w:val="2"/>
      </w:pPr>
      <w:r>
        <w:lastRenderedPageBreak/>
        <w:t>Тема</w:t>
      </w:r>
      <w:r>
        <w:rPr>
          <w:spacing w:val="-10"/>
        </w:rPr>
        <w:t xml:space="preserve"> </w:t>
      </w:r>
      <w:r>
        <w:t>16.</w:t>
      </w:r>
      <w:r>
        <w:rPr>
          <w:spacing w:val="-2"/>
        </w:rPr>
        <w:t xml:space="preserve"> </w:t>
      </w:r>
      <w:r>
        <w:t>Биотехнология</w:t>
      </w:r>
      <w:r>
        <w:rPr>
          <w:spacing w:val="-5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синтетическая</w:t>
      </w:r>
      <w:r>
        <w:rPr>
          <w:spacing w:val="1"/>
        </w:rPr>
        <w:t xml:space="preserve"> </w:t>
      </w:r>
      <w:r>
        <w:t>биология</w:t>
      </w:r>
    </w:p>
    <w:p w:rsidR="00C23A5A" w:rsidRDefault="00C301FD">
      <w:pPr>
        <w:pStyle w:val="a3"/>
        <w:spacing w:before="39" w:line="266" w:lineRule="auto"/>
        <w:ind w:right="141" w:firstLine="569"/>
      </w:pPr>
      <w:r>
        <w:t>Объекты, используемые в биотехнологии, – клеточные и тканевые культуры,</w:t>
      </w:r>
      <w:r>
        <w:rPr>
          <w:spacing w:val="1"/>
        </w:rPr>
        <w:t xml:space="preserve"> </w:t>
      </w:r>
      <w:r>
        <w:rPr>
          <w:spacing w:val="-1"/>
        </w:rPr>
        <w:t>микроорганизмы,</w:t>
      </w:r>
      <w:r>
        <w:rPr>
          <w:spacing w:val="-11"/>
        </w:rPr>
        <w:t xml:space="preserve"> </w:t>
      </w:r>
      <w:r>
        <w:rPr>
          <w:spacing w:val="-1"/>
        </w:rPr>
        <w:t>их</w:t>
      </w:r>
      <w:r>
        <w:rPr>
          <w:spacing w:val="-15"/>
        </w:rPr>
        <w:t xml:space="preserve"> </w:t>
      </w:r>
      <w:r>
        <w:rPr>
          <w:spacing w:val="-1"/>
        </w:rPr>
        <w:t>характеристика.</w:t>
      </w:r>
      <w:r>
        <w:rPr>
          <w:spacing w:val="-10"/>
        </w:rPr>
        <w:t xml:space="preserve"> </w:t>
      </w:r>
      <w:r>
        <w:rPr>
          <w:spacing w:val="-1"/>
        </w:rPr>
        <w:t>Традиционная</w:t>
      </w:r>
      <w:r>
        <w:rPr>
          <w:spacing w:val="-12"/>
        </w:rPr>
        <w:t xml:space="preserve"> </w:t>
      </w:r>
      <w:r>
        <w:t>биотехнология:</w:t>
      </w:r>
      <w:r>
        <w:rPr>
          <w:spacing w:val="-10"/>
        </w:rPr>
        <w:t xml:space="preserve"> </w:t>
      </w:r>
      <w:r>
        <w:t>хлебопечение,</w:t>
      </w:r>
      <w:r>
        <w:rPr>
          <w:spacing w:val="-68"/>
        </w:rPr>
        <w:t xml:space="preserve"> </w:t>
      </w:r>
      <w:r>
        <w:t>получение кисломолочных продуктов, виноделие. Микробиологический синтез.</w:t>
      </w:r>
      <w:r>
        <w:rPr>
          <w:spacing w:val="1"/>
        </w:rPr>
        <w:t xml:space="preserve"> </w:t>
      </w:r>
      <w:r>
        <w:t>Объекты микробиологических технологий. Производство белка, аминокислот и</w:t>
      </w:r>
      <w:r>
        <w:rPr>
          <w:spacing w:val="1"/>
        </w:rPr>
        <w:t xml:space="preserve"> </w:t>
      </w:r>
      <w:r>
        <w:t>витаминов.</w:t>
      </w:r>
    </w:p>
    <w:p w:rsidR="00C23A5A" w:rsidRDefault="00C301FD">
      <w:pPr>
        <w:pStyle w:val="a3"/>
        <w:spacing w:line="268" w:lineRule="auto"/>
        <w:ind w:right="135" w:firstLine="569"/>
      </w:pPr>
      <w:r>
        <w:t>Создание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целенаправленного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конструирования</w:t>
      </w:r>
      <w:r>
        <w:rPr>
          <w:spacing w:val="1"/>
        </w:rPr>
        <w:t xml:space="preserve"> </w:t>
      </w:r>
      <w:r>
        <w:t>геномов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организмов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компонентов,</w:t>
      </w:r>
      <w:r>
        <w:rPr>
          <w:spacing w:val="1"/>
        </w:rPr>
        <w:t xml:space="preserve"> </w:t>
      </w:r>
      <w:r>
        <w:t>содержащих</w:t>
      </w:r>
      <w:r>
        <w:rPr>
          <w:spacing w:val="-4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встречающиеся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природе</w:t>
      </w:r>
      <w:r>
        <w:rPr>
          <w:spacing w:val="-2"/>
        </w:rPr>
        <w:t xml:space="preserve"> </w:t>
      </w:r>
      <w:r>
        <w:t>биосинтетические</w:t>
      </w:r>
      <w:r>
        <w:rPr>
          <w:spacing w:val="5"/>
        </w:rPr>
        <w:t xml:space="preserve"> </w:t>
      </w:r>
      <w:r>
        <w:t>пути.</w:t>
      </w:r>
    </w:p>
    <w:p w:rsidR="00C23A5A" w:rsidRDefault="00C301FD">
      <w:pPr>
        <w:spacing w:line="266" w:lineRule="auto"/>
        <w:ind w:left="110" w:right="130" w:firstLine="569"/>
        <w:jc w:val="both"/>
        <w:rPr>
          <w:sz w:val="28"/>
        </w:rPr>
      </w:pPr>
      <w:r>
        <w:rPr>
          <w:sz w:val="28"/>
        </w:rPr>
        <w:t>Клеточная</w:t>
      </w:r>
      <w:r>
        <w:rPr>
          <w:spacing w:val="1"/>
          <w:sz w:val="28"/>
        </w:rPr>
        <w:t xml:space="preserve"> </w:t>
      </w:r>
      <w:r>
        <w:rPr>
          <w:sz w:val="28"/>
        </w:rPr>
        <w:t>инженерия.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клеток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тканей</w:t>
      </w:r>
      <w:r>
        <w:rPr>
          <w:spacing w:val="1"/>
          <w:sz w:val="28"/>
        </w:rPr>
        <w:t xml:space="preserve"> </w:t>
      </w:r>
      <w:r>
        <w:rPr>
          <w:sz w:val="28"/>
        </w:rPr>
        <w:t>растений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животных. </w:t>
      </w:r>
      <w:proofErr w:type="spellStart"/>
      <w:r>
        <w:rPr>
          <w:sz w:val="28"/>
        </w:rPr>
        <w:t>Криобанки</w:t>
      </w:r>
      <w:proofErr w:type="spellEnd"/>
      <w:r>
        <w:rPr>
          <w:sz w:val="28"/>
        </w:rPr>
        <w:t>. Соматическая гибридизация и соматический эмбриогенез.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гаплоидов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селекции</w:t>
      </w:r>
      <w:r>
        <w:rPr>
          <w:spacing w:val="1"/>
          <w:sz w:val="28"/>
        </w:rPr>
        <w:t xml:space="preserve"> </w:t>
      </w:r>
      <w:r>
        <w:rPr>
          <w:sz w:val="28"/>
        </w:rPr>
        <w:t>растений.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Получение</w:t>
      </w:r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моноклональных</w:t>
      </w:r>
      <w:proofErr w:type="spellEnd"/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антител. Использование </w:t>
      </w:r>
      <w:proofErr w:type="spellStart"/>
      <w:r>
        <w:rPr>
          <w:i/>
          <w:sz w:val="28"/>
        </w:rPr>
        <w:t>моноклональных</w:t>
      </w:r>
      <w:proofErr w:type="spellEnd"/>
      <w:r>
        <w:rPr>
          <w:i/>
          <w:sz w:val="28"/>
        </w:rPr>
        <w:t xml:space="preserve"> и </w:t>
      </w:r>
      <w:proofErr w:type="spellStart"/>
      <w:r>
        <w:rPr>
          <w:i/>
          <w:sz w:val="28"/>
        </w:rPr>
        <w:t>поликлональных</w:t>
      </w:r>
      <w:proofErr w:type="spellEnd"/>
      <w:r>
        <w:rPr>
          <w:i/>
          <w:sz w:val="28"/>
        </w:rPr>
        <w:t xml:space="preserve"> антител в медицине.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Искусственное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оплодотворение.</w:t>
      </w:r>
      <w:r>
        <w:rPr>
          <w:spacing w:val="1"/>
          <w:sz w:val="28"/>
        </w:rPr>
        <w:t xml:space="preserve"> </w:t>
      </w:r>
      <w:r>
        <w:rPr>
          <w:sz w:val="28"/>
        </w:rPr>
        <w:t>Реконструкция</w:t>
      </w:r>
      <w:r>
        <w:rPr>
          <w:spacing w:val="1"/>
          <w:sz w:val="28"/>
        </w:rPr>
        <w:t xml:space="preserve"> </w:t>
      </w:r>
      <w:r>
        <w:rPr>
          <w:sz w:val="28"/>
        </w:rPr>
        <w:t>яйцеклеток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клонирование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животных.</w:t>
      </w:r>
      <w:r>
        <w:rPr>
          <w:spacing w:val="1"/>
          <w:sz w:val="28"/>
        </w:rPr>
        <w:t xml:space="preserve"> </w:t>
      </w:r>
      <w:r>
        <w:rPr>
          <w:sz w:val="28"/>
        </w:rPr>
        <w:t>Метод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трансплантации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ядер</w:t>
      </w:r>
      <w:r>
        <w:rPr>
          <w:spacing w:val="1"/>
          <w:sz w:val="28"/>
        </w:rPr>
        <w:t xml:space="preserve"> </w:t>
      </w:r>
      <w:r>
        <w:rPr>
          <w:sz w:val="28"/>
        </w:rPr>
        <w:t>клеток.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Технологии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оздоровления,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культивирования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микроклонального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размножения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сельскохозяйственных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культур</w:t>
      </w:r>
      <w:r>
        <w:rPr>
          <w:sz w:val="28"/>
        </w:rPr>
        <w:t>.</w:t>
      </w:r>
    </w:p>
    <w:p w:rsidR="00C23A5A" w:rsidRDefault="00C301FD">
      <w:pPr>
        <w:pStyle w:val="a3"/>
        <w:spacing w:line="264" w:lineRule="auto"/>
        <w:ind w:right="129" w:firstLine="569"/>
      </w:pPr>
      <w:r>
        <w:t>Хромосомная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генная</w:t>
      </w:r>
      <w:r>
        <w:rPr>
          <w:spacing w:val="1"/>
        </w:rPr>
        <w:t xml:space="preserve"> </w:t>
      </w:r>
      <w:r>
        <w:t>инженерия.</w:t>
      </w:r>
      <w:r>
        <w:rPr>
          <w:spacing w:val="1"/>
        </w:rPr>
        <w:t xml:space="preserve"> </w:t>
      </w:r>
      <w:r>
        <w:t>Искусственный</w:t>
      </w:r>
      <w:r>
        <w:rPr>
          <w:spacing w:val="1"/>
        </w:rPr>
        <w:t xml:space="preserve"> </w:t>
      </w:r>
      <w:r>
        <w:t>синтез</w:t>
      </w:r>
      <w:r>
        <w:rPr>
          <w:spacing w:val="1"/>
        </w:rPr>
        <w:t xml:space="preserve"> </w:t>
      </w:r>
      <w:r>
        <w:t>гена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конструирование</w:t>
      </w:r>
      <w:r>
        <w:rPr>
          <w:spacing w:val="1"/>
        </w:rPr>
        <w:t xml:space="preserve"> </w:t>
      </w:r>
      <w:r>
        <w:t>рекомбинантных</w:t>
      </w:r>
      <w:r>
        <w:rPr>
          <w:spacing w:val="1"/>
        </w:rPr>
        <w:t xml:space="preserve"> </w:t>
      </w:r>
      <w:r>
        <w:t>ДНК.</w:t>
      </w:r>
      <w:r>
        <w:rPr>
          <w:spacing w:val="1"/>
        </w:rPr>
        <w:t xml:space="preserve"> </w:t>
      </w:r>
      <w:r>
        <w:rPr>
          <w:i/>
        </w:rPr>
        <w:t>Создание</w:t>
      </w:r>
      <w:r>
        <w:rPr>
          <w:i/>
          <w:spacing w:val="1"/>
        </w:rPr>
        <w:t xml:space="preserve"> </w:t>
      </w:r>
      <w:proofErr w:type="spellStart"/>
      <w:r>
        <w:rPr>
          <w:i/>
        </w:rPr>
        <w:t>трансгенных</w:t>
      </w:r>
      <w:proofErr w:type="spellEnd"/>
      <w:r>
        <w:rPr>
          <w:i/>
          <w:spacing w:val="1"/>
        </w:rPr>
        <w:t xml:space="preserve"> </w:t>
      </w:r>
      <w:r>
        <w:rPr>
          <w:i/>
        </w:rPr>
        <w:t>организмов</w:t>
      </w:r>
      <w:r>
        <w:t>.</w:t>
      </w:r>
      <w:r>
        <w:rPr>
          <w:spacing w:val="1"/>
        </w:rPr>
        <w:t xml:space="preserve"> </w:t>
      </w:r>
      <w:r>
        <w:t>Достижения и перспективы хромосомной и генной инженерии. Экологические и</w:t>
      </w:r>
      <w:r>
        <w:rPr>
          <w:spacing w:val="1"/>
        </w:rPr>
        <w:t xml:space="preserve"> </w:t>
      </w:r>
      <w:r>
        <w:t>этические</w:t>
      </w:r>
      <w:r>
        <w:rPr>
          <w:spacing w:val="-2"/>
        </w:rPr>
        <w:t xml:space="preserve"> </w:t>
      </w:r>
      <w:r>
        <w:t>проблемы генной</w:t>
      </w:r>
      <w:r>
        <w:rPr>
          <w:spacing w:val="2"/>
        </w:rPr>
        <w:t xml:space="preserve"> </w:t>
      </w:r>
      <w:r>
        <w:t>инженерии.</w:t>
      </w:r>
    </w:p>
    <w:p w:rsidR="00C23A5A" w:rsidRDefault="00C301FD">
      <w:pPr>
        <w:pStyle w:val="a3"/>
        <w:spacing w:line="266" w:lineRule="auto"/>
        <w:ind w:right="129" w:firstLine="569"/>
      </w:pPr>
      <w:r>
        <w:t>Медицинские</w:t>
      </w:r>
      <w:r>
        <w:rPr>
          <w:spacing w:val="1"/>
        </w:rPr>
        <w:t xml:space="preserve"> </w:t>
      </w:r>
      <w:r>
        <w:t>биотехнологии.</w:t>
      </w:r>
      <w:r>
        <w:rPr>
          <w:spacing w:val="1"/>
        </w:rPr>
        <w:t xml:space="preserve"> </w:t>
      </w:r>
      <w:proofErr w:type="spellStart"/>
      <w:r>
        <w:t>Постгеномная</w:t>
      </w:r>
      <w:proofErr w:type="spellEnd"/>
      <w:r>
        <w:rPr>
          <w:spacing w:val="1"/>
        </w:rPr>
        <w:t xml:space="preserve"> </w:t>
      </w:r>
      <w:r>
        <w:t>цифровая</w:t>
      </w:r>
      <w:r>
        <w:rPr>
          <w:spacing w:val="1"/>
        </w:rPr>
        <w:t xml:space="preserve"> </w:t>
      </w:r>
      <w:r>
        <w:t>медицина.</w:t>
      </w:r>
      <w:r>
        <w:rPr>
          <w:spacing w:val="1"/>
        </w:rPr>
        <w:t xml:space="preserve"> </w:t>
      </w:r>
      <w:r>
        <w:t>ПЦР-диагностика.</w:t>
      </w:r>
      <w:r>
        <w:rPr>
          <w:spacing w:val="1"/>
        </w:rPr>
        <w:t xml:space="preserve"> </w:t>
      </w:r>
      <w:proofErr w:type="spellStart"/>
      <w:r>
        <w:t>Метаболомный</w:t>
      </w:r>
      <w:proofErr w:type="spellEnd"/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proofErr w:type="spellStart"/>
      <w:r>
        <w:t>геноцентрический</w:t>
      </w:r>
      <w:proofErr w:type="spellEnd"/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proofErr w:type="spellStart"/>
      <w:r>
        <w:t>протеома</w:t>
      </w:r>
      <w:proofErr w:type="spellEnd"/>
      <w:r>
        <w:rPr>
          <w:spacing w:val="1"/>
        </w:rPr>
        <w:t xml:space="preserve"> </w:t>
      </w:r>
      <w:r>
        <w:t>человека для оценки состояния его здоровья. Использование стволовых клеток.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Таргетная</w:t>
      </w:r>
      <w:proofErr w:type="spellEnd"/>
      <w:r>
        <w:rPr>
          <w:spacing w:val="-13"/>
        </w:rPr>
        <w:t xml:space="preserve"> </w:t>
      </w:r>
      <w:r>
        <w:rPr>
          <w:spacing w:val="-1"/>
        </w:rPr>
        <w:t>терапия</w:t>
      </w:r>
      <w:r>
        <w:rPr>
          <w:spacing w:val="-12"/>
        </w:rPr>
        <w:t xml:space="preserve"> </w:t>
      </w:r>
      <w:r>
        <w:rPr>
          <w:spacing w:val="-1"/>
        </w:rPr>
        <w:t>рака.</w:t>
      </w:r>
      <w:r>
        <w:rPr>
          <w:spacing w:val="-13"/>
        </w:rPr>
        <w:t xml:space="preserve"> </w:t>
      </w:r>
      <w:r>
        <w:rPr>
          <w:spacing w:val="-1"/>
        </w:rPr>
        <w:t>3D-биоинженерия</w:t>
      </w:r>
      <w:r>
        <w:rPr>
          <w:spacing w:val="-12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разработки</w:t>
      </w:r>
      <w:r>
        <w:rPr>
          <w:spacing w:val="-13"/>
        </w:rPr>
        <w:t xml:space="preserve"> </w:t>
      </w:r>
      <w:r>
        <w:t>фундаментальных</w:t>
      </w:r>
      <w:r>
        <w:rPr>
          <w:spacing w:val="-17"/>
        </w:rPr>
        <w:t xml:space="preserve"> </w:t>
      </w:r>
      <w:r>
        <w:t>основ</w:t>
      </w:r>
      <w:r>
        <w:rPr>
          <w:spacing w:val="-68"/>
        </w:rPr>
        <w:t xml:space="preserve"> </w:t>
      </w:r>
      <w:r>
        <w:t>медицинских технологий, создания комплексных тканей сочетанием технологий</w:t>
      </w:r>
      <w:r>
        <w:rPr>
          <w:spacing w:val="1"/>
        </w:rPr>
        <w:t xml:space="preserve"> </w:t>
      </w:r>
      <w:r>
        <w:t>трёхмерного</w:t>
      </w:r>
      <w:r>
        <w:rPr>
          <w:spacing w:val="1"/>
        </w:rPr>
        <w:t xml:space="preserve"> </w:t>
      </w:r>
      <w:proofErr w:type="spellStart"/>
      <w:r>
        <w:t>биопринтинга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скаффолдинга</w:t>
      </w:r>
      <w:proofErr w:type="spellEnd"/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персонализированной</w:t>
      </w:r>
      <w:r>
        <w:rPr>
          <w:spacing w:val="1"/>
        </w:rPr>
        <w:t xml:space="preserve"> </w:t>
      </w:r>
      <w:r>
        <w:t>медицины.</w:t>
      </w:r>
    </w:p>
    <w:p w:rsidR="00C23A5A" w:rsidRDefault="00C301FD">
      <w:pPr>
        <w:pStyle w:val="a3"/>
        <w:spacing w:line="266" w:lineRule="auto"/>
        <w:ind w:right="140" w:firstLine="569"/>
      </w:pPr>
      <w:r>
        <w:t>Создание векторных вакцин с целью обеспечения комбинированной защиты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возбудителей</w:t>
      </w:r>
      <w:r>
        <w:rPr>
          <w:spacing w:val="1"/>
        </w:rPr>
        <w:t xml:space="preserve"> </w:t>
      </w:r>
      <w:r>
        <w:t>ОРВИ,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молекулярных</w:t>
      </w:r>
      <w:r>
        <w:rPr>
          <w:spacing w:val="1"/>
        </w:rPr>
        <w:t xml:space="preserve"> </w:t>
      </w:r>
      <w:r>
        <w:t>механизмов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РНК-содержащих</w:t>
      </w:r>
      <w:r>
        <w:rPr>
          <w:spacing w:val="1"/>
        </w:rPr>
        <w:t xml:space="preserve"> </w:t>
      </w:r>
      <w:r>
        <w:t>вирусов,</w:t>
      </w:r>
      <w:r>
        <w:rPr>
          <w:spacing w:val="1"/>
        </w:rPr>
        <w:t xml:space="preserve"> </w:t>
      </w:r>
      <w:r>
        <w:t>вызывающих</w:t>
      </w:r>
      <w:r>
        <w:rPr>
          <w:spacing w:val="1"/>
        </w:rPr>
        <w:t xml:space="preserve"> </w:t>
      </w:r>
      <w:r>
        <w:t>особо</w:t>
      </w:r>
      <w:r>
        <w:rPr>
          <w:spacing w:val="1"/>
        </w:rPr>
        <w:t xml:space="preserve"> </w:t>
      </w:r>
      <w:r>
        <w:t>опасные</w:t>
      </w:r>
      <w:r>
        <w:rPr>
          <w:spacing w:val="1"/>
        </w:rPr>
        <w:t xml:space="preserve"> </w:t>
      </w:r>
      <w:r>
        <w:t>заболевания</w:t>
      </w:r>
      <w:r>
        <w:rPr>
          <w:spacing w:val="1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животных.</w:t>
      </w:r>
    </w:p>
    <w:p w:rsidR="00C23A5A" w:rsidRDefault="00C301FD">
      <w:pPr>
        <w:pStyle w:val="a3"/>
        <w:spacing w:line="319" w:lineRule="exact"/>
        <w:ind w:left="680"/>
        <w:jc w:val="left"/>
      </w:pPr>
      <w:r>
        <w:rPr>
          <w:u w:val="single"/>
        </w:rPr>
        <w:t>Демонстрации</w:t>
      </w:r>
    </w:p>
    <w:p w:rsidR="00C23A5A" w:rsidRDefault="00C301FD">
      <w:pPr>
        <w:pStyle w:val="a3"/>
        <w:tabs>
          <w:tab w:val="left" w:pos="2291"/>
          <w:tab w:val="left" w:pos="3326"/>
          <w:tab w:val="left" w:pos="5485"/>
          <w:tab w:val="left" w:pos="8139"/>
        </w:tabs>
        <w:spacing w:before="29" w:line="264" w:lineRule="auto"/>
        <w:ind w:right="145" w:firstLine="569"/>
        <w:jc w:val="left"/>
      </w:pPr>
      <w:r>
        <w:t>Таблицы</w:t>
      </w:r>
      <w:r>
        <w:rPr>
          <w:spacing w:val="123"/>
        </w:rPr>
        <w:t xml:space="preserve"> </w:t>
      </w:r>
      <w:r>
        <w:t>и</w:t>
      </w:r>
      <w:r>
        <w:tab/>
        <w:t>схемы:</w:t>
      </w:r>
      <w:r>
        <w:tab/>
        <w:t>«Использование</w:t>
      </w:r>
      <w:r>
        <w:tab/>
        <w:t>микроорганизмов</w:t>
      </w:r>
      <w:r>
        <w:rPr>
          <w:spacing w:val="123"/>
        </w:rPr>
        <w:t xml:space="preserve"> </w:t>
      </w:r>
      <w:r>
        <w:t>в</w:t>
      </w:r>
      <w:r>
        <w:tab/>
      </w:r>
      <w:r>
        <w:rPr>
          <w:spacing w:val="-2"/>
        </w:rPr>
        <w:t>промышленном</w:t>
      </w:r>
      <w:r>
        <w:rPr>
          <w:spacing w:val="-67"/>
        </w:rPr>
        <w:t xml:space="preserve"> </w:t>
      </w:r>
      <w:r>
        <w:t>производстве»,</w:t>
      </w:r>
      <w:r>
        <w:rPr>
          <w:spacing w:val="1"/>
        </w:rPr>
        <w:t xml:space="preserve"> </w:t>
      </w:r>
      <w:r>
        <w:t>«Клеточная</w:t>
      </w:r>
      <w:r>
        <w:rPr>
          <w:spacing w:val="1"/>
        </w:rPr>
        <w:t xml:space="preserve"> </w:t>
      </w:r>
      <w:r>
        <w:t>инженерия»,</w:t>
      </w:r>
      <w:r>
        <w:rPr>
          <w:spacing w:val="2"/>
        </w:rPr>
        <w:t xml:space="preserve"> </w:t>
      </w:r>
      <w:r>
        <w:t>«Генная инженерия».</w:t>
      </w:r>
    </w:p>
    <w:p w:rsidR="00C23A5A" w:rsidRDefault="00C301FD">
      <w:pPr>
        <w:pStyle w:val="a3"/>
        <w:spacing w:before="5" w:line="264" w:lineRule="auto"/>
        <w:ind w:left="680" w:right="1716"/>
        <w:jc w:val="left"/>
      </w:pPr>
      <w:r>
        <w:rPr>
          <w:u w:val="single"/>
        </w:rPr>
        <w:t>Лабораторная работа</w:t>
      </w:r>
      <w:r>
        <w:t xml:space="preserve"> «Изучение объектов биотехнологии».</w:t>
      </w:r>
      <w:r>
        <w:rPr>
          <w:spacing w:val="1"/>
        </w:rPr>
        <w:t xml:space="preserve"> </w:t>
      </w:r>
      <w:r>
        <w:rPr>
          <w:u w:val="single"/>
        </w:rPr>
        <w:t>Практическая</w:t>
      </w:r>
      <w:r>
        <w:rPr>
          <w:spacing w:val="-8"/>
          <w:u w:val="single"/>
        </w:rPr>
        <w:t xml:space="preserve"> </w:t>
      </w:r>
      <w:r>
        <w:rPr>
          <w:u w:val="single"/>
        </w:rPr>
        <w:t>работа</w:t>
      </w:r>
      <w:r>
        <w:rPr>
          <w:spacing w:val="-2"/>
        </w:rPr>
        <w:t xml:space="preserve"> </w:t>
      </w:r>
      <w:r>
        <w:t>«Получение</w:t>
      </w:r>
      <w:r>
        <w:rPr>
          <w:spacing w:val="-10"/>
        </w:rPr>
        <w:t xml:space="preserve"> </w:t>
      </w:r>
      <w:r>
        <w:t>молочнокислых</w:t>
      </w:r>
      <w:r>
        <w:rPr>
          <w:spacing w:val="-11"/>
        </w:rPr>
        <w:t xml:space="preserve"> </w:t>
      </w:r>
      <w:r>
        <w:t>продуктов».</w:t>
      </w:r>
    </w:p>
    <w:p w:rsidR="00C23A5A" w:rsidRDefault="00C301FD">
      <w:pPr>
        <w:pStyle w:val="a3"/>
        <w:tabs>
          <w:tab w:val="left" w:pos="2337"/>
          <w:tab w:val="left" w:pos="4671"/>
          <w:tab w:val="left" w:pos="5204"/>
          <w:tab w:val="left" w:pos="6939"/>
          <w:tab w:val="left" w:pos="9504"/>
        </w:tabs>
        <w:spacing w:before="5" w:line="268" w:lineRule="auto"/>
        <w:ind w:right="129" w:firstLine="569"/>
        <w:jc w:val="left"/>
      </w:pPr>
      <w:r>
        <w:rPr>
          <w:u w:val="single"/>
        </w:rPr>
        <w:t>Экскурсия</w:t>
      </w:r>
      <w:r>
        <w:tab/>
        <w:t>«Биотехнология</w:t>
      </w:r>
      <w:r>
        <w:tab/>
        <w:t>–</w:t>
      </w:r>
      <w:r>
        <w:tab/>
        <w:t>важнейшая</w:t>
      </w:r>
      <w:r>
        <w:tab/>
        <w:t>производительная</w:t>
      </w:r>
      <w:r>
        <w:tab/>
      </w:r>
      <w:r>
        <w:rPr>
          <w:spacing w:val="-3"/>
        </w:rPr>
        <w:t>сила</w:t>
      </w:r>
      <w:r>
        <w:rPr>
          <w:spacing w:val="-67"/>
        </w:rPr>
        <w:t xml:space="preserve"> </w:t>
      </w:r>
      <w:r>
        <w:t>современности</w:t>
      </w:r>
      <w:r>
        <w:rPr>
          <w:spacing w:val="1"/>
        </w:rPr>
        <w:t xml:space="preserve"> </w:t>
      </w:r>
      <w:r>
        <w:t>(на</w:t>
      </w:r>
      <w:r>
        <w:rPr>
          <w:spacing w:val="-2"/>
        </w:rPr>
        <w:t xml:space="preserve"> </w:t>
      </w:r>
      <w:r>
        <w:t>биотехнологическое</w:t>
      </w:r>
      <w:r>
        <w:rPr>
          <w:spacing w:val="-2"/>
        </w:rPr>
        <w:t xml:space="preserve"> </w:t>
      </w:r>
      <w:r>
        <w:t>производство)».</w:t>
      </w:r>
    </w:p>
    <w:p w:rsidR="00C23A5A" w:rsidRDefault="00C23A5A">
      <w:pPr>
        <w:spacing w:line="268" w:lineRule="auto"/>
        <w:sectPr w:rsidR="00C23A5A">
          <w:pgSz w:w="11910" w:h="16850"/>
          <w:pgMar w:top="1140" w:right="720" w:bottom="940" w:left="1020" w:header="710" w:footer="755" w:gutter="0"/>
          <w:cols w:space="720"/>
        </w:sectPr>
      </w:pPr>
    </w:p>
    <w:p w:rsidR="00C23A5A" w:rsidRDefault="00C301FD">
      <w:pPr>
        <w:pStyle w:val="2"/>
        <w:numPr>
          <w:ilvl w:val="0"/>
          <w:numId w:val="3"/>
        </w:numPr>
        <w:tabs>
          <w:tab w:val="left" w:pos="472"/>
        </w:tabs>
        <w:ind w:hanging="362"/>
        <w:jc w:val="both"/>
      </w:pPr>
      <w:bookmarkStart w:id="3" w:name="_bookmark3"/>
      <w:bookmarkEnd w:id="3"/>
      <w:r>
        <w:lastRenderedPageBreak/>
        <w:t>КЛАСС</w:t>
      </w:r>
    </w:p>
    <w:p w:rsidR="00C23A5A" w:rsidRDefault="00C301FD">
      <w:pPr>
        <w:spacing w:before="140"/>
        <w:ind w:left="110"/>
        <w:jc w:val="both"/>
        <w:rPr>
          <w:b/>
          <w:sz w:val="28"/>
        </w:rPr>
      </w:pPr>
      <w:r>
        <w:rPr>
          <w:b/>
          <w:sz w:val="28"/>
        </w:rPr>
        <w:t>Тема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1.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Зарождение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развитие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эволюционных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представлений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биологии</w:t>
      </w:r>
    </w:p>
    <w:p w:rsidR="00C23A5A" w:rsidRDefault="00C301FD">
      <w:pPr>
        <w:pStyle w:val="a3"/>
        <w:spacing w:before="31"/>
        <w:ind w:left="680"/>
      </w:pPr>
      <w:r>
        <w:t>Эволюционная</w:t>
      </w:r>
      <w:r>
        <w:rPr>
          <w:spacing w:val="8"/>
        </w:rPr>
        <w:t xml:space="preserve"> </w:t>
      </w:r>
      <w:r>
        <w:t>теория</w:t>
      </w:r>
      <w:r>
        <w:rPr>
          <w:spacing w:val="9"/>
        </w:rPr>
        <w:t xml:space="preserve"> </w:t>
      </w:r>
      <w:r>
        <w:t>Ч.</w:t>
      </w:r>
      <w:r>
        <w:rPr>
          <w:spacing w:val="15"/>
        </w:rPr>
        <w:t xml:space="preserve"> </w:t>
      </w:r>
      <w:r>
        <w:t>Дарвина.</w:t>
      </w:r>
      <w:r>
        <w:rPr>
          <w:spacing w:val="19"/>
        </w:rPr>
        <w:t xml:space="preserve"> </w:t>
      </w:r>
      <w:r>
        <w:t>Предпосылки</w:t>
      </w:r>
      <w:r>
        <w:rPr>
          <w:spacing w:val="10"/>
        </w:rPr>
        <w:t xml:space="preserve"> </w:t>
      </w:r>
      <w:r>
        <w:t>возникновения</w:t>
      </w:r>
      <w:r>
        <w:rPr>
          <w:spacing w:val="9"/>
        </w:rPr>
        <w:t xml:space="preserve"> </w:t>
      </w:r>
      <w:r>
        <w:t>дарвинизма.</w:t>
      </w:r>
    </w:p>
    <w:p w:rsidR="00C23A5A" w:rsidRDefault="00C301FD">
      <w:pPr>
        <w:pStyle w:val="a3"/>
        <w:spacing w:before="31"/>
      </w:pPr>
      <w:r>
        <w:t>Жизнь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научная</w:t>
      </w:r>
      <w:r>
        <w:rPr>
          <w:spacing w:val="-3"/>
        </w:rPr>
        <w:t xml:space="preserve"> </w:t>
      </w:r>
      <w:r>
        <w:t>деятельность</w:t>
      </w:r>
      <w:r>
        <w:rPr>
          <w:spacing w:val="-3"/>
        </w:rPr>
        <w:t xml:space="preserve"> </w:t>
      </w:r>
      <w:r>
        <w:t>Ч.</w:t>
      </w:r>
      <w:r>
        <w:rPr>
          <w:spacing w:val="5"/>
        </w:rPr>
        <w:t xml:space="preserve"> </w:t>
      </w:r>
      <w:r>
        <w:t>Дарвина.</w:t>
      </w:r>
    </w:p>
    <w:p w:rsidR="00C23A5A" w:rsidRDefault="00C301FD">
      <w:pPr>
        <w:pStyle w:val="a3"/>
        <w:spacing w:before="24" w:line="256" w:lineRule="auto"/>
        <w:ind w:right="128" w:firstLine="569"/>
      </w:pPr>
      <w:r>
        <w:t>Движущие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эволюции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Ч.</w:t>
      </w:r>
      <w:r>
        <w:rPr>
          <w:spacing w:val="1"/>
        </w:rPr>
        <w:t xml:space="preserve"> </w:t>
      </w:r>
      <w:r>
        <w:t>Дарвину</w:t>
      </w:r>
      <w:r>
        <w:rPr>
          <w:spacing w:val="1"/>
        </w:rPr>
        <w:t xml:space="preserve"> </w:t>
      </w:r>
      <w:r>
        <w:t>(высокая</w:t>
      </w:r>
      <w:r>
        <w:rPr>
          <w:spacing w:val="1"/>
        </w:rPr>
        <w:t xml:space="preserve"> </w:t>
      </w:r>
      <w:r>
        <w:t>интенсивность</w:t>
      </w:r>
      <w:r>
        <w:rPr>
          <w:spacing w:val="-67"/>
        </w:rPr>
        <w:t xml:space="preserve"> </w:t>
      </w:r>
      <w:r>
        <w:t>размножения</w:t>
      </w:r>
      <w:r>
        <w:rPr>
          <w:spacing w:val="-13"/>
        </w:rPr>
        <w:t xml:space="preserve"> </w:t>
      </w:r>
      <w:r>
        <w:t>организмов,</w:t>
      </w:r>
      <w:r>
        <w:rPr>
          <w:spacing w:val="-12"/>
        </w:rPr>
        <w:t xml:space="preserve"> </w:t>
      </w:r>
      <w:r>
        <w:t>наследственная</w:t>
      </w:r>
      <w:r>
        <w:rPr>
          <w:spacing w:val="-12"/>
        </w:rPr>
        <w:t xml:space="preserve"> </w:t>
      </w:r>
      <w:r>
        <w:t>изменчивость,</w:t>
      </w:r>
      <w:r>
        <w:rPr>
          <w:spacing w:val="-12"/>
        </w:rPr>
        <w:t xml:space="preserve"> </w:t>
      </w:r>
      <w:r>
        <w:t>борьба</w:t>
      </w:r>
      <w:r>
        <w:rPr>
          <w:spacing w:val="-15"/>
        </w:rPr>
        <w:t xml:space="preserve"> </w:t>
      </w:r>
      <w:r>
        <w:t>за</w:t>
      </w:r>
      <w:r>
        <w:rPr>
          <w:spacing w:val="-15"/>
        </w:rPr>
        <w:t xml:space="preserve"> </w:t>
      </w:r>
      <w:r>
        <w:t>существование,</w:t>
      </w:r>
      <w:r>
        <w:rPr>
          <w:spacing w:val="-67"/>
        </w:rPr>
        <w:t xml:space="preserve"> </w:t>
      </w:r>
      <w:r>
        <w:t>естественный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искусственный</w:t>
      </w:r>
      <w:r>
        <w:rPr>
          <w:spacing w:val="1"/>
        </w:rPr>
        <w:t xml:space="preserve"> </w:t>
      </w:r>
      <w:r>
        <w:t>отбор).</w:t>
      </w:r>
    </w:p>
    <w:p w:rsidR="00C23A5A" w:rsidRDefault="00C301FD">
      <w:pPr>
        <w:pStyle w:val="a3"/>
        <w:spacing w:before="11" w:line="256" w:lineRule="auto"/>
        <w:ind w:right="151" w:firstLine="569"/>
      </w:pPr>
      <w:r>
        <w:t>Оформление</w:t>
      </w:r>
      <w:r>
        <w:rPr>
          <w:spacing w:val="1"/>
        </w:rPr>
        <w:t xml:space="preserve"> </w:t>
      </w:r>
      <w:r>
        <w:t>синтетической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эволюции</w:t>
      </w:r>
      <w:r>
        <w:rPr>
          <w:spacing w:val="1"/>
        </w:rPr>
        <w:t xml:space="preserve"> </w:t>
      </w:r>
      <w:r>
        <w:t>(СТЭ).</w:t>
      </w:r>
      <w:r>
        <w:rPr>
          <w:spacing w:val="1"/>
        </w:rPr>
        <w:t xml:space="preserve"> </w:t>
      </w:r>
      <w:r>
        <w:t>Нейтральная</w:t>
      </w:r>
      <w:r>
        <w:rPr>
          <w:spacing w:val="1"/>
        </w:rPr>
        <w:t xml:space="preserve"> </w:t>
      </w:r>
      <w:r>
        <w:t>теория</w:t>
      </w:r>
      <w:r>
        <w:rPr>
          <w:spacing w:val="-67"/>
        </w:rPr>
        <w:t xml:space="preserve"> </w:t>
      </w:r>
      <w:r>
        <w:t>эволюции. Современная эволюционная биология. Значение эволюционной теории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формировании</w:t>
      </w:r>
      <w:r>
        <w:rPr>
          <w:spacing w:val="2"/>
        </w:rPr>
        <w:t xml:space="preserve"> </w:t>
      </w:r>
      <w:r>
        <w:t>естественно-научной</w:t>
      </w:r>
      <w:r>
        <w:rPr>
          <w:spacing w:val="1"/>
        </w:rPr>
        <w:t xml:space="preserve"> </w:t>
      </w:r>
      <w:r>
        <w:t>картины</w:t>
      </w:r>
      <w:r>
        <w:rPr>
          <w:spacing w:val="-1"/>
        </w:rPr>
        <w:t xml:space="preserve"> </w:t>
      </w:r>
      <w:r>
        <w:t>мира.</w:t>
      </w:r>
    </w:p>
    <w:p w:rsidR="00C23A5A" w:rsidRDefault="00C301FD">
      <w:pPr>
        <w:pStyle w:val="a3"/>
        <w:spacing w:before="3"/>
        <w:ind w:left="680"/>
        <w:jc w:val="left"/>
      </w:pPr>
      <w:r>
        <w:rPr>
          <w:u w:val="single"/>
        </w:rPr>
        <w:t>Демонстрации</w:t>
      </w:r>
    </w:p>
    <w:p w:rsidR="00C23A5A" w:rsidRDefault="00C301FD">
      <w:pPr>
        <w:pStyle w:val="a3"/>
        <w:spacing w:before="31" w:line="256" w:lineRule="auto"/>
        <w:ind w:right="137" w:firstLine="569"/>
      </w:pPr>
      <w:r>
        <w:t xml:space="preserve">Портреты: Аристотель, К. Линней, Ж.Б. Ламарк, Э.Ж. </w:t>
      </w:r>
      <w:proofErr w:type="spellStart"/>
      <w:r>
        <w:t>Сент-Илер</w:t>
      </w:r>
      <w:proofErr w:type="spellEnd"/>
      <w:r>
        <w:t>, Ж. Кювье,</w:t>
      </w:r>
      <w:r>
        <w:rPr>
          <w:spacing w:val="1"/>
        </w:rPr>
        <w:t xml:space="preserve"> </w:t>
      </w:r>
      <w:r>
        <w:t>Ч.</w:t>
      </w:r>
      <w:r>
        <w:rPr>
          <w:spacing w:val="1"/>
        </w:rPr>
        <w:t xml:space="preserve"> </w:t>
      </w:r>
      <w:r>
        <w:t>Дарвин, С.С.</w:t>
      </w:r>
      <w:r>
        <w:rPr>
          <w:spacing w:val="-4"/>
        </w:rPr>
        <w:t xml:space="preserve"> </w:t>
      </w:r>
      <w:r>
        <w:t>Четвериков,</w:t>
      </w:r>
      <w:r>
        <w:rPr>
          <w:spacing w:val="7"/>
        </w:rPr>
        <w:t xml:space="preserve"> </w:t>
      </w:r>
      <w:r>
        <w:t>И.И.</w:t>
      </w:r>
      <w:r>
        <w:rPr>
          <w:spacing w:val="2"/>
        </w:rPr>
        <w:t xml:space="preserve"> </w:t>
      </w:r>
      <w:r>
        <w:t>Шмальгаузен,</w:t>
      </w:r>
      <w:r>
        <w:rPr>
          <w:spacing w:val="1"/>
        </w:rPr>
        <w:t xml:space="preserve"> </w:t>
      </w:r>
      <w:r>
        <w:t>Дж.</w:t>
      </w:r>
      <w:r>
        <w:rPr>
          <w:spacing w:val="3"/>
        </w:rPr>
        <w:t xml:space="preserve"> </w:t>
      </w:r>
      <w:proofErr w:type="spellStart"/>
      <w:r>
        <w:t>Холдейн</w:t>
      </w:r>
      <w:proofErr w:type="spellEnd"/>
      <w:r>
        <w:t>,</w:t>
      </w:r>
      <w:r>
        <w:rPr>
          <w:spacing w:val="2"/>
        </w:rPr>
        <w:t xml:space="preserve"> </w:t>
      </w:r>
      <w:r>
        <w:t>Д.К.</w:t>
      </w:r>
      <w:r>
        <w:rPr>
          <w:spacing w:val="1"/>
        </w:rPr>
        <w:t xml:space="preserve"> </w:t>
      </w:r>
      <w:r>
        <w:t>Беляев.</w:t>
      </w:r>
    </w:p>
    <w:p w:rsidR="00C23A5A" w:rsidRDefault="00C301FD">
      <w:pPr>
        <w:pStyle w:val="a3"/>
        <w:spacing w:before="3" w:line="259" w:lineRule="auto"/>
        <w:ind w:right="129" w:firstLine="569"/>
      </w:pPr>
      <w:r>
        <w:t>Таблицы и схемы: «Система живой природы (по К.</w:t>
      </w:r>
      <w:r>
        <w:rPr>
          <w:spacing w:val="1"/>
        </w:rPr>
        <w:t xml:space="preserve"> </w:t>
      </w:r>
      <w:r>
        <w:t>Линнею)», «Лестница</w:t>
      </w:r>
      <w:r>
        <w:rPr>
          <w:spacing w:val="1"/>
        </w:rPr>
        <w:t xml:space="preserve"> </w:t>
      </w:r>
      <w:r>
        <w:t>живых   существ   (по   Ламарку)»,   «Механизм   формирования   приспособлений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растений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животных</w:t>
      </w:r>
      <w:r>
        <w:rPr>
          <w:spacing w:val="70"/>
        </w:rPr>
        <w:t xml:space="preserve"> </w:t>
      </w:r>
      <w:r>
        <w:t>(по</w:t>
      </w:r>
      <w:r>
        <w:rPr>
          <w:spacing w:val="70"/>
        </w:rPr>
        <w:t xml:space="preserve"> </w:t>
      </w:r>
      <w:r>
        <w:t>Ламарку)»,</w:t>
      </w:r>
      <w:r>
        <w:rPr>
          <w:spacing w:val="70"/>
        </w:rPr>
        <w:t xml:space="preserve"> </w:t>
      </w:r>
      <w:r>
        <w:t>«Карта-схема</w:t>
      </w:r>
      <w:r>
        <w:rPr>
          <w:spacing w:val="70"/>
        </w:rPr>
        <w:t xml:space="preserve"> </w:t>
      </w:r>
      <w:r>
        <w:t>маршрута</w:t>
      </w:r>
      <w:r>
        <w:rPr>
          <w:spacing w:val="70"/>
        </w:rPr>
        <w:t xml:space="preserve"> </w:t>
      </w:r>
      <w:r>
        <w:t>путешествия</w:t>
      </w:r>
      <w:r>
        <w:rPr>
          <w:spacing w:val="1"/>
        </w:rPr>
        <w:t xml:space="preserve"> </w:t>
      </w:r>
      <w:r>
        <w:t>Ч.</w:t>
      </w:r>
      <w:r>
        <w:rPr>
          <w:spacing w:val="-9"/>
        </w:rPr>
        <w:t xml:space="preserve"> </w:t>
      </w:r>
      <w:r>
        <w:t>Дарвина»,</w:t>
      </w:r>
      <w:r>
        <w:rPr>
          <w:spacing w:val="-10"/>
        </w:rPr>
        <w:t xml:space="preserve"> </w:t>
      </w:r>
      <w:r>
        <w:t>«Находки</w:t>
      </w:r>
      <w:r>
        <w:rPr>
          <w:spacing w:val="-9"/>
        </w:rPr>
        <w:t xml:space="preserve"> </w:t>
      </w:r>
      <w:r>
        <w:t>Ч.</w:t>
      </w:r>
      <w:r>
        <w:rPr>
          <w:spacing w:val="-6"/>
        </w:rPr>
        <w:t xml:space="preserve"> </w:t>
      </w:r>
      <w:r>
        <w:t>Дарвина»,</w:t>
      </w:r>
      <w:r>
        <w:rPr>
          <w:spacing w:val="-10"/>
        </w:rPr>
        <w:t xml:space="preserve"> </w:t>
      </w:r>
      <w:r>
        <w:t>«Формы</w:t>
      </w:r>
      <w:r>
        <w:rPr>
          <w:spacing w:val="-12"/>
        </w:rPr>
        <w:t xml:space="preserve"> </w:t>
      </w:r>
      <w:r>
        <w:t>борьбы</w:t>
      </w:r>
      <w:r>
        <w:rPr>
          <w:spacing w:val="-13"/>
        </w:rPr>
        <w:t xml:space="preserve"> </w:t>
      </w:r>
      <w:r>
        <w:t>за</w:t>
      </w:r>
      <w:r>
        <w:rPr>
          <w:spacing w:val="-13"/>
        </w:rPr>
        <w:t xml:space="preserve"> </w:t>
      </w:r>
      <w:r>
        <w:t>существование»,</w:t>
      </w:r>
      <w:r>
        <w:rPr>
          <w:spacing w:val="-10"/>
        </w:rPr>
        <w:t xml:space="preserve"> </w:t>
      </w:r>
      <w:r>
        <w:t>«Породы</w:t>
      </w:r>
      <w:r>
        <w:rPr>
          <w:spacing w:val="-67"/>
        </w:rPr>
        <w:t xml:space="preserve"> </w:t>
      </w:r>
      <w:r>
        <w:t>голубей»,</w:t>
      </w:r>
      <w:r>
        <w:rPr>
          <w:spacing w:val="1"/>
        </w:rPr>
        <w:t xml:space="preserve"> </w:t>
      </w:r>
      <w:r>
        <w:t>«Многообразие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капусты»,</w:t>
      </w:r>
      <w:r>
        <w:rPr>
          <w:spacing w:val="1"/>
        </w:rPr>
        <w:t xml:space="preserve"> </w:t>
      </w:r>
      <w:r>
        <w:t>«Породы</w:t>
      </w:r>
      <w:r>
        <w:rPr>
          <w:spacing w:val="1"/>
        </w:rPr>
        <w:t xml:space="preserve"> </w:t>
      </w:r>
      <w:r>
        <w:t>домашних</w:t>
      </w:r>
      <w:r>
        <w:rPr>
          <w:spacing w:val="-67"/>
        </w:rPr>
        <w:t xml:space="preserve"> </w:t>
      </w:r>
      <w:r>
        <w:t>животных»,</w:t>
      </w:r>
      <w:r>
        <w:rPr>
          <w:spacing w:val="1"/>
        </w:rPr>
        <w:t xml:space="preserve"> </w:t>
      </w:r>
      <w:r>
        <w:t>«Схема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Ч.</w:t>
      </w:r>
      <w:r>
        <w:rPr>
          <w:spacing w:val="1"/>
        </w:rPr>
        <w:t xml:space="preserve"> </w:t>
      </w:r>
      <w:r>
        <w:t>Дарвину)»,</w:t>
      </w:r>
      <w:r>
        <w:rPr>
          <w:spacing w:val="1"/>
        </w:rPr>
        <w:t xml:space="preserve"> </w:t>
      </w:r>
      <w:r>
        <w:t>«Схема</w:t>
      </w:r>
      <w:r>
        <w:rPr>
          <w:spacing w:val="1"/>
        </w:rPr>
        <w:t xml:space="preserve"> </w:t>
      </w:r>
      <w:r>
        <w:t>соотношения движущих сил эволюции»,</w:t>
      </w:r>
      <w:r>
        <w:rPr>
          <w:spacing w:val="1"/>
        </w:rPr>
        <w:t xml:space="preserve"> </w:t>
      </w:r>
      <w:r>
        <w:t>«Основные положения синтетической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эволюции».</w:t>
      </w:r>
    </w:p>
    <w:p w:rsidR="00C23A5A" w:rsidRDefault="00C301FD">
      <w:pPr>
        <w:pStyle w:val="2"/>
        <w:spacing w:before="113"/>
      </w:pPr>
      <w:r>
        <w:t>Тема</w:t>
      </w:r>
      <w:r>
        <w:rPr>
          <w:spacing w:val="-6"/>
        </w:rPr>
        <w:t xml:space="preserve"> </w:t>
      </w:r>
      <w:r>
        <w:t>2.</w:t>
      </w:r>
      <w:r>
        <w:rPr>
          <w:spacing w:val="-5"/>
        </w:rPr>
        <w:t xml:space="preserve"> </w:t>
      </w:r>
      <w:proofErr w:type="spellStart"/>
      <w:r>
        <w:t>Микроэволюция</w:t>
      </w:r>
      <w:proofErr w:type="spellEnd"/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результаты</w:t>
      </w:r>
    </w:p>
    <w:p w:rsidR="00C23A5A" w:rsidRDefault="00C301FD">
      <w:pPr>
        <w:pStyle w:val="a3"/>
        <w:spacing w:before="32" w:line="259" w:lineRule="auto"/>
        <w:ind w:right="135" w:firstLine="569"/>
      </w:pPr>
      <w:r>
        <w:rPr>
          <w:spacing w:val="-1"/>
        </w:rPr>
        <w:t>Популяция</w:t>
      </w:r>
      <w:r>
        <w:rPr>
          <w:spacing w:val="-12"/>
        </w:rPr>
        <w:t xml:space="preserve"> </w:t>
      </w:r>
      <w:r>
        <w:rPr>
          <w:spacing w:val="-1"/>
        </w:rPr>
        <w:t>как</w:t>
      </w:r>
      <w:r>
        <w:rPr>
          <w:spacing w:val="-13"/>
        </w:rPr>
        <w:t xml:space="preserve"> </w:t>
      </w:r>
      <w:r>
        <w:rPr>
          <w:spacing w:val="-1"/>
        </w:rPr>
        <w:t>элементарная</w:t>
      </w:r>
      <w:r>
        <w:rPr>
          <w:spacing w:val="-12"/>
        </w:rPr>
        <w:t xml:space="preserve"> </w:t>
      </w:r>
      <w:r>
        <w:rPr>
          <w:spacing w:val="-1"/>
        </w:rPr>
        <w:t>единица</w:t>
      </w:r>
      <w:r>
        <w:rPr>
          <w:spacing w:val="-22"/>
        </w:rPr>
        <w:t xml:space="preserve"> </w:t>
      </w:r>
      <w:r>
        <w:rPr>
          <w:spacing w:val="-1"/>
        </w:rPr>
        <w:t>эволюции.</w:t>
      </w:r>
      <w:r>
        <w:rPr>
          <w:spacing w:val="-11"/>
        </w:rPr>
        <w:t xml:space="preserve"> </w:t>
      </w:r>
      <w:r>
        <w:rPr>
          <w:spacing w:val="-1"/>
        </w:rPr>
        <w:t>Современные</w:t>
      </w:r>
      <w:r>
        <w:rPr>
          <w:spacing w:val="-15"/>
        </w:rPr>
        <w:t xml:space="preserve"> </w:t>
      </w:r>
      <w:r>
        <w:t>методы</w:t>
      </w:r>
      <w:r>
        <w:rPr>
          <w:spacing w:val="-14"/>
        </w:rPr>
        <w:t xml:space="preserve"> </w:t>
      </w:r>
      <w:r>
        <w:t>оценки</w:t>
      </w:r>
      <w:r>
        <w:rPr>
          <w:spacing w:val="-68"/>
        </w:rPr>
        <w:t xml:space="preserve"> </w:t>
      </w:r>
      <w:r>
        <w:t>генетического</w:t>
      </w:r>
      <w:r>
        <w:rPr>
          <w:spacing w:val="1"/>
        </w:rPr>
        <w:t xml:space="preserve"> </w:t>
      </w:r>
      <w:r>
        <w:t>разнообразия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популяций.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генофонда</w:t>
      </w:r>
      <w:r>
        <w:rPr>
          <w:spacing w:val="1"/>
        </w:rPr>
        <w:t xml:space="preserve"> </w:t>
      </w:r>
      <w:r>
        <w:t>популяции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элементарное</w:t>
      </w:r>
      <w:r>
        <w:rPr>
          <w:spacing w:val="1"/>
        </w:rPr>
        <w:t xml:space="preserve"> </w:t>
      </w:r>
      <w:r>
        <w:t>эволюционное</w:t>
      </w:r>
      <w:r>
        <w:rPr>
          <w:spacing w:val="1"/>
        </w:rPr>
        <w:t xml:space="preserve"> </w:t>
      </w:r>
      <w:r>
        <w:t>явление.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генетического</w:t>
      </w:r>
      <w:r>
        <w:rPr>
          <w:spacing w:val="1"/>
        </w:rPr>
        <w:t xml:space="preserve"> </w:t>
      </w:r>
      <w:r>
        <w:t>равновесия</w:t>
      </w:r>
      <w:r>
        <w:rPr>
          <w:spacing w:val="1"/>
        </w:rPr>
        <w:t xml:space="preserve"> </w:t>
      </w:r>
      <w:r>
        <w:t>Дж.</w:t>
      </w:r>
      <w:r>
        <w:rPr>
          <w:spacing w:val="6"/>
        </w:rPr>
        <w:t xml:space="preserve"> </w:t>
      </w:r>
      <w:r>
        <w:t>Харди,</w:t>
      </w:r>
      <w:r>
        <w:rPr>
          <w:spacing w:val="2"/>
        </w:rPr>
        <w:t xml:space="preserve"> </w:t>
      </w:r>
      <w:r>
        <w:t>В.</w:t>
      </w:r>
      <w:r>
        <w:rPr>
          <w:spacing w:val="5"/>
        </w:rPr>
        <w:t xml:space="preserve"> </w:t>
      </w:r>
      <w:proofErr w:type="spellStart"/>
      <w:r>
        <w:t>Вайнберга</w:t>
      </w:r>
      <w:proofErr w:type="spellEnd"/>
      <w:r>
        <w:t>.</w:t>
      </w:r>
    </w:p>
    <w:p w:rsidR="00C23A5A" w:rsidRDefault="00C301FD">
      <w:pPr>
        <w:spacing w:line="259" w:lineRule="auto"/>
        <w:ind w:left="110" w:right="127" w:firstLine="569"/>
        <w:jc w:val="both"/>
        <w:rPr>
          <w:sz w:val="28"/>
        </w:rPr>
      </w:pPr>
      <w:r>
        <w:rPr>
          <w:sz w:val="28"/>
        </w:rPr>
        <w:t>Элементарные факторы (движущие силы) эволюции. Мутационный процесс.</w:t>
      </w:r>
      <w:r>
        <w:rPr>
          <w:spacing w:val="1"/>
          <w:sz w:val="28"/>
        </w:rPr>
        <w:t xml:space="preserve"> </w:t>
      </w:r>
      <w:r>
        <w:rPr>
          <w:sz w:val="28"/>
        </w:rPr>
        <w:t>Комбинативная</w:t>
      </w:r>
      <w:r>
        <w:rPr>
          <w:spacing w:val="1"/>
          <w:sz w:val="28"/>
        </w:rPr>
        <w:t xml:space="preserve"> </w:t>
      </w:r>
      <w:r>
        <w:rPr>
          <w:sz w:val="28"/>
        </w:rPr>
        <w:t>изменчивость.</w:t>
      </w:r>
      <w:r>
        <w:rPr>
          <w:spacing w:val="1"/>
          <w:sz w:val="28"/>
        </w:rPr>
        <w:t xml:space="preserve"> </w:t>
      </w:r>
      <w:r>
        <w:rPr>
          <w:sz w:val="28"/>
        </w:rPr>
        <w:t>Дрейф</w:t>
      </w:r>
      <w:r>
        <w:rPr>
          <w:spacing w:val="1"/>
          <w:sz w:val="28"/>
        </w:rPr>
        <w:t xml:space="preserve"> </w:t>
      </w:r>
      <w:r>
        <w:rPr>
          <w:sz w:val="28"/>
        </w:rPr>
        <w:t>генов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случайные</w:t>
      </w:r>
      <w:r>
        <w:rPr>
          <w:spacing w:val="1"/>
          <w:sz w:val="28"/>
        </w:rPr>
        <w:t xml:space="preserve"> </w:t>
      </w:r>
      <w:r>
        <w:rPr>
          <w:sz w:val="28"/>
        </w:rPr>
        <w:t>ненаправленные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частот</w:t>
      </w:r>
      <w:r>
        <w:rPr>
          <w:spacing w:val="1"/>
          <w:sz w:val="28"/>
        </w:rPr>
        <w:t xml:space="preserve"> </w:t>
      </w:r>
      <w:r>
        <w:rPr>
          <w:sz w:val="28"/>
        </w:rPr>
        <w:t>аллелей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популяциях.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основателя.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Эффект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бутылочного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горлышка.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Снижение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генетического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разнообразия: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причины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следствия. Проявление эффекта дрейфа генов в больших и малых популяциях.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Миграции.</w:t>
      </w:r>
      <w:r>
        <w:rPr>
          <w:spacing w:val="1"/>
          <w:sz w:val="28"/>
        </w:rPr>
        <w:t xml:space="preserve"> </w:t>
      </w:r>
      <w:r>
        <w:rPr>
          <w:sz w:val="28"/>
        </w:rPr>
        <w:t>Изоляция</w:t>
      </w:r>
      <w:r>
        <w:rPr>
          <w:spacing w:val="1"/>
          <w:sz w:val="28"/>
        </w:rPr>
        <w:t xml:space="preserve"> </w:t>
      </w:r>
      <w:r>
        <w:rPr>
          <w:sz w:val="28"/>
        </w:rPr>
        <w:t>популяций: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(пространственная),</w:t>
      </w:r>
      <w:r>
        <w:rPr>
          <w:spacing w:val="1"/>
          <w:sz w:val="28"/>
        </w:rPr>
        <w:t xml:space="preserve"> </w:t>
      </w:r>
      <w:r>
        <w:rPr>
          <w:sz w:val="28"/>
        </w:rPr>
        <w:t>биологическая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(репродуктивная).</w:t>
      </w:r>
    </w:p>
    <w:p w:rsidR="00C23A5A" w:rsidRDefault="00C301FD">
      <w:pPr>
        <w:pStyle w:val="a3"/>
        <w:spacing w:line="256" w:lineRule="auto"/>
        <w:ind w:right="137" w:firstLine="569"/>
      </w:pPr>
      <w:r>
        <w:rPr>
          <w:spacing w:val="-1"/>
        </w:rPr>
        <w:t>Естественный</w:t>
      </w:r>
      <w:r>
        <w:rPr>
          <w:spacing w:val="-15"/>
        </w:rPr>
        <w:t xml:space="preserve"> </w:t>
      </w:r>
      <w:r>
        <w:rPr>
          <w:spacing w:val="-1"/>
        </w:rPr>
        <w:t>отбор</w:t>
      </w:r>
      <w:r>
        <w:rPr>
          <w:spacing w:val="-15"/>
        </w:rPr>
        <w:t xml:space="preserve"> </w:t>
      </w:r>
      <w:r>
        <w:rPr>
          <w:spacing w:val="-1"/>
        </w:rPr>
        <w:t>–</w:t>
      </w:r>
      <w:r>
        <w:rPr>
          <w:spacing w:val="-11"/>
        </w:rPr>
        <w:t xml:space="preserve"> </w:t>
      </w:r>
      <w:r>
        <w:rPr>
          <w:spacing w:val="-1"/>
        </w:rPr>
        <w:t>направляющий</w:t>
      </w:r>
      <w:r>
        <w:rPr>
          <w:spacing w:val="-14"/>
        </w:rPr>
        <w:t xml:space="preserve"> </w:t>
      </w:r>
      <w:r>
        <w:rPr>
          <w:spacing w:val="-1"/>
        </w:rPr>
        <w:t>фактор</w:t>
      </w:r>
      <w:r>
        <w:rPr>
          <w:spacing w:val="-16"/>
        </w:rPr>
        <w:t xml:space="preserve"> </w:t>
      </w:r>
      <w:r>
        <w:rPr>
          <w:spacing w:val="-1"/>
        </w:rPr>
        <w:t>эволюции.</w:t>
      </w:r>
      <w:r>
        <w:rPr>
          <w:spacing w:val="-15"/>
        </w:rPr>
        <w:t xml:space="preserve"> </w:t>
      </w:r>
      <w:r>
        <w:rPr>
          <w:spacing w:val="-1"/>
        </w:rPr>
        <w:t>Формы</w:t>
      </w:r>
      <w:r>
        <w:rPr>
          <w:spacing w:val="-16"/>
        </w:rPr>
        <w:t xml:space="preserve"> </w:t>
      </w:r>
      <w:r>
        <w:t>естественного</w:t>
      </w:r>
      <w:r>
        <w:rPr>
          <w:spacing w:val="-67"/>
        </w:rPr>
        <w:t xml:space="preserve"> </w:t>
      </w:r>
      <w:r>
        <w:t>отбора: движущий, стабилизирующий, разрывающий (</w:t>
      </w:r>
      <w:proofErr w:type="spellStart"/>
      <w:r>
        <w:t>дизруптивный</w:t>
      </w:r>
      <w:proofErr w:type="spellEnd"/>
      <w:r>
        <w:t>). Половой</w:t>
      </w:r>
      <w:r>
        <w:rPr>
          <w:spacing w:val="1"/>
        </w:rPr>
        <w:t xml:space="preserve"> </w:t>
      </w:r>
      <w:r>
        <w:t>отбор.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эволюция социального</w:t>
      </w:r>
      <w:r>
        <w:rPr>
          <w:spacing w:val="-4"/>
        </w:rPr>
        <w:t xml:space="preserve"> </w:t>
      </w:r>
      <w:r>
        <w:t>поведения животных.</w:t>
      </w:r>
    </w:p>
    <w:p w:rsidR="00C23A5A" w:rsidRDefault="00C301FD">
      <w:pPr>
        <w:pStyle w:val="a3"/>
        <w:spacing w:before="10" w:line="259" w:lineRule="auto"/>
        <w:ind w:right="140" w:firstLine="569"/>
      </w:pPr>
      <w:r>
        <w:t>Приспособленность</w:t>
      </w:r>
      <w:r>
        <w:rPr>
          <w:spacing w:val="1"/>
        </w:rPr>
        <w:t xml:space="preserve"> </w:t>
      </w:r>
      <w:r>
        <w:t>организмов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proofErr w:type="spellStart"/>
      <w:r>
        <w:t>микроэволюции</w:t>
      </w:r>
      <w:proofErr w:type="spellEnd"/>
      <w:r>
        <w:t>.</w:t>
      </w:r>
      <w:r>
        <w:rPr>
          <w:spacing w:val="-67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r>
        <w:t>приспособлений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организмов.</w:t>
      </w:r>
      <w:r>
        <w:rPr>
          <w:spacing w:val="1"/>
        </w:rPr>
        <w:t xml:space="preserve"> </w:t>
      </w:r>
      <w:r>
        <w:t>Ароморфозы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идиоадаптации.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приспособлений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организмов:</w:t>
      </w:r>
      <w:r>
        <w:rPr>
          <w:spacing w:val="1"/>
        </w:rPr>
        <w:t xml:space="preserve"> </w:t>
      </w:r>
      <w:r>
        <w:t>морфологические,</w:t>
      </w:r>
      <w:r>
        <w:rPr>
          <w:spacing w:val="1"/>
        </w:rPr>
        <w:t xml:space="preserve"> </w:t>
      </w:r>
      <w:r>
        <w:t>физиологические,</w:t>
      </w:r>
      <w:r>
        <w:rPr>
          <w:spacing w:val="1"/>
        </w:rPr>
        <w:t xml:space="preserve"> </w:t>
      </w:r>
      <w:r>
        <w:t>биохимические,</w:t>
      </w:r>
      <w:r>
        <w:rPr>
          <w:spacing w:val="-10"/>
        </w:rPr>
        <w:t xml:space="preserve"> </w:t>
      </w:r>
      <w:r>
        <w:t>поведенческие.</w:t>
      </w:r>
      <w:r>
        <w:rPr>
          <w:spacing w:val="-10"/>
        </w:rPr>
        <w:t xml:space="preserve"> </w:t>
      </w:r>
      <w:r>
        <w:t>Относительность</w:t>
      </w:r>
      <w:r>
        <w:rPr>
          <w:spacing w:val="-11"/>
        </w:rPr>
        <w:t xml:space="preserve"> </w:t>
      </w:r>
      <w:r>
        <w:t>приспособленности</w:t>
      </w:r>
      <w:r>
        <w:rPr>
          <w:spacing w:val="-11"/>
        </w:rPr>
        <w:t xml:space="preserve"> </w:t>
      </w:r>
      <w:r>
        <w:t>организмов.</w:t>
      </w:r>
    </w:p>
    <w:p w:rsidR="00C23A5A" w:rsidRDefault="00C23A5A">
      <w:pPr>
        <w:spacing w:line="259" w:lineRule="auto"/>
        <w:sectPr w:rsidR="00C23A5A">
          <w:pgSz w:w="11910" w:h="16850"/>
          <w:pgMar w:top="1140" w:right="720" w:bottom="940" w:left="1020" w:header="710" w:footer="755" w:gutter="0"/>
          <w:cols w:space="720"/>
        </w:sectPr>
      </w:pPr>
    </w:p>
    <w:p w:rsidR="00C23A5A" w:rsidRDefault="00C301FD">
      <w:pPr>
        <w:pStyle w:val="a3"/>
        <w:spacing w:before="89" w:line="259" w:lineRule="auto"/>
        <w:ind w:right="138" w:firstLine="569"/>
      </w:pPr>
      <w:r>
        <w:lastRenderedPageBreak/>
        <w:t>Вид,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структура.</w:t>
      </w:r>
      <w:r>
        <w:rPr>
          <w:spacing w:val="1"/>
        </w:rPr>
        <w:t xml:space="preserve"> </w:t>
      </w:r>
      <w:r>
        <w:t>Видообразование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proofErr w:type="spellStart"/>
      <w:r>
        <w:t>микроэволюции</w:t>
      </w:r>
      <w:proofErr w:type="spellEnd"/>
      <w:r>
        <w:t>. Изоляция – ключевой фактор видообразования. Пути и способы</w:t>
      </w:r>
      <w:r>
        <w:rPr>
          <w:spacing w:val="1"/>
        </w:rPr>
        <w:t xml:space="preserve"> </w:t>
      </w:r>
      <w:r>
        <w:t>видообразования:</w:t>
      </w:r>
      <w:r>
        <w:rPr>
          <w:spacing w:val="1"/>
        </w:rPr>
        <w:t xml:space="preserve"> </w:t>
      </w:r>
      <w:r>
        <w:t>аллопатрическое</w:t>
      </w:r>
      <w:r>
        <w:rPr>
          <w:spacing w:val="1"/>
        </w:rPr>
        <w:t xml:space="preserve"> </w:t>
      </w:r>
      <w:r>
        <w:t>(географическое),</w:t>
      </w:r>
      <w:r>
        <w:rPr>
          <w:spacing w:val="1"/>
        </w:rPr>
        <w:t xml:space="preserve"> </w:t>
      </w:r>
      <w:proofErr w:type="spellStart"/>
      <w:r>
        <w:t>симпатрическое</w:t>
      </w:r>
      <w:proofErr w:type="spellEnd"/>
      <w:r>
        <w:rPr>
          <w:spacing w:val="-67"/>
        </w:rPr>
        <w:t xml:space="preserve"> </w:t>
      </w:r>
      <w:r>
        <w:t>(экологическое), «мгновенное» (</w:t>
      </w:r>
      <w:proofErr w:type="spellStart"/>
      <w:r>
        <w:t>полиплоидизация</w:t>
      </w:r>
      <w:proofErr w:type="spellEnd"/>
      <w:r>
        <w:t>, гибридизация). Длительность</w:t>
      </w:r>
      <w:r>
        <w:rPr>
          <w:spacing w:val="1"/>
        </w:rPr>
        <w:t xml:space="preserve"> </w:t>
      </w:r>
      <w:r>
        <w:t>эволюционных</w:t>
      </w:r>
      <w:r>
        <w:rPr>
          <w:spacing w:val="-4"/>
        </w:rPr>
        <w:t xml:space="preserve"> </w:t>
      </w:r>
      <w:r>
        <w:t>процессов.</w:t>
      </w:r>
    </w:p>
    <w:p w:rsidR="00C23A5A" w:rsidRDefault="00C301FD">
      <w:pPr>
        <w:pStyle w:val="a3"/>
        <w:spacing w:line="320" w:lineRule="exact"/>
        <w:ind w:left="680"/>
      </w:pPr>
      <w:r>
        <w:t>Механизмы</w:t>
      </w:r>
      <w:r>
        <w:rPr>
          <w:spacing w:val="-7"/>
        </w:rPr>
        <w:t xml:space="preserve"> </w:t>
      </w:r>
      <w:r>
        <w:t>формирования</w:t>
      </w:r>
      <w:r>
        <w:rPr>
          <w:spacing w:val="-5"/>
        </w:rPr>
        <w:t xml:space="preserve"> </w:t>
      </w:r>
      <w:r>
        <w:t>биологического</w:t>
      </w:r>
      <w:r>
        <w:rPr>
          <w:spacing w:val="-9"/>
        </w:rPr>
        <w:t xml:space="preserve"> </w:t>
      </w:r>
      <w:r>
        <w:t>разнообразия.</w:t>
      </w:r>
    </w:p>
    <w:p w:rsidR="00C23A5A" w:rsidRDefault="00C301FD">
      <w:pPr>
        <w:pStyle w:val="a3"/>
        <w:spacing w:before="31" w:line="256" w:lineRule="auto"/>
        <w:ind w:right="152" w:firstLine="569"/>
      </w:pPr>
      <w:r>
        <w:t>Роль</w:t>
      </w:r>
      <w:r>
        <w:rPr>
          <w:spacing w:val="1"/>
        </w:rPr>
        <w:t xml:space="preserve"> </w:t>
      </w:r>
      <w:r>
        <w:t>эволюционной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биоразнообразия.</w:t>
      </w:r>
      <w:r>
        <w:rPr>
          <w:spacing w:val="1"/>
        </w:rPr>
        <w:t xml:space="preserve"> </w:t>
      </w:r>
      <w:proofErr w:type="spellStart"/>
      <w:r>
        <w:t>Микроэволюция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коэволюция</w:t>
      </w:r>
      <w:proofErr w:type="spellEnd"/>
      <w:r>
        <w:rPr>
          <w:spacing w:val="1"/>
        </w:rPr>
        <w:t xml:space="preserve"> </w:t>
      </w:r>
      <w:r>
        <w:t>паразитов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хозяев.</w:t>
      </w:r>
      <w:r>
        <w:rPr>
          <w:spacing w:val="1"/>
        </w:rPr>
        <w:t xml:space="preserve"> </w:t>
      </w:r>
      <w:r>
        <w:t>Механизмы</w:t>
      </w:r>
      <w:r>
        <w:rPr>
          <w:spacing w:val="-6"/>
        </w:rPr>
        <w:t xml:space="preserve"> </w:t>
      </w:r>
      <w:r>
        <w:t>формирования</w:t>
      </w:r>
      <w:r>
        <w:rPr>
          <w:spacing w:val="3"/>
        </w:rPr>
        <w:t xml:space="preserve"> </w:t>
      </w:r>
      <w:r>
        <w:t>устойчивости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антибиотикам</w:t>
      </w:r>
      <w:r>
        <w:rPr>
          <w:spacing w:val="-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способы</w:t>
      </w:r>
      <w:r>
        <w:rPr>
          <w:spacing w:val="-5"/>
        </w:rPr>
        <w:t xml:space="preserve"> </w:t>
      </w:r>
      <w:r>
        <w:t>борьбы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ней.</w:t>
      </w:r>
    </w:p>
    <w:p w:rsidR="00C23A5A" w:rsidRDefault="00C301FD">
      <w:pPr>
        <w:pStyle w:val="a3"/>
        <w:spacing w:before="4"/>
        <w:ind w:left="680"/>
        <w:jc w:val="left"/>
      </w:pPr>
      <w:r>
        <w:rPr>
          <w:u w:val="single"/>
        </w:rPr>
        <w:t>Демонстрации</w:t>
      </w:r>
    </w:p>
    <w:p w:rsidR="00C23A5A" w:rsidRDefault="00C301FD">
      <w:pPr>
        <w:pStyle w:val="a3"/>
        <w:spacing w:before="31"/>
        <w:ind w:left="680"/>
        <w:jc w:val="left"/>
      </w:pPr>
      <w:r>
        <w:t>Портреты:</w:t>
      </w:r>
      <w:r>
        <w:rPr>
          <w:spacing w:val="-4"/>
        </w:rPr>
        <w:t xml:space="preserve"> </w:t>
      </w:r>
      <w:r>
        <w:t>С.С. Четвериков,</w:t>
      </w:r>
      <w:r>
        <w:rPr>
          <w:spacing w:val="-2"/>
        </w:rPr>
        <w:t xml:space="preserve"> </w:t>
      </w:r>
      <w:r>
        <w:t xml:space="preserve">Э. </w:t>
      </w:r>
      <w:proofErr w:type="spellStart"/>
      <w:r>
        <w:t>Майр</w:t>
      </w:r>
      <w:proofErr w:type="spellEnd"/>
      <w:r>
        <w:t>.</w:t>
      </w:r>
    </w:p>
    <w:p w:rsidR="00C23A5A" w:rsidRDefault="00C301FD">
      <w:pPr>
        <w:pStyle w:val="a3"/>
        <w:spacing w:before="24" w:line="256" w:lineRule="auto"/>
        <w:ind w:right="138" w:firstLine="569"/>
      </w:pPr>
      <w:r>
        <w:t>Таблицы и схемы: «Мутационная изменчивость», «Популяционная структура</w:t>
      </w:r>
      <w:r>
        <w:rPr>
          <w:spacing w:val="-67"/>
        </w:rPr>
        <w:t xml:space="preserve"> </w:t>
      </w:r>
      <w:r>
        <w:t>вида»,</w:t>
      </w:r>
      <w:r>
        <w:rPr>
          <w:spacing w:val="1"/>
        </w:rPr>
        <w:t xml:space="preserve"> </w:t>
      </w:r>
      <w:r>
        <w:t>«Схема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Харди–</w:t>
      </w:r>
      <w:proofErr w:type="spellStart"/>
      <w:r>
        <w:t>Вайнберга</w:t>
      </w:r>
      <w:proofErr w:type="spellEnd"/>
      <w:r>
        <w:t>»,</w:t>
      </w:r>
      <w:r>
        <w:rPr>
          <w:spacing w:val="1"/>
        </w:rPr>
        <w:t xml:space="preserve"> </w:t>
      </w:r>
      <w:r>
        <w:t>«Движущие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 xml:space="preserve">эволюции»,    </w:t>
      </w:r>
      <w:r>
        <w:rPr>
          <w:spacing w:val="22"/>
        </w:rPr>
        <w:t xml:space="preserve"> </w:t>
      </w:r>
      <w:r>
        <w:t xml:space="preserve">«Экологическая    </w:t>
      </w:r>
      <w:r>
        <w:rPr>
          <w:spacing w:val="22"/>
        </w:rPr>
        <w:t xml:space="preserve"> </w:t>
      </w:r>
      <w:r>
        <w:t xml:space="preserve">изоляция    </w:t>
      </w:r>
      <w:r>
        <w:rPr>
          <w:spacing w:val="21"/>
        </w:rPr>
        <w:t xml:space="preserve"> </w:t>
      </w:r>
      <w:r>
        <w:t xml:space="preserve">популяций    </w:t>
      </w:r>
      <w:r>
        <w:rPr>
          <w:spacing w:val="30"/>
        </w:rPr>
        <w:t xml:space="preserve"> </w:t>
      </w:r>
      <w:proofErr w:type="spellStart"/>
      <w:r>
        <w:t>севанской</w:t>
      </w:r>
      <w:proofErr w:type="spellEnd"/>
      <w:r>
        <w:t xml:space="preserve">    </w:t>
      </w:r>
      <w:r>
        <w:rPr>
          <w:spacing w:val="21"/>
        </w:rPr>
        <w:t xml:space="preserve"> </w:t>
      </w:r>
      <w:r>
        <w:t>форели»,</w:t>
      </w:r>
    </w:p>
    <w:p w:rsidR="00C23A5A" w:rsidRDefault="00C301FD">
      <w:pPr>
        <w:pStyle w:val="a3"/>
        <w:spacing w:before="11"/>
      </w:pPr>
      <w:r>
        <w:t>«Географическая</w:t>
      </w:r>
      <w:r>
        <w:rPr>
          <w:spacing w:val="72"/>
        </w:rPr>
        <w:t xml:space="preserve"> </w:t>
      </w:r>
      <w:r>
        <w:t>изоляция</w:t>
      </w:r>
      <w:r>
        <w:rPr>
          <w:spacing w:val="72"/>
        </w:rPr>
        <w:t xml:space="preserve"> </w:t>
      </w:r>
      <w:r>
        <w:t>лиственницы</w:t>
      </w:r>
      <w:r>
        <w:rPr>
          <w:spacing w:val="70"/>
        </w:rPr>
        <w:t xml:space="preserve"> </w:t>
      </w:r>
      <w:r>
        <w:t>сибирской</w:t>
      </w:r>
      <w:r>
        <w:rPr>
          <w:spacing w:val="72"/>
        </w:rPr>
        <w:t xml:space="preserve"> </w:t>
      </w:r>
      <w:r>
        <w:t>и</w:t>
      </w:r>
      <w:r>
        <w:rPr>
          <w:spacing w:val="72"/>
        </w:rPr>
        <w:t xml:space="preserve"> </w:t>
      </w:r>
      <w:r>
        <w:t>лиственницы</w:t>
      </w:r>
      <w:r>
        <w:rPr>
          <w:spacing w:val="70"/>
        </w:rPr>
        <w:t xml:space="preserve"> </w:t>
      </w:r>
      <w:proofErr w:type="spellStart"/>
      <w:r>
        <w:t>даурской</w:t>
      </w:r>
      <w:proofErr w:type="spellEnd"/>
      <w:r>
        <w:t>»,</w:t>
      </w:r>
    </w:p>
    <w:p w:rsidR="00C23A5A" w:rsidRDefault="00C301FD">
      <w:pPr>
        <w:pStyle w:val="a3"/>
        <w:spacing w:before="24" w:line="256" w:lineRule="auto"/>
        <w:ind w:right="144"/>
      </w:pPr>
      <w:r>
        <w:t>«Популяционные</w:t>
      </w:r>
      <w:r>
        <w:rPr>
          <w:spacing w:val="1"/>
        </w:rPr>
        <w:t xml:space="preserve"> </w:t>
      </w:r>
      <w:r>
        <w:t>волны</w:t>
      </w:r>
      <w:r>
        <w:rPr>
          <w:spacing w:val="1"/>
        </w:rPr>
        <w:t xml:space="preserve"> </w:t>
      </w:r>
      <w:r>
        <w:t>численности</w:t>
      </w:r>
      <w:r>
        <w:rPr>
          <w:spacing w:val="1"/>
        </w:rPr>
        <w:t xml:space="preserve"> </w:t>
      </w:r>
      <w:r>
        <w:t>хищников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жертв»,</w:t>
      </w:r>
      <w:r>
        <w:rPr>
          <w:spacing w:val="1"/>
        </w:rPr>
        <w:t xml:space="preserve"> </w:t>
      </w:r>
      <w:r>
        <w:t>«Схема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естественного</w:t>
      </w:r>
      <w:r>
        <w:rPr>
          <w:spacing w:val="1"/>
        </w:rPr>
        <w:t xml:space="preserve"> </w:t>
      </w:r>
      <w:r>
        <w:t>отбора»,</w:t>
      </w:r>
      <w:r>
        <w:rPr>
          <w:spacing w:val="1"/>
        </w:rPr>
        <w:t xml:space="preserve"> </w:t>
      </w:r>
      <w:r>
        <w:t>«Формы</w:t>
      </w:r>
      <w:r>
        <w:rPr>
          <w:spacing w:val="1"/>
        </w:rPr>
        <w:t xml:space="preserve"> </w:t>
      </w:r>
      <w:r>
        <w:t>борьбы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существование»,</w:t>
      </w:r>
      <w:r>
        <w:rPr>
          <w:spacing w:val="1"/>
        </w:rPr>
        <w:t xml:space="preserve"> </w:t>
      </w:r>
      <w:r>
        <w:t>«Индустриальный</w:t>
      </w:r>
      <w:r>
        <w:rPr>
          <w:spacing w:val="-67"/>
        </w:rPr>
        <w:t xml:space="preserve"> </w:t>
      </w:r>
      <w:proofErr w:type="spellStart"/>
      <w:r>
        <w:t>меланизм</w:t>
      </w:r>
      <w:proofErr w:type="spellEnd"/>
      <w:r>
        <w:t>»,</w:t>
      </w:r>
      <w:r>
        <w:rPr>
          <w:spacing w:val="86"/>
        </w:rPr>
        <w:t xml:space="preserve"> </w:t>
      </w:r>
      <w:r>
        <w:t>«Живые</w:t>
      </w:r>
      <w:r>
        <w:rPr>
          <w:spacing w:val="83"/>
        </w:rPr>
        <w:t xml:space="preserve"> </w:t>
      </w:r>
      <w:r>
        <w:t>ископаемые»,</w:t>
      </w:r>
      <w:r>
        <w:rPr>
          <w:spacing w:val="86"/>
        </w:rPr>
        <w:t xml:space="preserve"> </w:t>
      </w:r>
      <w:r>
        <w:t>«Покровительственная</w:t>
      </w:r>
      <w:r>
        <w:rPr>
          <w:spacing w:val="91"/>
        </w:rPr>
        <w:t xml:space="preserve"> </w:t>
      </w:r>
      <w:r>
        <w:t>окраска</w:t>
      </w:r>
      <w:r>
        <w:rPr>
          <w:spacing w:val="84"/>
        </w:rPr>
        <w:t xml:space="preserve"> </w:t>
      </w:r>
      <w:r>
        <w:t>животных»,</w:t>
      </w:r>
    </w:p>
    <w:p w:rsidR="00C23A5A" w:rsidRDefault="00C301FD">
      <w:pPr>
        <w:pStyle w:val="a3"/>
        <w:spacing w:before="11"/>
      </w:pPr>
      <w:r>
        <w:t xml:space="preserve">«Предупреждающая   </w:t>
      </w:r>
      <w:r>
        <w:rPr>
          <w:spacing w:val="69"/>
        </w:rPr>
        <w:t xml:space="preserve"> </w:t>
      </w:r>
      <w:r>
        <w:t xml:space="preserve">окраска   </w:t>
      </w:r>
      <w:r>
        <w:rPr>
          <w:spacing w:val="67"/>
        </w:rPr>
        <w:t xml:space="preserve"> </w:t>
      </w:r>
      <w:r>
        <w:t xml:space="preserve">животных»,    </w:t>
      </w:r>
      <w:r>
        <w:rPr>
          <w:spacing w:val="1"/>
        </w:rPr>
        <w:t xml:space="preserve"> </w:t>
      </w:r>
      <w:r>
        <w:t xml:space="preserve">«Физиологические   </w:t>
      </w:r>
      <w:r>
        <w:rPr>
          <w:spacing w:val="67"/>
        </w:rPr>
        <w:t xml:space="preserve"> </w:t>
      </w:r>
      <w:r>
        <w:t>адаптации»,</w:t>
      </w:r>
    </w:p>
    <w:p w:rsidR="00C23A5A" w:rsidRDefault="00C301FD">
      <w:pPr>
        <w:pStyle w:val="a3"/>
        <w:spacing w:before="23" w:line="256" w:lineRule="auto"/>
        <w:ind w:right="128"/>
      </w:pPr>
      <w:r>
        <w:t>«Приспособленность</w:t>
      </w:r>
      <w:r>
        <w:rPr>
          <w:spacing w:val="-11"/>
        </w:rPr>
        <w:t xml:space="preserve"> </w:t>
      </w:r>
      <w:r>
        <w:t>организмов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её</w:t>
      </w:r>
      <w:r>
        <w:rPr>
          <w:spacing w:val="-13"/>
        </w:rPr>
        <w:t xml:space="preserve"> </w:t>
      </w:r>
      <w:r>
        <w:t>относительность»,</w:t>
      </w:r>
      <w:r>
        <w:rPr>
          <w:spacing w:val="-9"/>
        </w:rPr>
        <w:t xml:space="preserve"> </w:t>
      </w:r>
      <w:r>
        <w:t>«Критерии</w:t>
      </w:r>
      <w:r>
        <w:rPr>
          <w:spacing w:val="-11"/>
        </w:rPr>
        <w:t xml:space="preserve"> </w:t>
      </w:r>
      <w:r>
        <w:t>вида»,</w:t>
      </w:r>
      <w:r>
        <w:rPr>
          <w:spacing w:val="-9"/>
        </w:rPr>
        <w:t xml:space="preserve"> </w:t>
      </w:r>
      <w:r>
        <w:t>«Виды-</w:t>
      </w:r>
      <w:r>
        <w:rPr>
          <w:spacing w:val="-67"/>
        </w:rPr>
        <w:t xml:space="preserve"> </w:t>
      </w:r>
      <w:r>
        <w:t>двойники</w:t>
      </w:r>
      <w:proofErr w:type="gramStart"/>
      <w:r>
        <w:t xml:space="preserve">»,   </w:t>
      </w:r>
      <w:proofErr w:type="gramEnd"/>
      <w:r>
        <w:rPr>
          <w:spacing w:val="15"/>
        </w:rPr>
        <w:t xml:space="preserve"> </w:t>
      </w:r>
      <w:r>
        <w:t xml:space="preserve">«Структура   </w:t>
      </w:r>
      <w:r>
        <w:rPr>
          <w:spacing w:val="19"/>
        </w:rPr>
        <w:t xml:space="preserve"> </w:t>
      </w:r>
      <w:r>
        <w:t xml:space="preserve">вида   </w:t>
      </w:r>
      <w:r>
        <w:rPr>
          <w:spacing w:val="11"/>
        </w:rPr>
        <w:t xml:space="preserve"> </w:t>
      </w:r>
      <w:r>
        <w:t xml:space="preserve">в   </w:t>
      </w:r>
      <w:r>
        <w:rPr>
          <w:spacing w:val="19"/>
        </w:rPr>
        <w:t xml:space="preserve"> </w:t>
      </w:r>
      <w:r>
        <w:t xml:space="preserve">природе»,   </w:t>
      </w:r>
      <w:r>
        <w:rPr>
          <w:spacing w:val="15"/>
        </w:rPr>
        <w:t xml:space="preserve"> </w:t>
      </w:r>
      <w:r>
        <w:t xml:space="preserve">«Способы   </w:t>
      </w:r>
      <w:r>
        <w:rPr>
          <w:spacing w:val="20"/>
        </w:rPr>
        <w:t xml:space="preserve"> </w:t>
      </w:r>
      <w:r>
        <w:t>видообразования»,</w:t>
      </w:r>
    </w:p>
    <w:p w:rsidR="00C23A5A" w:rsidRDefault="00C301FD">
      <w:pPr>
        <w:pStyle w:val="a3"/>
        <w:spacing w:before="10" w:line="256" w:lineRule="auto"/>
        <w:ind w:right="130"/>
      </w:pPr>
      <w:r>
        <w:t>«Географическое</w:t>
      </w:r>
      <w:r>
        <w:rPr>
          <w:spacing w:val="1"/>
        </w:rPr>
        <w:t xml:space="preserve"> </w:t>
      </w:r>
      <w:r>
        <w:t>видообразование</w:t>
      </w:r>
      <w:r>
        <w:rPr>
          <w:spacing w:val="1"/>
        </w:rPr>
        <w:t xml:space="preserve"> </w:t>
      </w:r>
      <w:r>
        <w:t>трёх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ландышей»,</w:t>
      </w:r>
      <w:r>
        <w:rPr>
          <w:spacing w:val="1"/>
        </w:rPr>
        <w:t xml:space="preserve"> </w:t>
      </w:r>
      <w:r>
        <w:t>«Экологическое</w:t>
      </w:r>
      <w:r>
        <w:rPr>
          <w:spacing w:val="1"/>
        </w:rPr>
        <w:t xml:space="preserve"> </w:t>
      </w:r>
      <w:r>
        <w:t>видообразование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синиц»,</w:t>
      </w:r>
      <w:r>
        <w:rPr>
          <w:spacing w:val="1"/>
        </w:rPr>
        <w:t xml:space="preserve"> </w:t>
      </w:r>
      <w:r>
        <w:t>«</w:t>
      </w:r>
      <w:proofErr w:type="spellStart"/>
      <w:r>
        <w:t>Полиплоиды</w:t>
      </w:r>
      <w:proofErr w:type="spellEnd"/>
      <w:r>
        <w:rPr>
          <w:spacing w:val="1"/>
        </w:rPr>
        <w:t xml:space="preserve"> </w:t>
      </w:r>
      <w:r>
        <w:t>растений»,</w:t>
      </w:r>
      <w:r>
        <w:rPr>
          <w:spacing w:val="1"/>
        </w:rPr>
        <w:t xml:space="preserve"> </w:t>
      </w:r>
      <w:r>
        <w:t>«Капустно-редечный</w:t>
      </w:r>
      <w:r>
        <w:rPr>
          <w:spacing w:val="-67"/>
        </w:rPr>
        <w:t xml:space="preserve"> </w:t>
      </w:r>
      <w:r>
        <w:t>гибрид».</w:t>
      </w:r>
    </w:p>
    <w:p w:rsidR="00C23A5A" w:rsidRDefault="00C301FD">
      <w:pPr>
        <w:pStyle w:val="a3"/>
        <w:spacing w:before="4" w:line="261" w:lineRule="auto"/>
        <w:ind w:right="134" w:firstLine="569"/>
      </w:pPr>
      <w:r>
        <w:rPr>
          <w:u w:val="single"/>
        </w:rPr>
        <w:t>Оборудование</w:t>
      </w:r>
      <w:r>
        <w:t>:</w:t>
      </w:r>
      <w:r>
        <w:rPr>
          <w:spacing w:val="1"/>
        </w:rPr>
        <w:t xml:space="preserve"> </w:t>
      </w:r>
      <w:r>
        <w:t>гербарии</w:t>
      </w:r>
      <w:r>
        <w:rPr>
          <w:spacing w:val="1"/>
        </w:rPr>
        <w:t xml:space="preserve"> </w:t>
      </w:r>
      <w:r>
        <w:t>растений,</w:t>
      </w:r>
      <w:r>
        <w:rPr>
          <w:spacing w:val="1"/>
        </w:rPr>
        <w:t xml:space="preserve"> </w:t>
      </w:r>
      <w:r>
        <w:t>коллекции</w:t>
      </w:r>
      <w:r>
        <w:rPr>
          <w:spacing w:val="1"/>
        </w:rPr>
        <w:t xml:space="preserve"> </w:t>
      </w:r>
      <w:r>
        <w:t>насекомых,</w:t>
      </w:r>
      <w:r>
        <w:rPr>
          <w:spacing w:val="1"/>
        </w:rPr>
        <w:t xml:space="preserve"> </w:t>
      </w:r>
      <w:r>
        <w:t>чучела</w:t>
      </w:r>
      <w:r>
        <w:rPr>
          <w:spacing w:val="1"/>
        </w:rPr>
        <w:t xml:space="preserve"> </w:t>
      </w:r>
      <w:r>
        <w:t>птиц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зверей с примерами различных приспособлений, чучела птиц и зверей разных</w:t>
      </w:r>
      <w:r>
        <w:rPr>
          <w:spacing w:val="1"/>
        </w:rPr>
        <w:t xml:space="preserve"> </w:t>
      </w:r>
      <w:r>
        <w:t>видов,</w:t>
      </w:r>
      <w:r>
        <w:rPr>
          <w:spacing w:val="-4"/>
        </w:rPr>
        <w:t xml:space="preserve"> </w:t>
      </w:r>
      <w:r>
        <w:t>гербарии</w:t>
      </w:r>
      <w:r>
        <w:rPr>
          <w:spacing w:val="-2"/>
        </w:rPr>
        <w:t xml:space="preserve"> </w:t>
      </w:r>
      <w:r>
        <w:t>растений</w:t>
      </w:r>
      <w:r>
        <w:rPr>
          <w:spacing w:val="-4"/>
        </w:rPr>
        <w:t xml:space="preserve"> </w:t>
      </w:r>
      <w:r>
        <w:t>близких</w:t>
      </w:r>
      <w:r>
        <w:rPr>
          <w:spacing w:val="-10"/>
        </w:rPr>
        <w:t xml:space="preserve"> </w:t>
      </w:r>
      <w:r>
        <w:t>видов,</w:t>
      </w:r>
      <w:r>
        <w:rPr>
          <w:spacing w:val="-4"/>
        </w:rPr>
        <w:t xml:space="preserve"> </w:t>
      </w:r>
      <w:r>
        <w:t>образовавшихся</w:t>
      </w:r>
      <w:r>
        <w:rPr>
          <w:spacing w:val="-5"/>
        </w:rPr>
        <w:t xml:space="preserve"> </w:t>
      </w:r>
      <w:r>
        <w:t>различными</w:t>
      </w:r>
      <w:r>
        <w:rPr>
          <w:spacing w:val="-4"/>
        </w:rPr>
        <w:t xml:space="preserve"> </w:t>
      </w:r>
      <w:r>
        <w:t>способами.</w:t>
      </w:r>
    </w:p>
    <w:p w:rsidR="00C23A5A" w:rsidRDefault="00C301FD">
      <w:pPr>
        <w:pStyle w:val="a3"/>
        <w:spacing w:line="314" w:lineRule="exact"/>
        <w:ind w:left="680"/>
      </w:pPr>
      <w:r>
        <w:rPr>
          <w:u w:val="single"/>
        </w:rPr>
        <w:t>Лабораторная</w:t>
      </w:r>
      <w:r>
        <w:rPr>
          <w:spacing w:val="2"/>
          <w:u w:val="single"/>
        </w:rPr>
        <w:t xml:space="preserve"> </w:t>
      </w:r>
      <w:r>
        <w:rPr>
          <w:u w:val="single"/>
        </w:rPr>
        <w:t>работа</w:t>
      </w:r>
      <w:r>
        <w:rPr>
          <w:spacing w:val="-4"/>
        </w:rPr>
        <w:t xml:space="preserve"> </w:t>
      </w:r>
      <w:r>
        <w:t>«Выявление</w:t>
      </w:r>
      <w:r>
        <w:rPr>
          <w:spacing w:val="-7"/>
        </w:rPr>
        <w:t xml:space="preserve"> </w:t>
      </w:r>
      <w:r>
        <w:t>изменчивости</w:t>
      </w:r>
      <w:r>
        <w:rPr>
          <w:spacing w:val="2"/>
        </w:rPr>
        <w:t xml:space="preserve"> </w:t>
      </w:r>
      <w:r>
        <w:t>у</w:t>
      </w:r>
      <w:r>
        <w:rPr>
          <w:spacing w:val="-15"/>
        </w:rPr>
        <w:t xml:space="preserve"> </w:t>
      </w:r>
      <w:r>
        <w:t>особей</w:t>
      </w:r>
      <w:r>
        <w:rPr>
          <w:spacing w:val="-4"/>
        </w:rPr>
        <w:t xml:space="preserve"> </w:t>
      </w:r>
      <w:r>
        <w:t>одного</w:t>
      </w:r>
      <w:r>
        <w:rPr>
          <w:spacing w:val="-8"/>
        </w:rPr>
        <w:t xml:space="preserve"> </w:t>
      </w:r>
      <w:r>
        <w:t>вида».</w:t>
      </w:r>
    </w:p>
    <w:p w:rsidR="00C23A5A" w:rsidRDefault="00C301FD">
      <w:pPr>
        <w:pStyle w:val="a3"/>
        <w:spacing w:before="24" w:line="264" w:lineRule="auto"/>
        <w:ind w:right="146" w:firstLine="569"/>
      </w:pPr>
      <w:r>
        <w:rPr>
          <w:u w:val="single"/>
        </w:rPr>
        <w:t>Лабораторная</w:t>
      </w:r>
      <w:r>
        <w:rPr>
          <w:spacing w:val="1"/>
          <w:u w:val="single"/>
        </w:rPr>
        <w:t xml:space="preserve"> </w:t>
      </w:r>
      <w:r>
        <w:rPr>
          <w:u w:val="single"/>
        </w:rPr>
        <w:t>работа</w:t>
      </w:r>
      <w:r>
        <w:rPr>
          <w:spacing w:val="1"/>
        </w:rPr>
        <w:t xml:space="preserve"> </w:t>
      </w:r>
      <w:r>
        <w:t>«Приспособления</w:t>
      </w:r>
      <w:r>
        <w:rPr>
          <w:spacing w:val="1"/>
        </w:rPr>
        <w:t xml:space="preserve"> </w:t>
      </w:r>
      <w:r>
        <w:t>организмов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относительная</w:t>
      </w:r>
      <w:r>
        <w:rPr>
          <w:spacing w:val="1"/>
        </w:rPr>
        <w:t xml:space="preserve"> </w:t>
      </w:r>
      <w:r>
        <w:t>целесообразность».</w:t>
      </w:r>
    </w:p>
    <w:p w:rsidR="00C23A5A" w:rsidRDefault="00C301FD">
      <w:pPr>
        <w:pStyle w:val="a3"/>
        <w:spacing w:line="312" w:lineRule="exact"/>
        <w:ind w:left="680"/>
        <w:jc w:val="left"/>
      </w:pPr>
      <w:r>
        <w:rPr>
          <w:u w:val="single"/>
        </w:rPr>
        <w:t>Лабораторная</w:t>
      </w:r>
      <w:r>
        <w:rPr>
          <w:spacing w:val="5"/>
          <w:u w:val="single"/>
        </w:rPr>
        <w:t xml:space="preserve"> </w:t>
      </w:r>
      <w:r>
        <w:rPr>
          <w:u w:val="single"/>
        </w:rPr>
        <w:t>работа</w:t>
      </w:r>
      <w:r>
        <w:rPr>
          <w:spacing w:val="-5"/>
          <w:u w:val="single"/>
        </w:rPr>
        <w:t xml:space="preserve"> </w:t>
      </w:r>
      <w:r>
        <w:rPr>
          <w:u w:val="single"/>
        </w:rPr>
        <w:t>«Сравнение</w:t>
      </w:r>
      <w:r>
        <w:rPr>
          <w:spacing w:val="-4"/>
          <w:u w:val="single"/>
        </w:rPr>
        <w:t xml:space="preserve"> </w:t>
      </w:r>
      <w:r>
        <w:rPr>
          <w:u w:val="single"/>
        </w:rPr>
        <w:t>видов</w:t>
      </w:r>
      <w:r>
        <w:rPr>
          <w:spacing w:val="-6"/>
          <w:u w:val="single"/>
        </w:rPr>
        <w:t xml:space="preserve"> </w:t>
      </w:r>
      <w:r>
        <w:rPr>
          <w:u w:val="single"/>
        </w:rPr>
        <w:t>по</w:t>
      </w:r>
      <w:r>
        <w:rPr>
          <w:spacing w:val="-6"/>
          <w:u w:val="single"/>
        </w:rPr>
        <w:t xml:space="preserve"> </w:t>
      </w:r>
      <w:r>
        <w:rPr>
          <w:u w:val="single"/>
        </w:rPr>
        <w:t>морфологическому</w:t>
      </w:r>
      <w:r>
        <w:rPr>
          <w:spacing w:val="-13"/>
          <w:u w:val="single"/>
        </w:rPr>
        <w:t xml:space="preserve"> </w:t>
      </w:r>
      <w:r>
        <w:rPr>
          <w:u w:val="single"/>
        </w:rPr>
        <w:t>критерию».</w:t>
      </w:r>
    </w:p>
    <w:p w:rsidR="00C23A5A" w:rsidRDefault="00C301FD">
      <w:pPr>
        <w:pStyle w:val="2"/>
        <w:spacing w:before="138"/>
        <w:jc w:val="left"/>
      </w:pPr>
      <w:r>
        <w:t>Тема</w:t>
      </w:r>
      <w:r>
        <w:rPr>
          <w:spacing w:val="-6"/>
        </w:rPr>
        <w:t xml:space="preserve"> </w:t>
      </w:r>
      <w:r>
        <w:t>3.</w:t>
      </w:r>
      <w:r>
        <w:rPr>
          <w:spacing w:val="-5"/>
        </w:rPr>
        <w:t xml:space="preserve"> </w:t>
      </w:r>
      <w:r>
        <w:t>Макроэволюция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её</w:t>
      </w:r>
      <w:r>
        <w:rPr>
          <w:spacing w:val="-5"/>
        </w:rPr>
        <w:t xml:space="preserve"> </w:t>
      </w:r>
      <w:r>
        <w:t>результаты</w:t>
      </w:r>
    </w:p>
    <w:p w:rsidR="00C23A5A" w:rsidRDefault="00C301FD">
      <w:pPr>
        <w:pStyle w:val="a3"/>
        <w:spacing w:before="32" w:line="256" w:lineRule="auto"/>
        <w:ind w:right="150" w:firstLine="569"/>
      </w:pPr>
      <w:r>
        <w:t>Методы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макроэволюции.</w:t>
      </w:r>
      <w:r>
        <w:rPr>
          <w:spacing w:val="1"/>
        </w:rPr>
        <w:t xml:space="preserve"> </w:t>
      </w:r>
      <w:r>
        <w:t>Палеонтологические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эволюции.</w:t>
      </w:r>
      <w:r>
        <w:rPr>
          <w:spacing w:val="1"/>
        </w:rPr>
        <w:t xml:space="preserve"> </w:t>
      </w:r>
      <w:r>
        <w:t>Переходные</w:t>
      </w:r>
      <w:r>
        <w:rPr>
          <w:spacing w:val="-2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филогенетические</w:t>
      </w:r>
      <w:r>
        <w:rPr>
          <w:spacing w:val="-2"/>
        </w:rPr>
        <w:t xml:space="preserve"> </w:t>
      </w:r>
      <w:r>
        <w:t>ряды</w:t>
      </w:r>
      <w:r>
        <w:rPr>
          <w:spacing w:val="-2"/>
        </w:rPr>
        <w:t xml:space="preserve"> </w:t>
      </w:r>
      <w:r>
        <w:t>организмов.</w:t>
      </w:r>
    </w:p>
    <w:p w:rsidR="00C23A5A" w:rsidRDefault="00C301FD">
      <w:pPr>
        <w:pStyle w:val="a3"/>
        <w:spacing w:before="9" w:line="256" w:lineRule="auto"/>
        <w:ind w:right="124" w:firstLine="569"/>
      </w:pPr>
      <w:r>
        <w:t>Биогеографические методы изучения эволюции. Сравнение флоры и фауны</w:t>
      </w:r>
      <w:r>
        <w:rPr>
          <w:spacing w:val="1"/>
        </w:rPr>
        <w:t xml:space="preserve"> </w:t>
      </w:r>
      <w:r>
        <w:t>материков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островов.</w:t>
      </w:r>
      <w:r>
        <w:rPr>
          <w:spacing w:val="1"/>
        </w:rPr>
        <w:t xml:space="preserve"> </w:t>
      </w:r>
      <w:r>
        <w:t>Биогеографические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Земли.</w:t>
      </w:r>
      <w:r>
        <w:rPr>
          <w:spacing w:val="1"/>
        </w:rPr>
        <w:t xml:space="preserve"> </w:t>
      </w:r>
      <w:r>
        <w:t>Виды-эндемики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реликты.</w:t>
      </w:r>
    </w:p>
    <w:p w:rsidR="00C23A5A" w:rsidRDefault="00C301FD">
      <w:pPr>
        <w:pStyle w:val="a3"/>
        <w:spacing w:before="4" w:line="254" w:lineRule="auto"/>
        <w:ind w:right="127" w:firstLine="569"/>
      </w:pPr>
      <w:r>
        <w:t>Эмбриологические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сравнительно-морфологические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эволюции.</w:t>
      </w:r>
      <w:r>
        <w:rPr>
          <w:spacing w:val="1"/>
        </w:rPr>
        <w:t xml:space="preserve"> </w:t>
      </w:r>
      <w:r>
        <w:t>Генетические</w:t>
      </w:r>
      <w:r>
        <w:rPr>
          <w:spacing w:val="1"/>
        </w:rPr>
        <w:t xml:space="preserve"> </w:t>
      </w:r>
      <w:r>
        <w:t>механизмы</w:t>
      </w:r>
      <w:r>
        <w:rPr>
          <w:spacing w:val="1"/>
        </w:rPr>
        <w:t xml:space="preserve"> </w:t>
      </w:r>
      <w:r>
        <w:t>эволюции</w:t>
      </w:r>
      <w:r>
        <w:rPr>
          <w:spacing w:val="1"/>
        </w:rPr>
        <w:t xml:space="preserve"> </w:t>
      </w:r>
      <w:r>
        <w:t>онтогенеза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появления</w:t>
      </w:r>
      <w:r>
        <w:rPr>
          <w:spacing w:val="1"/>
        </w:rPr>
        <w:t xml:space="preserve"> </w:t>
      </w:r>
      <w:r>
        <w:t>эволюционных новшеств. Гомологичные и аналогичные органы. Рудиментарные</w:t>
      </w:r>
      <w:r>
        <w:rPr>
          <w:spacing w:val="1"/>
        </w:rPr>
        <w:t xml:space="preserve"> </w:t>
      </w:r>
      <w:r>
        <w:t>органы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атавизмы.</w:t>
      </w:r>
      <w:r>
        <w:rPr>
          <w:spacing w:val="-2"/>
        </w:rPr>
        <w:t xml:space="preserve"> </w:t>
      </w:r>
      <w:r>
        <w:t>Молекулярно-генетические,</w:t>
      </w:r>
      <w:r>
        <w:rPr>
          <w:spacing w:val="-2"/>
        </w:rPr>
        <w:t xml:space="preserve"> </w:t>
      </w:r>
      <w:r>
        <w:t>биохимические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математические</w:t>
      </w:r>
    </w:p>
    <w:p w:rsidR="00C23A5A" w:rsidRDefault="00C23A5A">
      <w:pPr>
        <w:spacing w:line="254" w:lineRule="auto"/>
        <w:sectPr w:rsidR="00C23A5A">
          <w:pgSz w:w="11910" w:h="16850"/>
          <w:pgMar w:top="1140" w:right="720" w:bottom="940" w:left="1020" w:header="710" w:footer="755" w:gutter="0"/>
          <w:cols w:space="720"/>
        </w:sectPr>
      </w:pPr>
    </w:p>
    <w:p w:rsidR="00C23A5A" w:rsidRDefault="00C301FD">
      <w:pPr>
        <w:pStyle w:val="a3"/>
        <w:spacing w:before="89" w:line="252" w:lineRule="auto"/>
        <w:ind w:right="148"/>
      </w:pPr>
      <w:r>
        <w:lastRenderedPageBreak/>
        <w:t>методы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эволюции.</w:t>
      </w:r>
      <w:r>
        <w:rPr>
          <w:spacing w:val="1"/>
        </w:rPr>
        <w:t xml:space="preserve"> </w:t>
      </w:r>
      <w:r>
        <w:t>Гомологичные</w:t>
      </w:r>
      <w:r>
        <w:rPr>
          <w:spacing w:val="1"/>
        </w:rPr>
        <w:t xml:space="preserve"> </w:t>
      </w:r>
      <w:r>
        <w:t>гены.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методы</w:t>
      </w:r>
      <w:r>
        <w:rPr>
          <w:spacing w:val="-67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филогенетических</w:t>
      </w:r>
      <w:r>
        <w:rPr>
          <w:spacing w:val="-3"/>
        </w:rPr>
        <w:t xml:space="preserve"> </w:t>
      </w:r>
      <w:r>
        <w:t>деревьев.</w:t>
      </w:r>
    </w:p>
    <w:p w:rsidR="00C23A5A" w:rsidRDefault="00C301FD">
      <w:pPr>
        <w:pStyle w:val="a3"/>
        <w:spacing w:before="9"/>
        <w:ind w:left="680"/>
      </w:pPr>
      <w:r>
        <w:t>Хромосомные</w:t>
      </w:r>
      <w:r>
        <w:rPr>
          <w:spacing w:val="-6"/>
        </w:rPr>
        <w:t xml:space="preserve"> </w:t>
      </w:r>
      <w:r>
        <w:t>мутации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эволюция</w:t>
      </w:r>
      <w:r>
        <w:rPr>
          <w:spacing w:val="-3"/>
        </w:rPr>
        <w:t xml:space="preserve"> </w:t>
      </w:r>
      <w:r>
        <w:t>геномов.</w:t>
      </w:r>
    </w:p>
    <w:p w:rsidR="00C23A5A" w:rsidRDefault="00C301FD">
      <w:pPr>
        <w:pStyle w:val="a3"/>
        <w:spacing w:before="16" w:line="254" w:lineRule="auto"/>
        <w:ind w:right="129" w:firstLine="569"/>
      </w:pPr>
      <w:r>
        <w:t>Общие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(правила)</w:t>
      </w:r>
      <w:r>
        <w:rPr>
          <w:spacing w:val="1"/>
        </w:rPr>
        <w:t xml:space="preserve"> </w:t>
      </w:r>
      <w:r>
        <w:t>эволюции.</w:t>
      </w:r>
      <w:r>
        <w:rPr>
          <w:spacing w:val="1"/>
        </w:rPr>
        <w:t xml:space="preserve"> </w:t>
      </w:r>
      <w:r>
        <w:rPr>
          <w:i/>
        </w:rPr>
        <w:t>Принцип</w:t>
      </w:r>
      <w:r>
        <w:rPr>
          <w:i/>
          <w:spacing w:val="1"/>
        </w:rPr>
        <w:t xml:space="preserve"> </w:t>
      </w:r>
      <w:r>
        <w:rPr>
          <w:i/>
        </w:rPr>
        <w:t>смены</w:t>
      </w:r>
      <w:r>
        <w:rPr>
          <w:i/>
          <w:spacing w:val="1"/>
        </w:rPr>
        <w:t xml:space="preserve"> </w:t>
      </w:r>
      <w:r>
        <w:rPr>
          <w:i/>
        </w:rPr>
        <w:t>функций</w:t>
      </w:r>
      <w:r>
        <w:t>.</w:t>
      </w:r>
      <w:r>
        <w:rPr>
          <w:spacing w:val="-67"/>
        </w:rPr>
        <w:t xml:space="preserve"> </w:t>
      </w:r>
      <w:r>
        <w:t>Необратимость</w:t>
      </w:r>
      <w:r>
        <w:rPr>
          <w:spacing w:val="1"/>
        </w:rPr>
        <w:t xml:space="preserve"> </w:t>
      </w:r>
      <w:r>
        <w:t>эволюции.</w:t>
      </w:r>
      <w:r>
        <w:rPr>
          <w:spacing w:val="1"/>
        </w:rPr>
        <w:t xml:space="preserve"> </w:t>
      </w:r>
      <w:r>
        <w:t>Адаптивная</w:t>
      </w:r>
      <w:r>
        <w:rPr>
          <w:spacing w:val="1"/>
        </w:rPr>
        <w:t xml:space="preserve"> </w:t>
      </w:r>
      <w:r>
        <w:t>радиация.</w:t>
      </w:r>
      <w:r>
        <w:rPr>
          <w:spacing w:val="1"/>
        </w:rPr>
        <w:t xml:space="preserve"> </w:t>
      </w:r>
      <w:r>
        <w:t>Неравномерность</w:t>
      </w:r>
      <w:r>
        <w:rPr>
          <w:spacing w:val="1"/>
        </w:rPr>
        <w:t xml:space="preserve"> </w:t>
      </w:r>
      <w:r>
        <w:t>темпов</w:t>
      </w:r>
      <w:r>
        <w:rPr>
          <w:spacing w:val="1"/>
        </w:rPr>
        <w:t xml:space="preserve"> </w:t>
      </w:r>
      <w:r>
        <w:t>эволюции.</w:t>
      </w:r>
    </w:p>
    <w:p w:rsidR="00C23A5A" w:rsidRDefault="00C301FD">
      <w:pPr>
        <w:pStyle w:val="a3"/>
        <w:spacing w:line="321" w:lineRule="exact"/>
        <w:ind w:left="680"/>
        <w:jc w:val="left"/>
      </w:pPr>
      <w:r>
        <w:rPr>
          <w:u w:val="single"/>
        </w:rPr>
        <w:t>Демонстрации</w:t>
      </w:r>
    </w:p>
    <w:p w:rsidR="00C23A5A" w:rsidRDefault="00C301FD">
      <w:pPr>
        <w:pStyle w:val="a3"/>
        <w:spacing w:before="17"/>
        <w:ind w:left="680"/>
        <w:jc w:val="left"/>
      </w:pPr>
      <w:r>
        <w:t>Портреты:</w:t>
      </w:r>
      <w:r>
        <w:rPr>
          <w:spacing w:val="-2"/>
        </w:rPr>
        <w:t xml:space="preserve"> </w:t>
      </w:r>
      <w:r>
        <w:t>К.М.</w:t>
      </w:r>
      <w:r>
        <w:rPr>
          <w:spacing w:val="-2"/>
        </w:rPr>
        <w:t xml:space="preserve"> </w:t>
      </w:r>
      <w:r>
        <w:t>Бэр,</w:t>
      </w:r>
      <w:r>
        <w:rPr>
          <w:spacing w:val="-2"/>
        </w:rPr>
        <w:t xml:space="preserve"> </w:t>
      </w:r>
      <w:r>
        <w:t>А.О.</w:t>
      </w:r>
      <w:r>
        <w:rPr>
          <w:spacing w:val="-1"/>
        </w:rPr>
        <w:t xml:space="preserve"> </w:t>
      </w:r>
      <w:r>
        <w:t>Ковалевский,</w:t>
      </w:r>
      <w:r>
        <w:rPr>
          <w:spacing w:val="-3"/>
        </w:rPr>
        <w:t xml:space="preserve"> </w:t>
      </w:r>
      <w:r>
        <w:t>Ф. Мюллер,</w:t>
      </w:r>
      <w:r>
        <w:rPr>
          <w:spacing w:val="-2"/>
        </w:rPr>
        <w:t xml:space="preserve"> </w:t>
      </w:r>
      <w:r>
        <w:t>Э.</w:t>
      </w:r>
      <w:r>
        <w:rPr>
          <w:spacing w:val="-1"/>
        </w:rPr>
        <w:t xml:space="preserve"> </w:t>
      </w:r>
      <w:r>
        <w:t>Геккель.</w:t>
      </w:r>
    </w:p>
    <w:p w:rsidR="00C23A5A" w:rsidRDefault="00C301FD">
      <w:pPr>
        <w:pStyle w:val="a3"/>
        <w:tabs>
          <w:tab w:val="left" w:pos="1960"/>
          <w:tab w:val="left" w:pos="2334"/>
          <w:tab w:val="left" w:pos="3389"/>
          <w:tab w:val="left" w:pos="6014"/>
          <w:tab w:val="left" w:pos="6647"/>
          <w:tab w:val="left" w:pos="7992"/>
        </w:tabs>
        <w:spacing w:before="24"/>
        <w:ind w:left="680"/>
        <w:jc w:val="left"/>
      </w:pPr>
      <w:r>
        <w:t>Таблицы</w:t>
      </w:r>
      <w:r>
        <w:tab/>
        <w:t>и</w:t>
      </w:r>
      <w:r>
        <w:tab/>
        <w:t>схемы:</w:t>
      </w:r>
      <w:r>
        <w:tab/>
        <w:t>«Филогенетический</w:t>
      </w:r>
      <w:r>
        <w:tab/>
        <w:t>ряд</w:t>
      </w:r>
      <w:r>
        <w:tab/>
        <w:t>лошади»,</w:t>
      </w:r>
      <w:r>
        <w:tab/>
        <w:t>«Археоптерикс»,</w:t>
      </w:r>
    </w:p>
    <w:p w:rsidR="00C23A5A" w:rsidRDefault="00C301FD">
      <w:pPr>
        <w:pStyle w:val="a3"/>
        <w:spacing w:before="16"/>
      </w:pPr>
      <w:r>
        <w:t>«Зверозубые</w:t>
      </w:r>
      <w:r>
        <w:rPr>
          <w:spacing w:val="40"/>
        </w:rPr>
        <w:t xml:space="preserve"> </w:t>
      </w:r>
      <w:r>
        <w:t>ящеры»,</w:t>
      </w:r>
      <w:r>
        <w:rPr>
          <w:spacing w:val="38"/>
        </w:rPr>
        <w:t xml:space="preserve"> </w:t>
      </w:r>
      <w:r>
        <w:t>«Стегоцефалы»,</w:t>
      </w:r>
      <w:r>
        <w:rPr>
          <w:spacing w:val="38"/>
        </w:rPr>
        <w:t xml:space="preserve"> </w:t>
      </w:r>
      <w:r>
        <w:t>«</w:t>
      </w:r>
      <w:proofErr w:type="spellStart"/>
      <w:r>
        <w:t>Риниофиты</w:t>
      </w:r>
      <w:proofErr w:type="spellEnd"/>
      <w:r>
        <w:t>»,</w:t>
      </w:r>
      <w:r>
        <w:rPr>
          <w:spacing w:val="45"/>
        </w:rPr>
        <w:t xml:space="preserve"> </w:t>
      </w:r>
      <w:r>
        <w:t>«Семенные</w:t>
      </w:r>
      <w:r>
        <w:rPr>
          <w:spacing w:val="34"/>
        </w:rPr>
        <w:t xml:space="preserve"> </w:t>
      </w:r>
      <w:r>
        <w:t>папоротники»,</w:t>
      </w:r>
    </w:p>
    <w:p w:rsidR="00C23A5A" w:rsidRDefault="00C301FD">
      <w:pPr>
        <w:pStyle w:val="a3"/>
        <w:spacing w:before="17" w:line="254" w:lineRule="auto"/>
        <w:ind w:right="143"/>
      </w:pPr>
      <w:r>
        <w:t>«Биогеографические зоны Земли», «Дрейф континентов», «Реликты», «Начальные</w:t>
      </w:r>
      <w:r>
        <w:rPr>
          <w:spacing w:val="-67"/>
        </w:rPr>
        <w:t xml:space="preserve"> </w:t>
      </w:r>
      <w:r>
        <w:t>стадии</w:t>
      </w:r>
      <w:r>
        <w:rPr>
          <w:spacing w:val="1"/>
        </w:rPr>
        <w:t xml:space="preserve"> </w:t>
      </w:r>
      <w:r>
        <w:t>эмбрионального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позвоночных</w:t>
      </w:r>
      <w:r>
        <w:rPr>
          <w:spacing w:val="1"/>
        </w:rPr>
        <w:t xml:space="preserve"> </w:t>
      </w:r>
      <w:r>
        <w:t>животных»,</w:t>
      </w:r>
      <w:r>
        <w:rPr>
          <w:spacing w:val="1"/>
        </w:rPr>
        <w:t xml:space="preserve"> </w:t>
      </w:r>
      <w:r>
        <w:t>«Гомологичные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аналогичные</w:t>
      </w:r>
      <w:r>
        <w:rPr>
          <w:spacing w:val="1"/>
        </w:rPr>
        <w:t xml:space="preserve"> </w:t>
      </w:r>
      <w:r>
        <w:t>органы»,</w:t>
      </w:r>
      <w:r>
        <w:rPr>
          <w:spacing w:val="1"/>
        </w:rPr>
        <w:t xml:space="preserve"> </w:t>
      </w:r>
      <w:r>
        <w:t>«Рудименты»,</w:t>
      </w:r>
      <w:r>
        <w:rPr>
          <w:spacing w:val="1"/>
        </w:rPr>
        <w:t xml:space="preserve"> </w:t>
      </w:r>
      <w:r>
        <w:t>«Атавизмы»,</w:t>
      </w:r>
      <w:r>
        <w:rPr>
          <w:spacing w:val="1"/>
        </w:rPr>
        <w:t xml:space="preserve"> </w:t>
      </w:r>
      <w:r>
        <w:t>«Хромосомные</w:t>
      </w:r>
      <w:r>
        <w:rPr>
          <w:spacing w:val="1"/>
        </w:rPr>
        <w:t xml:space="preserve"> </w:t>
      </w:r>
      <w:r>
        <w:t>наборы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шимпанзе»,</w:t>
      </w:r>
      <w:r>
        <w:rPr>
          <w:spacing w:val="1"/>
        </w:rPr>
        <w:t xml:space="preserve"> </w:t>
      </w:r>
      <w:r>
        <w:t>«Главные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эволюции»,</w:t>
      </w:r>
      <w:r>
        <w:rPr>
          <w:spacing w:val="1"/>
        </w:rPr>
        <w:t xml:space="preserve"> </w:t>
      </w:r>
      <w:r>
        <w:t>«Общие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эволюции».</w:t>
      </w:r>
    </w:p>
    <w:p w:rsidR="00C23A5A" w:rsidRDefault="00C301FD">
      <w:pPr>
        <w:pStyle w:val="a3"/>
        <w:spacing w:before="1" w:line="254" w:lineRule="auto"/>
        <w:ind w:right="137" w:firstLine="569"/>
      </w:pPr>
      <w:r>
        <w:rPr>
          <w:u w:val="single"/>
        </w:rPr>
        <w:t>Оборудование</w:t>
      </w:r>
      <w:r>
        <w:t>:</w:t>
      </w:r>
      <w:r>
        <w:rPr>
          <w:spacing w:val="1"/>
        </w:rPr>
        <w:t xml:space="preserve"> </w:t>
      </w:r>
      <w:r>
        <w:t>коллекции,</w:t>
      </w:r>
      <w:r>
        <w:rPr>
          <w:spacing w:val="1"/>
        </w:rPr>
        <w:t xml:space="preserve"> </w:t>
      </w:r>
      <w:r>
        <w:t>гербарии,</w:t>
      </w:r>
      <w:r>
        <w:rPr>
          <w:spacing w:val="1"/>
        </w:rPr>
        <w:t xml:space="preserve"> </w:t>
      </w:r>
      <w:r>
        <w:t>муляжи</w:t>
      </w:r>
      <w:r>
        <w:rPr>
          <w:spacing w:val="1"/>
        </w:rPr>
        <w:t xml:space="preserve"> </w:t>
      </w:r>
      <w:r>
        <w:t>ископаемых</w:t>
      </w:r>
      <w:r>
        <w:rPr>
          <w:spacing w:val="1"/>
        </w:rPr>
        <w:t xml:space="preserve"> </w:t>
      </w:r>
      <w:r>
        <w:t>остатков</w:t>
      </w:r>
      <w:r>
        <w:rPr>
          <w:spacing w:val="1"/>
        </w:rPr>
        <w:t xml:space="preserve"> </w:t>
      </w:r>
      <w:r>
        <w:t>организмов,</w:t>
      </w:r>
      <w:r>
        <w:rPr>
          <w:spacing w:val="1"/>
        </w:rPr>
        <w:t xml:space="preserve"> </w:t>
      </w:r>
      <w:r>
        <w:t>муляжи</w:t>
      </w:r>
      <w:r>
        <w:rPr>
          <w:spacing w:val="1"/>
        </w:rPr>
        <w:t xml:space="preserve"> </w:t>
      </w:r>
      <w:r>
        <w:t>гомологичных,</w:t>
      </w:r>
      <w:r>
        <w:rPr>
          <w:spacing w:val="1"/>
        </w:rPr>
        <w:t xml:space="preserve"> </w:t>
      </w:r>
      <w:r>
        <w:t>аналогичных,</w:t>
      </w:r>
      <w:r>
        <w:rPr>
          <w:spacing w:val="1"/>
        </w:rPr>
        <w:t xml:space="preserve"> </w:t>
      </w:r>
      <w:r>
        <w:t>рудиментарных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атавизмов,</w:t>
      </w:r>
      <w:r>
        <w:rPr>
          <w:spacing w:val="2"/>
        </w:rPr>
        <w:t xml:space="preserve"> </w:t>
      </w:r>
      <w:r>
        <w:t>коллекции</w:t>
      </w:r>
      <w:r>
        <w:rPr>
          <w:spacing w:val="2"/>
        </w:rPr>
        <w:t xml:space="preserve"> </w:t>
      </w:r>
      <w:r>
        <w:t>насекомых.</w:t>
      </w:r>
    </w:p>
    <w:p w:rsidR="00C23A5A" w:rsidRDefault="00C301FD">
      <w:pPr>
        <w:pStyle w:val="2"/>
        <w:spacing w:before="114"/>
      </w:pPr>
      <w:r>
        <w:t>Тема</w:t>
      </w:r>
      <w:r>
        <w:rPr>
          <w:spacing w:val="-5"/>
        </w:rPr>
        <w:t xml:space="preserve"> </w:t>
      </w:r>
      <w:r>
        <w:t>4.</w:t>
      </w:r>
      <w:r>
        <w:rPr>
          <w:spacing w:val="3"/>
        </w:rPr>
        <w:t xml:space="preserve"> </w:t>
      </w:r>
      <w:r>
        <w:t>Происхождение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Земле</w:t>
      </w:r>
    </w:p>
    <w:p w:rsidR="00C23A5A" w:rsidRDefault="00C301FD">
      <w:pPr>
        <w:pStyle w:val="a3"/>
        <w:spacing w:before="24" w:line="254" w:lineRule="auto"/>
        <w:ind w:right="130" w:firstLine="569"/>
      </w:pPr>
      <w:r>
        <w:t>Научные гипотезы происхождения жизни на Земле. Абиогенез и панспермия.</w:t>
      </w:r>
      <w:r>
        <w:rPr>
          <w:spacing w:val="-67"/>
        </w:rPr>
        <w:t xml:space="preserve"> </w:t>
      </w:r>
      <w:r>
        <w:t>Донаучные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зарождении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(креационизм).</w:t>
      </w:r>
      <w:r>
        <w:rPr>
          <w:spacing w:val="1"/>
        </w:rPr>
        <w:t xml:space="preserve"> </w:t>
      </w:r>
      <w:r>
        <w:t>Гипотеза</w:t>
      </w:r>
      <w:r>
        <w:rPr>
          <w:spacing w:val="1"/>
        </w:rPr>
        <w:t xml:space="preserve"> </w:t>
      </w:r>
      <w:r>
        <w:t>постоянного</w:t>
      </w:r>
      <w:r>
        <w:rPr>
          <w:spacing w:val="70"/>
        </w:rPr>
        <w:t xml:space="preserve"> </w:t>
      </w:r>
      <w:r>
        <w:t>самозарождения</w:t>
      </w:r>
      <w:r>
        <w:rPr>
          <w:spacing w:val="71"/>
        </w:rPr>
        <w:t xml:space="preserve"> </w:t>
      </w:r>
      <w:r>
        <w:t>жизни</w:t>
      </w:r>
      <w:r>
        <w:rPr>
          <w:spacing w:val="71"/>
        </w:rPr>
        <w:t xml:space="preserve"> </w:t>
      </w:r>
      <w:r>
        <w:t>и   её</w:t>
      </w:r>
      <w:r>
        <w:rPr>
          <w:spacing w:val="70"/>
        </w:rPr>
        <w:t xml:space="preserve"> </w:t>
      </w:r>
      <w:r>
        <w:t xml:space="preserve">опровержение   опытами   Ф.   </w:t>
      </w:r>
      <w:proofErr w:type="spellStart"/>
      <w:r>
        <w:t>Реди</w:t>
      </w:r>
      <w:proofErr w:type="spellEnd"/>
      <w:r>
        <w:t>,</w:t>
      </w:r>
      <w:r>
        <w:rPr>
          <w:spacing w:val="1"/>
        </w:rPr>
        <w:t xml:space="preserve"> </w:t>
      </w:r>
      <w:r>
        <w:t>Л.</w:t>
      </w:r>
      <w:r>
        <w:rPr>
          <w:spacing w:val="1"/>
        </w:rPr>
        <w:t xml:space="preserve"> </w:t>
      </w:r>
      <w:proofErr w:type="spellStart"/>
      <w:r>
        <w:t>Спалланцани</w:t>
      </w:r>
      <w:proofErr w:type="spellEnd"/>
      <w:r>
        <w:t>,</w:t>
      </w:r>
      <w:r>
        <w:rPr>
          <w:spacing w:val="1"/>
        </w:rPr>
        <w:t xml:space="preserve"> </w:t>
      </w:r>
      <w:r>
        <w:t>Л.</w:t>
      </w:r>
      <w:r>
        <w:rPr>
          <w:spacing w:val="5"/>
        </w:rPr>
        <w:t xml:space="preserve"> </w:t>
      </w:r>
      <w:r>
        <w:t>Пастера.</w:t>
      </w:r>
      <w:r>
        <w:rPr>
          <w:spacing w:val="7"/>
        </w:rPr>
        <w:t xml:space="preserve"> </w:t>
      </w:r>
      <w:r>
        <w:t>Происхождение</w:t>
      </w:r>
      <w:r>
        <w:rPr>
          <w:spacing w:val="-3"/>
        </w:rPr>
        <w:t xml:space="preserve"> </w:t>
      </w:r>
      <w:r>
        <w:t>жизни и астробиология.</w:t>
      </w:r>
    </w:p>
    <w:p w:rsidR="00C23A5A" w:rsidRDefault="00C301FD">
      <w:pPr>
        <w:pStyle w:val="a3"/>
        <w:spacing w:line="254" w:lineRule="auto"/>
        <w:ind w:right="136" w:firstLine="569"/>
      </w:pPr>
      <w:r>
        <w:t>Основные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неорганической</w:t>
      </w:r>
      <w:r>
        <w:rPr>
          <w:spacing w:val="1"/>
        </w:rPr>
        <w:t xml:space="preserve"> </w:t>
      </w:r>
      <w:r>
        <w:t>эволюции.</w:t>
      </w:r>
      <w:r>
        <w:rPr>
          <w:spacing w:val="1"/>
        </w:rPr>
        <w:t xml:space="preserve"> </w:t>
      </w:r>
      <w:r>
        <w:t>Планетарная</w:t>
      </w:r>
      <w:r>
        <w:rPr>
          <w:spacing w:val="1"/>
        </w:rPr>
        <w:t xml:space="preserve"> </w:t>
      </w:r>
      <w:r>
        <w:t>(геологическая)</w:t>
      </w:r>
      <w:r>
        <w:rPr>
          <w:spacing w:val="1"/>
        </w:rPr>
        <w:t xml:space="preserve"> </w:t>
      </w:r>
      <w:r>
        <w:t>эволюция.</w:t>
      </w:r>
      <w:r>
        <w:rPr>
          <w:spacing w:val="70"/>
        </w:rPr>
        <w:t xml:space="preserve"> </w:t>
      </w:r>
      <w:r>
        <w:t>Химическая</w:t>
      </w:r>
      <w:r>
        <w:rPr>
          <w:spacing w:val="70"/>
        </w:rPr>
        <w:t xml:space="preserve"> </w:t>
      </w:r>
      <w:r>
        <w:t>эволюция.</w:t>
      </w:r>
      <w:r>
        <w:rPr>
          <w:spacing w:val="70"/>
        </w:rPr>
        <w:t xml:space="preserve"> </w:t>
      </w:r>
      <w:r>
        <w:t>Абиогенный</w:t>
      </w:r>
      <w:r>
        <w:rPr>
          <w:spacing w:val="70"/>
        </w:rPr>
        <w:t xml:space="preserve"> </w:t>
      </w:r>
      <w:r>
        <w:t>синтез</w:t>
      </w:r>
      <w:r>
        <w:rPr>
          <w:spacing w:val="70"/>
        </w:rPr>
        <w:t xml:space="preserve"> </w:t>
      </w:r>
      <w:r>
        <w:t>органических</w:t>
      </w:r>
      <w:r>
        <w:rPr>
          <w:spacing w:val="70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из</w:t>
      </w:r>
      <w:r>
        <w:rPr>
          <w:spacing w:val="59"/>
        </w:rPr>
        <w:t xml:space="preserve"> </w:t>
      </w:r>
      <w:r>
        <w:t>неорганических.</w:t>
      </w:r>
      <w:r>
        <w:rPr>
          <w:spacing w:val="63"/>
        </w:rPr>
        <w:t xml:space="preserve"> </w:t>
      </w:r>
      <w:r>
        <w:t>Опыт</w:t>
      </w:r>
      <w:r>
        <w:rPr>
          <w:spacing w:val="62"/>
        </w:rPr>
        <w:t xml:space="preserve"> </w:t>
      </w:r>
      <w:r>
        <w:t>С.</w:t>
      </w:r>
      <w:r>
        <w:rPr>
          <w:spacing w:val="128"/>
        </w:rPr>
        <w:t xml:space="preserve"> </w:t>
      </w:r>
      <w:r>
        <w:t>Миллера</w:t>
      </w:r>
      <w:r>
        <w:rPr>
          <w:spacing w:val="129"/>
        </w:rPr>
        <w:t xml:space="preserve"> </w:t>
      </w:r>
      <w:r>
        <w:t>и</w:t>
      </w:r>
      <w:r>
        <w:rPr>
          <w:spacing w:val="132"/>
        </w:rPr>
        <w:t xml:space="preserve"> </w:t>
      </w:r>
      <w:r>
        <w:t>Г.</w:t>
      </w:r>
      <w:r>
        <w:rPr>
          <w:spacing w:val="136"/>
        </w:rPr>
        <w:t xml:space="preserve"> </w:t>
      </w:r>
      <w:proofErr w:type="spellStart"/>
      <w:r>
        <w:t>Юри</w:t>
      </w:r>
      <w:proofErr w:type="spellEnd"/>
      <w:r>
        <w:t>.</w:t>
      </w:r>
      <w:r>
        <w:rPr>
          <w:spacing w:val="126"/>
        </w:rPr>
        <w:t xml:space="preserve"> </w:t>
      </w:r>
      <w:r>
        <w:t>Образование</w:t>
      </w:r>
      <w:r>
        <w:rPr>
          <w:spacing w:val="129"/>
        </w:rPr>
        <w:t xml:space="preserve"> </w:t>
      </w:r>
      <w:r>
        <w:t>полимеров</w:t>
      </w:r>
      <w:r>
        <w:rPr>
          <w:spacing w:val="-68"/>
        </w:rPr>
        <w:t xml:space="preserve"> </w:t>
      </w:r>
      <w:r>
        <w:t>из</w:t>
      </w:r>
      <w:r>
        <w:rPr>
          <w:spacing w:val="-9"/>
        </w:rPr>
        <w:t xml:space="preserve"> </w:t>
      </w:r>
      <w:r>
        <w:t>мономеров.</w:t>
      </w:r>
      <w:r>
        <w:rPr>
          <w:spacing w:val="-5"/>
        </w:rPr>
        <w:t xml:space="preserve"> </w:t>
      </w:r>
      <w:proofErr w:type="spellStart"/>
      <w:r>
        <w:t>Коацерватная</w:t>
      </w:r>
      <w:proofErr w:type="spellEnd"/>
      <w:r>
        <w:rPr>
          <w:spacing w:val="-5"/>
        </w:rPr>
        <w:t xml:space="preserve"> </w:t>
      </w:r>
      <w:r>
        <w:t>гипотеза</w:t>
      </w:r>
      <w:r>
        <w:rPr>
          <w:spacing w:val="-8"/>
        </w:rPr>
        <w:t xml:space="preserve"> </w:t>
      </w:r>
      <w:r>
        <w:t>А.И.</w:t>
      </w:r>
      <w:r>
        <w:rPr>
          <w:spacing w:val="4"/>
        </w:rPr>
        <w:t xml:space="preserve"> </w:t>
      </w:r>
      <w:r>
        <w:t>Опарина,</w:t>
      </w:r>
      <w:r>
        <w:rPr>
          <w:spacing w:val="-5"/>
        </w:rPr>
        <w:t xml:space="preserve"> </w:t>
      </w:r>
      <w:r>
        <w:t>гипотеза</w:t>
      </w:r>
      <w:r>
        <w:rPr>
          <w:spacing w:val="-8"/>
        </w:rPr>
        <w:t xml:space="preserve"> </w:t>
      </w:r>
      <w:r>
        <w:t>первичного</w:t>
      </w:r>
      <w:r>
        <w:rPr>
          <w:spacing w:val="-9"/>
        </w:rPr>
        <w:t xml:space="preserve"> </w:t>
      </w:r>
      <w:r>
        <w:t>бульона</w:t>
      </w:r>
      <w:r>
        <w:rPr>
          <w:spacing w:val="-68"/>
        </w:rPr>
        <w:t xml:space="preserve"> </w:t>
      </w:r>
      <w:r>
        <w:t>Дж.</w:t>
      </w:r>
      <w:r>
        <w:rPr>
          <w:spacing w:val="28"/>
        </w:rPr>
        <w:t xml:space="preserve"> </w:t>
      </w:r>
      <w:proofErr w:type="spellStart"/>
      <w:r>
        <w:t>Холдейна</w:t>
      </w:r>
      <w:proofErr w:type="spellEnd"/>
      <w:r>
        <w:t>,</w:t>
      </w:r>
      <w:r>
        <w:rPr>
          <w:spacing w:val="27"/>
        </w:rPr>
        <w:t xml:space="preserve"> </w:t>
      </w:r>
      <w:r>
        <w:t>генетическая</w:t>
      </w:r>
      <w:r>
        <w:rPr>
          <w:spacing w:val="27"/>
        </w:rPr>
        <w:t xml:space="preserve"> </w:t>
      </w:r>
      <w:r>
        <w:t>гипотеза</w:t>
      </w:r>
      <w:r>
        <w:rPr>
          <w:spacing w:val="24"/>
        </w:rPr>
        <w:t xml:space="preserve"> </w:t>
      </w:r>
      <w:r>
        <w:t>Г.</w:t>
      </w:r>
      <w:r>
        <w:rPr>
          <w:spacing w:val="35"/>
        </w:rPr>
        <w:t xml:space="preserve"> </w:t>
      </w:r>
      <w:proofErr w:type="spellStart"/>
      <w:r>
        <w:t>Мёллера</w:t>
      </w:r>
      <w:proofErr w:type="spellEnd"/>
      <w:r>
        <w:t>.</w:t>
      </w:r>
      <w:r>
        <w:rPr>
          <w:spacing w:val="27"/>
        </w:rPr>
        <w:t xml:space="preserve"> </w:t>
      </w:r>
      <w:proofErr w:type="spellStart"/>
      <w:r>
        <w:t>Рибозимы</w:t>
      </w:r>
      <w:proofErr w:type="spellEnd"/>
      <w:r>
        <w:rPr>
          <w:spacing w:val="25"/>
        </w:rPr>
        <w:t xml:space="preserve"> </w:t>
      </w:r>
      <w:r>
        <w:t>(Т.</w:t>
      </w:r>
      <w:r>
        <w:rPr>
          <w:spacing w:val="32"/>
        </w:rPr>
        <w:t xml:space="preserve"> </w:t>
      </w:r>
      <w:r>
        <w:t>Чек)</w:t>
      </w:r>
      <w:r>
        <w:rPr>
          <w:spacing w:val="26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гипотеза</w:t>
      </w:r>
    </w:p>
    <w:p w:rsidR="00C23A5A" w:rsidRDefault="00C301FD">
      <w:pPr>
        <w:pStyle w:val="a3"/>
        <w:spacing w:line="252" w:lineRule="auto"/>
        <w:ind w:left="680" w:right="143" w:hanging="570"/>
      </w:pPr>
      <w:r>
        <w:t xml:space="preserve">«мира РНК» У. Гилберта. Формирование мембран и возникновение </w:t>
      </w:r>
      <w:proofErr w:type="spellStart"/>
      <w:r>
        <w:t>протоклетки</w:t>
      </w:r>
      <w:proofErr w:type="spellEnd"/>
      <w:r>
        <w:t>.</w:t>
      </w:r>
      <w:r>
        <w:rPr>
          <w:spacing w:val="1"/>
        </w:rPr>
        <w:t xml:space="preserve"> </w:t>
      </w:r>
      <w:r>
        <w:t>История</w:t>
      </w:r>
      <w:r>
        <w:rPr>
          <w:spacing w:val="59"/>
        </w:rPr>
        <w:t xml:space="preserve"> </w:t>
      </w:r>
      <w:r>
        <w:t>Земли</w:t>
      </w:r>
      <w:r>
        <w:rPr>
          <w:spacing w:val="60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методы</w:t>
      </w:r>
      <w:r>
        <w:rPr>
          <w:spacing w:val="58"/>
        </w:rPr>
        <w:t xml:space="preserve"> </w:t>
      </w:r>
      <w:r>
        <w:t>её</w:t>
      </w:r>
      <w:r>
        <w:rPr>
          <w:spacing w:val="57"/>
        </w:rPr>
        <w:t xml:space="preserve"> </w:t>
      </w:r>
      <w:r>
        <w:t>изучения.</w:t>
      </w:r>
      <w:r>
        <w:rPr>
          <w:spacing w:val="61"/>
        </w:rPr>
        <w:t xml:space="preserve"> </w:t>
      </w:r>
      <w:r>
        <w:t>Ископаемые</w:t>
      </w:r>
      <w:r>
        <w:rPr>
          <w:spacing w:val="57"/>
        </w:rPr>
        <w:t xml:space="preserve"> </w:t>
      </w:r>
      <w:r>
        <w:t>органические</w:t>
      </w:r>
      <w:r>
        <w:rPr>
          <w:spacing w:val="57"/>
        </w:rPr>
        <w:t xml:space="preserve"> </w:t>
      </w:r>
      <w:r>
        <w:t>остатки.</w:t>
      </w:r>
    </w:p>
    <w:p w:rsidR="00C23A5A" w:rsidRDefault="00C301FD">
      <w:pPr>
        <w:pStyle w:val="a3"/>
        <w:spacing w:before="5" w:line="252" w:lineRule="auto"/>
        <w:ind w:right="151"/>
      </w:pPr>
      <w:r>
        <w:t>Геохронология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методы.</w:t>
      </w:r>
      <w:r>
        <w:rPr>
          <w:spacing w:val="1"/>
        </w:rPr>
        <w:t xml:space="preserve"> </w:t>
      </w:r>
      <w:r>
        <w:t>Относительная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абсолютная</w:t>
      </w:r>
      <w:r>
        <w:rPr>
          <w:spacing w:val="1"/>
        </w:rPr>
        <w:t xml:space="preserve"> </w:t>
      </w:r>
      <w:r>
        <w:t>геохронология.</w:t>
      </w:r>
      <w:r>
        <w:rPr>
          <w:spacing w:val="1"/>
        </w:rPr>
        <w:t xml:space="preserve"> </w:t>
      </w:r>
      <w:r>
        <w:t>Геохронологическая</w:t>
      </w:r>
      <w:r>
        <w:rPr>
          <w:spacing w:val="1"/>
        </w:rPr>
        <w:t xml:space="preserve"> </w:t>
      </w:r>
      <w:r>
        <w:t>шкала:</w:t>
      </w:r>
      <w:r>
        <w:rPr>
          <w:spacing w:val="1"/>
        </w:rPr>
        <w:t xml:space="preserve"> </w:t>
      </w:r>
      <w:r>
        <w:t>эоны,</w:t>
      </w:r>
      <w:r>
        <w:rPr>
          <w:spacing w:val="2"/>
        </w:rPr>
        <w:t xml:space="preserve"> </w:t>
      </w:r>
      <w:r>
        <w:t>эры,</w:t>
      </w:r>
      <w:r>
        <w:rPr>
          <w:spacing w:val="2"/>
        </w:rPr>
        <w:t xml:space="preserve"> </w:t>
      </w:r>
      <w:r>
        <w:t>периоды,</w:t>
      </w:r>
      <w:r>
        <w:rPr>
          <w:spacing w:val="2"/>
        </w:rPr>
        <w:t xml:space="preserve"> </w:t>
      </w:r>
      <w:r>
        <w:t>эпохи.</w:t>
      </w:r>
    </w:p>
    <w:p w:rsidR="00C23A5A" w:rsidRDefault="00C301FD">
      <w:pPr>
        <w:pStyle w:val="a3"/>
        <w:spacing w:line="254" w:lineRule="auto"/>
        <w:ind w:right="137" w:firstLine="569"/>
      </w:pPr>
      <w:r>
        <w:t>Начальные этапы органической эволюции. Появление и эволюция первых</w:t>
      </w:r>
      <w:r>
        <w:rPr>
          <w:spacing w:val="1"/>
        </w:rPr>
        <w:t xml:space="preserve"> </w:t>
      </w:r>
      <w:r>
        <w:t>клеток. Эволюция метаболизма. Возникновение первых экосистем. Современные</w:t>
      </w:r>
      <w:r>
        <w:rPr>
          <w:spacing w:val="1"/>
        </w:rPr>
        <w:t xml:space="preserve"> </w:t>
      </w:r>
      <w:r>
        <w:t>микробные биоплёнки как аналог первых на Земле сообществ. Строматолиты.</w:t>
      </w:r>
      <w:r>
        <w:rPr>
          <w:spacing w:val="1"/>
        </w:rPr>
        <w:t xml:space="preserve"> </w:t>
      </w:r>
      <w:r>
        <w:t>Прокариоты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эукариоты.</w:t>
      </w:r>
    </w:p>
    <w:p w:rsidR="00C23A5A" w:rsidRDefault="00C301FD">
      <w:pPr>
        <w:pStyle w:val="a3"/>
        <w:spacing w:before="4" w:line="252" w:lineRule="auto"/>
        <w:ind w:right="127" w:firstLine="569"/>
      </w:pPr>
      <w:r>
        <w:t>Происхождение</w:t>
      </w:r>
      <w:r>
        <w:rPr>
          <w:spacing w:val="1"/>
        </w:rPr>
        <w:t xml:space="preserve"> </w:t>
      </w:r>
      <w:r>
        <w:t>эукариот</w:t>
      </w:r>
      <w:r>
        <w:rPr>
          <w:spacing w:val="1"/>
        </w:rPr>
        <w:t xml:space="preserve"> </w:t>
      </w:r>
      <w:r>
        <w:t>(</w:t>
      </w:r>
      <w:proofErr w:type="spellStart"/>
      <w:r>
        <w:t>симбиогенез</w:t>
      </w:r>
      <w:proofErr w:type="spellEnd"/>
      <w:r>
        <w:t>).</w:t>
      </w:r>
      <w:r>
        <w:rPr>
          <w:spacing w:val="1"/>
        </w:rPr>
        <w:t xml:space="preserve"> </w:t>
      </w:r>
      <w:r>
        <w:t>Эволюционное</w:t>
      </w:r>
      <w:r>
        <w:rPr>
          <w:spacing w:val="1"/>
        </w:rPr>
        <w:t xml:space="preserve"> </w:t>
      </w:r>
      <w:r>
        <w:t>происхождение</w:t>
      </w:r>
      <w:r>
        <w:rPr>
          <w:spacing w:val="1"/>
        </w:rPr>
        <w:t xml:space="preserve"> </w:t>
      </w:r>
      <w:r>
        <w:t>вирусов. Происхождение многоклеточных организмов. Возникновение основных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многоклеточных</w:t>
      </w:r>
      <w:r>
        <w:rPr>
          <w:spacing w:val="-3"/>
        </w:rPr>
        <w:t xml:space="preserve"> </w:t>
      </w:r>
      <w:r>
        <w:t>организмов.</w:t>
      </w:r>
    </w:p>
    <w:p w:rsidR="00C23A5A" w:rsidRDefault="00C301FD">
      <w:pPr>
        <w:pStyle w:val="a3"/>
        <w:spacing w:before="9" w:line="252" w:lineRule="auto"/>
        <w:ind w:right="146" w:firstLine="569"/>
      </w:pPr>
      <w:r>
        <w:t>Основные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эволюции</w:t>
      </w:r>
      <w:r>
        <w:rPr>
          <w:spacing w:val="1"/>
        </w:rPr>
        <w:t xml:space="preserve"> </w:t>
      </w:r>
      <w:r>
        <w:t>высших</w:t>
      </w:r>
      <w:r>
        <w:rPr>
          <w:spacing w:val="1"/>
        </w:rPr>
        <w:t xml:space="preserve"> </w:t>
      </w:r>
      <w:r>
        <w:t>растений.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ароморфозы</w:t>
      </w:r>
      <w:r>
        <w:rPr>
          <w:spacing w:val="1"/>
        </w:rPr>
        <w:t xml:space="preserve"> </w:t>
      </w:r>
      <w:r>
        <w:t>растений. Выход растений на сушу. Появление споровых растений и завоевание</w:t>
      </w:r>
      <w:r>
        <w:rPr>
          <w:spacing w:val="1"/>
        </w:rPr>
        <w:t xml:space="preserve"> </w:t>
      </w:r>
      <w:r>
        <w:t>ими суши.</w:t>
      </w:r>
      <w:r>
        <w:rPr>
          <w:spacing w:val="2"/>
        </w:rPr>
        <w:t xml:space="preserve"> </w:t>
      </w:r>
      <w:r>
        <w:t>Семенные</w:t>
      </w:r>
      <w:r>
        <w:rPr>
          <w:spacing w:val="-2"/>
        </w:rPr>
        <w:t xml:space="preserve"> </w:t>
      </w:r>
      <w:r>
        <w:t>растения.</w:t>
      </w:r>
      <w:r>
        <w:rPr>
          <w:spacing w:val="1"/>
        </w:rPr>
        <w:t xml:space="preserve"> </w:t>
      </w:r>
      <w:r>
        <w:t>Происхождение</w:t>
      </w:r>
      <w:r>
        <w:rPr>
          <w:spacing w:val="-2"/>
        </w:rPr>
        <w:t xml:space="preserve"> </w:t>
      </w:r>
      <w:r>
        <w:t>цветковых</w:t>
      </w:r>
      <w:r>
        <w:rPr>
          <w:spacing w:val="-4"/>
        </w:rPr>
        <w:t xml:space="preserve"> </w:t>
      </w:r>
      <w:r>
        <w:t>растений.</w:t>
      </w:r>
    </w:p>
    <w:p w:rsidR="00C23A5A" w:rsidRDefault="00C23A5A">
      <w:pPr>
        <w:spacing w:line="252" w:lineRule="auto"/>
        <w:sectPr w:rsidR="00C23A5A">
          <w:pgSz w:w="11910" w:h="16850"/>
          <w:pgMar w:top="1140" w:right="720" w:bottom="940" w:left="1020" w:header="710" w:footer="755" w:gutter="0"/>
          <w:cols w:space="720"/>
        </w:sectPr>
      </w:pPr>
    </w:p>
    <w:p w:rsidR="00C23A5A" w:rsidRDefault="00C301FD">
      <w:pPr>
        <w:pStyle w:val="a3"/>
        <w:spacing w:before="89" w:line="261" w:lineRule="auto"/>
        <w:ind w:right="135" w:firstLine="569"/>
      </w:pPr>
      <w:r>
        <w:lastRenderedPageBreak/>
        <w:t>Основные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эволюции</w:t>
      </w:r>
      <w:r>
        <w:rPr>
          <w:spacing w:val="1"/>
        </w:rPr>
        <w:t xml:space="preserve"> </w:t>
      </w:r>
      <w:r>
        <w:t>животного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ароморфозы</w:t>
      </w:r>
      <w:r>
        <w:rPr>
          <w:spacing w:val="1"/>
        </w:rPr>
        <w:t xml:space="preserve"> </w:t>
      </w:r>
      <w:r>
        <w:t>животных. Вендская фауна. Кембрийский взрыв – появление современных типов.</w:t>
      </w:r>
      <w:r>
        <w:rPr>
          <w:spacing w:val="1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хордовые</w:t>
      </w:r>
      <w:r>
        <w:rPr>
          <w:spacing w:val="1"/>
        </w:rPr>
        <w:t xml:space="preserve"> </w:t>
      </w:r>
      <w:r>
        <w:t>животные.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воде.</w:t>
      </w:r>
      <w:r>
        <w:rPr>
          <w:spacing w:val="1"/>
        </w:rPr>
        <w:t xml:space="preserve"> </w:t>
      </w:r>
      <w:r>
        <w:t>Эволюция</w:t>
      </w:r>
      <w:r>
        <w:rPr>
          <w:spacing w:val="1"/>
        </w:rPr>
        <w:t xml:space="preserve"> </w:t>
      </w:r>
      <w:r>
        <w:t>позвоночных.</w:t>
      </w:r>
      <w:r>
        <w:rPr>
          <w:spacing w:val="1"/>
        </w:rPr>
        <w:t xml:space="preserve"> </w:t>
      </w:r>
      <w:r>
        <w:t>Происхождение амфибий и рептилий. Происхождение млекопитающих и птиц.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ключевого ароморфоза.</w:t>
      </w:r>
      <w:r>
        <w:rPr>
          <w:spacing w:val="1"/>
        </w:rPr>
        <w:t xml:space="preserve"> </w:t>
      </w:r>
      <w:r>
        <w:t>Освоение беспозвоночными</w:t>
      </w:r>
      <w:r>
        <w:rPr>
          <w:spacing w:val="1"/>
        </w:rPr>
        <w:t xml:space="preserve"> </w:t>
      </w:r>
      <w:r>
        <w:t>и позвоночными</w:t>
      </w:r>
      <w:r>
        <w:rPr>
          <w:spacing w:val="1"/>
        </w:rPr>
        <w:t xml:space="preserve"> </w:t>
      </w:r>
      <w:r>
        <w:t>животными</w:t>
      </w:r>
      <w:r>
        <w:rPr>
          <w:spacing w:val="1"/>
        </w:rPr>
        <w:t xml:space="preserve"> </w:t>
      </w:r>
      <w:r>
        <w:t>суши.</w:t>
      </w:r>
    </w:p>
    <w:p w:rsidR="00C23A5A" w:rsidRDefault="00C301FD">
      <w:pPr>
        <w:pStyle w:val="a3"/>
        <w:spacing w:before="5" w:line="261" w:lineRule="auto"/>
        <w:ind w:right="144" w:firstLine="569"/>
      </w:pPr>
      <w:r>
        <w:t>Развитие жизни на Земле по эрам и периодам: архей, протерозой, палеозой,</w:t>
      </w:r>
      <w:r>
        <w:rPr>
          <w:spacing w:val="1"/>
        </w:rPr>
        <w:t xml:space="preserve"> </w:t>
      </w:r>
      <w:r>
        <w:t>мезозой, кайнозой. Общая характеристика климата и геологических процессов.</w:t>
      </w:r>
      <w:r>
        <w:rPr>
          <w:spacing w:val="1"/>
        </w:rPr>
        <w:t xml:space="preserve"> </w:t>
      </w:r>
      <w:r>
        <w:t>Появление и расцвет характерных организмов. Углеобразование: его условия и</w:t>
      </w:r>
      <w:r>
        <w:rPr>
          <w:spacing w:val="1"/>
        </w:rPr>
        <w:t xml:space="preserve"> </w:t>
      </w:r>
      <w:r>
        <w:t>влияние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газовый</w:t>
      </w:r>
      <w:r>
        <w:rPr>
          <w:spacing w:val="2"/>
        </w:rPr>
        <w:t xml:space="preserve"> </w:t>
      </w:r>
      <w:r>
        <w:t>состав</w:t>
      </w:r>
      <w:r>
        <w:rPr>
          <w:spacing w:val="-3"/>
        </w:rPr>
        <w:t xml:space="preserve"> </w:t>
      </w:r>
      <w:r>
        <w:t>атмосферы.</w:t>
      </w:r>
    </w:p>
    <w:p w:rsidR="00C23A5A" w:rsidRDefault="00C301FD">
      <w:pPr>
        <w:pStyle w:val="a3"/>
        <w:spacing w:before="2" w:line="264" w:lineRule="auto"/>
        <w:ind w:right="131" w:firstLine="569"/>
      </w:pPr>
      <w:r>
        <w:t>Массовые</w:t>
      </w:r>
      <w:r>
        <w:rPr>
          <w:spacing w:val="1"/>
        </w:rPr>
        <w:t xml:space="preserve"> </w:t>
      </w:r>
      <w:r>
        <w:t>вымирания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кризисы</w:t>
      </w:r>
      <w:r>
        <w:rPr>
          <w:spacing w:val="1"/>
        </w:rPr>
        <w:t xml:space="preserve"> </w:t>
      </w:r>
      <w:r>
        <w:t>прошлого.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следствия</w:t>
      </w:r>
      <w:r>
        <w:rPr>
          <w:spacing w:val="1"/>
        </w:rPr>
        <w:t xml:space="preserve"> </w:t>
      </w:r>
      <w:r>
        <w:t>массовых</w:t>
      </w:r>
      <w:r>
        <w:rPr>
          <w:spacing w:val="1"/>
        </w:rPr>
        <w:t xml:space="preserve"> </w:t>
      </w:r>
      <w:r>
        <w:t>вымираний.</w:t>
      </w:r>
      <w:r>
        <w:rPr>
          <w:spacing w:val="1"/>
        </w:rPr>
        <w:t xml:space="preserve"> </w:t>
      </w:r>
      <w:r>
        <w:t>Современный</w:t>
      </w:r>
      <w:r>
        <w:rPr>
          <w:spacing w:val="1"/>
        </w:rPr>
        <w:t xml:space="preserve"> </w:t>
      </w:r>
      <w:r>
        <w:t>экологический</w:t>
      </w:r>
      <w:r>
        <w:rPr>
          <w:spacing w:val="1"/>
        </w:rPr>
        <w:t xml:space="preserve"> </w:t>
      </w:r>
      <w:r>
        <w:t>кризис,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особенности.</w:t>
      </w:r>
      <w:r>
        <w:rPr>
          <w:spacing w:val="9"/>
        </w:rPr>
        <w:t xml:space="preserve"> </w:t>
      </w:r>
      <w:r>
        <w:t>Проблема</w:t>
      </w:r>
      <w:r>
        <w:rPr>
          <w:spacing w:val="-2"/>
        </w:rPr>
        <w:t xml:space="preserve"> </w:t>
      </w:r>
      <w:r>
        <w:t>сохранения биоразнообразия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Земле.</w:t>
      </w:r>
    </w:p>
    <w:p w:rsidR="00C23A5A" w:rsidRDefault="00C301FD">
      <w:pPr>
        <w:pStyle w:val="a3"/>
        <w:spacing w:line="264" w:lineRule="auto"/>
        <w:ind w:right="143" w:firstLine="569"/>
      </w:pPr>
      <w:r>
        <w:t>Современная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органического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организмов.</w:t>
      </w:r>
      <w:r>
        <w:rPr>
          <w:spacing w:val="2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систематические</w:t>
      </w:r>
      <w:r>
        <w:rPr>
          <w:spacing w:val="-2"/>
        </w:rPr>
        <w:t xml:space="preserve"> </w:t>
      </w:r>
      <w:r>
        <w:t>группы</w:t>
      </w:r>
      <w:r>
        <w:rPr>
          <w:spacing w:val="-1"/>
        </w:rPr>
        <w:t xml:space="preserve"> </w:t>
      </w:r>
      <w:r>
        <w:t>организмов.</w:t>
      </w:r>
    </w:p>
    <w:p w:rsidR="00C23A5A" w:rsidRDefault="00C301FD">
      <w:pPr>
        <w:pStyle w:val="a3"/>
        <w:spacing w:line="312" w:lineRule="exact"/>
        <w:ind w:left="680"/>
        <w:jc w:val="left"/>
      </w:pPr>
      <w:r>
        <w:rPr>
          <w:u w:val="single"/>
        </w:rPr>
        <w:t>Демонстрации</w:t>
      </w:r>
    </w:p>
    <w:p w:rsidR="00C23A5A" w:rsidRDefault="00C301FD">
      <w:pPr>
        <w:pStyle w:val="a3"/>
        <w:spacing w:before="27" w:line="264" w:lineRule="auto"/>
        <w:ind w:right="138" w:firstLine="569"/>
      </w:pPr>
      <w:r>
        <w:t xml:space="preserve">Портреты: Ф. </w:t>
      </w:r>
      <w:proofErr w:type="spellStart"/>
      <w:r>
        <w:t>Реди</w:t>
      </w:r>
      <w:proofErr w:type="spellEnd"/>
      <w:r>
        <w:t xml:space="preserve">, Л. </w:t>
      </w:r>
      <w:proofErr w:type="spellStart"/>
      <w:r>
        <w:t>Спалланцани</w:t>
      </w:r>
      <w:proofErr w:type="spellEnd"/>
      <w:r>
        <w:t>, Л. Пастер, И.И. Мечников, А.И. Опарин,</w:t>
      </w:r>
      <w:r>
        <w:rPr>
          <w:spacing w:val="-67"/>
        </w:rPr>
        <w:t xml:space="preserve"> </w:t>
      </w:r>
      <w:r>
        <w:t>Дж.</w:t>
      </w:r>
      <w:r>
        <w:rPr>
          <w:spacing w:val="4"/>
        </w:rPr>
        <w:t xml:space="preserve"> </w:t>
      </w:r>
      <w:proofErr w:type="spellStart"/>
      <w:r>
        <w:t>Холдейн</w:t>
      </w:r>
      <w:proofErr w:type="spellEnd"/>
      <w:r>
        <w:t>,</w:t>
      </w:r>
      <w:r>
        <w:rPr>
          <w:spacing w:val="-4"/>
        </w:rPr>
        <w:t xml:space="preserve"> </w:t>
      </w:r>
      <w:r>
        <w:t>Г.</w:t>
      </w:r>
      <w:r>
        <w:rPr>
          <w:spacing w:val="-2"/>
        </w:rPr>
        <w:t xml:space="preserve"> </w:t>
      </w:r>
      <w:proofErr w:type="spellStart"/>
      <w:r>
        <w:t>Мёллер</w:t>
      </w:r>
      <w:proofErr w:type="spellEnd"/>
      <w:r>
        <w:t>,</w:t>
      </w:r>
      <w:r>
        <w:rPr>
          <w:spacing w:val="3"/>
        </w:rPr>
        <w:t xml:space="preserve"> </w:t>
      </w:r>
      <w:r>
        <w:t>С.</w:t>
      </w:r>
      <w:r>
        <w:rPr>
          <w:spacing w:val="5"/>
        </w:rPr>
        <w:t xml:space="preserve"> </w:t>
      </w:r>
      <w:r>
        <w:t>Миллер,</w:t>
      </w:r>
      <w:r>
        <w:rPr>
          <w:spacing w:val="2"/>
        </w:rPr>
        <w:t xml:space="preserve"> </w:t>
      </w:r>
      <w:r>
        <w:t>Г.</w:t>
      </w:r>
      <w:r>
        <w:rPr>
          <w:spacing w:val="6"/>
        </w:rPr>
        <w:t xml:space="preserve"> </w:t>
      </w:r>
      <w:proofErr w:type="spellStart"/>
      <w:r>
        <w:t>Юри</w:t>
      </w:r>
      <w:proofErr w:type="spellEnd"/>
      <w:r>
        <w:t>.</w:t>
      </w:r>
    </w:p>
    <w:p w:rsidR="00C23A5A" w:rsidRDefault="00C301FD">
      <w:pPr>
        <w:pStyle w:val="a3"/>
        <w:spacing w:line="261" w:lineRule="auto"/>
        <w:ind w:right="133" w:firstLine="569"/>
      </w:pPr>
      <w:r>
        <w:t>Таблицы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схемы:</w:t>
      </w:r>
      <w:r>
        <w:rPr>
          <w:spacing w:val="70"/>
        </w:rPr>
        <w:t xml:space="preserve"> </w:t>
      </w:r>
      <w:r>
        <w:t>«Схема</w:t>
      </w:r>
      <w:r>
        <w:rPr>
          <w:spacing w:val="70"/>
        </w:rPr>
        <w:t xml:space="preserve"> </w:t>
      </w:r>
      <w:r>
        <w:t>опыта</w:t>
      </w:r>
      <w:r>
        <w:rPr>
          <w:spacing w:val="70"/>
        </w:rPr>
        <w:t xml:space="preserve"> </w:t>
      </w:r>
      <w:r>
        <w:t xml:space="preserve">Ф.   </w:t>
      </w:r>
      <w:proofErr w:type="spellStart"/>
      <w:r>
        <w:t>Реди</w:t>
      </w:r>
      <w:proofErr w:type="spellEnd"/>
      <w:r>
        <w:t>»,</w:t>
      </w:r>
      <w:r>
        <w:rPr>
          <w:spacing w:val="70"/>
        </w:rPr>
        <w:t xml:space="preserve"> </w:t>
      </w:r>
      <w:r>
        <w:t>«Схема</w:t>
      </w:r>
      <w:r>
        <w:rPr>
          <w:spacing w:val="70"/>
        </w:rPr>
        <w:t xml:space="preserve"> </w:t>
      </w:r>
      <w:r>
        <w:t>опыта</w:t>
      </w:r>
      <w:r>
        <w:rPr>
          <w:spacing w:val="70"/>
        </w:rPr>
        <w:t xml:space="preserve"> </w:t>
      </w:r>
      <w:r>
        <w:t>Л.   Пастера</w:t>
      </w:r>
      <w:r>
        <w:rPr>
          <w:spacing w:val="1"/>
        </w:rPr>
        <w:t xml:space="preserve"> </w:t>
      </w:r>
      <w:r>
        <w:rPr>
          <w:spacing w:val="-1"/>
        </w:rPr>
        <w:t>по</w:t>
      </w:r>
      <w:r>
        <w:rPr>
          <w:spacing w:val="-17"/>
        </w:rPr>
        <w:t xml:space="preserve"> </w:t>
      </w:r>
      <w:r>
        <w:rPr>
          <w:spacing w:val="-1"/>
        </w:rPr>
        <w:t>изучению</w:t>
      </w:r>
      <w:r>
        <w:rPr>
          <w:spacing w:val="-14"/>
        </w:rPr>
        <w:t xml:space="preserve"> </w:t>
      </w:r>
      <w:r>
        <w:rPr>
          <w:spacing w:val="-1"/>
        </w:rPr>
        <w:t>самозарождения</w:t>
      </w:r>
      <w:r>
        <w:rPr>
          <w:spacing w:val="-6"/>
        </w:rPr>
        <w:t xml:space="preserve"> </w:t>
      </w:r>
      <w:r>
        <w:rPr>
          <w:spacing w:val="-1"/>
        </w:rPr>
        <w:t>жизни»,</w:t>
      </w:r>
      <w:r>
        <w:rPr>
          <w:spacing w:val="-12"/>
        </w:rPr>
        <w:t xml:space="preserve"> </w:t>
      </w:r>
      <w:r>
        <w:rPr>
          <w:spacing w:val="-1"/>
        </w:rPr>
        <w:t>«Схема</w:t>
      </w:r>
      <w:r>
        <w:rPr>
          <w:spacing w:val="-8"/>
        </w:rPr>
        <w:t xml:space="preserve"> </w:t>
      </w:r>
      <w:r>
        <w:t>опыта</w:t>
      </w:r>
      <w:r>
        <w:rPr>
          <w:spacing w:val="-15"/>
        </w:rPr>
        <w:t xml:space="preserve"> </w:t>
      </w:r>
      <w:r>
        <w:t>С.</w:t>
      </w:r>
      <w:r>
        <w:rPr>
          <w:spacing w:val="-7"/>
        </w:rPr>
        <w:t xml:space="preserve"> </w:t>
      </w:r>
      <w:r>
        <w:t>Миллера,</w:t>
      </w:r>
      <w:r>
        <w:rPr>
          <w:spacing w:val="-12"/>
        </w:rPr>
        <w:t xml:space="preserve"> </w:t>
      </w:r>
      <w:r>
        <w:t>Г.</w:t>
      </w:r>
      <w:r>
        <w:rPr>
          <w:spacing w:val="-8"/>
        </w:rPr>
        <w:t xml:space="preserve"> </w:t>
      </w:r>
      <w:proofErr w:type="spellStart"/>
      <w:r>
        <w:t>Юри</w:t>
      </w:r>
      <w:proofErr w:type="spellEnd"/>
      <w:r>
        <w:t>»,</w:t>
      </w:r>
      <w:r>
        <w:rPr>
          <w:spacing w:val="-12"/>
        </w:rPr>
        <w:t xml:space="preserve"> </w:t>
      </w:r>
      <w:r>
        <w:t>«Этапы</w:t>
      </w:r>
      <w:r>
        <w:rPr>
          <w:spacing w:val="-67"/>
        </w:rPr>
        <w:t xml:space="preserve"> </w:t>
      </w:r>
      <w:r>
        <w:t>неорганической</w:t>
      </w:r>
      <w:r>
        <w:rPr>
          <w:spacing w:val="1"/>
        </w:rPr>
        <w:t xml:space="preserve"> </w:t>
      </w:r>
      <w:r>
        <w:t>эволюции»,</w:t>
      </w:r>
      <w:r>
        <w:rPr>
          <w:spacing w:val="1"/>
        </w:rPr>
        <w:t xml:space="preserve"> </w:t>
      </w:r>
      <w:r>
        <w:t>«Геохронологическая</w:t>
      </w:r>
      <w:r>
        <w:rPr>
          <w:spacing w:val="1"/>
        </w:rPr>
        <w:t xml:space="preserve"> </w:t>
      </w:r>
      <w:r>
        <w:t>шкала»,</w:t>
      </w:r>
      <w:r>
        <w:rPr>
          <w:spacing w:val="1"/>
        </w:rPr>
        <w:t xml:space="preserve"> </w:t>
      </w:r>
      <w:r>
        <w:t>«Начальные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органической</w:t>
      </w:r>
      <w:r>
        <w:rPr>
          <w:spacing w:val="69"/>
        </w:rPr>
        <w:t xml:space="preserve"> </w:t>
      </w:r>
      <w:r>
        <w:t>эволюции»,</w:t>
      </w:r>
      <w:r>
        <w:rPr>
          <w:spacing w:val="70"/>
        </w:rPr>
        <w:t xml:space="preserve"> </w:t>
      </w:r>
      <w:r>
        <w:t>«Схема</w:t>
      </w:r>
      <w:r>
        <w:rPr>
          <w:spacing w:val="66"/>
        </w:rPr>
        <w:t xml:space="preserve"> </w:t>
      </w:r>
      <w:r>
        <w:t>образования</w:t>
      </w:r>
      <w:r>
        <w:rPr>
          <w:spacing w:val="69"/>
        </w:rPr>
        <w:t xml:space="preserve"> </w:t>
      </w:r>
      <w:r>
        <w:t>эукариот</w:t>
      </w:r>
      <w:r>
        <w:rPr>
          <w:spacing w:val="68"/>
        </w:rPr>
        <w:t xml:space="preserve"> </w:t>
      </w:r>
      <w:r>
        <w:t>путём</w:t>
      </w:r>
      <w:r>
        <w:rPr>
          <w:spacing w:val="70"/>
        </w:rPr>
        <w:t xml:space="preserve"> </w:t>
      </w:r>
      <w:proofErr w:type="spellStart"/>
      <w:r>
        <w:t>симбиогенеза</w:t>
      </w:r>
      <w:proofErr w:type="spellEnd"/>
      <w:r>
        <w:t>»,</w:t>
      </w:r>
    </w:p>
    <w:p w:rsidR="00C23A5A" w:rsidRDefault="00C301FD">
      <w:pPr>
        <w:pStyle w:val="a3"/>
      </w:pPr>
      <w:r>
        <w:t xml:space="preserve">«Система  </w:t>
      </w:r>
      <w:r>
        <w:rPr>
          <w:spacing w:val="23"/>
        </w:rPr>
        <w:t xml:space="preserve"> </w:t>
      </w:r>
      <w:r>
        <w:t xml:space="preserve">живой  </w:t>
      </w:r>
      <w:r>
        <w:rPr>
          <w:spacing w:val="27"/>
        </w:rPr>
        <w:t xml:space="preserve"> </w:t>
      </w:r>
      <w:r>
        <w:t xml:space="preserve">природы»,  </w:t>
      </w:r>
      <w:r>
        <w:rPr>
          <w:spacing w:val="27"/>
        </w:rPr>
        <w:t xml:space="preserve"> </w:t>
      </w:r>
      <w:r>
        <w:t xml:space="preserve">«Строение  </w:t>
      </w:r>
      <w:r>
        <w:rPr>
          <w:spacing w:val="23"/>
        </w:rPr>
        <w:t xml:space="preserve"> </w:t>
      </w:r>
      <w:r>
        <w:t xml:space="preserve">вируса»,  </w:t>
      </w:r>
      <w:r>
        <w:rPr>
          <w:spacing w:val="27"/>
        </w:rPr>
        <w:t xml:space="preserve"> </w:t>
      </w:r>
      <w:r>
        <w:t xml:space="preserve">«Ароморфозы  </w:t>
      </w:r>
      <w:r>
        <w:rPr>
          <w:spacing w:val="25"/>
        </w:rPr>
        <w:t xml:space="preserve"> </w:t>
      </w:r>
      <w:r>
        <w:t>растений»,</w:t>
      </w:r>
    </w:p>
    <w:p w:rsidR="00C23A5A" w:rsidRDefault="00C301FD">
      <w:pPr>
        <w:pStyle w:val="a3"/>
        <w:spacing w:before="30"/>
      </w:pPr>
      <w:r>
        <w:t>«</w:t>
      </w:r>
      <w:proofErr w:type="spellStart"/>
      <w:r>
        <w:t>Риниофиты</w:t>
      </w:r>
      <w:proofErr w:type="spellEnd"/>
      <w:r>
        <w:t xml:space="preserve">»,  </w:t>
      </w:r>
      <w:r>
        <w:rPr>
          <w:spacing w:val="36"/>
        </w:rPr>
        <w:t xml:space="preserve"> </w:t>
      </w:r>
      <w:r>
        <w:t xml:space="preserve">«Одноклеточные  </w:t>
      </w:r>
      <w:r>
        <w:rPr>
          <w:spacing w:val="33"/>
        </w:rPr>
        <w:t xml:space="preserve"> </w:t>
      </w:r>
      <w:r>
        <w:t xml:space="preserve">водоросли»,  </w:t>
      </w:r>
      <w:r>
        <w:rPr>
          <w:spacing w:val="37"/>
        </w:rPr>
        <w:t xml:space="preserve"> </w:t>
      </w:r>
      <w:r>
        <w:t xml:space="preserve">«Многоклеточные  </w:t>
      </w:r>
      <w:r>
        <w:rPr>
          <w:spacing w:val="33"/>
        </w:rPr>
        <w:t xml:space="preserve"> </w:t>
      </w:r>
      <w:r>
        <w:t>водоросли»,</w:t>
      </w:r>
    </w:p>
    <w:p w:rsidR="00C23A5A" w:rsidRDefault="00C301FD">
      <w:pPr>
        <w:pStyle w:val="a3"/>
        <w:spacing w:before="30" w:line="264" w:lineRule="auto"/>
        <w:ind w:right="142"/>
      </w:pPr>
      <w:r>
        <w:t>«Мхи»,</w:t>
      </w:r>
      <w:r>
        <w:rPr>
          <w:spacing w:val="1"/>
        </w:rPr>
        <w:t xml:space="preserve"> </w:t>
      </w:r>
      <w:r>
        <w:t>«Папоротники»,</w:t>
      </w:r>
      <w:r>
        <w:rPr>
          <w:spacing w:val="1"/>
        </w:rPr>
        <w:t xml:space="preserve"> </w:t>
      </w:r>
      <w:r>
        <w:t>«Голосеменные</w:t>
      </w:r>
      <w:r>
        <w:rPr>
          <w:spacing w:val="1"/>
        </w:rPr>
        <w:t xml:space="preserve"> </w:t>
      </w:r>
      <w:r>
        <w:t>растения»,</w:t>
      </w:r>
      <w:r>
        <w:rPr>
          <w:spacing w:val="1"/>
        </w:rPr>
        <w:t xml:space="preserve"> </w:t>
      </w:r>
      <w:r>
        <w:t>«Органы</w:t>
      </w:r>
      <w:r>
        <w:rPr>
          <w:spacing w:val="1"/>
        </w:rPr>
        <w:t xml:space="preserve"> </w:t>
      </w:r>
      <w:r>
        <w:t>цветковых</w:t>
      </w:r>
      <w:r>
        <w:rPr>
          <w:spacing w:val="1"/>
        </w:rPr>
        <w:t xml:space="preserve"> </w:t>
      </w:r>
      <w:r>
        <w:t xml:space="preserve">растений»,  </w:t>
      </w:r>
      <w:r>
        <w:rPr>
          <w:spacing w:val="30"/>
        </w:rPr>
        <w:t xml:space="preserve"> </w:t>
      </w:r>
      <w:r>
        <w:t xml:space="preserve">«Схема  </w:t>
      </w:r>
      <w:r>
        <w:rPr>
          <w:spacing w:val="27"/>
        </w:rPr>
        <w:t xml:space="preserve"> </w:t>
      </w:r>
      <w:r>
        <w:t xml:space="preserve">развития  </w:t>
      </w:r>
      <w:r>
        <w:rPr>
          <w:spacing w:val="30"/>
        </w:rPr>
        <w:t xml:space="preserve"> </w:t>
      </w:r>
      <w:r>
        <w:t xml:space="preserve">животного  </w:t>
      </w:r>
      <w:r>
        <w:rPr>
          <w:spacing w:val="25"/>
        </w:rPr>
        <w:t xml:space="preserve"> </w:t>
      </w:r>
      <w:r>
        <w:t xml:space="preserve">мира»,  </w:t>
      </w:r>
      <w:r>
        <w:rPr>
          <w:spacing w:val="30"/>
        </w:rPr>
        <w:t xml:space="preserve"> </w:t>
      </w:r>
      <w:r>
        <w:t xml:space="preserve">«Ароморфозы  </w:t>
      </w:r>
      <w:r>
        <w:rPr>
          <w:spacing w:val="28"/>
        </w:rPr>
        <w:t xml:space="preserve"> </w:t>
      </w:r>
      <w:r>
        <w:t>животных»,</w:t>
      </w:r>
    </w:p>
    <w:p w:rsidR="00C23A5A" w:rsidRDefault="00C301FD">
      <w:pPr>
        <w:pStyle w:val="a3"/>
        <w:spacing w:line="312" w:lineRule="exact"/>
      </w:pPr>
      <w:r>
        <w:t xml:space="preserve">«Простейшие»,  </w:t>
      </w:r>
      <w:r>
        <w:rPr>
          <w:spacing w:val="59"/>
        </w:rPr>
        <w:t xml:space="preserve"> </w:t>
      </w:r>
      <w:r>
        <w:t xml:space="preserve">«Кишечнополостные»,  </w:t>
      </w:r>
      <w:r>
        <w:rPr>
          <w:spacing w:val="68"/>
        </w:rPr>
        <w:t xml:space="preserve"> </w:t>
      </w:r>
      <w:r>
        <w:t xml:space="preserve">«Плоские  </w:t>
      </w:r>
      <w:r>
        <w:rPr>
          <w:spacing w:val="57"/>
        </w:rPr>
        <w:t xml:space="preserve"> </w:t>
      </w:r>
      <w:r>
        <w:t xml:space="preserve">черви»,  </w:t>
      </w:r>
      <w:r>
        <w:rPr>
          <w:spacing w:val="60"/>
        </w:rPr>
        <w:t xml:space="preserve"> </w:t>
      </w:r>
      <w:r>
        <w:t>«Членистоногие»,</w:t>
      </w:r>
    </w:p>
    <w:p w:rsidR="00C23A5A" w:rsidRDefault="00C301FD">
      <w:pPr>
        <w:pStyle w:val="a3"/>
        <w:tabs>
          <w:tab w:val="left" w:pos="1355"/>
          <w:tab w:val="left" w:pos="3527"/>
          <w:tab w:val="left" w:pos="6262"/>
          <w:tab w:val="left" w:pos="7643"/>
        </w:tabs>
        <w:spacing w:before="31"/>
        <w:jc w:val="left"/>
      </w:pPr>
      <w:r>
        <w:t>«Рыбы»,</w:t>
      </w:r>
      <w:r>
        <w:tab/>
        <w:t>«Земноводные»,</w:t>
      </w:r>
      <w:r>
        <w:tab/>
        <w:t>«Пресмыкающиеся»,</w:t>
      </w:r>
      <w:r>
        <w:tab/>
        <w:t>«Птицы»,</w:t>
      </w:r>
      <w:r>
        <w:tab/>
        <w:t>«Млекопитающие»,</w:t>
      </w:r>
    </w:p>
    <w:p w:rsidR="00C23A5A" w:rsidRDefault="00C301FD">
      <w:pPr>
        <w:pStyle w:val="a3"/>
        <w:spacing w:before="31"/>
        <w:jc w:val="left"/>
      </w:pPr>
      <w:r>
        <w:t>«Развитие</w:t>
      </w:r>
      <w:r>
        <w:rPr>
          <w:spacing w:val="80"/>
        </w:rPr>
        <w:t xml:space="preserve"> </w:t>
      </w:r>
      <w:r>
        <w:t>жизни</w:t>
      </w:r>
      <w:r>
        <w:rPr>
          <w:spacing w:val="82"/>
        </w:rPr>
        <w:t xml:space="preserve"> </w:t>
      </w:r>
      <w:r>
        <w:t>в</w:t>
      </w:r>
      <w:r>
        <w:rPr>
          <w:spacing w:val="79"/>
        </w:rPr>
        <w:t xml:space="preserve"> </w:t>
      </w:r>
      <w:r>
        <w:t>архейской</w:t>
      </w:r>
      <w:r>
        <w:rPr>
          <w:spacing w:val="83"/>
        </w:rPr>
        <w:t xml:space="preserve"> </w:t>
      </w:r>
      <w:r>
        <w:t>эре»,</w:t>
      </w:r>
      <w:r>
        <w:rPr>
          <w:spacing w:val="83"/>
        </w:rPr>
        <w:t xml:space="preserve"> </w:t>
      </w:r>
      <w:r>
        <w:t>«Развитие</w:t>
      </w:r>
      <w:r>
        <w:rPr>
          <w:spacing w:val="80"/>
        </w:rPr>
        <w:t xml:space="preserve"> </w:t>
      </w:r>
      <w:r>
        <w:t>жизни</w:t>
      </w:r>
      <w:r>
        <w:rPr>
          <w:spacing w:val="82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протерозойской</w:t>
      </w:r>
      <w:r>
        <w:rPr>
          <w:spacing w:val="82"/>
        </w:rPr>
        <w:t xml:space="preserve"> </w:t>
      </w:r>
      <w:r>
        <w:t>эре»,</w:t>
      </w:r>
    </w:p>
    <w:p w:rsidR="00C23A5A" w:rsidRDefault="00C301FD">
      <w:pPr>
        <w:pStyle w:val="a3"/>
        <w:spacing w:before="31"/>
        <w:jc w:val="left"/>
      </w:pPr>
      <w:r>
        <w:t>«Развитие</w:t>
      </w:r>
      <w:r>
        <w:rPr>
          <w:spacing w:val="80"/>
        </w:rPr>
        <w:t xml:space="preserve"> </w:t>
      </w:r>
      <w:r>
        <w:t>жизни</w:t>
      </w:r>
      <w:r>
        <w:rPr>
          <w:spacing w:val="83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палеозойской</w:t>
      </w:r>
      <w:r>
        <w:rPr>
          <w:spacing w:val="83"/>
        </w:rPr>
        <w:t xml:space="preserve"> </w:t>
      </w:r>
      <w:r>
        <w:t>эре»,</w:t>
      </w:r>
      <w:r>
        <w:rPr>
          <w:spacing w:val="84"/>
        </w:rPr>
        <w:t xml:space="preserve"> </w:t>
      </w:r>
      <w:r>
        <w:t>«Развитие</w:t>
      </w:r>
      <w:r>
        <w:rPr>
          <w:spacing w:val="80"/>
        </w:rPr>
        <w:t xml:space="preserve"> </w:t>
      </w:r>
      <w:r>
        <w:t>жизни</w:t>
      </w:r>
      <w:r>
        <w:rPr>
          <w:spacing w:val="83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мезозойской</w:t>
      </w:r>
      <w:r>
        <w:rPr>
          <w:spacing w:val="83"/>
        </w:rPr>
        <w:t xml:space="preserve"> </w:t>
      </w:r>
      <w:r>
        <w:t>эре»,</w:t>
      </w:r>
    </w:p>
    <w:p w:rsidR="00C23A5A" w:rsidRDefault="00C301FD">
      <w:pPr>
        <w:pStyle w:val="a3"/>
        <w:spacing w:before="31" w:line="256" w:lineRule="auto"/>
        <w:jc w:val="left"/>
      </w:pPr>
      <w:r>
        <w:t>«Развитие</w:t>
      </w:r>
      <w:r>
        <w:rPr>
          <w:spacing w:val="22"/>
        </w:rPr>
        <w:t xml:space="preserve"> </w:t>
      </w:r>
      <w:r>
        <w:t>жизни</w:t>
      </w:r>
      <w:r>
        <w:rPr>
          <w:spacing w:val="24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кайнозойской</w:t>
      </w:r>
      <w:r>
        <w:rPr>
          <w:spacing w:val="24"/>
        </w:rPr>
        <w:t xml:space="preserve"> </w:t>
      </w:r>
      <w:r>
        <w:t>эре»,</w:t>
      </w:r>
      <w:r>
        <w:rPr>
          <w:spacing w:val="25"/>
        </w:rPr>
        <w:t xml:space="preserve"> </w:t>
      </w:r>
      <w:r>
        <w:t>«Современная</w:t>
      </w:r>
      <w:r>
        <w:rPr>
          <w:spacing w:val="25"/>
        </w:rPr>
        <w:t xml:space="preserve"> </w:t>
      </w:r>
      <w:r>
        <w:t>система</w:t>
      </w:r>
      <w:r>
        <w:rPr>
          <w:spacing w:val="22"/>
        </w:rPr>
        <w:t xml:space="preserve"> </w:t>
      </w:r>
      <w:r>
        <w:t>органического</w:t>
      </w:r>
      <w:r>
        <w:rPr>
          <w:spacing w:val="-67"/>
        </w:rPr>
        <w:t xml:space="preserve"> </w:t>
      </w:r>
      <w:r>
        <w:t>мира».</w:t>
      </w:r>
    </w:p>
    <w:p w:rsidR="00C23A5A" w:rsidRDefault="00C301FD">
      <w:pPr>
        <w:pStyle w:val="a3"/>
        <w:spacing w:before="10" w:line="264" w:lineRule="auto"/>
        <w:ind w:right="138" w:firstLine="569"/>
      </w:pPr>
      <w:r>
        <w:rPr>
          <w:u w:val="single"/>
        </w:rPr>
        <w:t>Оборудование</w:t>
      </w:r>
      <w:r>
        <w:t>: гербарии растений различных отделов, коллекции насекомых,</w:t>
      </w:r>
      <w:r>
        <w:rPr>
          <w:spacing w:val="-67"/>
        </w:rPr>
        <w:t xml:space="preserve"> </w:t>
      </w:r>
      <w:r>
        <w:t>влажные</w:t>
      </w:r>
      <w:r>
        <w:rPr>
          <w:spacing w:val="1"/>
        </w:rPr>
        <w:t xml:space="preserve"> </w:t>
      </w:r>
      <w:r>
        <w:t>препараты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раковины</w:t>
      </w:r>
      <w:r>
        <w:rPr>
          <w:spacing w:val="1"/>
        </w:rPr>
        <w:t xml:space="preserve"> </w:t>
      </w:r>
      <w:r>
        <w:t>моллюсков,</w:t>
      </w:r>
      <w:r>
        <w:rPr>
          <w:spacing w:val="1"/>
        </w:rPr>
        <w:t xml:space="preserve"> </w:t>
      </w:r>
      <w:r>
        <w:t>коллекции</w:t>
      </w:r>
      <w:r>
        <w:rPr>
          <w:spacing w:val="1"/>
        </w:rPr>
        <w:t xml:space="preserve"> </w:t>
      </w:r>
      <w:r>
        <w:t>иглокожих,</w:t>
      </w:r>
      <w:r>
        <w:rPr>
          <w:spacing w:val="1"/>
        </w:rPr>
        <w:t xml:space="preserve"> </w:t>
      </w:r>
      <w:r>
        <w:t>скелеты позвоночных животных, чучела птиц и зверей, коллекции окаменелостей,</w:t>
      </w:r>
      <w:r>
        <w:rPr>
          <w:spacing w:val="-67"/>
        </w:rPr>
        <w:t xml:space="preserve"> </w:t>
      </w:r>
      <w:r>
        <w:t>полезных</w:t>
      </w:r>
      <w:r>
        <w:rPr>
          <w:spacing w:val="-5"/>
        </w:rPr>
        <w:t xml:space="preserve"> </w:t>
      </w:r>
      <w:r>
        <w:t>ископаемых,</w:t>
      </w:r>
      <w:r>
        <w:rPr>
          <w:spacing w:val="2"/>
        </w:rPr>
        <w:t xml:space="preserve"> </w:t>
      </w:r>
      <w:r>
        <w:t>муляжи</w:t>
      </w:r>
      <w:r>
        <w:rPr>
          <w:spacing w:val="2"/>
        </w:rPr>
        <w:t xml:space="preserve"> </w:t>
      </w:r>
      <w:r>
        <w:t>органических</w:t>
      </w:r>
      <w:r>
        <w:rPr>
          <w:spacing w:val="-4"/>
        </w:rPr>
        <w:t xml:space="preserve"> </w:t>
      </w:r>
      <w:r>
        <w:t>остатков</w:t>
      </w:r>
      <w:r>
        <w:rPr>
          <w:spacing w:val="-3"/>
        </w:rPr>
        <w:t xml:space="preserve"> </w:t>
      </w:r>
      <w:r>
        <w:t>организмов.</w:t>
      </w:r>
    </w:p>
    <w:p w:rsidR="00C23A5A" w:rsidRDefault="00C301FD">
      <w:pPr>
        <w:pStyle w:val="a3"/>
        <w:spacing w:line="261" w:lineRule="auto"/>
        <w:ind w:right="136" w:firstLine="569"/>
      </w:pPr>
      <w:r>
        <w:rPr>
          <w:u w:val="single"/>
        </w:rPr>
        <w:t>Виртуальная</w:t>
      </w:r>
      <w:r>
        <w:rPr>
          <w:spacing w:val="1"/>
          <w:u w:val="single"/>
        </w:rPr>
        <w:t xml:space="preserve"> </w:t>
      </w:r>
      <w:r>
        <w:rPr>
          <w:u w:val="single"/>
        </w:rPr>
        <w:t>лабораторная</w:t>
      </w:r>
      <w:r>
        <w:rPr>
          <w:spacing w:val="1"/>
          <w:u w:val="single"/>
        </w:rPr>
        <w:t xml:space="preserve"> </w:t>
      </w:r>
      <w:r>
        <w:rPr>
          <w:u w:val="single"/>
        </w:rPr>
        <w:t>работа</w:t>
      </w:r>
      <w:r>
        <w:rPr>
          <w:spacing w:val="70"/>
        </w:rPr>
        <w:t xml:space="preserve"> </w:t>
      </w:r>
      <w:r>
        <w:t>«Моделирование опытов Миллера–</w:t>
      </w:r>
      <w:proofErr w:type="spellStart"/>
      <w:r>
        <w:t>Юри</w:t>
      </w:r>
      <w:proofErr w:type="spellEnd"/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абиогенного</w:t>
      </w:r>
      <w:r>
        <w:rPr>
          <w:spacing w:val="1"/>
        </w:rPr>
        <w:t xml:space="preserve"> </w:t>
      </w:r>
      <w:r>
        <w:t>синтеза</w:t>
      </w:r>
      <w:r>
        <w:rPr>
          <w:spacing w:val="1"/>
        </w:rPr>
        <w:t xml:space="preserve"> </w:t>
      </w:r>
      <w:r>
        <w:t>органических</w:t>
      </w:r>
      <w:r>
        <w:rPr>
          <w:spacing w:val="1"/>
        </w:rPr>
        <w:t xml:space="preserve"> </w:t>
      </w:r>
      <w:r>
        <w:t>соединений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первичной</w:t>
      </w:r>
      <w:r>
        <w:rPr>
          <w:spacing w:val="1"/>
        </w:rPr>
        <w:t xml:space="preserve"> </w:t>
      </w:r>
      <w:r>
        <w:t>атмосфере».</w:t>
      </w:r>
    </w:p>
    <w:p w:rsidR="00C23A5A" w:rsidRDefault="00C301FD">
      <w:pPr>
        <w:pStyle w:val="a3"/>
        <w:spacing w:line="264" w:lineRule="auto"/>
        <w:ind w:right="141" w:firstLine="569"/>
      </w:pPr>
      <w:r>
        <w:rPr>
          <w:u w:val="single"/>
        </w:rPr>
        <w:t>Лабораторная работа</w:t>
      </w:r>
      <w:r>
        <w:t xml:space="preserve"> «Изучение и описание ископаемых остатков древних</w:t>
      </w:r>
      <w:r>
        <w:rPr>
          <w:spacing w:val="1"/>
        </w:rPr>
        <w:t xml:space="preserve"> </w:t>
      </w:r>
      <w:r>
        <w:t>организмов».</w:t>
      </w:r>
    </w:p>
    <w:p w:rsidR="00C23A5A" w:rsidRDefault="00C23A5A">
      <w:pPr>
        <w:spacing w:line="264" w:lineRule="auto"/>
        <w:sectPr w:rsidR="00C23A5A">
          <w:pgSz w:w="11910" w:h="16850"/>
          <w:pgMar w:top="1140" w:right="720" w:bottom="940" w:left="1020" w:header="710" w:footer="755" w:gutter="0"/>
          <w:cols w:space="720"/>
        </w:sectPr>
      </w:pPr>
    </w:p>
    <w:p w:rsidR="00C23A5A" w:rsidRDefault="00C301FD">
      <w:pPr>
        <w:pStyle w:val="a3"/>
        <w:spacing w:before="89" w:line="259" w:lineRule="auto"/>
        <w:ind w:right="139" w:firstLine="569"/>
      </w:pPr>
      <w:r>
        <w:rPr>
          <w:u w:val="single"/>
        </w:rPr>
        <w:lastRenderedPageBreak/>
        <w:t>Практическая</w:t>
      </w:r>
      <w:r>
        <w:rPr>
          <w:spacing w:val="1"/>
          <w:u w:val="single"/>
        </w:rPr>
        <w:t xml:space="preserve"> </w:t>
      </w:r>
      <w:r>
        <w:rPr>
          <w:u w:val="single"/>
        </w:rPr>
        <w:t>работа</w:t>
      </w:r>
      <w:r>
        <w:rPr>
          <w:spacing w:val="1"/>
        </w:rPr>
        <w:t xml:space="preserve"> </w:t>
      </w:r>
      <w:r>
        <w:t>«Изучение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отделов».</w:t>
      </w:r>
    </w:p>
    <w:p w:rsidR="00C23A5A" w:rsidRDefault="00C301FD">
      <w:pPr>
        <w:pStyle w:val="a3"/>
        <w:spacing w:before="4" w:line="256" w:lineRule="auto"/>
        <w:ind w:right="141" w:firstLine="569"/>
      </w:pPr>
      <w:r>
        <w:rPr>
          <w:u w:val="single"/>
        </w:rPr>
        <w:t>Практическая</w:t>
      </w:r>
      <w:r>
        <w:rPr>
          <w:spacing w:val="1"/>
          <w:u w:val="single"/>
        </w:rPr>
        <w:t xml:space="preserve"> </w:t>
      </w:r>
      <w:r>
        <w:rPr>
          <w:u w:val="single"/>
        </w:rPr>
        <w:t>работа</w:t>
      </w:r>
      <w:r>
        <w:rPr>
          <w:spacing w:val="1"/>
        </w:rPr>
        <w:t xml:space="preserve"> </w:t>
      </w:r>
      <w:r>
        <w:t>«Изучение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позвоночных</w:t>
      </w:r>
      <w:r>
        <w:rPr>
          <w:spacing w:val="1"/>
        </w:rPr>
        <w:t xml:space="preserve"> </w:t>
      </w:r>
      <w:r>
        <w:t>животных».</w:t>
      </w:r>
    </w:p>
    <w:p w:rsidR="00C23A5A" w:rsidRDefault="00C301FD">
      <w:pPr>
        <w:pStyle w:val="2"/>
        <w:spacing w:before="118"/>
      </w:pPr>
      <w:r>
        <w:t>Тема</w:t>
      </w:r>
      <w:r>
        <w:rPr>
          <w:spacing w:val="-9"/>
        </w:rPr>
        <w:t xml:space="preserve"> </w:t>
      </w:r>
      <w:r>
        <w:t>5.</w:t>
      </w:r>
      <w:r>
        <w:rPr>
          <w:spacing w:val="-1"/>
        </w:rPr>
        <w:t xml:space="preserve"> </w:t>
      </w:r>
      <w:r>
        <w:t>Происхождение</w:t>
      </w:r>
      <w:r>
        <w:rPr>
          <w:spacing w:val="-7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антропогенез</w:t>
      </w:r>
    </w:p>
    <w:p w:rsidR="00C23A5A" w:rsidRDefault="00C301FD">
      <w:pPr>
        <w:pStyle w:val="a3"/>
        <w:spacing w:before="31"/>
        <w:ind w:left="680"/>
      </w:pPr>
      <w:r>
        <w:t>Разделы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антропологии.</w:t>
      </w:r>
      <w:r>
        <w:rPr>
          <w:spacing w:val="-4"/>
        </w:rPr>
        <w:t xml:space="preserve"> </w:t>
      </w:r>
      <w:r>
        <w:t>Методы</w:t>
      </w:r>
      <w:r>
        <w:rPr>
          <w:spacing w:val="-6"/>
        </w:rPr>
        <w:t xml:space="preserve"> </w:t>
      </w:r>
      <w:r>
        <w:t>антропологии.</w:t>
      </w:r>
    </w:p>
    <w:p w:rsidR="00C23A5A" w:rsidRDefault="00C301FD">
      <w:pPr>
        <w:pStyle w:val="a3"/>
        <w:spacing w:before="23" w:line="264" w:lineRule="auto"/>
        <w:ind w:right="138" w:firstLine="569"/>
      </w:pPr>
      <w:r>
        <w:t>Становление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происхождении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Религиозные</w:t>
      </w:r>
      <w:r>
        <w:rPr>
          <w:spacing w:val="1"/>
        </w:rPr>
        <w:t xml:space="preserve"> </w:t>
      </w:r>
      <w:r>
        <w:t>воззрения.</w:t>
      </w:r>
      <w:r>
        <w:rPr>
          <w:spacing w:val="2"/>
        </w:rPr>
        <w:t xml:space="preserve"> </w:t>
      </w:r>
      <w:r>
        <w:t>Современные</w:t>
      </w:r>
      <w:r>
        <w:rPr>
          <w:spacing w:val="-1"/>
        </w:rPr>
        <w:t xml:space="preserve"> </w:t>
      </w:r>
      <w:r>
        <w:t>научные</w:t>
      </w:r>
      <w:r>
        <w:rPr>
          <w:spacing w:val="-2"/>
        </w:rPr>
        <w:t xml:space="preserve"> </w:t>
      </w:r>
      <w:r>
        <w:t>теории.</w:t>
      </w:r>
    </w:p>
    <w:p w:rsidR="00C23A5A" w:rsidRDefault="00C301FD">
      <w:pPr>
        <w:pStyle w:val="a3"/>
        <w:spacing w:line="259" w:lineRule="auto"/>
        <w:ind w:right="138" w:firstLine="569"/>
      </w:pPr>
      <w:r>
        <w:t>Сходство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животными.</w:t>
      </w:r>
      <w:r>
        <w:rPr>
          <w:spacing w:val="1"/>
        </w:rPr>
        <w:t xml:space="preserve"> </w:t>
      </w:r>
      <w:r>
        <w:t>Систематическое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Свидетельства сходства человека с животными: сравнительно-морфологические,</w:t>
      </w:r>
      <w:r>
        <w:rPr>
          <w:spacing w:val="1"/>
        </w:rPr>
        <w:t xml:space="preserve"> </w:t>
      </w:r>
      <w:r>
        <w:t>эмбриологические, физиолого-биохимические, поведенческие. Отличия человека</w:t>
      </w:r>
      <w:r>
        <w:rPr>
          <w:spacing w:val="1"/>
        </w:rPr>
        <w:t xml:space="preserve"> </w:t>
      </w:r>
      <w:r>
        <w:t xml:space="preserve">от животных. </w:t>
      </w:r>
      <w:proofErr w:type="spellStart"/>
      <w:r>
        <w:t>Прямохождение</w:t>
      </w:r>
      <w:proofErr w:type="spellEnd"/>
      <w:r>
        <w:t xml:space="preserve"> и комплекс связанных с ним признаков. Развитие</w:t>
      </w:r>
      <w:r>
        <w:rPr>
          <w:spacing w:val="1"/>
        </w:rPr>
        <w:t xml:space="preserve"> </w:t>
      </w:r>
      <w:r>
        <w:t>головного</w:t>
      </w:r>
      <w:r>
        <w:rPr>
          <w:spacing w:val="-4"/>
        </w:rPr>
        <w:t xml:space="preserve"> </w:t>
      </w:r>
      <w:r>
        <w:t>мозга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второй</w:t>
      </w:r>
      <w:r>
        <w:rPr>
          <w:spacing w:val="2"/>
        </w:rPr>
        <w:t xml:space="preserve"> </w:t>
      </w:r>
      <w:r>
        <w:t>сигнальной</w:t>
      </w:r>
      <w:r>
        <w:rPr>
          <w:spacing w:val="1"/>
        </w:rPr>
        <w:t xml:space="preserve"> </w:t>
      </w:r>
      <w:r>
        <w:t>системы.</w:t>
      </w:r>
    </w:p>
    <w:p w:rsidR="00C23A5A" w:rsidRDefault="00C301FD">
      <w:pPr>
        <w:pStyle w:val="a3"/>
        <w:spacing w:line="319" w:lineRule="exact"/>
        <w:ind w:left="680"/>
      </w:pPr>
      <w:r>
        <w:t>Движущие</w:t>
      </w:r>
      <w:r>
        <w:rPr>
          <w:spacing w:val="74"/>
        </w:rPr>
        <w:t xml:space="preserve"> </w:t>
      </w:r>
      <w:r>
        <w:t xml:space="preserve">силы  </w:t>
      </w:r>
      <w:r>
        <w:rPr>
          <w:spacing w:val="3"/>
        </w:rPr>
        <w:t xml:space="preserve"> </w:t>
      </w:r>
      <w:r>
        <w:t xml:space="preserve">(факторы)  </w:t>
      </w:r>
      <w:r>
        <w:rPr>
          <w:spacing w:val="4"/>
        </w:rPr>
        <w:t xml:space="preserve"> </w:t>
      </w:r>
      <w:r>
        <w:t xml:space="preserve">антропогенеза:  </w:t>
      </w:r>
      <w:r>
        <w:rPr>
          <w:spacing w:val="6"/>
        </w:rPr>
        <w:t xml:space="preserve"> </w:t>
      </w:r>
      <w:r>
        <w:t xml:space="preserve">биологические,  </w:t>
      </w:r>
      <w:r>
        <w:rPr>
          <w:spacing w:val="6"/>
        </w:rPr>
        <w:t xml:space="preserve"> </w:t>
      </w:r>
      <w:r>
        <w:t>социальные.</w:t>
      </w:r>
    </w:p>
    <w:p w:rsidR="00C23A5A" w:rsidRDefault="00C301FD">
      <w:pPr>
        <w:pStyle w:val="a3"/>
        <w:spacing w:before="15"/>
      </w:pPr>
      <w:r>
        <w:t>Соотношение</w:t>
      </w:r>
      <w:r>
        <w:rPr>
          <w:spacing w:val="-4"/>
        </w:rPr>
        <w:t xml:space="preserve"> </w:t>
      </w:r>
      <w:r>
        <w:t>биологических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социальных</w:t>
      </w:r>
      <w:r>
        <w:rPr>
          <w:spacing w:val="-5"/>
        </w:rPr>
        <w:t xml:space="preserve"> </w:t>
      </w:r>
      <w:r>
        <w:t>факторов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антропогенезе.</w:t>
      </w:r>
    </w:p>
    <w:p w:rsidR="00C23A5A" w:rsidRDefault="00C301FD">
      <w:pPr>
        <w:pStyle w:val="a3"/>
        <w:spacing w:before="30" w:line="259" w:lineRule="auto"/>
        <w:ind w:right="134" w:firstLine="569"/>
      </w:pPr>
      <w:r>
        <w:t>Основные</w:t>
      </w:r>
      <w:r>
        <w:rPr>
          <w:spacing w:val="1"/>
        </w:rPr>
        <w:t xml:space="preserve"> </w:t>
      </w:r>
      <w:r>
        <w:t>стадии</w:t>
      </w:r>
      <w:r>
        <w:rPr>
          <w:spacing w:val="1"/>
        </w:rPr>
        <w:t xml:space="preserve"> </w:t>
      </w:r>
      <w:r>
        <w:t>антропогенеза.</w:t>
      </w:r>
      <w:r>
        <w:rPr>
          <w:spacing w:val="1"/>
        </w:rPr>
        <w:t xml:space="preserve"> </w:t>
      </w:r>
      <w:r>
        <w:t>Ранние</w:t>
      </w:r>
      <w:r>
        <w:rPr>
          <w:spacing w:val="1"/>
        </w:rPr>
        <w:t xml:space="preserve"> </w:t>
      </w:r>
      <w:r>
        <w:t>человекообразные</w:t>
      </w:r>
      <w:r>
        <w:rPr>
          <w:spacing w:val="1"/>
        </w:rPr>
        <w:t xml:space="preserve"> </w:t>
      </w:r>
      <w:r>
        <w:t>обезьяны</w:t>
      </w:r>
      <w:r>
        <w:rPr>
          <w:spacing w:val="1"/>
        </w:rPr>
        <w:t xml:space="preserve"> </w:t>
      </w:r>
      <w:r>
        <w:t>(проконсулы) и ранние понгиды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общие предки человекообразных обезьян и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Австралопитеки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двуногие</w:t>
      </w:r>
      <w:r>
        <w:rPr>
          <w:spacing w:val="1"/>
        </w:rPr>
        <w:t xml:space="preserve"> </w:t>
      </w:r>
      <w:r>
        <w:t>предки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умелый,</w:t>
      </w:r>
      <w:r>
        <w:rPr>
          <w:spacing w:val="1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изготовления</w:t>
      </w:r>
      <w:r>
        <w:rPr>
          <w:spacing w:val="70"/>
        </w:rPr>
        <w:t xml:space="preserve"> </w:t>
      </w:r>
      <w:r>
        <w:t>орудий</w:t>
      </w:r>
      <w:r>
        <w:rPr>
          <w:spacing w:val="70"/>
        </w:rPr>
        <w:t xml:space="preserve"> </w:t>
      </w:r>
      <w:r>
        <w:t>труда.</w:t>
      </w:r>
      <w:r>
        <w:rPr>
          <w:spacing w:val="70"/>
        </w:rPr>
        <w:t xml:space="preserve"> </w:t>
      </w:r>
      <w:r>
        <w:t>Человек</w:t>
      </w:r>
      <w:r>
        <w:rPr>
          <w:spacing w:val="71"/>
        </w:rPr>
        <w:t xml:space="preserve"> </w:t>
      </w:r>
      <w:r>
        <w:t>прямоходящий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первый   выход</w:t>
      </w:r>
      <w:r>
        <w:rPr>
          <w:spacing w:val="70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 xml:space="preserve">за пределы Африки. Человек </w:t>
      </w:r>
      <w:proofErr w:type="spellStart"/>
      <w:r>
        <w:t>гейдельбергский</w:t>
      </w:r>
      <w:proofErr w:type="spellEnd"/>
      <w:r>
        <w:t xml:space="preserve"> – общий предок неандертальского</w:t>
      </w:r>
      <w:r>
        <w:rPr>
          <w:spacing w:val="1"/>
        </w:rPr>
        <w:t xml:space="preserve"> </w:t>
      </w:r>
      <w:r>
        <w:rPr>
          <w:spacing w:val="-1"/>
        </w:rPr>
        <w:t>человека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человека</w:t>
      </w:r>
      <w:r>
        <w:rPr>
          <w:spacing w:val="-16"/>
        </w:rPr>
        <w:t xml:space="preserve"> </w:t>
      </w:r>
      <w:r>
        <w:rPr>
          <w:spacing w:val="-1"/>
        </w:rPr>
        <w:t>разумного.</w:t>
      </w:r>
      <w:r>
        <w:rPr>
          <w:spacing w:val="-13"/>
        </w:rPr>
        <w:t xml:space="preserve"> </w:t>
      </w:r>
      <w:r>
        <w:rPr>
          <w:spacing w:val="-1"/>
        </w:rPr>
        <w:t>Человек</w:t>
      </w:r>
      <w:r>
        <w:rPr>
          <w:spacing w:val="-14"/>
        </w:rPr>
        <w:t xml:space="preserve"> </w:t>
      </w:r>
      <w:r>
        <w:rPr>
          <w:spacing w:val="-1"/>
        </w:rPr>
        <w:t>неандертальский</w:t>
      </w:r>
      <w:r>
        <w:rPr>
          <w:spacing w:val="-13"/>
        </w:rPr>
        <w:t xml:space="preserve"> </w:t>
      </w:r>
      <w:r>
        <w:t>как</w:t>
      </w:r>
      <w:r>
        <w:rPr>
          <w:spacing w:val="-14"/>
        </w:rPr>
        <w:t xml:space="preserve"> </w:t>
      </w:r>
      <w:r>
        <w:t>вид</w:t>
      </w:r>
      <w:r>
        <w:rPr>
          <w:spacing w:val="-13"/>
        </w:rPr>
        <w:t xml:space="preserve"> </w:t>
      </w:r>
      <w:r>
        <w:t>людей</w:t>
      </w:r>
      <w:r>
        <w:rPr>
          <w:spacing w:val="-13"/>
        </w:rPr>
        <w:t xml:space="preserve"> </w:t>
      </w:r>
      <w:r>
        <w:t>холодного</w:t>
      </w:r>
      <w:r>
        <w:rPr>
          <w:spacing w:val="-67"/>
        </w:rPr>
        <w:t xml:space="preserve"> </w:t>
      </w:r>
      <w:r>
        <w:t xml:space="preserve">климата. Человек разумный современного типа, </w:t>
      </w:r>
      <w:proofErr w:type="spellStart"/>
      <w:r>
        <w:t>денисовский</w:t>
      </w:r>
      <w:proofErr w:type="spellEnd"/>
      <w:r>
        <w:t xml:space="preserve"> человек, освоение</w:t>
      </w:r>
      <w:r>
        <w:rPr>
          <w:spacing w:val="1"/>
        </w:rPr>
        <w:t xml:space="preserve"> </w:t>
      </w:r>
      <w:r>
        <w:t>континентов</w:t>
      </w:r>
      <w:r>
        <w:rPr>
          <w:spacing w:val="-4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пределами</w:t>
      </w:r>
      <w:r>
        <w:rPr>
          <w:spacing w:val="1"/>
        </w:rPr>
        <w:t xml:space="preserve"> </w:t>
      </w:r>
      <w:r>
        <w:t>Африки.</w:t>
      </w:r>
      <w:r>
        <w:rPr>
          <w:spacing w:val="2"/>
        </w:rPr>
        <w:t xml:space="preserve"> </w:t>
      </w:r>
      <w:proofErr w:type="spellStart"/>
      <w:r>
        <w:t>Палеогенетика</w:t>
      </w:r>
      <w:proofErr w:type="spellEnd"/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палеогеномика</w:t>
      </w:r>
      <w:proofErr w:type="spellEnd"/>
      <w:r>
        <w:t>.</w:t>
      </w:r>
    </w:p>
    <w:p w:rsidR="00C23A5A" w:rsidRDefault="00C301FD">
      <w:pPr>
        <w:pStyle w:val="a3"/>
        <w:spacing w:line="256" w:lineRule="auto"/>
        <w:ind w:right="146" w:firstLine="569"/>
      </w:pPr>
      <w:r>
        <w:t>Эволюция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Естественный</w:t>
      </w:r>
      <w:r>
        <w:rPr>
          <w:spacing w:val="1"/>
        </w:rPr>
        <w:t xml:space="preserve"> </w:t>
      </w:r>
      <w:r>
        <w:t>отбор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популяциях</w:t>
      </w:r>
      <w:r>
        <w:rPr>
          <w:spacing w:val="1"/>
        </w:rPr>
        <w:t xml:space="preserve"> </w:t>
      </w:r>
      <w:r>
        <w:t>человека. Мутационный процесс и полиморфизм. Популяционные волны, дрейф</w:t>
      </w:r>
      <w:r>
        <w:rPr>
          <w:spacing w:val="1"/>
        </w:rPr>
        <w:t xml:space="preserve"> </w:t>
      </w:r>
      <w:r>
        <w:t>генов, миграция и «эффект</w:t>
      </w:r>
      <w:r>
        <w:rPr>
          <w:spacing w:val="-1"/>
        </w:rPr>
        <w:t xml:space="preserve"> </w:t>
      </w:r>
      <w:r>
        <w:t>основателя»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популяциях</w:t>
      </w:r>
      <w:r>
        <w:rPr>
          <w:spacing w:val="-4"/>
        </w:rPr>
        <w:t xml:space="preserve"> </w:t>
      </w:r>
      <w:r>
        <w:t>современного</w:t>
      </w:r>
      <w:r>
        <w:rPr>
          <w:spacing w:val="-5"/>
        </w:rPr>
        <w:t xml:space="preserve"> </w:t>
      </w:r>
      <w:r>
        <w:t>человека.</w:t>
      </w:r>
    </w:p>
    <w:p w:rsidR="00C23A5A" w:rsidRDefault="00C301FD">
      <w:pPr>
        <w:pStyle w:val="a3"/>
        <w:spacing w:before="3" w:line="259" w:lineRule="auto"/>
        <w:ind w:right="128" w:firstLine="569"/>
      </w:pPr>
      <w:r>
        <w:t>Человеческие</w:t>
      </w:r>
      <w:r>
        <w:rPr>
          <w:spacing w:val="1"/>
        </w:rPr>
        <w:t xml:space="preserve"> </w:t>
      </w:r>
      <w:r>
        <w:t>расы.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расе.</w:t>
      </w:r>
      <w:r>
        <w:rPr>
          <w:spacing w:val="1"/>
        </w:rPr>
        <w:t xml:space="preserve"> </w:t>
      </w:r>
      <w:r>
        <w:t>Большие</w:t>
      </w:r>
      <w:r>
        <w:rPr>
          <w:spacing w:val="1"/>
        </w:rPr>
        <w:t xml:space="preserve"> </w:t>
      </w:r>
      <w:r>
        <w:t>расы:</w:t>
      </w:r>
      <w:r>
        <w:rPr>
          <w:spacing w:val="1"/>
        </w:rPr>
        <w:t xml:space="preserve"> </w:t>
      </w:r>
      <w:r>
        <w:t>европеоидная</w:t>
      </w:r>
      <w:r>
        <w:rPr>
          <w:spacing w:val="1"/>
        </w:rPr>
        <w:t xml:space="preserve"> </w:t>
      </w:r>
      <w:r>
        <w:t>(евразийская),</w:t>
      </w:r>
      <w:r>
        <w:rPr>
          <w:spacing w:val="1"/>
        </w:rPr>
        <w:t xml:space="preserve"> </w:t>
      </w:r>
      <w:r>
        <w:t>австрало-негроидная</w:t>
      </w:r>
      <w:r>
        <w:rPr>
          <w:spacing w:val="1"/>
        </w:rPr>
        <w:t xml:space="preserve"> </w:t>
      </w:r>
      <w:r>
        <w:t>(экваториальная),</w:t>
      </w:r>
      <w:r>
        <w:rPr>
          <w:spacing w:val="1"/>
        </w:rPr>
        <w:t xml:space="preserve"> </w:t>
      </w:r>
      <w:r>
        <w:t>монголоидная</w:t>
      </w:r>
      <w:r>
        <w:rPr>
          <w:spacing w:val="1"/>
        </w:rPr>
        <w:t xml:space="preserve"> </w:t>
      </w:r>
      <w:r>
        <w:t>(азиатско-</w:t>
      </w:r>
      <w:r>
        <w:rPr>
          <w:spacing w:val="1"/>
        </w:rPr>
        <w:t xml:space="preserve"> </w:t>
      </w:r>
      <w:r>
        <w:t>американская).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расселения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планете.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человеческих</w:t>
      </w:r>
      <w:r>
        <w:rPr>
          <w:spacing w:val="1"/>
        </w:rPr>
        <w:t xml:space="preserve"> </w:t>
      </w:r>
      <w:r>
        <w:t>рас.</w:t>
      </w:r>
      <w:r>
        <w:rPr>
          <w:spacing w:val="1"/>
        </w:rPr>
        <w:t xml:space="preserve"> </w:t>
      </w:r>
      <w:r>
        <w:t>Научная</w:t>
      </w:r>
      <w:r>
        <w:rPr>
          <w:spacing w:val="1"/>
        </w:rPr>
        <w:t xml:space="preserve"> </w:t>
      </w:r>
      <w:r>
        <w:t>несостоятельность</w:t>
      </w:r>
      <w:r>
        <w:rPr>
          <w:spacing w:val="1"/>
        </w:rPr>
        <w:t xml:space="preserve"> </w:t>
      </w:r>
      <w:r>
        <w:t>расизма.</w:t>
      </w:r>
      <w:r>
        <w:rPr>
          <w:spacing w:val="1"/>
        </w:rPr>
        <w:t xml:space="preserve"> </w:t>
      </w:r>
      <w:r>
        <w:t>Приспособленность</w:t>
      </w:r>
      <w:r>
        <w:rPr>
          <w:spacing w:val="1"/>
        </w:rPr>
        <w:t xml:space="preserve"> </w:t>
      </w:r>
      <w:r>
        <w:t>человека к разным условиям окружающей среды. Влияние географической среды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дрейфа</w:t>
      </w:r>
      <w:r>
        <w:rPr>
          <w:spacing w:val="-2"/>
        </w:rPr>
        <w:t xml:space="preserve"> </w:t>
      </w:r>
      <w:r>
        <w:t>генов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морфологию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физиологию</w:t>
      </w:r>
      <w:r>
        <w:rPr>
          <w:spacing w:val="-1"/>
        </w:rPr>
        <w:t xml:space="preserve"> </w:t>
      </w:r>
      <w:r>
        <w:t>человека.</w:t>
      </w:r>
    </w:p>
    <w:p w:rsidR="00C23A5A" w:rsidRDefault="00C301FD">
      <w:pPr>
        <w:pStyle w:val="a3"/>
        <w:spacing w:before="3" w:line="259" w:lineRule="auto"/>
        <w:ind w:right="146" w:firstLine="569"/>
      </w:pPr>
      <w:r>
        <w:t>Междисциплинарные методы в физической (биологической) антропологии.</w:t>
      </w:r>
      <w:r>
        <w:rPr>
          <w:spacing w:val="1"/>
        </w:rPr>
        <w:t xml:space="preserve"> </w:t>
      </w:r>
      <w:r>
        <w:t>Эволюционная</w:t>
      </w:r>
      <w:r>
        <w:rPr>
          <w:spacing w:val="1"/>
        </w:rPr>
        <w:t xml:space="preserve"> </w:t>
      </w:r>
      <w:r>
        <w:t>антропология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палеоантропология</w:t>
      </w:r>
      <w:r>
        <w:rPr>
          <w:spacing w:val="1"/>
        </w:rPr>
        <w:t xml:space="preserve"> </w:t>
      </w:r>
      <w:r>
        <w:t>человеческих</w:t>
      </w:r>
      <w:r>
        <w:rPr>
          <w:spacing w:val="1"/>
        </w:rPr>
        <w:t xml:space="preserve"> </w:t>
      </w:r>
      <w:r>
        <w:t>популяций.</w:t>
      </w:r>
      <w:r>
        <w:rPr>
          <w:spacing w:val="1"/>
        </w:rPr>
        <w:t xml:space="preserve"> </w:t>
      </w:r>
      <w:r>
        <w:t>Биосоциальные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proofErr w:type="spellStart"/>
      <w:r>
        <w:t>коэволюции</w:t>
      </w:r>
      <w:proofErr w:type="spellEnd"/>
      <w:r>
        <w:rPr>
          <w:spacing w:val="-67"/>
        </w:rPr>
        <w:t xml:space="preserve"> </w:t>
      </w:r>
      <w:r>
        <w:t>биологического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социального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человеке.</w:t>
      </w:r>
    </w:p>
    <w:p w:rsidR="00C23A5A" w:rsidRDefault="00C301FD">
      <w:pPr>
        <w:pStyle w:val="a3"/>
        <w:spacing w:line="321" w:lineRule="exact"/>
        <w:ind w:left="680"/>
        <w:jc w:val="left"/>
      </w:pPr>
      <w:r>
        <w:rPr>
          <w:u w:val="single"/>
        </w:rPr>
        <w:t>Демонстрации</w:t>
      </w:r>
    </w:p>
    <w:p w:rsidR="00C23A5A" w:rsidRDefault="00C301FD">
      <w:pPr>
        <w:pStyle w:val="a3"/>
        <w:spacing w:before="23"/>
        <w:ind w:left="680"/>
        <w:jc w:val="left"/>
      </w:pPr>
      <w:r>
        <w:t>Портреты:</w:t>
      </w:r>
      <w:r>
        <w:rPr>
          <w:spacing w:val="-3"/>
        </w:rPr>
        <w:t xml:space="preserve"> </w:t>
      </w:r>
      <w:r>
        <w:t>Ч.</w:t>
      </w:r>
      <w:r>
        <w:rPr>
          <w:spacing w:val="1"/>
        </w:rPr>
        <w:t xml:space="preserve"> </w:t>
      </w:r>
      <w:r>
        <w:t>Дарвин,</w:t>
      </w:r>
      <w:r>
        <w:rPr>
          <w:spacing w:val="-2"/>
        </w:rPr>
        <w:t xml:space="preserve"> </w:t>
      </w:r>
      <w:r>
        <w:t>Л.</w:t>
      </w:r>
      <w:r>
        <w:rPr>
          <w:spacing w:val="2"/>
        </w:rPr>
        <w:t xml:space="preserve"> </w:t>
      </w:r>
      <w:r>
        <w:t>Лики,</w:t>
      </w:r>
      <w:r>
        <w:rPr>
          <w:spacing w:val="-2"/>
        </w:rPr>
        <w:t xml:space="preserve"> </w:t>
      </w:r>
      <w:r>
        <w:t>Я.Я.</w:t>
      </w:r>
      <w:r>
        <w:rPr>
          <w:spacing w:val="-5"/>
        </w:rPr>
        <w:t xml:space="preserve"> </w:t>
      </w:r>
      <w:r>
        <w:t>Рогинский,</w:t>
      </w:r>
      <w:r>
        <w:rPr>
          <w:spacing w:val="-8"/>
        </w:rPr>
        <w:t xml:space="preserve"> </w:t>
      </w:r>
      <w:r>
        <w:t>М.М.</w:t>
      </w:r>
      <w:r>
        <w:rPr>
          <w:spacing w:val="-4"/>
        </w:rPr>
        <w:t xml:space="preserve"> </w:t>
      </w:r>
      <w:r>
        <w:t>Герасимов.</w:t>
      </w:r>
    </w:p>
    <w:p w:rsidR="00C23A5A" w:rsidRDefault="00C301FD">
      <w:pPr>
        <w:pStyle w:val="a3"/>
        <w:spacing w:before="32"/>
        <w:ind w:left="680"/>
        <w:jc w:val="left"/>
      </w:pPr>
      <w:r>
        <w:t>Таблицы</w:t>
      </w:r>
      <w:r>
        <w:rPr>
          <w:spacing w:val="97"/>
        </w:rPr>
        <w:t xml:space="preserve"> </w:t>
      </w:r>
      <w:r>
        <w:t>и</w:t>
      </w:r>
      <w:r>
        <w:rPr>
          <w:spacing w:val="102"/>
        </w:rPr>
        <w:t xml:space="preserve"> </w:t>
      </w:r>
      <w:r>
        <w:t>схемы:</w:t>
      </w:r>
      <w:r>
        <w:rPr>
          <w:spacing w:val="99"/>
        </w:rPr>
        <w:t xml:space="preserve"> </w:t>
      </w:r>
      <w:r>
        <w:t>«Методы</w:t>
      </w:r>
      <w:r>
        <w:rPr>
          <w:spacing w:val="97"/>
        </w:rPr>
        <w:t xml:space="preserve"> </w:t>
      </w:r>
      <w:r>
        <w:t>антропологии»,</w:t>
      </w:r>
      <w:r>
        <w:rPr>
          <w:spacing w:val="100"/>
        </w:rPr>
        <w:t xml:space="preserve"> </w:t>
      </w:r>
      <w:r>
        <w:t>«Головной</w:t>
      </w:r>
      <w:r>
        <w:rPr>
          <w:spacing w:val="99"/>
        </w:rPr>
        <w:t xml:space="preserve"> </w:t>
      </w:r>
      <w:r>
        <w:t>мозг</w:t>
      </w:r>
      <w:r>
        <w:rPr>
          <w:spacing w:val="98"/>
        </w:rPr>
        <w:t xml:space="preserve"> </w:t>
      </w:r>
      <w:r>
        <w:t>человека»,</w:t>
      </w:r>
    </w:p>
    <w:p w:rsidR="00C23A5A" w:rsidRDefault="00C301FD">
      <w:pPr>
        <w:pStyle w:val="a3"/>
        <w:tabs>
          <w:tab w:val="left" w:pos="2794"/>
          <w:tab w:val="left" w:pos="4421"/>
          <w:tab w:val="left" w:pos="5701"/>
          <w:tab w:val="left" w:pos="7069"/>
          <w:tab w:val="left" w:pos="7536"/>
          <w:tab w:val="left" w:pos="8609"/>
        </w:tabs>
        <w:spacing w:before="23"/>
        <w:jc w:val="left"/>
      </w:pPr>
      <w:r>
        <w:t>«Человекообразные</w:t>
      </w:r>
      <w:r>
        <w:tab/>
        <w:t>обезьяны»,</w:t>
      </w:r>
      <w:r>
        <w:tab/>
        <w:t>«Скелет</w:t>
      </w:r>
      <w:r>
        <w:tab/>
        <w:t>человека</w:t>
      </w:r>
      <w:r>
        <w:tab/>
        <w:t>и</w:t>
      </w:r>
      <w:r>
        <w:tab/>
        <w:t>скелет</w:t>
      </w:r>
      <w:r>
        <w:tab/>
        <w:t>шимпанзе»,</w:t>
      </w:r>
    </w:p>
    <w:p w:rsidR="00C23A5A" w:rsidRDefault="00C301FD">
      <w:pPr>
        <w:pStyle w:val="a3"/>
        <w:spacing w:before="24"/>
        <w:jc w:val="left"/>
      </w:pPr>
      <w:r>
        <w:t>«Рудименты</w:t>
      </w:r>
      <w:r>
        <w:rPr>
          <w:spacing w:val="93"/>
        </w:rPr>
        <w:t xml:space="preserve"> </w:t>
      </w:r>
      <w:r>
        <w:t>и</w:t>
      </w:r>
      <w:r>
        <w:rPr>
          <w:spacing w:val="95"/>
        </w:rPr>
        <w:t xml:space="preserve"> </w:t>
      </w:r>
      <w:r>
        <w:t>атавизмы»,</w:t>
      </w:r>
      <w:r>
        <w:rPr>
          <w:spacing w:val="96"/>
        </w:rPr>
        <w:t xml:space="preserve"> </w:t>
      </w:r>
      <w:r>
        <w:t>«Движущие</w:t>
      </w:r>
      <w:r>
        <w:rPr>
          <w:spacing w:val="94"/>
        </w:rPr>
        <w:t xml:space="preserve"> </w:t>
      </w:r>
      <w:r>
        <w:t>силы</w:t>
      </w:r>
      <w:r>
        <w:rPr>
          <w:spacing w:val="94"/>
        </w:rPr>
        <w:t xml:space="preserve"> </w:t>
      </w:r>
      <w:r>
        <w:t>антропогенеза»,</w:t>
      </w:r>
      <w:r>
        <w:rPr>
          <w:spacing w:val="96"/>
        </w:rPr>
        <w:t xml:space="preserve"> </w:t>
      </w:r>
      <w:r>
        <w:t>«Эволюционное</w:t>
      </w:r>
    </w:p>
    <w:p w:rsidR="00C23A5A" w:rsidRDefault="00C23A5A">
      <w:pPr>
        <w:sectPr w:rsidR="00C23A5A">
          <w:pgSz w:w="11910" w:h="16850"/>
          <w:pgMar w:top="1140" w:right="720" w:bottom="940" w:left="1020" w:header="710" w:footer="755" w:gutter="0"/>
          <w:cols w:space="720"/>
        </w:sectPr>
      </w:pPr>
    </w:p>
    <w:p w:rsidR="00C23A5A" w:rsidRDefault="00C301FD">
      <w:pPr>
        <w:pStyle w:val="a3"/>
        <w:spacing w:before="89"/>
        <w:jc w:val="left"/>
      </w:pPr>
      <w:r>
        <w:lastRenderedPageBreak/>
        <w:t>древо</w:t>
      </w:r>
      <w:r>
        <w:rPr>
          <w:spacing w:val="-9"/>
        </w:rPr>
        <w:t xml:space="preserve"> </w:t>
      </w:r>
      <w:r>
        <w:t>человека»,</w:t>
      </w:r>
      <w:r>
        <w:rPr>
          <w:spacing w:val="-4"/>
        </w:rPr>
        <w:t xml:space="preserve"> </w:t>
      </w:r>
      <w:r>
        <w:t>«Австралопитек»,</w:t>
      </w:r>
      <w:r>
        <w:rPr>
          <w:spacing w:val="-3"/>
        </w:rPr>
        <w:t xml:space="preserve"> </w:t>
      </w:r>
      <w:r>
        <w:t>«Человек</w:t>
      </w:r>
      <w:r>
        <w:rPr>
          <w:spacing w:val="2"/>
        </w:rPr>
        <w:t xml:space="preserve"> </w:t>
      </w:r>
      <w:r>
        <w:t>умелый»,</w:t>
      </w:r>
      <w:r>
        <w:rPr>
          <w:spacing w:val="-3"/>
        </w:rPr>
        <w:t xml:space="preserve"> </w:t>
      </w:r>
      <w:r>
        <w:t>«Человек</w:t>
      </w:r>
      <w:r>
        <w:rPr>
          <w:spacing w:val="-4"/>
        </w:rPr>
        <w:t xml:space="preserve"> </w:t>
      </w:r>
      <w:r>
        <w:t>прямоходящий»,</w:t>
      </w:r>
    </w:p>
    <w:p w:rsidR="00C23A5A" w:rsidRDefault="00C301FD">
      <w:pPr>
        <w:pStyle w:val="a3"/>
        <w:spacing w:before="25"/>
        <w:jc w:val="left"/>
      </w:pPr>
      <w:r>
        <w:t>«</w:t>
      </w:r>
      <w:proofErr w:type="spellStart"/>
      <w:r>
        <w:t>Денисовский</w:t>
      </w:r>
      <w:proofErr w:type="spellEnd"/>
      <w:r>
        <w:rPr>
          <w:spacing w:val="38"/>
        </w:rPr>
        <w:t xml:space="preserve"> </w:t>
      </w:r>
      <w:r>
        <w:t>человек»</w:t>
      </w:r>
      <w:r>
        <w:rPr>
          <w:spacing w:val="36"/>
        </w:rPr>
        <w:t xml:space="preserve"> </w:t>
      </w:r>
      <w:r>
        <w:t>«Неандертальцы»,</w:t>
      </w:r>
      <w:r>
        <w:rPr>
          <w:spacing w:val="40"/>
        </w:rPr>
        <w:t xml:space="preserve"> </w:t>
      </w:r>
      <w:r>
        <w:t>«Кроманьонцы»,</w:t>
      </w:r>
      <w:r>
        <w:rPr>
          <w:spacing w:val="39"/>
        </w:rPr>
        <w:t xml:space="preserve"> </w:t>
      </w:r>
      <w:r>
        <w:t>«Предки</w:t>
      </w:r>
      <w:r>
        <w:rPr>
          <w:spacing w:val="40"/>
        </w:rPr>
        <w:t xml:space="preserve"> </w:t>
      </w:r>
      <w:r>
        <w:t>человека»,</w:t>
      </w:r>
    </w:p>
    <w:p w:rsidR="00C23A5A" w:rsidRDefault="00C301FD">
      <w:pPr>
        <w:pStyle w:val="a3"/>
        <w:spacing w:before="31"/>
        <w:jc w:val="left"/>
      </w:pPr>
      <w:r>
        <w:t>«Этапы</w:t>
      </w:r>
      <w:r>
        <w:rPr>
          <w:spacing w:val="-7"/>
        </w:rPr>
        <w:t xml:space="preserve"> </w:t>
      </w:r>
      <w:r>
        <w:t>эволюции</w:t>
      </w:r>
      <w:r>
        <w:rPr>
          <w:spacing w:val="-4"/>
        </w:rPr>
        <w:t xml:space="preserve"> </w:t>
      </w:r>
      <w:r>
        <w:t>человека»,</w:t>
      </w:r>
      <w:r>
        <w:rPr>
          <w:spacing w:val="-3"/>
        </w:rPr>
        <w:t xml:space="preserve"> </w:t>
      </w:r>
      <w:r>
        <w:t>«Расы</w:t>
      </w:r>
      <w:r>
        <w:rPr>
          <w:spacing w:val="-6"/>
        </w:rPr>
        <w:t xml:space="preserve"> </w:t>
      </w:r>
      <w:r>
        <w:t>человека».</w:t>
      </w:r>
    </w:p>
    <w:p w:rsidR="00C23A5A" w:rsidRDefault="00C301FD">
      <w:pPr>
        <w:pStyle w:val="a3"/>
        <w:spacing w:before="23" w:line="254" w:lineRule="auto"/>
        <w:ind w:right="124" w:firstLine="569"/>
      </w:pPr>
      <w:r>
        <w:rPr>
          <w:u w:val="single"/>
        </w:rPr>
        <w:t>Оборудование</w:t>
      </w:r>
      <w:r>
        <w:t>:</w:t>
      </w:r>
      <w:r>
        <w:rPr>
          <w:spacing w:val="1"/>
        </w:rPr>
        <w:t xml:space="preserve"> </w:t>
      </w:r>
      <w:r>
        <w:t>муляжи</w:t>
      </w:r>
      <w:r>
        <w:rPr>
          <w:spacing w:val="1"/>
        </w:rPr>
        <w:t xml:space="preserve"> </w:t>
      </w:r>
      <w:r>
        <w:t>окаменелостей,</w:t>
      </w:r>
      <w:r>
        <w:rPr>
          <w:spacing w:val="1"/>
        </w:rPr>
        <w:t xml:space="preserve"> </w:t>
      </w:r>
      <w:r>
        <w:t>предметов материальной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предков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репродукции</w:t>
      </w:r>
      <w:r>
        <w:rPr>
          <w:spacing w:val="1"/>
        </w:rPr>
        <w:t xml:space="preserve"> </w:t>
      </w:r>
      <w:r>
        <w:t>(фотографии)</w:t>
      </w:r>
      <w:r>
        <w:rPr>
          <w:spacing w:val="1"/>
        </w:rPr>
        <w:t xml:space="preserve"> </w:t>
      </w:r>
      <w:r>
        <w:t>картин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мифологическими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библейскими</w:t>
      </w:r>
      <w:r>
        <w:rPr>
          <w:spacing w:val="1"/>
        </w:rPr>
        <w:t xml:space="preserve"> </w:t>
      </w:r>
      <w:r>
        <w:t>сюжетами</w:t>
      </w:r>
      <w:r>
        <w:rPr>
          <w:spacing w:val="1"/>
        </w:rPr>
        <w:t xml:space="preserve"> </w:t>
      </w:r>
      <w:r>
        <w:t>происхождения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фотографии</w:t>
      </w:r>
      <w:r>
        <w:rPr>
          <w:spacing w:val="1"/>
        </w:rPr>
        <w:t xml:space="preserve"> </w:t>
      </w:r>
      <w:r>
        <w:t>находок</w:t>
      </w:r>
      <w:r>
        <w:rPr>
          <w:spacing w:val="1"/>
        </w:rPr>
        <w:t xml:space="preserve"> </w:t>
      </w:r>
      <w:r>
        <w:t>ископаемых остатков человека, скелет человека, модель черепа человека и черепа</w:t>
      </w:r>
      <w:r>
        <w:rPr>
          <w:spacing w:val="1"/>
        </w:rPr>
        <w:t xml:space="preserve"> </w:t>
      </w:r>
      <w:r>
        <w:t>шимпанзе,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кисти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кисти</w:t>
      </w:r>
      <w:r>
        <w:rPr>
          <w:spacing w:val="1"/>
        </w:rPr>
        <w:t xml:space="preserve"> </w:t>
      </w:r>
      <w:r>
        <w:t>шимпанзе,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торса</w:t>
      </w:r>
      <w:r>
        <w:rPr>
          <w:spacing w:val="1"/>
        </w:rPr>
        <w:t xml:space="preserve"> </w:t>
      </w:r>
      <w:r>
        <w:t>предков</w:t>
      </w:r>
      <w:r>
        <w:rPr>
          <w:spacing w:val="1"/>
        </w:rPr>
        <w:t xml:space="preserve"> </w:t>
      </w:r>
      <w:r>
        <w:t>человека.</w:t>
      </w:r>
    </w:p>
    <w:p w:rsidR="00C23A5A" w:rsidRDefault="00C301FD">
      <w:pPr>
        <w:pStyle w:val="a3"/>
        <w:spacing w:line="252" w:lineRule="auto"/>
        <w:ind w:right="139" w:firstLine="569"/>
      </w:pPr>
      <w:r>
        <w:rPr>
          <w:u w:val="single"/>
        </w:rPr>
        <w:t>Лабораторная</w:t>
      </w:r>
      <w:r>
        <w:rPr>
          <w:spacing w:val="1"/>
          <w:u w:val="single"/>
        </w:rPr>
        <w:t xml:space="preserve"> </w:t>
      </w:r>
      <w:r>
        <w:rPr>
          <w:u w:val="single"/>
        </w:rPr>
        <w:t>работа</w:t>
      </w:r>
      <w:r>
        <w:rPr>
          <w:spacing w:val="1"/>
        </w:rPr>
        <w:t xml:space="preserve"> </w:t>
      </w:r>
      <w:r>
        <w:t>«Изучение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скелета</w:t>
      </w:r>
      <w:r>
        <w:rPr>
          <w:spacing w:val="1"/>
        </w:rPr>
        <w:t xml:space="preserve"> </w:t>
      </w:r>
      <w:r>
        <w:t>человека,</w:t>
      </w:r>
      <w:r>
        <w:rPr>
          <w:spacing w:val="-67"/>
        </w:rPr>
        <w:t xml:space="preserve"> </w:t>
      </w:r>
      <w:r>
        <w:t>связанных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proofErr w:type="spellStart"/>
      <w:r>
        <w:t>прямохождением</w:t>
      </w:r>
      <w:proofErr w:type="spellEnd"/>
      <w:r>
        <w:t>».</w:t>
      </w:r>
    </w:p>
    <w:p w:rsidR="00C23A5A" w:rsidRDefault="00C301FD">
      <w:pPr>
        <w:pStyle w:val="a3"/>
        <w:ind w:left="680"/>
      </w:pPr>
      <w:r>
        <w:rPr>
          <w:u w:val="single"/>
        </w:rPr>
        <w:t>Практическая</w:t>
      </w:r>
      <w:r>
        <w:rPr>
          <w:spacing w:val="-6"/>
          <w:u w:val="single"/>
        </w:rPr>
        <w:t xml:space="preserve"> </w:t>
      </w:r>
      <w:r>
        <w:rPr>
          <w:u w:val="single"/>
        </w:rPr>
        <w:t>работа</w:t>
      </w:r>
      <w:r>
        <w:rPr>
          <w:spacing w:val="-1"/>
        </w:rPr>
        <w:t xml:space="preserve"> </w:t>
      </w:r>
      <w:r>
        <w:t>«Изучение</w:t>
      </w:r>
      <w:r>
        <w:rPr>
          <w:spacing w:val="-9"/>
        </w:rPr>
        <w:t xml:space="preserve"> </w:t>
      </w:r>
      <w:r>
        <w:t>экологических</w:t>
      </w:r>
      <w:r>
        <w:rPr>
          <w:spacing w:val="-10"/>
        </w:rPr>
        <w:t xml:space="preserve"> </w:t>
      </w:r>
      <w:r>
        <w:t>адаптаций</w:t>
      </w:r>
      <w:r>
        <w:rPr>
          <w:spacing w:val="-6"/>
        </w:rPr>
        <w:t xml:space="preserve"> </w:t>
      </w:r>
      <w:r>
        <w:t>человека».</w:t>
      </w:r>
    </w:p>
    <w:p w:rsidR="00C23A5A" w:rsidRDefault="00C301FD">
      <w:pPr>
        <w:pStyle w:val="2"/>
        <w:spacing w:before="138" w:line="256" w:lineRule="auto"/>
        <w:ind w:right="140"/>
      </w:pPr>
      <w:r>
        <w:t>Тема</w:t>
      </w:r>
      <w:r>
        <w:rPr>
          <w:spacing w:val="1"/>
        </w:rPr>
        <w:t xml:space="preserve"> </w:t>
      </w:r>
      <w:r>
        <w:t>6.</w:t>
      </w:r>
      <w:r>
        <w:rPr>
          <w:spacing w:val="1"/>
        </w:rPr>
        <w:t xml:space="preserve"> </w:t>
      </w:r>
      <w:r>
        <w:t>Экология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наука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взаимоотношениях</w:t>
      </w:r>
      <w:r>
        <w:rPr>
          <w:spacing w:val="1"/>
        </w:rPr>
        <w:t xml:space="preserve"> </w:t>
      </w:r>
      <w:r>
        <w:t>организмов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надорганизменных</w:t>
      </w:r>
      <w:proofErr w:type="spellEnd"/>
      <w:r>
        <w:rPr>
          <w:spacing w:val="3"/>
        </w:rPr>
        <w:t xml:space="preserve"> </w:t>
      </w:r>
      <w:r>
        <w:t>систем</w:t>
      </w:r>
      <w:r>
        <w:rPr>
          <w:spacing w:val="3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окружающей</w:t>
      </w:r>
      <w:r>
        <w:rPr>
          <w:spacing w:val="-3"/>
        </w:rPr>
        <w:t xml:space="preserve"> </w:t>
      </w:r>
      <w:r>
        <w:t>средой</w:t>
      </w:r>
    </w:p>
    <w:p w:rsidR="00C23A5A" w:rsidRDefault="00C301FD">
      <w:pPr>
        <w:pStyle w:val="a3"/>
        <w:spacing w:line="254" w:lineRule="auto"/>
        <w:ind w:right="130" w:firstLine="569"/>
      </w:pPr>
      <w:r>
        <w:t>Зарождение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70"/>
        </w:rPr>
        <w:t xml:space="preserve"> </w:t>
      </w:r>
      <w:r>
        <w:t>экологии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трудах</w:t>
      </w:r>
      <w:r>
        <w:rPr>
          <w:spacing w:val="70"/>
        </w:rPr>
        <w:t xml:space="preserve"> </w:t>
      </w:r>
      <w:r>
        <w:t>А.</w:t>
      </w:r>
      <w:r>
        <w:rPr>
          <w:spacing w:val="70"/>
        </w:rPr>
        <w:t xml:space="preserve"> </w:t>
      </w:r>
      <w:r>
        <w:t>Гумбольдта,</w:t>
      </w:r>
      <w:r>
        <w:rPr>
          <w:spacing w:val="70"/>
        </w:rPr>
        <w:t xml:space="preserve"> </w:t>
      </w:r>
      <w:r>
        <w:t>К.Ф.</w:t>
      </w:r>
      <w:r>
        <w:rPr>
          <w:spacing w:val="70"/>
        </w:rPr>
        <w:t xml:space="preserve"> </w:t>
      </w:r>
      <w:proofErr w:type="spellStart"/>
      <w:r>
        <w:t>Рулье</w:t>
      </w:r>
      <w:proofErr w:type="spellEnd"/>
      <w:r>
        <w:t>,</w:t>
      </w:r>
      <w:r>
        <w:rPr>
          <w:spacing w:val="1"/>
        </w:rPr>
        <w:t xml:space="preserve"> </w:t>
      </w:r>
      <w:r>
        <w:t xml:space="preserve">Н.А. </w:t>
      </w:r>
      <w:proofErr w:type="spellStart"/>
      <w:r>
        <w:t>Северцова</w:t>
      </w:r>
      <w:proofErr w:type="spellEnd"/>
      <w:r>
        <w:t xml:space="preserve">, Э. Геккеля, А. </w:t>
      </w:r>
      <w:proofErr w:type="spellStart"/>
      <w:r>
        <w:t>Тенсли</w:t>
      </w:r>
      <w:proofErr w:type="spellEnd"/>
      <w:r>
        <w:t xml:space="preserve">, В.Н. </w:t>
      </w:r>
      <w:proofErr w:type="spellStart"/>
      <w:r>
        <w:t>Сукачёва</w:t>
      </w:r>
      <w:proofErr w:type="spellEnd"/>
      <w:r>
        <w:t>. Разделы и задачи экологии.</w:t>
      </w:r>
      <w:r>
        <w:rPr>
          <w:spacing w:val="-67"/>
        </w:rPr>
        <w:t xml:space="preserve"> </w:t>
      </w:r>
      <w:r>
        <w:t>Связь</w:t>
      </w:r>
      <w:r>
        <w:rPr>
          <w:spacing w:val="2"/>
        </w:rPr>
        <w:t xml:space="preserve"> </w:t>
      </w:r>
      <w:r>
        <w:t>экологии</w:t>
      </w:r>
      <w:r>
        <w:rPr>
          <w:spacing w:val="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другими</w:t>
      </w:r>
      <w:r>
        <w:rPr>
          <w:spacing w:val="2"/>
        </w:rPr>
        <w:t xml:space="preserve"> </w:t>
      </w:r>
      <w:r>
        <w:t>науками.</w:t>
      </w:r>
    </w:p>
    <w:p w:rsidR="00C23A5A" w:rsidRDefault="00C301FD">
      <w:pPr>
        <w:pStyle w:val="a3"/>
        <w:spacing w:line="254" w:lineRule="auto"/>
        <w:ind w:right="142" w:firstLine="569"/>
      </w:pPr>
      <w:r>
        <w:t>Методы</w:t>
      </w:r>
      <w:r>
        <w:rPr>
          <w:spacing w:val="1"/>
        </w:rPr>
        <w:t xml:space="preserve"> </w:t>
      </w:r>
      <w:r>
        <w:t>экологии.</w:t>
      </w:r>
      <w:r>
        <w:rPr>
          <w:spacing w:val="1"/>
        </w:rPr>
        <w:t xml:space="preserve"> </w:t>
      </w:r>
      <w:r>
        <w:t>Полевые</w:t>
      </w:r>
      <w:r>
        <w:rPr>
          <w:spacing w:val="1"/>
        </w:rPr>
        <w:t xml:space="preserve"> </w:t>
      </w:r>
      <w:r>
        <w:t>наблюдения.</w:t>
      </w:r>
      <w:r>
        <w:rPr>
          <w:spacing w:val="1"/>
        </w:rPr>
        <w:t xml:space="preserve"> </w:t>
      </w:r>
      <w:r>
        <w:t>Эксперименты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экологии:</w:t>
      </w:r>
      <w:r>
        <w:rPr>
          <w:spacing w:val="1"/>
        </w:rPr>
        <w:t xml:space="preserve"> </w:t>
      </w:r>
      <w:r>
        <w:t>природные</w:t>
      </w:r>
      <w:r>
        <w:rPr>
          <w:spacing w:val="-17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лабораторные.</w:t>
      </w:r>
      <w:r>
        <w:rPr>
          <w:spacing w:val="-13"/>
        </w:rPr>
        <w:t xml:space="preserve"> </w:t>
      </w:r>
      <w:r>
        <w:t>Моделирование</w:t>
      </w:r>
      <w:r>
        <w:rPr>
          <w:spacing w:val="-1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экологии.</w:t>
      </w:r>
      <w:r>
        <w:rPr>
          <w:spacing w:val="-13"/>
        </w:rPr>
        <w:t xml:space="preserve"> </w:t>
      </w:r>
      <w:r>
        <w:t>Мониторинг</w:t>
      </w:r>
      <w:r>
        <w:rPr>
          <w:spacing w:val="-14"/>
        </w:rPr>
        <w:t xml:space="preserve"> </w:t>
      </w:r>
      <w:r>
        <w:t>окружающей</w:t>
      </w:r>
      <w:r>
        <w:rPr>
          <w:spacing w:val="-68"/>
        </w:rPr>
        <w:t xml:space="preserve"> </w:t>
      </w:r>
      <w:r>
        <w:t>среды:</w:t>
      </w:r>
      <w:r>
        <w:rPr>
          <w:spacing w:val="1"/>
        </w:rPr>
        <w:t xml:space="preserve"> </w:t>
      </w:r>
      <w:r>
        <w:t>локальный,</w:t>
      </w:r>
      <w:r>
        <w:rPr>
          <w:spacing w:val="2"/>
        </w:rPr>
        <w:t xml:space="preserve"> </w:t>
      </w:r>
      <w:r>
        <w:t>региональный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глобальный.</w:t>
      </w:r>
    </w:p>
    <w:p w:rsidR="00C23A5A" w:rsidRDefault="00C301FD">
      <w:pPr>
        <w:pStyle w:val="a3"/>
        <w:spacing w:line="254" w:lineRule="auto"/>
        <w:ind w:right="148" w:firstLine="569"/>
      </w:pPr>
      <w:r>
        <w:t>Значение экологических знаний для человека. Экологическое мировоззрение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человечества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природой.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2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населения.</w:t>
      </w:r>
    </w:p>
    <w:p w:rsidR="00C23A5A" w:rsidRDefault="00C301FD">
      <w:pPr>
        <w:pStyle w:val="a3"/>
        <w:spacing w:line="321" w:lineRule="exact"/>
        <w:ind w:left="680"/>
        <w:jc w:val="left"/>
      </w:pPr>
      <w:r>
        <w:rPr>
          <w:u w:val="single"/>
        </w:rPr>
        <w:t>Демонстрации</w:t>
      </w:r>
    </w:p>
    <w:p w:rsidR="00C23A5A" w:rsidRDefault="00C301FD">
      <w:pPr>
        <w:pStyle w:val="a3"/>
        <w:spacing w:before="10" w:line="256" w:lineRule="auto"/>
        <w:ind w:firstLine="569"/>
        <w:jc w:val="left"/>
      </w:pPr>
      <w:r>
        <w:t>Портреты:</w:t>
      </w:r>
      <w:r>
        <w:rPr>
          <w:spacing w:val="18"/>
        </w:rPr>
        <w:t xml:space="preserve"> </w:t>
      </w:r>
      <w:r>
        <w:t>А.</w:t>
      </w:r>
      <w:r>
        <w:rPr>
          <w:spacing w:val="22"/>
        </w:rPr>
        <w:t xml:space="preserve"> </w:t>
      </w:r>
      <w:r>
        <w:t>Гумбольдт,</w:t>
      </w:r>
      <w:r>
        <w:rPr>
          <w:spacing w:val="19"/>
        </w:rPr>
        <w:t xml:space="preserve"> </w:t>
      </w:r>
      <w:r>
        <w:t>К.Ф.</w:t>
      </w:r>
      <w:r>
        <w:rPr>
          <w:spacing w:val="17"/>
        </w:rPr>
        <w:t xml:space="preserve"> </w:t>
      </w:r>
      <w:proofErr w:type="spellStart"/>
      <w:r>
        <w:t>Рулье</w:t>
      </w:r>
      <w:proofErr w:type="spellEnd"/>
      <w:r>
        <w:t>,</w:t>
      </w:r>
      <w:r>
        <w:rPr>
          <w:spacing w:val="25"/>
        </w:rPr>
        <w:t xml:space="preserve"> </w:t>
      </w:r>
      <w:r>
        <w:t>Н.А.</w:t>
      </w:r>
      <w:r>
        <w:rPr>
          <w:spacing w:val="22"/>
        </w:rPr>
        <w:t xml:space="preserve"> </w:t>
      </w:r>
      <w:proofErr w:type="spellStart"/>
      <w:r>
        <w:t>Северцов</w:t>
      </w:r>
      <w:proofErr w:type="spellEnd"/>
      <w:r>
        <w:t>,</w:t>
      </w:r>
      <w:r>
        <w:rPr>
          <w:spacing w:val="18"/>
        </w:rPr>
        <w:t xml:space="preserve"> </w:t>
      </w:r>
      <w:r>
        <w:t>Э.</w:t>
      </w:r>
      <w:r>
        <w:rPr>
          <w:spacing w:val="22"/>
        </w:rPr>
        <w:t xml:space="preserve"> </w:t>
      </w:r>
      <w:r>
        <w:t>Геккель,</w:t>
      </w:r>
      <w:r>
        <w:rPr>
          <w:spacing w:val="19"/>
        </w:rPr>
        <w:t xml:space="preserve"> </w:t>
      </w:r>
      <w:r>
        <w:t>А.</w:t>
      </w:r>
      <w:r>
        <w:rPr>
          <w:spacing w:val="21"/>
        </w:rPr>
        <w:t xml:space="preserve"> </w:t>
      </w:r>
      <w:proofErr w:type="spellStart"/>
      <w:r>
        <w:t>Тенсли</w:t>
      </w:r>
      <w:proofErr w:type="spellEnd"/>
      <w:r>
        <w:t>,</w:t>
      </w:r>
      <w:r>
        <w:rPr>
          <w:spacing w:val="-67"/>
        </w:rPr>
        <w:t xml:space="preserve"> </w:t>
      </w:r>
      <w:r>
        <w:t>В.Н.</w:t>
      </w:r>
      <w:r>
        <w:rPr>
          <w:spacing w:val="3"/>
        </w:rPr>
        <w:t xml:space="preserve"> </w:t>
      </w:r>
      <w:proofErr w:type="spellStart"/>
      <w:r>
        <w:t>Сукачёв</w:t>
      </w:r>
      <w:proofErr w:type="spellEnd"/>
      <w:r>
        <w:t>.</w:t>
      </w:r>
    </w:p>
    <w:p w:rsidR="00C23A5A" w:rsidRDefault="00C301FD">
      <w:pPr>
        <w:pStyle w:val="a3"/>
        <w:tabs>
          <w:tab w:val="left" w:pos="1967"/>
          <w:tab w:val="left" w:pos="2348"/>
          <w:tab w:val="left" w:pos="3406"/>
          <w:tab w:val="left" w:pos="4752"/>
          <w:tab w:val="left" w:pos="6277"/>
          <w:tab w:val="left" w:pos="7608"/>
          <w:tab w:val="left" w:pos="9133"/>
        </w:tabs>
        <w:spacing w:line="252" w:lineRule="auto"/>
        <w:ind w:right="145" w:firstLine="569"/>
        <w:jc w:val="left"/>
      </w:pPr>
      <w:r>
        <w:t>Таблицы</w:t>
      </w:r>
      <w:r>
        <w:tab/>
        <w:t>и</w:t>
      </w:r>
      <w:r>
        <w:tab/>
        <w:t>схемы:</w:t>
      </w:r>
      <w:r>
        <w:tab/>
        <w:t>«Разделы</w:t>
      </w:r>
      <w:r>
        <w:tab/>
        <w:t>экологии»,</w:t>
      </w:r>
      <w:r>
        <w:tab/>
        <w:t>«Методы</w:t>
      </w:r>
      <w:r>
        <w:tab/>
        <w:t>экологии»,</w:t>
      </w:r>
      <w:r>
        <w:tab/>
      </w:r>
      <w:r>
        <w:rPr>
          <w:spacing w:val="-2"/>
        </w:rPr>
        <w:t>«Схема</w:t>
      </w:r>
      <w:r>
        <w:rPr>
          <w:spacing w:val="-67"/>
        </w:rPr>
        <w:t xml:space="preserve"> </w:t>
      </w:r>
      <w:r>
        <w:t>мониторинга</w:t>
      </w:r>
      <w:r>
        <w:rPr>
          <w:spacing w:val="-2"/>
        </w:rPr>
        <w:t xml:space="preserve"> </w:t>
      </w:r>
      <w:r>
        <w:t>окружающей</w:t>
      </w:r>
      <w:r>
        <w:rPr>
          <w:spacing w:val="2"/>
        </w:rPr>
        <w:t xml:space="preserve"> </w:t>
      </w:r>
      <w:r>
        <w:t>среды».</w:t>
      </w:r>
    </w:p>
    <w:p w:rsidR="00C23A5A" w:rsidRDefault="00C301FD">
      <w:pPr>
        <w:pStyle w:val="a3"/>
        <w:spacing w:before="3"/>
        <w:ind w:left="680"/>
        <w:jc w:val="left"/>
      </w:pPr>
      <w:r>
        <w:rPr>
          <w:u w:val="single"/>
        </w:rPr>
        <w:t>Лабораторная</w:t>
      </w:r>
      <w:r>
        <w:rPr>
          <w:spacing w:val="1"/>
          <w:u w:val="single"/>
        </w:rPr>
        <w:t xml:space="preserve"> </w:t>
      </w:r>
      <w:r>
        <w:rPr>
          <w:u w:val="single"/>
        </w:rPr>
        <w:t>работа</w:t>
      </w:r>
      <w:r>
        <w:rPr>
          <w:spacing w:val="-5"/>
        </w:rPr>
        <w:t xml:space="preserve"> </w:t>
      </w:r>
      <w:r>
        <w:t>«Изучение</w:t>
      </w:r>
      <w:r>
        <w:rPr>
          <w:spacing w:val="-8"/>
        </w:rPr>
        <w:t xml:space="preserve"> </w:t>
      </w:r>
      <w:r>
        <w:t>методов</w:t>
      </w:r>
      <w:r>
        <w:rPr>
          <w:spacing w:val="-9"/>
        </w:rPr>
        <w:t xml:space="preserve"> </w:t>
      </w:r>
      <w:r>
        <w:t>экологических</w:t>
      </w:r>
      <w:r>
        <w:rPr>
          <w:spacing w:val="-9"/>
        </w:rPr>
        <w:t xml:space="preserve"> </w:t>
      </w:r>
      <w:r>
        <w:t>исследований».</w:t>
      </w:r>
    </w:p>
    <w:p w:rsidR="00C23A5A" w:rsidRDefault="00C301FD">
      <w:pPr>
        <w:pStyle w:val="2"/>
        <w:spacing w:before="132"/>
        <w:jc w:val="left"/>
      </w:pPr>
      <w:r>
        <w:t>Тема</w:t>
      </w:r>
      <w:r>
        <w:rPr>
          <w:spacing w:val="-7"/>
        </w:rPr>
        <w:t xml:space="preserve"> </w:t>
      </w:r>
      <w:r>
        <w:t>7.</w:t>
      </w:r>
      <w:r>
        <w:rPr>
          <w:spacing w:val="1"/>
        </w:rPr>
        <w:t xml:space="preserve"> </w:t>
      </w:r>
      <w:r>
        <w:t>Организмы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среда</w:t>
      </w:r>
      <w:r>
        <w:rPr>
          <w:spacing w:val="-7"/>
        </w:rPr>
        <w:t xml:space="preserve"> </w:t>
      </w:r>
      <w:r>
        <w:t>обитания</w:t>
      </w:r>
    </w:p>
    <w:p w:rsidR="00C23A5A" w:rsidRDefault="00C301FD">
      <w:pPr>
        <w:pStyle w:val="a3"/>
        <w:spacing w:before="24" w:line="254" w:lineRule="auto"/>
        <w:ind w:right="130" w:firstLine="569"/>
      </w:pPr>
      <w:r>
        <w:t>Экологические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действия.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факторов:</w:t>
      </w:r>
      <w:r>
        <w:rPr>
          <w:spacing w:val="1"/>
        </w:rPr>
        <w:t xml:space="preserve"> </w:t>
      </w:r>
      <w:r>
        <w:t>абиотические,</w:t>
      </w:r>
      <w:r>
        <w:rPr>
          <w:spacing w:val="1"/>
        </w:rPr>
        <w:t xml:space="preserve"> </w:t>
      </w:r>
      <w:r>
        <w:t>биотические,</w:t>
      </w:r>
      <w:r>
        <w:rPr>
          <w:spacing w:val="1"/>
        </w:rPr>
        <w:t xml:space="preserve"> </w:t>
      </w:r>
      <w:r>
        <w:t>антропогенные.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 xml:space="preserve">закономерности    действия    экологических    факторов.   </w:t>
      </w:r>
      <w:r>
        <w:rPr>
          <w:spacing w:val="1"/>
        </w:rPr>
        <w:t xml:space="preserve"> </w:t>
      </w:r>
      <w:r>
        <w:t>Правило    минимума</w:t>
      </w:r>
      <w:r>
        <w:rPr>
          <w:spacing w:val="1"/>
        </w:rPr>
        <w:t xml:space="preserve"> </w:t>
      </w:r>
      <w:r>
        <w:t>(К.</w:t>
      </w:r>
      <w:r>
        <w:rPr>
          <w:spacing w:val="1"/>
        </w:rPr>
        <w:t xml:space="preserve"> </w:t>
      </w:r>
      <w:r>
        <w:t>Шпренгель,</w:t>
      </w:r>
      <w:r>
        <w:rPr>
          <w:spacing w:val="1"/>
        </w:rPr>
        <w:t xml:space="preserve"> </w:t>
      </w:r>
      <w:r>
        <w:t>Ю.</w:t>
      </w:r>
      <w:r>
        <w:rPr>
          <w:spacing w:val="1"/>
        </w:rPr>
        <w:t xml:space="preserve"> </w:t>
      </w:r>
      <w:r>
        <w:t>Либих).</w:t>
      </w:r>
      <w:r>
        <w:rPr>
          <w:spacing w:val="1"/>
        </w:rPr>
        <w:t xml:space="preserve"> </w:t>
      </w:r>
      <w:r>
        <w:t>Толерантность.</w:t>
      </w:r>
      <w:r>
        <w:rPr>
          <w:spacing w:val="1"/>
        </w:rPr>
        <w:t xml:space="preserve"> </w:t>
      </w:r>
      <w:r>
        <w:t>Эврибионтные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стенобионтные</w:t>
      </w:r>
      <w:r>
        <w:rPr>
          <w:spacing w:val="1"/>
        </w:rPr>
        <w:t xml:space="preserve"> </w:t>
      </w:r>
      <w:r>
        <w:t>организмы.</w:t>
      </w:r>
    </w:p>
    <w:p w:rsidR="00C23A5A" w:rsidRDefault="00C301FD">
      <w:pPr>
        <w:pStyle w:val="a3"/>
        <w:spacing w:line="252" w:lineRule="auto"/>
        <w:ind w:right="143" w:firstLine="569"/>
      </w:pPr>
      <w:r>
        <w:t>Абиотические факторы. Свет как экологический фактор. Действие разных</w:t>
      </w:r>
      <w:r>
        <w:rPr>
          <w:spacing w:val="1"/>
        </w:rPr>
        <w:t xml:space="preserve"> </w:t>
      </w:r>
      <w:r>
        <w:t>участков солнечного спектра на организмы. Экологические группы растений и</w:t>
      </w:r>
      <w:r>
        <w:rPr>
          <w:spacing w:val="1"/>
        </w:rPr>
        <w:t xml:space="preserve"> </w:t>
      </w:r>
      <w:r>
        <w:t>животных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отношению</w:t>
      </w:r>
      <w:r>
        <w:rPr>
          <w:spacing w:val="-2"/>
        </w:rPr>
        <w:t xml:space="preserve"> </w:t>
      </w:r>
      <w:r>
        <w:t>к свету.</w:t>
      </w:r>
      <w:r>
        <w:rPr>
          <w:spacing w:val="1"/>
        </w:rPr>
        <w:t xml:space="preserve"> </w:t>
      </w:r>
      <w:r>
        <w:t>Сигнальная роль</w:t>
      </w:r>
      <w:r>
        <w:rPr>
          <w:spacing w:val="1"/>
        </w:rPr>
        <w:t xml:space="preserve"> </w:t>
      </w:r>
      <w:r>
        <w:t>света.</w:t>
      </w:r>
      <w:r>
        <w:rPr>
          <w:spacing w:val="1"/>
        </w:rPr>
        <w:t xml:space="preserve"> </w:t>
      </w:r>
      <w:r>
        <w:t>Фотопериодизм.</w:t>
      </w:r>
    </w:p>
    <w:p w:rsidR="00C23A5A" w:rsidRDefault="00C301FD">
      <w:pPr>
        <w:pStyle w:val="a3"/>
        <w:spacing w:before="9" w:line="252" w:lineRule="auto"/>
        <w:ind w:right="141" w:firstLine="569"/>
      </w:pPr>
      <w:r>
        <w:t>Температура</w:t>
      </w:r>
      <w:r>
        <w:rPr>
          <w:spacing w:val="-15"/>
        </w:rPr>
        <w:t xml:space="preserve"> </w:t>
      </w:r>
      <w:r>
        <w:t>как</w:t>
      </w:r>
      <w:r>
        <w:rPr>
          <w:spacing w:val="-12"/>
        </w:rPr>
        <w:t xml:space="preserve"> </w:t>
      </w:r>
      <w:r>
        <w:t>экологический</w:t>
      </w:r>
      <w:r>
        <w:rPr>
          <w:spacing w:val="-13"/>
        </w:rPr>
        <w:t xml:space="preserve"> </w:t>
      </w:r>
      <w:r>
        <w:t>фактор.</w:t>
      </w:r>
      <w:r>
        <w:rPr>
          <w:spacing w:val="-11"/>
        </w:rPr>
        <w:t xml:space="preserve"> </w:t>
      </w:r>
      <w:r>
        <w:t>Действие</w:t>
      </w:r>
      <w:r>
        <w:rPr>
          <w:spacing w:val="-15"/>
        </w:rPr>
        <w:t xml:space="preserve"> </w:t>
      </w:r>
      <w:r>
        <w:t>температуры</w:t>
      </w:r>
      <w:r>
        <w:rPr>
          <w:spacing w:val="-13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организмы.</w:t>
      </w:r>
      <w:r>
        <w:rPr>
          <w:spacing w:val="-68"/>
        </w:rPr>
        <w:t xml:space="preserve"> </w:t>
      </w:r>
      <w:r>
        <w:t>Пойкилотермные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гомойотермные</w:t>
      </w:r>
      <w:r>
        <w:rPr>
          <w:spacing w:val="1"/>
        </w:rPr>
        <w:t xml:space="preserve"> </w:t>
      </w:r>
      <w:r>
        <w:t>организмы.</w:t>
      </w:r>
      <w:r>
        <w:rPr>
          <w:spacing w:val="1"/>
        </w:rPr>
        <w:t xml:space="preserve"> </w:t>
      </w:r>
      <w:r>
        <w:t>Эвритермные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стенотермные</w:t>
      </w:r>
      <w:r>
        <w:rPr>
          <w:spacing w:val="1"/>
        </w:rPr>
        <w:t xml:space="preserve"> </w:t>
      </w:r>
      <w:r>
        <w:t>организмы.</w:t>
      </w:r>
    </w:p>
    <w:p w:rsidR="00C23A5A" w:rsidRDefault="00C23A5A">
      <w:pPr>
        <w:spacing w:line="252" w:lineRule="auto"/>
        <w:sectPr w:rsidR="00C23A5A">
          <w:pgSz w:w="11910" w:h="16850"/>
          <w:pgMar w:top="1140" w:right="720" w:bottom="940" w:left="1020" w:header="710" w:footer="755" w:gutter="0"/>
          <w:cols w:space="720"/>
        </w:sectPr>
      </w:pPr>
    </w:p>
    <w:p w:rsidR="00C23A5A" w:rsidRDefault="00C301FD">
      <w:pPr>
        <w:pStyle w:val="a3"/>
        <w:spacing w:before="89" w:line="249" w:lineRule="auto"/>
        <w:ind w:right="138" w:firstLine="569"/>
      </w:pPr>
      <w:r>
        <w:lastRenderedPageBreak/>
        <w:t>Влажность     как     экологический     фактор.     Приспособления     растений</w:t>
      </w:r>
      <w:r>
        <w:rPr>
          <w:spacing w:val="1"/>
        </w:rPr>
        <w:t xml:space="preserve"> </w:t>
      </w:r>
      <w:r>
        <w:t>к поддержанию водного баланса. Классификация растений по отношению к воде.</w:t>
      </w:r>
      <w:r>
        <w:rPr>
          <w:spacing w:val="1"/>
        </w:rPr>
        <w:t xml:space="preserve"> </w:t>
      </w:r>
      <w:r>
        <w:t>Приспособления</w:t>
      </w:r>
      <w:r>
        <w:rPr>
          <w:spacing w:val="1"/>
        </w:rPr>
        <w:t xml:space="preserve"> </w:t>
      </w:r>
      <w:r>
        <w:t>животных</w:t>
      </w:r>
      <w:r>
        <w:rPr>
          <w:spacing w:val="-4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изменению</w:t>
      </w:r>
      <w:r>
        <w:rPr>
          <w:spacing w:val="-1"/>
        </w:rPr>
        <w:t xml:space="preserve"> </w:t>
      </w:r>
      <w:r>
        <w:t>водного</w:t>
      </w:r>
      <w:r>
        <w:rPr>
          <w:spacing w:val="-3"/>
        </w:rPr>
        <w:t xml:space="preserve"> </w:t>
      </w:r>
      <w:r>
        <w:t>режима.</w:t>
      </w:r>
    </w:p>
    <w:p w:rsidR="00C23A5A" w:rsidRDefault="00C301FD">
      <w:pPr>
        <w:pStyle w:val="a3"/>
        <w:spacing w:before="5" w:line="249" w:lineRule="auto"/>
        <w:ind w:right="127" w:firstLine="569"/>
      </w:pPr>
      <w:r>
        <w:t>Среды</w:t>
      </w:r>
      <w:r>
        <w:rPr>
          <w:spacing w:val="1"/>
        </w:rPr>
        <w:t xml:space="preserve"> </w:t>
      </w:r>
      <w:r>
        <w:t>обитания</w:t>
      </w:r>
      <w:r>
        <w:rPr>
          <w:spacing w:val="1"/>
        </w:rPr>
        <w:t xml:space="preserve"> </w:t>
      </w:r>
      <w:r>
        <w:t>организмов:</w:t>
      </w:r>
      <w:r>
        <w:rPr>
          <w:spacing w:val="1"/>
        </w:rPr>
        <w:t xml:space="preserve"> </w:t>
      </w:r>
      <w:r>
        <w:t>водная,</w:t>
      </w:r>
      <w:r>
        <w:rPr>
          <w:spacing w:val="1"/>
        </w:rPr>
        <w:t xml:space="preserve"> </w:t>
      </w:r>
      <w:r>
        <w:t>наземно-воздушная,</w:t>
      </w:r>
      <w:r>
        <w:rPr>
          <w:spacing w:val="1"/>
        </w:rPr>
        <w:t xml:space="preserve"> </w:t>
      </w:r>
      <w:r>
        <w:t>почвенная,</w:t>
      </w:r>
      <w:r>
        <w:rPr>
          <w:spacing w:val="1"/>
        </w:rPr>
        <w:t xml:space="preserve"> </w:t>
      </w:r>
      <w:r>
        <w:t xml:space="preserve">глубинная подпочвенная, </w:t>
      </w:r>
      <w:proofErr w:type="spellStart"/>
      <w:r>
        <w:t>внутриорганизменная</w:t>
      </w:r>
      <w:proofErr w:type="spellEnd"/>
      <w:r>
        <w:t>. Физико-химические особенности</w:t>
      </w:r>
      <w:r>
        <w:rPr>
          <w:spacing w:val="-67"/>
        </w:rPr>
        <w:t xml:space="preserve"> </w:t>
      </w:r>
      <w:r>
        <w:t>сред</w:t>
      </w:r>
      <w:r>
        <w:rPr>
          <w:spacing w:val="-4"/>
        </w:rPr>
        <w:t xml:space="preserve"> </w:t>
      </w:r>
      <w:r>
        <w:t>обитания</w:t>
      </w:r>
      <w:r>
        <w:rPr>
          <w:spacing w:val="-4"/>
        </w:rPr>
        <w:t xml:space="preserve"> </w:t>
      </w:r>
      <w:r>
        <w:t>организмов.</w:t>
      </w:r>
      <w:r>
        <w:rPr>
          <w:spacing w:val="3"/>
        </w:rPr>
        <w:t xml:space="preserve"> </w:t>
      </w:r>
      <w:r>
        <w:t>Приспособления</w:t>
      </w:r>
      <w:r>
        <w:rPr>
          <w:spacing w:val="-4"/>
        </w:rPr>
        <w:t xml:space="preserve"> </w:t>
      </w:r>
      <w:r>
        <w:t>организмов</w:t>
      </w:r>
      <w:r>
        <w:rPr>
          <w:spacing w:val="-7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разных</w:t>
      </w:r>
      <w:r>
        <w:rPr>
          <w:spacing w:val="-8"/>
        </w:rPr>
        <w:t xml:space="preserve"> </w:t>
      </w:r>
      <w:r>
        <w:t>средах.</w:t>
      </w:r>
    </w:p>
    <w:p w:rsidR="00C23A5A" w:rsidRDefault="00C301FD">
      <w:pPr>
        <w:pStyle w:val="a3"/>
        <w:spacing w:before="3" w:line="247" w:lineRule="auto"/>
        <w:ind w:right="135" w:firstLine="569"/>
      </w:pPr>
      <w:r>
        <w:t>Биологические ритмы. Внешние и внутренние ритмы. Суточные и годичные</w:t>
      </w:r>
      <w:r>
        <w:rPr>
          <w:spacing w:val="1"/>
        </w:rPr>
        <w:t xml:space="preserve"> </w:t>
      </w:r>
      <w:r>
        <w:t>ритмы.</w:t>
      </w:r>
      <w:r>
        <w:rPr>
          <w:spacing w:val="-3"/>
        </w:rPr>
        <w:t xml:space="preserve"> </w:t>
      </w:r>
      <w:r>
        <w:t>Приспособленность</w:t>
      </w:r>
      <w:r>
        <w:rPr>
          <w:spacing w:val="-3"/>
        </w:rPr>
        <w:t xml:space="preserve"> </w:t>
      </w:r>
      <w:r>
        <w:t>организмов</w:t>
      </w:r>
      <w:r>
        <w:rPr>
          <w:spacing w:val="-6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сезонным</w:t>
      </w:r>
      <w:r>
        <w:rPr>
          <w:spacing w:val="-3"/>
        </w:rPr>
        <w:t xml:space="preserve"> </w:t>
      </w:r>
      <w:r>
        <w:t>изменениям</w:t>
      </w:r>
      <w:r>
        <w:rPr>
          <w:spacing w:val="-1"/>
        </w:rPr>
        <w:t xml:space="preserve"> </w:t>
      </w:r>
      <w:r>
        <w:t>условий</w:t>
      </w:r>
      <w:r>
        <w:rPr>
          <w:spacing w:val="-3"/>
        </w:rPr>
        <w:t xml:space="preserve"> </w:t>
      </w:r>
      <w:r>
        <w:t>жизни.</w:t>
      </w:r>
    </w:p>
    <w:p w:rsidR="00C23A5A" w:rsidRDefault="00C301FD">
      <w:pPr>
        <w:pStyle w:val="a3"/>
        <w:spacing w:before="7" w:line="249" w:lineRule="auto"/>
        <w:ind w:right="130" w:firstLine="569"/>
      </w:pPr>
      <w:r>
        <w:t>Жизненные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организмов.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 жизненной</w:t>
      </w:r>
      <w:r>
        <w:rPr>
          <w:spacing w:val="1"/>
        </w:rPr>
        <w:t xml:space="preserve"> </w:t>
      </w:r>
      <w:r>
        <w:t>форме.</w:t>
      </w:r>
      <w:r>
        <w:rPr>
          <w:spacing w:val="1"/>
        </w:rPr>
        <w:t xml:space="preserve"> </w:t>
      </w:r>
      <w:r>
        <w:t>Жизненные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растений:</w:t>
      </w:r>
      <w:r>
        <w:rPr>
          <w:spacing w:val="1"/>
        </w:rPr>
        <w:t xml:space="preserve"> </w:t>
      </w:r>
      <w:r>
        <w:t>деревья,</w:t>
      </w:r>
      <w:r>
        <w:rPr>
          <w:spacing w:val="1"/>
        </w:rPr>
        <w:t xml:space="preserve"> </w:t>
      </w:r>
      <w:r>
        <w:t>кустарники,</w:t>
      </w:r>
      <w:r>
        <w:rPr>
          <w:spacing w:val="1"/>
        </w:rPr>
        <w:t xml:space="preserve"> </w:t>
      </w:r>
      <w:r>
        <w:t>кустарнички,</w:t>
      </w:r>
      <w:r>
        <w:rPr>
          <w:spacing w:val="1"/>
        </w:rPr>
        <w:t xml:space="preserve"> </w:t>
      </w:r>
      <w:r>
        <w:t>многолетние</w:t>
      </w:r>
      <w:r>
        <w:rPr>
          <w:spacing w:val="1"/>
        </w:rPr>
        <w:t xml:space="preserve"> </w:t>
      </w:r>
      <w:r>
        <w:t>травы,</w:t>
      </w:r>
      <w:r>
        <w:rPr>
          <w:spacing w:val="1"/>
        </w:rPr>
        <w:t xml:space="preserve"> </w:t>
      </w:r>
      <w:r>
        <w:t>однолетние</w:t>
      </w:r>
      <w:r>
        <w:rPr>
          <w:spacing w:val="1"/>
        </w:rPr>
        <w:t xml:space="preserve"> </w:t>
      </w:r>
      <w:r>
        <w:t>травы.</w:t>
      </w:r>
      <w:r>
        <w:rPr>
          <w:spacing w:val="1"/>
        </w:rPr>
        <w:t xml:space="preserve"> </w:t>
      </w:r>
      <w:r>
        <w:t>Жизненные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животных:</w:t>
      </w:r>
      <w:r>
        <w:rPr>
          <w:spacing w:val="1"/>
        </w:rPr>
        <w:t xml:space="preserve"> </w:t>
      </w:r>
      <w:r>
        <w:t>гидробионты,</w:t>
      </w:r>
      <w:r>
        <w:rPr>
          <w:spacing w:val="1"/>
        </w:rPr>
        <w:t xml:space="preserve"> </w:t>
      </w:r>
      <w:proofErr w:type="spellStart"/>
      <w:r>
        <w:t>геобионты</w:t>
      </w:r>
      <w:proofErr w:type="spellEnd"/>
      <w:r>
        <w:t>,</w:t>
      </w:r>
      <w:r>
        <w:rPr>
          <w:spacing w:val="1"/>
        </w:rPr>
        <w:t xml:space="preserve"> </w:t>
      </w:r>
      <w:r>
        <w:t>аэробионты.</w:t>
      </w:r>
      <w:r>
        <w:rPr>
          <w:spacing w:val="2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строения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образа</w:t>
      </w:r>
      <w:r>
        <w:rPr>
          <w:spacing w:val="-2"/>
        </w:rPr>
        <w:t xml:space="preserve"> </w:t>
      </w:r>
      <w:r>
        <w:t>жизни.</w:t>
      </w:r>
    </w:p>
    <w:p w:rsidR="00C23A5A" w:rsidRDefault="00C301FD">
      <w:pPr>
        <w:pStyle w:val="a3"/>
        <w:spacing w:before="1" w:line="249" w:lineRule="auto"/>
        <w:ind w:right="138" w:firstLine="569"/>
      </w:pPr>
      <w:r>
        <w:t>Биотические</w:t>
      </w:r>
      <w:r>
        <w:rPr>
          <w:spacing w:val="1"/>
        </w:rPr>
        <w:t xml:space="preserve"> </w:t>
      </w:r>
      <w:r>
        <w:t>факторы.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биотических</w:t>
      </w:r>
      <w:r>
        <w:rPr>
          <w:spacing w:val="1"/>
        </w:rPr>
        <w:t xml:space="preserve"> </w:t>
      </w:r>
      <w:r>
        <w:t>взаимодействий:</w:t>
      </w:r>
      <w:r>
        <w:rPr>
          <w:spacing w:val="1"/>
        </w:rPr>
        <w:t xml:space="preserve"> </w:t>
      </w:r>
      <w:r>
        <w:t>конкуренция,</w:t>
      </w:r>
      <w:r>
        <w:rPr>
          <w:spacing w:val="1"/>
        </w:rPr>
        <w:t xml:space="preserve"> </w:t>
      </w:r>
      <w:r>
        <w:t>хищничество,</w:t>
      </w:r>
      <w:r>
        <w:rPr>
          <w:spacing w:val="1"/>
        </w:rPr>
        <w:t xml:space="preserve"> </w:t>
      </w:r>
      <w:r>
        <w:t>симбиоз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формы.</w:t>
      </w:r>
      <w:r>
        <w:rPr>
          <w:spacing w:val="1"/>
        </w:rPr>
        <w:t xml:space="preserve"> </w:t>
      </w:r>
      <w:r>
        <w:t>Паразитизм,</w:t>
      </w:r>
      <w:r>
        <w:rPr>
          <w:spacing w:val="1"/>
        </w:rPr>
        <w:t xml:space="preserve"> </w:t>
      </w:r>
      <w:r>
        <w:t>кооперация,</w:t>
      </w:r>
      <w:r>
        <w:rPr>
          <w:spacing w:val="1"/>
        </w:rPr>
        <w:t xml:space="preserve"> </w:t>
      </w:r>
      <w:r>
        <w:t>мутуализм,</w:t>
      </w:r>
      <w:r>
        <w:rPr>
          <w:spacing w:val="1"/>
        </w:rPr>
        <w:t xml:space="preserve"> </w:t>
      </w:r>
      <w:r>
        <w:t>комменсализм (</w:t>
      </w:r>
      <w:proofErr w:type="spellStart"/>
      <w:r>
        <w:t>квартирантство</w:t>
      </w:r>
      <w:proofErr w:type="spellEnd"/>
      <w:r>
        <w:t xml:space="preserve">, нахлебничество). </w:t>
      </w:r>
      <w:proofErr w:type="spellStart"/>
      <w:r>
        <w:t>Нетрофические</w:t>
      </w:r>
      <w:proofErr w:type="spellEnd"/>
      <w:r>
        <w:t xml:space="preserve"> взаимодействия</w:t>
      </w:r>
      <w:r>
        <w:rPr>
          <w:spacing w:val="-67"/>
        </w:rPr>
        <w:t xml:space="preserve"> </w:t>
      </w:r>
      <w:r>
        <w:t xml:space="preserve">(топические, </w:t>
      </w:r>
      <w:proofErr w:type="spellStart"/>
      <w:r>
        <w:t>форические</w:t>
      </w:r>
      <w:proofErr w:type="spellEnd"/>
      <w:r>
        <w:t xml:space="preserve">, </w:t>
      </w:r>
      <w:proofErr w:type="spellStart"/>
      <w:r>
        <w:t>фабрические</w:t>
      </w:r>
      <w:proofErr w:type="spellEnd"/>
      <w:r>
        <w:t>). Значение биотических взаимодействий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существования</w:t>
      </w:r>
      <w:r>
        <w:rPr>
          <w:spacing w:val="1"/>
        </w:rPr>
        <w:t xml:space="preserve"> </w:t>
      </w:r>
      <w:r>
        <w:t>организмов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обитания.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конкурентного</w:t>
      </w:r>
      <w:r>
        <w:rPr>
          <w:spacing w:val="1"/>
        </w:rPr>
        <w:t xml:space="preserve"> </w:t>
      </w:r>
      <w:r>
        <w:t>исключения.</w:t>
      </w:r>
    </w:p>
    <w:p w:rsidR="00C23A5A" w:rsidRDefault="00C301FD">
      <w:pPr>
        <w:pStyle w:val="a3"/>
        <w:spacing w:before="7"/>
        <w:ind w:left="680"/>
        <w:jc w:val="left"/>
      </w:pPr>
      <w:r>
        <w:rPr>
          <w:u w:val="single"/>
        </w:rPr>
        <w:t>Демонстрации</w:t>
      </w:r>
    </w:p>
    <w:p w:rsidR="00C23A5A" w:rsidRDefault="00C301FD">
      <w:pPr>
        <w:pStyle w:val="a3"/>
        <w:tabs>
          <w:tab w:val="left" w:pos="2047"/>
          <w:tab w:val="left" w:pos="2507"/>
          <w:tab w:val="left" w:pos="3644"/>
          <w:tab w:val="left" w:pos="5896"/>
          <w:tab w:val="left" w:pos="7443"/>
          <w:tab w:val="left" w:pos="9012"/>
        </w:tabs>
        <w:spacing w:before="10"/>
        <w:ind w:left="680"/>
        <w:jc w:val="left"/>
      </w:pPr>
      <w:r>
        <w:t>Таблицы</w:t>
      </w:r>
      <w:r>
        <w:tab/>
        <w:t>и</w:t>
      </w:r>
      <w:r>
        <w:tab/>
        <w:t>схемы:</w:t>
      </w:r>
      <w:r>
        <w:tab/>
        <w:t>«Экологические</w:t>
      </w:r>
      <w:r>
        <w:tab/>
        <w:t>факторы»,</w:t>
      </w:r>
      <w:r>
        <w:tab/>
        <w:t>«Световой</w:t>
      </w:r>
      <w:r>
        <w:tab/>
        <w:t>спектр»,</w:t>
      </w:r>
    </w:p>
    <w:p w:rsidR="00C23A5A" w:rsidRDefault="00C301FD">
      <w:pPr>
        <w:pStyle w:val="a3"/>
        <w:spacing w:before="16" w:line="249" w:lineRule="auto"/>
        <w:ind w:right="138"/>
      </w:pPr>
      <w:r>
        <w:t>«Экологические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свету»,</w:t>
      </w:r>
      <w:r>
        <w:rPr>
          <w:spacing w:val="1"/>
        </w:rPr>
        <w:t xml:space="preserve"> </w:t>
      </w:r>
      <w:r>
        <w:t>«Теплокровные</w:t>
      </w:r>
      <w:r>
        <w:rPr>
          <w:spacing w:val="1"/>
        </w:rPr>
        <w:t xml:space="preserve"> </w:t>
      </w:r>
      <w:r>
        <w:t>животные»,</w:t>
      </w:r>
      <w:r>
        <w:rPr>
          <w:spacing w:val="1"/>
        </w:rPr>
        <w:t xml:space="preserve"> </w:t>
      </w:r>
      <w:r>
        <w:t>«Холоднокровные</w:t>
      </w:r>
      <w:r>
        <w:rPr>
          <w:spacing w:val="1"/>
        </w:rPr>
        <w:t xml:space="preserve"> </w:t>
      </w:r>
      <w:r>
        <w:t>животные»,</w:t>
      </w:r>
      <w:r>
        <w:rPr>
          <w:spacing w:val="1"/>
        </w:rPr>
        <w:t xml:space="preserve"> </w:t>
      </w:r>
      <w:r>
        <w:t>«Физиологические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животных»,</w:t>
      </w:r>
      <w:r>
        <w:rPr>
          <w:spacing w:val="-6"/>
        </w:rPr>
        <w:t xml:space="preserve"> </w:t>
      </w:r>
      <w:r>
        <w:t>«Среды</w:t>
      </w:r>
      <w:r>
        <w:rPr>
          <w:spacing w:val="-8"/>
        </w:rPr>
        <w:t xml:space="preserve"> </w:t>
      </w:r>
      <w:r>
        <w:t>обитания</w:t>
      </w:r>
      <w:r>
        <w:rPr>
          <w:spacing w:val="-6"/>
        </w:rPr>
        <w:t xml:space="preserve"> </w:t>
      </w:r>
      <w:r>
        <w:t>организмов»,</w:t>
      </w:r>
      <w:r>
        <w:rPr>
          <w:spacing w:val="-5"/>
        </w:rPr>
        <w:t xml:space="preserve"> </w:t>
      </w:r>
      <w:r>
        <w:t>«Биологические</w:t>
      </w:r>
      <w:r>
        <w:rPr>
          <w:spacing w:val="-8"/>
        </w:rPr>
        <w:t xml:space="preserve"> </w:t>
      </w:r>
      <w:r>
        <w:t>ритмы»,</w:t>
      </w:r>
      <w:r>
        <w:rPr>
          <w:spacing w:val="-6"/>
        </w:rPr>
        <w:t xml:space="preserve"> </w:t>
      </w:r>
      <w:r>
        <w:t>«Жизненные</w:t>
      </w:r>
      <w:r>
        <w:rPr>
          <w:spacing w:val="-67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растений»,</w:t>
      </w:r>
      <w:r>
        <w:rPr>
          <w:spacing w:val="1"/>
        </w:rPr>
        <w:t xml:space="preserve"> </w:t>
      </w:r>
      <w:r>
        <w:t>«Жизненные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животных»,</w:t>
      </w:r>
      <w:r>
        <w:rPr>
          <w:spacing w:val="1"/>
        </w:rPr>
        <w:t xml:space="preserve"> </w:t>
      </w:r>
      <w:r>
        <w:t>«Экосистема</w:t>
      </w:r>
      <w:r>
        <w:rPr>
          <w:spacing w:val="1"/>
        </w:rPr>
        <w:t xml:space="preserve"> </w:t>
      </w:r>
      <w:r>
        <w:t xml:space="preserve">широколиственного  </w:t>
      </w:r>
      <w:r>
        <w:rPr>
          <w:spacing w:val="29"/>
        </w:rPr>
        <w:t xml:space="preserve"> </w:t>
      </w:r>
      <w:r>
        <w:t xml:space="preserve">леса»,  </w:t>
      </w:r>
      <w:r>
        <w:rPr>
          <w:spacing w:val="27"/>
        </w:rPr>
        <w:t xml:space="preserve"> </w:t>
      </w:r>
      <w:r>
        <w:t xml:space="preserve">«Экосистема  </w:t>
      </w:r>
      <w:r>
        <w:rPr>
          <w:spacing w:val="25"/>
        </w:rPr>
        <w:t xml:space="preserve"> </w:t>
      </w:r>
      <w:r>
        <w:t xml:space="preserve">хвойного  </w:t>
      </w:r>
      <w:r>
        <w:rPr>
          <w:spacing w:val="23"/>
        </w:rPr>
        <w:t xml:space="preserve"> </w:t>
      </w:r>
      <w:r>
        <w:t xml:space="preserve">леса»,  </w:t>
      </w:r>
      <w:r>
        <w:rPr>
          <w:spacing w:val="27"/>
        </w:rPr>
        <w:t xml:space="preserve"> </w:t>
      </w:r>
      <w:r>
        <w:t xml:space="preserve">«Цепи  </w:t>
      </w:r>
      <w:r>
        <w:rPr>
          <w:spacing w:val="28"/>
        </w:rPr>
        <w:t xml:space="preserve"> </w:t>
      </w:r>
      <w:r>
        <w:t>питания»,</w:t>
      </w:r>
    </w:p>
    <w:p w:rsidR="00C23A5A" w:rsidRDefault="00C301FD">
      <w:pPr>
        <w:pStyle w:val="a3"/>
        <w:spacing w:before="4"/>
      </w:pPr>
      <w:r>
        <w:t>«Хищничество»,</w:t>
      </w:r>
      <w:r>
        <w:rPr>
          <w:spacing w:val="-8"/>
        </w:rPr>
        <w:t xml:space="preserve"> </w:t>
      </w:r>
      <w:r>
        <w:t>«Паразитизм»,</w:t>
      </w:r>
      <w:r>
        <w:rPr>
          <w:spacing w:val="-7"/>
        </w:rPr>
        <w:t xml:space="preserve"> </w:t>
      </w:r>
      <w:r>
        <w:t>«Конкуренция»,</w:t>
      </w:r>
      <w:r>
        <w:rPr>
          <w:spacing w:val="-7"/>
        </w:rPr>
        <w:t xml:space="preserve"> </w:t>
      </w:r>
      <w:r>
        <w:t>«Симбиоз»,</w:t>
      </w:r>
      <w:r>
        <w:rPr>
          <w:spacing w:val="-8"/>
        </w:rPr>
        <w:t xml:space="preserve"> </w:t>
      </w:r>
      <w:r>
        <w:t>«Комменсализм».</w:t>
      </w:r>
    </w:p>
    <w:p w:rsidR="00C23A5A" w:rsidRDefault="00C301FD">
      <w:pPr>
        <w:pStyle w:val="a3"/>
        <w:spacing w:before="10" w:line="249" w:lineRule="auto"/>
        <w:ind w:right="134" w:firstLine="569"/>
      </w:pPr>
      <w:r>
        <w:rPr>
          <w:u w:val="single"/>
        </w:rPr>
        <w:t>Оборудование</w:t>
      </w:r>
      <w:r>
        <w:t>: гербарии растений и животных, приспособленных к влиянию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факторов,</w:t>
      </w:r>
      <w:r>
        <w:rPr>
          <w:spacing w:val="1"/>
        </w:rPr>
        <w:t xml:space="preserve"> </w:t>
      </w:r>
      <w:r>
        <w:t>гербарии</w:t>
      </w:r>
      <w:r>
        <w:rPr>
          <w:spacing w:val="1"/>
        </w:rPr>
        <w:t xml:space="preserve"> </w:t>
      </w:r>
      <w:r>
        <w:t>светолюбивых,</w:t>
      </w:r>
      <w:r>
        <w:rPr>
          <w:spacing w:val="1"/>
        </w:rPr>
        <w:t xml:space="preserve"> </w:t>
      </w:r>
      <w:r>
        <w:t>тенелюбивых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теневыносливых</w:t>
      </w:r>
      <w:r>
        <w:rPr>
          <w:spacing w:val="1"/>
        </w:rPr>
        <w:t xml:space="preserve"> </w:t>
      </w:r>
      <w:r>
        <w:t>растений,</w:t>
      </w:r>
      <w:r>
        <w:rPr>
          <w:spacing w:val="1"/>
        </w:rPr>
        <w:t xml:space="preserve"> </w:t>
      </w:r>
      <w:r>
        <w:t>светолюбивые,</w:t>
      </w:r>
      <w:r>
        <w:rPr>
          <w:spacing w:val="1"/>
        </w:rPr>
        <w:t xml:space="preserve"> </w:t>
      </w:r>
      <w:r>
        <w:t>тенелюбивые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теневыносливые</w:t>
      </w:r>
      <w:r>
        <w:rPr>
          <w:spacing w:val="1"/>
        </w:rPr>
        <w:t xml:space="preserve"> </w:t>
      </w:r>
      <w:r>
        <w:t>комнатные</w:t>
      </w:r>
      <w:r>
        <w:rPr>
          <w:spacing w:val="1"/>
        </w:rPr>
        <w:t xml:space="preserve"> </w:t>
      </w:r>
      <w:r>
        <w:t>растения,</w:t>
      </w:r>
      <w:r>
        <w:rPr>
          <w:spacing w:val="1"/>
        </w:rPr>
        <w:t xml:space="preserve"> </w:t>
      </w:r>
      <w:r>
        <w:t>гербарии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коллекции</w:t>
      </w:r>
      <w:r>
        <w:rPr>
          <w:spacing w:val="1"/>
        </w:rPr>
        <w:t xml:space="preserve"> </w:t>
      </w:r>
      <w:r>
        <w:t>теплолюбивых,</w:t>
      </w:r>
      <w:r>
        <w:rPr>
          <w:spacing w:val="1"/>
        </w:rPr>
        <w:t xml:space="preserve"> </w:t>
      </w:r>
      <w:r>
        <w:t>зимостойких,</w:t>
      </w:r>
      <w:r>
        <w:rPr>
          <w:spacing w:val="1"/>
        </w:rPr>
        <w:t xml:space="preserve"> </w:t>
      </w:r>
      <w:r>
        <w:t>морозоустойчивых</w:t>
      </w:r>
      <w:r>
        <w:rPr>
          <w:spacing w:val="1"/>
        </w:rPr>
        <w:t xml:space="preserve"> </w:t>
      </w:r>
      <w:r>
        <w:t>растений,</w:t>
      </w:r>
      <w:r>
        <w:rPr>
          <w:spacing w:val="1"/>
        </w:rPr>
        <w:t xml:space="preserve"> </w:t>
      </w:r>
      <w:r>
        <w:t>чучела</w:t>
      </w:r>
      <w:r>
        <w:rPr>
          <w:spacing w:val="1"/>
        </w:rPr>
        <w:t xml:space="preserve"> </w:t>
      </w:r>
      <w:r>
        <w:t>птиц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зверей,</w:t>
      </w:r>
      <w:r>
        <w:rPr>
          <w:spacing w:val="1"/>
        </w:rPr>
        <w:t xml:space="preserve"> </w:t>
      </w:r>
      <w:r>
        <w:t>гербарии</w:t>
      </w:r>
      <w:r>
        <w:rPr>
          <w:spacing w:val="1"/>
        </w:rPr>
        <w:t xml:space="preserve"> </w:t>
      </w:r>
      <w:r>
        <w:t>растений,</w:t>
      </w:r>
      <w:r>
        <w:rPr>
          <w:spacing w:val="1"/>
        </w:rPr>
        <w:t xml:space="preserve"> </w:t>
      </w:r>
      <w:r>
        <w:t>относящихся к гигрофитам, ксерофитам, мезофитам, комнатные растения данных</w:t>
      </w:r>
      <w:r>
        <w:rPr>
          <w:spacing w:val="1"/>
        </w:rPr>
        <w:t xml:space="preserve"> </w:t>
      </w:r>
      <w:r>
        <w:t>групп, коллекции животных, обитающих в разных средах, гербарии и коллекции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обладающих</w:t>
      </w:r>
      <w:r>
        <w:rPr>
          <w:spacing w:val="1"/>
        </w:rPr>
        <w:t xml:space="preserve"> </w:t>
      </w:r>
      <w:r>
        <w:t>чертами</w:t>
      </w:r>
      <w:r>
        <w:rPr>
          <w:spacing w:val="1"/>
        </w:rPr>
        <w:t xml:space="preserve"> </w:t>
      </w:r>
      <w:r>
        <w:t>приспособленности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сезонным</w:t>
      </w:r>
      <w:r>
        <w:rPr>
          <w:spacing w:val="1"/>
        </w:rPr>
        <w:t xml:space="preserve"> </w:t>
      </w:r>
      <w:r>
        <w:t>изменениям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гербарии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коллекции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животных</w:t>
      </w:r>
      <w:r>
        <w:rPr>
          <w:spacing w:val="-67"/>
        </w:rPr>
        <w:t xml:space="preserve"> </w:t>
      </w:r>
      <w:r>
        <w:t>различных жизненных форм, коллекции животных,</w:t>
      </w:r>
      <w:r>
        <w:rPr>
          <w:spacing w:val="1"/>
        </w:rPr>
        <w:t xml:space="preserve"> </w:t>
      </w:r>
      <w:r>
        <w:t>участвующих</w:t>
      </w:r>
      <w:r>
        <w:rPr>
          <w:spacing w:val="1"/>
        </w:rPr>
        <w:t xml:space="preserve"> </w:t>
      </w:r>
      <w:r>
        <w:t>в различных</w:t>
      </w:r>
      <w:r>
        <w:rPr>
          <w:spacing w:val="1"/>
        </w:rPr>
        <w:t xml:space="preserve"> </w:t>
      </w:r>
      <w:r>
        <w:t>биотических</w:t>
      </w:r>
      <w:r>
        <w:rPr>
          <w:spacing w:val="-4"/>
        </w:rPr>
        <w:t xml:space="preserve"> </w:t>
      </w:r>
      <w:r>
        <w:t>взаимодействиях.</w:t>
      </w:r>
    </w:p>
    <w:p w:rsidR="00C23A5A" w:rsidRDefault="00C301FD">
      <w:pPr>
        <w:pStyle w:val="a3"/>
        <w:spacing w:before="12" w:line="247" w:lineRule="auto"/>
        <w:ind w:right="138" w:firstLine="569"/>
      </w:pPr>
      <w:r>
        <w:rPr>
          <w:u w:val="single"/>
        </w:rPr>
        <w:t>Лабораторная</w:t>
      </w:r>
      <w:r>
        <w:rPr>
          <w:spacing w:val="1"/>
          <w:u w:val="single"/>
        </w:rPr>
        <w:t xml:space="preserve"> </w:t>
      </w:r>
      <w:r>
        <w:rPr>
          <w:u w:val="single"/>
        </w:rPr>
        <w:t>работа</w:t>
      </w:r>
      <w:r>
        <w:rPr>
          <w:spacing w:val="1"/>
        </w:rPr>
        <w:t xml:space="preserve"> </w:t>
      </w:r>
      <w:r>
        <w:t>«Выявление</w:t>
      </w:r>
      <w:r>
        <w:rPr>
          <w:spacing w:val="1"/>
        </w:rPr>
        <w:t xml:space="preserve"> </w:t>
      </w:r>
      <w:r>
        <w:t>приспособлений</w:t>
      </w:r>
      <w:r>
        <w:rPr>
          <w:spacing w:val="1"/>
        </w:rPr>
        <w:t xml:space="preserve"> </w:t>
      </w:r>
      <w:r>
        <w:t>организмов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влиянию</w:t>
      </w:r>
      <w:r>
        <w:rPr>
          <w:spacing w:val="-67"/>
        </w:rPr>
        <w:t xml:space="preserve"> </w:t>
      </w:r>
      <w:r>
        <w:t>света».</w:t>
      </w:r>
    </w:p>
    <w:p w:rsidR="00C23A5A" w:rsidRDefault="00C301FD">
      <w:pPr>
        <w:pStyle w:val="a3"/>
        <w:spacing w:before="6" w:line="247" w:lineRule="auto"/>
        <w:ind w:right="138" w:firstLine="569"/>
      </w:pPr>
      <w:r>
        <w:rPr>
          <w:u w:val="single"/>
        </w:rPr>
        <w:t>Лабораторная</w:t>
      </w:r>
      <w:r>
        <w:rPr>
          <w:spacing w:val="1"/>
          <w:u w:val="single"/>
        </w:rPr>
        <w:t xml:space="preserve"> </w:t>
      </w:r>
      <w:r>
        <w:rPr>
          <w:u w:val="single"/>
        </w:rPr>
        <w:t>работа</w:t>
      </w:r>
      <w:r>
        <w:rPr>
          <w:spacing w:val="1"/>
        </w:rPr>
        <w:t xml:space="preserve"> </w:t>
      </w:r>
      <w:r>
        <w:t>«Выявление</w:t>
      </w:r>
      <w:r>
        <w:rPr>
          <w:spacing w:val="1"/>
        </w:rPr>
        <w:t xml:space="preserve"> </w:t>
      </w:r>
      <w:r>
        <w:t>приспособлений</w:t>
      </w:r>
      <w:r>
        <w:rPr>
          <w:spacing w:val="1"/>
        </w:rPr>
        <w:t xml:space="preserve"> </w:t>
      </w:r>
      <w:r>
        <w:t>организмов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влиянию</w:t>
      </w:r>
      <w:r>
        <w:rPr>
          <w:spacing w:val="-67"/>
        </w:rPr>
        <w:t xml:space="preserve"> </w:t>
      </w:r>
      <w:r>
        <w:t>температуры».</w:t>
      </w:r>
    </w:p>
    <w:p w:rsidR="00C23A5A" w:rsidRDefault="00C301FD">
      <w:pPr>
        <w:pStyle w:val="a3"/>
        <w:spacing w:before="7" w:line="252" w:lineRule="auto"/>
        <w:ind w:right="138" w:firstLine="569"/>
      </w:pPr>
      <w:r>
        <w:rPr>
          <w:u w:val="single"/>
        </w:rPr>
        <w:t>Лабораторная работа</w:t>
      </w:r>
      <w:r>
        <w:t xml:space="preserve"> «Анатомические особенности растений из разных мест</w:t>
      </w:r>
      <w:r>
        <w:rPr>
          <w:spacing w:val="1"/>
        </w:rPr>
        <w:t xml:space="preserve"> </w:t>
      </w:r>
      <w:r>
        <w:t>обитания».</w:t>
      </w:r>
    </w:p>
    <w:p w:rsidR="00C23A5A" w:rsidRDefault="00C23A5A">
      <w:pPr>
        <w:spacing w:line="252" w:lineRule="auto"/>
        <w:sectPr w:rsidR="00C23A5A">
          <w:pgSz w:w="11910" w:h="16850"/>
          <w:pgMar w:top="1140" w:right="720" w:bottom="940" w:left="1020" w:header="710" w:footer="755" w:gutter="0"/>
          <w:cols w:space="720"/>
        </w:sectPr>
      </w:pPr>
    </w:p>
    <w:p w:rsidR="00C23A5A" w:rsidRDefault="00C301FD">
      <w:pPr>
        <w:pStyle w:val="2"/>
        <w:spacing w:before="82"/>
      </w:pPr>
      <w:r>
        <w:lastRenderedPageBreak/>
        <w:t>Тема</w:t>
      </w:r>
      <w:r>
        <w:rPr>
          <w:spacing w:val="-7"/>
        </w:rPr>
        <w:t xml:space="preserve"> </w:t>
      </w:r>
      <w:r>
        <w:t>8.</w:t>
      </w:r>
      <w:r>
        <w:rPr>
          <w:spacing w:val="1"/>
        </w:rPr>
        <w:t xml:space="preserve"> </w:t>
      </w:r>
      <w:r>
        <w:t>Экология</w:t>
      </w:r>
      <w:r>
        <w:rPr>
          <w:spacing w:val="-3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популяций</w:t>
      </w:r>
    </w:p>
    <w:p w:rsidR="00C23A5A" w:rsidRDefault="00C301FD">
      <w:pPr>
        <w:pStyle w:val="a3"/>
        <w:spacing w:before="25" w:line="254" w:lineRule="auto"/>
        <w:ind w:right="141" w:firstLine="569"/>
      </w:pPr>
      <w:r>
        <w:t>Экологические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популяции.</w:t>
      </w:r>
      <w:r>
        <w:rPr>
          <w:spacing w:val="1"/>
        </w:rPr>
        <w:t xml:space="preserve"> </w:t>
      </w:r>
      <w:r>
        <w:t>Популяция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биологическая</w:t>
      </w:r>
      <w:r>
        <w:rPr>
          <w:spacing w:val="1"/>
        </w:rPr>
        <w:t xml:space="preserve"> </w:t>
      </w:r>
      <w:r>
        <w:t>система.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неоднородности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барьеров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пространственной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популяций.</w:t>
      </w:r>
      <w:r>
        <w:rPr>
          <w:spacing w:val="1"/>
        </w:rPr>
        <w:t xml:space="preserve"> </w:t>
      </w:r>
      <w:r>
        <w:t>Основные показатели популяции: численность, плотность, возрастная и половая</w:t>
      </w:r>
      <w:r>
        <w:rPr>
          <w:spacing w:val="1"/>
        </w:rPr>
        <w:t xml:space="preserve"> </w:t>
      </w:r>
      <w:r>
        <w:t>структура,</w:t>
      </w:r>
      <w:r>
        <w:rPr>
          <w:spacing w:val="1"/>
        </w:rPr>
        <w:t xml:space="preserve"> </w:t>
      </w:r>
      <w:r>
        <w:t>рождаемость,</w:t>
      </w:r>
      <w:r>
        <w:rPr>
          <w:spacing w:val="1"/>
        </w:rPr>
        <w:t xml:space="preserve"> </w:t>
      </w:r>
      <w:r>
        <w:t>прирост,</w:t>
      </w:r>
      <w:r>
        <w:rPr>
          <w:spacing w:val="1"/>
        </w:rPr>
        <w:t xml:space="preserve"> </w:t>
      </w:r>
      <w:r>
        <w:t>темп роста,</w:t>
      </w:r>
      <w:r>
        <w:rPr>
          <w:spacing w:val="1"/>
        </w:rPr>
        <w:t xml:space="preserve"> </w:t>
      </w:r>
      <w:r>
        <w:t>смертность,</w:t>
      </w:r>
      <w:r>
        <w:rPr>
          <w:spacing w:val="2"/>
        </w:rPr>
        <w:t xml:space="preserve"> </w:t>
      </w:r>
      <w:r>
        <w:t>миграция.</w:t>
      </w:r>
    </w:p>
    <w:p w:rsidR="00C23A5A" w:rsidRDefault="00C301FD">
      <w:pPr>
        <w:pStyle w:val="a3"/>
        <w:spacing w:line="254" w:lineRule="auto"/>
        <w:ind w:right="138" w:firstLine="569"/>
      </w:pPr>
      <w:r>
        <w:t>Экологическая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популяции.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численности</w:t>
      </w:r>
      <w:r>
        <w:rPr>
          <w:spacing w:val="1"/>
        </w:rPr>
        <w:t xml:space="preserve"> </w:t>
      </w:r>
      <w:r>
        <w:t>популяции.</w:t>
      </w:r>
      <w:r>
        <w:rPr>
          <w:spacing w:val="1"/>
        </w:rPr>
        <w:t xml:space="preserve"> </w:t>
      </w:r>
      <w:r>
        <w:t>Динамика</w:t>
      </w:r>
      <w:r>
        <w:rPr>
          <w:spacing w:val="1"/>
        </w:rPr>
        <w:t xml:space="preserve"> </w:t>
      </w:r>
      <w:r>
        <w:t>популяции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регуляция.</w:t>
      </w:r>
      <w:r>
        <w:rPr>
          <w:spacing w:val="1"/>
        </w:rPr>
        <w:t xml:space="preserve"> </w:t>
      </w:r>
      <w:r>
        <w:t>Биотический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популяции.</w:t>
      </w:r>
      <w:r>
        <w:rPr>
          <w:spacing w:val="1"/>
        </w:rPr>
        <w:t xml:space="preserve"> </w:t>
      </w:r>
      <w:r>
        <w:t>Моделирование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популяции.</w:t>
      </w:r>
      <w:r>
        <w:rPr>
          <w:spacing w:val="1"/>
        </w:rPr>
        <w:t xml:space="preserve"> </w:t>
      </w:r>
      <w:r>
        <w:t>Кривые</w:t>
      </w:r>
      <w:r>
        <w:rPr>
          <w:spacing w:val="1"/>
        </w:rPr>
        <w:t xml:space="preserve"> </w:t>
      </w:r>
      <w:r>
        <w:t>роста</w:t>
      </w:r>
      <w:r>
        <w:rPr>
          <w:spacing w:val="1"/>
        </w:rPr>
        <w:t xml:space="preserve"> </w:t>
      </w:r>
      <w:r>
        <w:t>численности</w:t>
      </w:r>
      <w:r>
        <w:rPr>
          <w:spacing w:val="1"/>
        </w:rPr>
        <w:t xml:space="preserve"> </w:t>
      </w:r>
      <w:r>
        <w:t>популяции.</w:t>
      </w:r>
      <w:r>
        <w:rPr>
          <w:spacing w:val="1"/>
        </w:rPr>
        <w:t xml:space="preserve"> </w:t>
      </w:r>
      <w:r>
        <w:t>Кривые</w:t>
      </w:r>
      <w:r>
        <w:rPr>
          <w:spacing w:val="-15"/>
        </w:rPr>
        <w:t xml:space="preserve"> </w:t>
      </w:r>
      <w:r>
        <w:t>выживания.</w:t>
      </w:r>
      <w:r>
        <w:rPr>
          <w:spacing w:val="-11"/>
        </w:rPr>
        <w:t xml:space="preserve"> </w:t>
      </w:r>
      <w:r>
        <w:t>Регуляция</w:t>
      </w:r>
      <w:r>
        <w:rPr>
          <w:spacing w:val="-11"/>
        </w:rPr>
        <w:t xml:space="preserve"> </w:t>
      </w:r>
      <w:r>
        <w:t>численности</w:t>
      </w:r>
      <w:r>
        <w:rPr>
          <w:spacing w:val="-12"/>
        </w:rPr>
        <w:t xml:space="preserve"> </w:t>
      </w:r>
      <w:r>
        <w:t>популяций:</w:t>
      </w:r>
      <w:r>
        <w:rPr>
          <w:spacing w:val="-12"/>
        </w:rPr>
        <w:t xml:space="preserve"> </w:t>
      </w:r>
      <w:r>
        <w:t>роль</w:t>
      </w:r>
      <w:r>
        <w:rPr>
          <w:spacing w:val="-4"/>
        </w:rPr>
        <w:t xml:space="preserve"> </w:t>
      </w:r>
      <w:r>
        <w:t>факторов,</w:t>
      </w:r>
      <w:r>
        <w:rPr>
          <w:spacing w:val="-11"/>
        </w:rPr>
        <w:t xml:space="preserve"> </w:t>
      </w:r>
      <w:r>
        <w:t>зависящих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зависящих</w:t>
      </w:r>
      <w:r>
        <w:rPr>
          <w:spacing w:val="-5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плотности.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-3"/>
        </w:rPr>
        <w:t xml:space="preserve"> </w:t>
      </w:r>
      <w:r>
        <w:t>стратегии</w:t>
      </w:r>
      <w:r>
        <w:rPr>
          <w:spacing w:val="-1"/>
        </w:rPr>
        <w:t xml:space="preserve"> </w:t>
      </w:r>
      <w:r>
        <w:t>видов</w:t>
      </w:r>
      <w:r>
        <w:rPr>
          <w:spacing w:val="-4"/>
        </w:rPr>
        <w:t xml:space="preserve"> </w:t>
      </w:r>
      <w:r>
        <w:t>(r-</w:t>
      </w:r>
      <w:r>
        <w:rPr>
          <w:spacing w:val="-8"/>
        </w:rPr>
        <w:t xml:space="preserve"> </w:t>
      </w:r>
      <w:r>
        <w:t>и K-стратегии).</w:t>
      </w:r>
    </w:p>
    <w:p w:rsidR="00C23A5A" w:rsidRDefault="00C301FD">
      <w:pPr>
        <w:pStyle w:val="a3"/>
        <w:spacing w:before="1" w:line="252" w:lineRule="auto"/>
        <w:ind w:right="139" w:firstLine="569"/>
      </w:pPr>
      <w:r>
        <w:t>Понятие об экологической нише вида. Местообитание. Многомерная модель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ниши</w:t>
      </w:r>
      <w:r>
        <w:rPr>
          <w:spacing w:val="1"/>
        </w:rPr>
        <w:t xml:space="preserve"> </w:t>
      </w:r>
      <w:proofErr w:type="spellStart"/>
      <w:r>
        <w:t>Дж.И</w:t>
      </w:r>
      <w:proofErr w:type="spellEnd"/>
      <w:r>
        <w:t>.</w:t>
      </w:r>
      <w:r>
        <w:rPr>
          <w:spacing w:val="1"/>
        </w:rPr>
        <w:t xml:space="preserve"> </w:t>
      </w:r>
      <w:r>
        <w:t>Хатчинсона.</w:t>
      </w:r>
      <w:r>
        <w:rPr>
          <w:spacing w:val="1"/>
        </w:rPr>
        <w:t xml:space="preserve"> </w:t>
      </w:r>
      <w:r>
        <w:t>Размеры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ниши.</w:t>
      </w:r>
      <w:r>
        <w:rPr>
          <w:spacing w:val="1"/>
        </w:rPr>
        <w:t xml:space="preserve"> </w:t>
      </w:r>
      <w:r>
        <w:t>Потенциальная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реализованная</w:t>
      </w:r>
      <w:r>
        <w:rPr>
          <w:spacing w:val="1"/>
        </w:rPr>
        <w:t xml:space="preserve"> </w:t>
      </w:r>
      <w:r>
        <w:t>ниши.</w:t>
      </w:r>
    </w:p>
    <w:p w:rsidR="00C23A5A" w:rsidRDefault="00C301FD">
      <w:pPr>
        <w:pStyle w:val="a3"/>
        <w:spacing w:before="8"/>
        <w:ind w:left="680"/>
      </w:pPr>
      <w:r>
        <w:t>Вид</w:t>
      </w:r>
      <w:r>
        <w:rPr>
          <w:spacing w:val="5"/>
        </w:rPr>
        <w:t xml:space="preserve"> </w:t>
      </w:r>
      <w:r>
        <w:t>как</w:t>
      </w:r>
      <w:r>
        <w:rPr>
          <w:spacing w:val="5"/>
        </w:rPr>
        <w:t xml:space="preserve"> </w:t>
      </w:r>
      <w:r>
        <w:t>система</w:t>
      </w:r>
      <w:r>
        <w:rPr>
          <w:spacing w:val="2"/>
        </w:rPr>
        <w:t xml:space="preserve"> </w:t>
      </w:r>
      <w:r>
        <w:t>популяций.</w:t>
      </w:r>
      <w:r>
        <w:rPr>
          <w:spacing w:val="6"/>
        </w:rPr>
        <w:t xml:space="preserve"> </w:t>
      </w:r>
      <w:r>
        <w:t>Ареалы</w:t>
      </w:r>
      <w:r>
        <w:rPr>
          <w:spacing w:val="10"/>
        </w:rPr>
        <w:t xml:space="preserve"> </w:t>
      </w:r>
      <w:r>
        <w:t>видов.</w:t>
      </w:r>
      <w:r>
        <w:rPr>
          <w:spacing w:val="6"/>
        </w:rPr>
        <w:t xml:space="preserve"> </w:t>
      </w:r>
      <w:r>
        <w:t>Виды</w:t>
      </w:r>
      <w:r>
        <w:rPr>
          <w:spacing w:val="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жизненные</w:t>
      </w:r>
      <w:r>
        <w:rPr>
          <w:spacing w:val="3"/>
        </w:rPr>
        <w:t xml:space="preserve"> </w:t>
      </w:r>
      <w:r>
        <w:t>стратегии.</w:t>
      </w:r>
    </w:p>
    <w:p w:rsidR="00C23A5A" w:rsidRDefault="00C301FD">
      <w:pPr>
        <w:pStyle w:val="a3"/>
        <w:spacing w:before="17"/>
      </w:pPr>
      <w:r>
        <w:t>Экологические</w:t>
      </w:r>
      <w:r>
        <w:rPr>
          <w:spacing w:val="-11"/>
        </w:rPr>
        <w:t xml:space="preserve"> </w:t>
      </w:r>
      <w:r>
        <w:t>эквиваленты.</w:t>
      </w:r>
    </w:p>
    <w:p w:rsidR="00C23A5A" w:rsidRDefault="00C301FD">
      <w:pPr>
        <w:pStyle w:val="a3"/>
        <w:spacing w:before="16" w:line="259" w:lineRule="auto"/>
        <w:ind w:right="142" w:firstLine="569"/>
      </w:pPr>
      <w:r>
        <w:t>Закономерности поведения и миграций животных. Биологические инвазии</w:t>
      </w:r>
      <w:r>
        <w:rPr>
          <w:spacing w:val="1"/>
        </w:rPr>
        <w:t xml:space="preserve"> </w:t>
      </w:r>
      <w:r>
        <w:t>чужеродных</w:t>
      </w:r>
      <w:r>
        <w:rPr>
          <w:spacing w:val="-4"/>
        </w:rPr>
        <w:t xml:space="preserve"> </w:t>
      </w:r>
      <w:r>
        <w:t>видов.</w:t>
      </w:r>
    </w:p>
    <w:p w:rsidR="00C23A5A" w:rsidRDefault="00C301FD">
      <w:pPr>
        <w:pStyle w:val="a3"/>
        <w:spacing w:line="311" w:lineRule="exact"/>
        <w:ind w:left="680"/>
        <w:jc w:val="left"/>
      </w:pPr>
      <w:r>
        <w:rPr>
          <w:u w:val="single"/>
        </w:rPr>
        <w:t>Демонстрации</w:t>
      </w:r>
    </w:p>
    <w:p w:rsidR="00C23A5A" w:rsidRDefault="00C301FD">
      <w:pPr>
        <w:pStyle w:val="a3"/>
        <w:spacing w:before="17"/>
        <w:ind w:left="680"/>
        <w:jc w:val="left"/>
      </w:pPr>
      <w:r>
        <w:t>Портрет:</w:t>
      </w:r>
      <w:r>
        <w:rPr>
          <w:spacing w:val="-4"/>
        </w:rPr>
        <w:t xml:space="preserve"> </w:t>
      </w:r>
      <w:proofErr w:type="spellStart"/>
      <w:r>
        <w:t>Дж.И</w:t>
      </w:r>
      <w:proofErr w:type="spellEnd"/>
      <w:r>
        <w:t>.</w:t>
      </w:r>
      <w:r>
        <w:rPr>
          <w:spacing w:val="1"/>
        </w:rPr>
        <w:t xml:space="preserve"> </w:t>
      </w:r>
      <w:r>
        <w:t>Хатчинсон.</w:t>
      </w:r>
    </w:p>
    <w:p w:rsidR="00C23A5A" w:rsidRDefault="00C301FD">
      <w:pPr>
        <w:pStyle w:val="a3"/>
        <w:tabs>
          <w:tab w:val="left" w:pos="2133"/>
          <w:tab w:val="left" w:pos="2679"/>
          <w:tab w:val="left" w:pos="3907"/>
          <w:tab w:val="left" w:pos="6246"/>
          <w:tab w:val="left" w:pos="8526"/>
        </w:tabs>
        <w:spacing w:before="24"/>
        <w:ind w:left="680"/>
        <w:jc w:val="left"/>
      </w:pPr>
      <w:r>
        <w:t>Таблицы</w:t>
      </w:r>
      <w:r>
        <w:tab/>
        <w:t>и</w:t>
      </w:r>
      <w:r>
        <w:tab/>
        <w:t>схемы:</w:t>
      </w:r>
      <w:r>
        <w:tab/>
        <w:t>«Экологические</w:t>
      </w:r>
      <w:r>
        <w:tab/>
        <w:t>характеристики</w:t>
      </w:r>
      <w:r>
        <w:tab/>
        <w:t>популяции»,</w:t>
      </w:r>
    </w:p>
    <w:p w:rsidR="00C23A5A" w:rsidRDefault="00C301FD">
      <w:pPr>
        <w:pStyle w:val="a3"/>
        <w:spacing w:before="16"/>
        <w:jc w:val="left"/>
      </w:pPr>
      <w:r>
        <w:t>«Пространственная</w:t>
      </w:r>
      <w:r>
        <w:rPr>
          <w:spacing w:val="43"/>
        </w:rPr>
        <w:t xml:space="preserve"> </w:t>
      </w:r>
      <w:r>
        <w:t>структура</w:t>
      </w:r>
      <w:r>
        <w:rPr>
          <w:spacing w:val="40"/>
        </w:rPr>
        <w:t xml:space="preserve"> </w:t>
      </w:r>
      <w:r>
        <w:t>популяции»,</w:t>
      </w:r>
      <w:r>
        <w:rPr>
          <w:spacing w:val="44"/>
        </w:rPr>
        <w:t xml:space="preserve"> </w:t>
      </w:r>
      <w:r>
        <w:t>«Возрастные</w:t>
      </w:r>
      <w:r>
        <w:rPr>
          <w:spacing w:val="40"/>
        </w:rPr>
        <w:t xml:space="preserve"> </w:t>
      </w:r>
      <w:r>
        <w:t>пирамиды</w:t>
      </w:r>
      <w:r>
        <w:rPr>
          <w:spacing w:val="41"/>
        </w:rPr>
        <w:t xml:space="preserve"> </w:t>
      </w:r>
      <w:r>
        <w:t>популяции»,</w:t>
      </w:r>
    </w:p>
    <w:p w:rsidR="00C23A5A" w:rsidRDefault="00C301FD">
      <w:pPr>
        <w:pStyle w:val="a3"/>
        <w:spacing w:before="17" w:line="259" w:lineRule="auto"/>
        <w:ind w:right="139"/>
        <w:jc w:val="left"/>
      </w:pPr>
      <w:r>
        <w:t>«Скорость</w:t>
      </w:r>
      <w:r>
        <w:rPr>
          <w:spacing w:val="11"/>
        </w:rPr>
        <w:t xml:space="preserve"> </w:t>
      </w:r>
      <w:r>
        <w:t>заселения</w:t>
      </w:r>
      <w:r>
        <w:rPr>
          <w:spacing w:val="11"/>
        </w:rPr>
        <w:t xml:space="preserve"> </w:t>
      </w:r>
      <w:r>
        <w:t>поверхности</w:t>
      </w:r>
      <w:r>
        <w:rPr>
          <w:spacing w:val="11"/>
        </w:rPr>
        <w:t xml:space="preserve"> </w:t>
      </w:r>
      <w:r>
        <w:t>Земли</w:t>
      </w:r>
      <w:r>
        <w:rPr>
          <w:spacing w:val="11"/>
        </w:rPr>
        <w:t xml:space="preserve"> </w:t>
      </w:r>
      <w:r>
        <w:t>различными</w:t>
      </w:r>
      <w:r>
        <w:rPr>
          <w:spacing w:val="11"/>
        </w:rPr>
        <w:t xml:space="preserve"> </w:t>
      </w:r>
      <w:r>
        <w:t>организмами»,</w:t>
      </w:r>
      <w:r>
        <w:rPr>
          <w:spacing w:val="12"/>
        </w:rPr>
        <w:t xml:space="preserve"> </w:t>
      </w:r>
      <w:r>
        <w:t>«Модель</w:t>
      </w:r>
      <w:r>
        <w:rPr>
          <w:spacing w:val="-67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ниши</w:t>
      </w:r>
      <w:r>
        <w:rPr>
          <w:spacing w:val="2"/>
        </w:rPr>
        <w:t xml:space="preserve"> </w:t>
      </w:r>
      <w:proofErr w:type="spellStart"/>
      <w:r>
        <w:t>Дж.И</w:t>
      </w:r>
      <w:proofErr w:type="spellEnd"/>
      <w:r>
        <w:t>.</w:t>
      </w:r>
      <w:r>
        <w:rPr>
          <w:spacing w:val="8"/>
        </w:rPr>
        <w:t xml:space="preserve"> </w:t>
      </w:r>
      <w:r>
        <w:t>Хатчинсона».</w:t>
      </w:r>
    </w:p>
    <w:p w:rsidR="00C23A5A" w:rsidRDefault="00C301FD">
      <w:pPr>
        <w:pStyle w:val="a3"/>
        <w:spacing w:line="252" w:lineRule="auto"/>
        <w:ind w:left="680" w:right="932"/>
        <w:jc w:val="left"/>
      </w:pPr>
      <w:r>
        <w:rPr>
          <w:u w:val="single"/>
        </w:rPr>
        <w:t>Оборудование</w:t>
      </w:r>
      <w:r>
        <w:t>:</w:t>
      </w:r>
      <w:r>
        <w:rPr>
          <w:spacing w:val="4"/>
        </w:rPr>
        <w:t xml:space="preserve"> </w:t>
      </w:r>
      <w:r>
        <w:t>гербарии</w:t>
      </w:r>
      <w:r>
        <w:rPr>
          <w:spacing w:val="3"/>
        </w:rPr>
        <w:t xml:space="preserve"> </w:t>
      </w:r>
      <w:r>
        <w:t>растений,</w:t>
      </w:r>
      <w:r>
        <w:rPr>
          <w:spacing w:val="4"/>
        </w:rPr>
        <w:t xml:space="preserve"> </w:t>
      </w:r>
      <w:r>
        <w:t>коллекции</w:t>
      </w:r>
      <w:r>
        <w:rPr>
          <w:spacing w:val="4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rPr>
          <w:u w:val="single"/>
        </w:rPr>
        <w:t>Лабораторная</w:t>
      </w:r>
      <w:r>
        <w:rPr>
          <w:spacing w:val="-2"/>
          <w:u w:val="single"/>
        </w:rPr>
        <w:t xml:space="preserve"> </w:t>
      </w:r>
      <w:r>
        <w:rPr>
          <w:u w:val="single"/>
        </w:rPr>
        <w:t>работа</w:t>
      </w:r>
      <w:r>
        <w:rPr>
          <w:spacing w:val="-8"/>
        </w:rPr>
        <w:t xml:space="preserve"> </w:t>
      </w:r>
      <w:r>
        <w:t>«Приспособления</w:t>
      </w:r>
      <w:r>
        <w:rPr>
          <w:spacing w:val="-8"/>
        </w:rPr>
        <w:t xml:space="preserve"> </w:t>
      </w:r>
      <w:r>
        <w:t>семян</w:t>
      </w:r>
      <w:r>
        <w:rPr>
          <w:spacing w:val="-8"/>
        </w:rPr>
        <w:t xml:space="preserve"> </w:t>
      </w:r>
      <w:r>
        <w:t>растений</w:t>
      </w:r>
      <w:r>
        <w:rPr>
          <w:spacing w:val="-8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расселению».</w:t>
      </w:r>
    </w:p>
    <w:p w:rsidR="00C23A5A" w:rsidRDefault="00C301FD">
      <w:pPr>
        <w:pStyle w:val="2"/>
        <w:spacing w:before="112"/>
        <w:jc w:val="left"/>
      </w:pPr>
      <w:r>
        <w:t>Тема</w:t>
      </w:r>
      <w:r>
        <w:rPr>
          <w:spacing w:val="-8"/>
        </w:rPr>
        <w:t xml:space="preserve"> </w:t>
      </w:r>
      <w:r>
        <w:t>9.</w:t>
      </w:r>
      <w:r>
        <w:rPr>
          <w:spacing w:val="-1"/>
        </w:rPr>
        <w:t xml:space="preserve"> </w:t>
      </w:r>
      <w:r>
        <w:t>Экология</w:t>
      </w:r>
      <w:r>
        <w:rPr>
          <w:spacing w:val="-4"/>
        </w:rPr>
        <w:t xml:space="preserve"> </w:t>
      </w:r>
      <w:r>
        <w:t>сообществ.</w:t>
      </w:r>
      <w:r>
        <w:rPr>
          <w:spacing w:val="-4"/>
        </w:rPr>
        <w:t xml:space="preserve"> </w:t>
      </w:r>
      <w:r>
        <w:t>Экологические</w:t>
      </w:r>
      <w:r>
        <w:rPr>
          <w:spacing w:val="-6"/>
        </w:rPr>
        <w:t xml:space="preserve"> </w:t>
      </w:r>
      <w:r>
        <w:t>системы.</w:t>
      </w:r>
    </w:p>
    <w:p w:rsidR="00C23A5A" w:rsidRDefault="00C301FD">
      <w:pPr>
        <w:pStyle w:val="a3"/>
        <w:spacing w:before="24" w:line="252" w:lineRule="auto"/>
        <w:ind w:right="141" w:firstLine="569"/>
      </w:pPr>
      <w:r>
        <w:rPr>
          <w:spacing w:val="-1"/>
        </w:rPr>
        <w:t>Сообщества</w:t>
      </w:r>
      <w:r>
        <w:rPr>
          <w:spacing w:val="-10"/>
        </w:rPr>
        <w:t xml:space="preserve"> </w:t>
      </w:r>
      <w:r>
        <w:rPr>
          <w:spacing w:val="-1"/>
        </w:rPr>
        <w:t>организмов.</w:t>
      </w:r>
      <w:r>
        <w:rPr>
          <w:spacing w:val="-5"/>
        </w:rPr>
        <w:t xml:space="preserve"> </w:t>
      </w:r>
      <w:r>
        <w:rPr>
          <w:spacing w:val="-1"/>
        </w:rPr>
        <w:t>Биоценоз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его</w:t>
      </w:r>
      <w:r>
        <w:rPr>
          <w:spacing w:val="-10"/>
        </w:rPr>
        <w:t xml:space="preserve"> </w:t>
      </w:r>
      <w:r>
        <w:t>структура.</w:t>
      </w:r>
      <w:r>
        <w:rPr>
          <w:spacing w:val="-5"/>
        </w:rPr>
        <w:t xml:space="preserve"> </w:t>
      </w:r>
      <w:r>
        <w:t>Связи</w:t>
      </w:r>
      <w:r>
        <w:rPr>
          <w:spacing w:val="-7"/>
        </w:rPr>
        <w:t xml:space="preserve"> </w:t>
      </w:r>
      <w:r>
        <w:t>между</w:t>
      </w:r>
      <w:r>
        <w:rPr>
          <w:spacing w:val="-17"/>
        </w:rPr>
        <w:t xml:space="preserve"> </w:t>
      </w:r>
      <w:r>
        <w:t>организмами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биоценозе.</w:t>
      </w:r>
    </w:p>
    <w:p w:rsidR="00C23A5A" w:rsidRDefault="00C301FD">
      <w:pPr>
        <w:pStyle w:val="a3"/>
        <w:spacing w:line="254" w:lineRule="auto"/>
        <w:ind w:right="139" w:firstLine="569"/>
      </w:pPr>
      <w:r>
        <w:t>Экосистема как открытая система (</w:t>
      </w:r>
      <w:proofErr w:type="spellStart"/>
      <w:r>
        <w:t>А.Дж</w:t>
      </w:r>
      <w:proofErr w:type="spellEnd"/>
      <w:r>
        <w:t xml:space="preserve">. </w:t>
      </w:r>
      <w:proofErr w:type="spellStart"/>
      <w:r>
        <w:t>Тенсли</w:t>
      </w:r>
      <w:proofErr w:type="spellEnd"/>
      <w:r>
        <w:t>). Функциональные блоки</w:t>
      </w:r>
      <w:r>
        <w:rPr>
          <w:spacing w:val="1"/>
        </w:rPr>
        <w:t xml:space="preserve"> </w:t>
      </w:r>
      <w:r>
        <w:t>организмов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экосистеме:</w:t>
      </w:r>
      <w:r>
        <w:rPr>
          <w:spacing w:val="1"/>
        </w:rPr>
        <w:t xml:space="preserve"> </w:t>
      </w:r>
      <w:r>
        <w:t>продуценты,</w:t>
      </w:r>
      <w:r>
        <w:rPr>
          <w:spacing w:val="1"/>
        </w:rPr>
        <w:t xml:space="preserve"> </w:t>
      </w:r>
      <w:proofErr w:type="spellStart"/>
      <w:r>
        <w:t>консументы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редуценты</w:t>
      </w:r>
      <w:proofErr w:type="spellEnd"/>
      <w:r>
        <w:t>.</w:t>
      </w:r>
      <w:r>
        <w:rPr>
          <w:spacing w:val="1"/>
        </w:rPr>
        <w:t xml:space="preserve"> </w:t>
      </w:r>
      <w:r>
        <w:t>Трофические</w:t>
      </w:r>
      <w:r>
        <w:rPr>
          <w:spacing w:val="1"/>
        </w:rPr>
        <w:t xml:space="preserve"> </w:t>
      </w:r>
      <w:r>
        <w:t>уровни.</w:t>
      </w:r>
      <w:r>
        <w:rPr>
          <w:spacing w:val="25"/>
        </w:rPr>
        <w:t xml:space="preserve"> </w:t>
      </w:r>
      <w:r>
        <w:t>Трофические</w:t>
      </w:r>
      <w:r>
        <w:rPr>
          <w:spacing w:val="22"/>
        </w:rPr>
        <w:t xml:space="preserve"> </w:t>
      </w:r>
      <w:r>
        <w:t>цепи</w:t>
      </w:r>
      <w:r>
        <w:rPr>
          <w:spacing w:val="26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сети.</w:t>
      </w:r>
      <w:r>
        <w:rPr>
          <w:spacing w:val="26"/>
        </w:rPr>
        <w:t xml:space="preserve"> </w:t>
      </w:r>
      <w:r>
        <w:t>Абиотические</w:t>
      </w:r>
      <w:r>
        <w:rPr>
          <w:spacing w:val="23"/>
        </w:rPr>
        <w:t xml:space="preserve"> </w:t>
      </w:r>
      <w:r>
        <w:t>блоки</w:t>
      </w:r>
      <w:r>
        <w:rPr>
          <w:spacing w:val="19"/>
        </w:rPr>
        <w:t xml:space="preserve"> </w:t>
      </w:r>
      <w:r>
        <w:t>экосистем.</w:t>
      </w:r>
      <w:r>
        <w:rPr>
          <w:spacing w:val="25"/>
        </w:rPr>
        <w:t xml:space="preserve"> </w:t>
      </w:r>
      <w:r>
        <w:t>Почвы</w:t>
      </w:r>
      <w:r>
        <w:rPr>
          <w:spacing w:val="23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илы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экосистемах.</w:t>
      </w:r>
      <w:r>
        <w:rPr>
          <w:spacing w:val="1"/>
        </w:rPr>
        <w:t xml:space="preserve"> </w:t>
      </w:r>
      <w:r>
        <w:t>Круговорот веществ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поток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экосистеме.</w:t>
      </w:r>
    </w:p>
    <w:p w:rsidR="00C23A5A" w:rsidRDefault="00C301FD">
      <w:pPr>
        <w:pStyle w:val="a3"/>
        <w:spacing w:before="4" w:line="252" w:lineRule="auto"/>
        <w:ind w:right="139" w:firstLine="569"/>
      </w:pPr>
      <w:r>
        <w:t>Основные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экосистемы.</w:t>
      </w:r>
      <w:r>
        <w:rPr>
          <w:spacing w:val="1"/>
        </w:rPr>
        <w:t xml:space="preserve"> </w:t>
      </w:r>
      <w:r>
        <w:t>Биомасса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продукция.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пирамиды</w:t>
      </w:r>
      <w:r>
        <w:rPr>
          <w:spacing w:val="-1"/>
        </w:rPr>
        <w:t xml:space="preserve"> </w:t>
      </w:r>
      <w:r>
        <w:t>чисел,</w:t>
      </w:r>
      <w:r>
        <w:rPr>
          <w:spacing w:val="3"/>
        </w:rPr>
        <w:t xml:space="preserve"> </w:t>
      </w:r>
      <w:r>
        <w:t>биомассы и</w:t>
      </w:r>
      <w:r>
        <w:rPr>
          <w:spacing w:val="1"/>
        </w:rPr>
        <w:t xml:space="preserve"> </w:t>
      </w:r>
      <w:r>
        <w:t>энергии.</w:t>
      </w:r>
    </w:p>
    <w:p w:rsidR="00C23A5A" w:rsidRDefault="00C301FD">
      <w:pPr>
        <w:spacing w:before="1" w:line="254" w:lineRule="auto"/>
        <w:ind w:left="110" w:right="129" w:firstLine="569"/>
        <w:jc w:val="both"/>
        <w:rPr>
          <w:sz w:val="28"/>
        </w:rPr>
      </w:pPr>
      <w:r>
        <w:rPr>
          <w:i/>
          <w:sz w:val="28"/>
        </w:rPr>
        <w:t>Динамика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экосистем.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Катастрофические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перестройки.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Флуктуации.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Направленные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закономерные</w:t>
      </w:r>
      <w:r>
        <w:rPr>
          <w:spacing w:val="1"/>
          <w:sz w:val="28"/>
        </w:rPr>
        <w:t xml:space="preserve"> </w:t>
      </w:r>
      <w:r>
        <w:rPr>
          <w:sz w:val="28"/>
        </w:rPr>
        <w:t>смены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сообществ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сукцессии.</w:t>
      </w:r>
      <w:r>
        <w:rPr>
          <w:spacing w:val="1"/>
          <w:sz w:val="28"/>
        </w:rPr>
        <w:t xml:space="preserve"> </w:t>
      </w:r>
      <w:r>
        <w:rPr>
          <w:sz w:val="28"/>
        </w:rPr>
        <w:t>Первичные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вторичные сукцессии и их причины. Антропогенные воздействия на сукцессии.</w:t>
      </w:r>
      <w:r>
        <w:rPr>
          <w:spacing w:val="1"/>
          <w:sz w:val="28"/>
        </w:rPr>
        <w:t xml:space="preserve"> </w:t>
      </w:r>
      <w:proofErr w:type="spellStart"/>
      <w:r>
        <w:rPr>
          <w:spacing w:val="-1"/>
          <w:sz w:val="28"/>
        </w:rPr>
        <w:t>Климаксное</w:t>
      </w:r>
      <w:proofErr w:type="spellEnd"/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сообщество.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Биоразнообразие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полнота</w:t>
      </w:r>
      <w:r>
        <w:rPr>
          <w:spacing w:val="-16"/>
          <w:sz w:val="28"/>
        </w:rPr>
        <w:t xml:space="preserve"> </w:t>
      </w:r>
      <w:r>
        <w:rPr>
          <w:sz w:val="28"/>
        </w:rPr>
        <w:t>круговорота</w:t>
      </w:r>
      <w:r>
        <w:rPr>
          <w:spacing w:val="-16"/>
          <w:sz w:val="28"/>
        </w:rPr>
        <w:t xml:space="preserve"> </w:t>
      </w:r>
      <w:r>
        <w:rPr>
          <w:sz w:val="28"/>
        </w:rPr>
        <w:t>веществ</w:t>
      </w:r>
      <w:r>
        <w:rPr>
          <w:spacing w:val="-6"/>
          <w:sz w:val="28"/>
        </w:rPr>
        <w:t xml:space="preserve"> </w:t>
      </w:r>
      <w:r>
        <w:rPr>
          <w:sz w:val="28"/>
        </w:rPr>
        <w:t>–</w:t>
      </w:r>
      <w:r>
        <w:rPr>
          <w:spacing w:val="-10"/>
          <w:sz w:val="28"/>
        </w:rPr>
        <w:t xml:space="preserve"> </w:t>
      </w:r>
      <w:r>
        <w:rPr>
          <w:sz w:val="28"/>
        </w:rPr>
        <w:t>основа</w:t>
      </w:r>
      <w:r>
        <w:rPr>
          <w:spacing w:val="-68"/>
          <w:sz w:val="28"/>
        </w:rPr>
        <w:t xml:space="preserve"> </w:t>
      </w:r>
      <w:r>
        <w:rPr>
          <w:sz w:val="28"/>
        </w:rPr>
        <w:t>устойчивости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сообществ.</w:t>
      </w:r>
    </w:p>
    <w:p w:rsidR="00C23A5A" w:rsidRDefault="00C301FD">
      <w:pPr>
        <w:spacing w:before="1" w:line="252" w:lineRule="auto"/>
        <w:ind w:left="110" w:right="133" w:firstLine="569"/>
        <w:jc w:val="both"/>
        <w:rPr>
          <w:i/>
          <w:sz w:val="28"/>
        </w:rPr>
      </w:pPr>
      <w:r>
        <w:rPr>
          <w:sz w:val="28"/>
        </w:rPr>
        <w:t>Природные</w:t>
      </w:r>
      <w:r>
        <w:rPr>
          <w:spacing w:val="1"/>
          <w:sz w:val="28"/>
        </w:rPr>
        <w:t xml:space="preserve"> </w:t>
      </w:r>
      <w:r>
        <w:rPr>
          <w:sz w:val="28"/>
        </w:rPr>
        <w:t>экосистемы.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Экосистемы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озёр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рек.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Экосистемы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морей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океанов.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Экосистемы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тундр,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лесов,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степей,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пустынь.</w:t>
      </w:r>
    </w:p>
    <w:p w:rsidR="00C23A5A" w:rsidRDefault="00C23A5A">
      <w:pPr>
        <w:spacing w:line="252" w:lineRule="auto"/>
        <w:jc w:val="both"/>
        <w:rPr>
          <w:sz w:val="28"/>
        </w:rPr>
        <w:sectPr w:rsidR="00C23A5A">
          <w:pgSz w:w="11910" w:h="16850"/>
          <w:pgMar w:top="1140" w:right="720" w:bottom="940" w:left="1020" w:header="710" w:footer="755" w:gutter="0"/>
          <w:cols w:space="720"/>
        </w:sectPr>
      </w:pPr>
    </w:p>
    <w:p w:rsidR="00C23A5A" w:rsidRDefault="00C301FD">
      <w:pPr>
        <w:pStyle w:val="a3"/>
        <w:spacing w:before="89" w:line="252" w:lineRule="auto"/>
        <w:ind w:right="140" w:firstLine="569"/>
      </w:pPr>
      <w:r>
        <w:lastRenderedPageBreak/>
        <w:t>Антропогенные</w:t>
      </w:r>
      <w:r>
        <w:rPr>
          <w:spacing w:val="1"/>
        </w:rPr>
        <w:t xml:space="preserve"> </w:t>
      </w:r>
      <w:r>
        <w:t>экосистемы.</w:t>
      </w:r>
      <w:r>
        <w:rPr>
          <w:spacing w:val="1"/>
        </w:rPr>
        <w:t xml:space="preserve"> </w:t>
      </w:r>
      <w:proofErr w:type="spellStart"/>
      <w:r>
        <w:t>Агроэкосистема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Агроценоз</w:t>
      </w:r>
      <w:proofErr w:type="spellEnd"/>
      <w:r>
        <w:t>.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между</w:t>
      </w:r>
      <w:r>
        <w:rPr>
          <w:spacing w:val="-67"/>
        </w:rPr>
        <w:t xml:space="preserve"> </w:t>
      </w:r>
      <w:r>
        <w:t>антропогенными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природными</w:t>
      </w:r>
      <w:r>
        <w:rPr>
          <w:spacing w:val="1"/>
        </w:rPr>
        <w:t xml:space="preserve"> </w:t>
      </w:r>
      <w:r>
        <w:t>экосистемами.</w:t>
      </w:r>
    </w:p>
    <w:p w:rsidR="00C23A5A" w:rsidRDefault="00C301FD">
      <w:pPr>
        <w:pStyle w:val="a3"/>
        <w:spacing w:before="9" w:line="252" w:lineRule="auto"/>
        <w:ind w:right="148" w:firstLine="569"/>
      </w:pPr>
      <w:proofErr w:type="spellStart"/>
      <w:r>
        <w:t>Урбоэкосистемы</w:t>
      </w:r>
      <w:proofErr w:type="spellEnd"/>
      <w:r>
        <w:t xml:space="preserve">. Основные компоненты </w:t>
      </w:r>
      <w:proofErr w:type="spellStart"/>
      <w:r>
        <w:t>урбоэкосистем</w:t>
      </w:r>
      <w:proofErr w:type="spellEnd"/>
      <w:r>
        <w:t>. Городская флора и</w:t>
      </w:r>
      <w:r>
        <w:rPr>
          <w:spacing w:val="1"/>
        </w:rPr>
        <w:t xml:space="preserve"> </w:t>
      </w:r>
      <w:r>
        <w:t>фауна.</w:t>
      </w:r>
      <w:r>
        <w:rPr>
          <w:spacing w:val="1"/>
        </w:rPr>
        <w:t xml:space="preserve"> </w:t>
      </w:r>
      <w:proofErr w:type="spellStart"/>
      <w:r>
        <w:t>Синантропизация</w:t>
      </w:r>
      <w:proofErr w:type="spellEnd"/>
      <w:r>
        <w:rPr>
          <w:spacing w:val="1"/>
        </w:rPr>
        <w:t xml:space="preserve"> </w:t>
      </w:r>
      <w:r>
        <w:t>городской</w:t>
      </w:r>
      <w:r>
        <w:rPr>
          <w:spacing w:val="1"/>
        </w:rPr>
        <w:t xml:space="preserve"> </w:t>
      </w:r>
      <w:r>
        <w:t>фауны.</w:t>
      </w:r>
      <w:r>
        <w:rPr>
          <w:spacing w:val="1"/>
        </w:rPr>
        <w:t xml:space="preserve"> </w:t>
      </w:r>
      <w:r>
        <w:t>Биологическое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хозяйственное</w:t>
      </w:r>
      <w:r>
        <w:rPr>
          <w:spacing w:val="1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proofErr w:type="spellStart"/>
      <w:r>
        <w:t>агроэкосистем</w:t>
      </w:r>
      <w:proofErr w:type="spellEnd"/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урбоэкосистем</w:t>
      </w:r>
      <w:proofErr w:type="spellEnd"/>
      <w:r>
        <w:t>.</w:t>
      </w:r>
    </w:p>
    <w:p w:rsidR="00C23A5A" w:rsidRDefault="00C301FD">
      <w:pPr>
        <w:spacing w:before="9" w:line="254" w:lineRule="auto"/>
        <w:ind w:left="110" w:right="126" w:firstLine="569"/>
        <w:jc w:val="both"/>
        <w:rPr>
          <w:sz w:val="28"/>
        </w:rPr>
      </w:pPr>
      <w:r>
        <w:rPr>
          <w:sz w:val="28"/>
        </w:rPr>
        <w:t xml:space="preserve">Закономерности  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    основных    взаимодействий    организмов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в экосистемах. </w:t>
      </w:r>
      <w:r>
        <w:rPr>
          <w:i/>
          <w:sz w:val="28"/>
        </w:rPr>
        <w:t>Роль каскадного эффекта и видов-</w:t>
      </w:r>
      <w:proofErr w:type="spellStart"/>
      <w:r>
        <w:rPr>
          <w:i/>
          <w:sz w:val="28"/>
        </w:rPr>
        <w:t>эдификаторов</w:t>
      </w:r>
      <w:proofErr w:type="spellEnd"/>
      <w:r>
        <w:rPr>
          <w:i/>
          <w:sz w:val="28"/>
        </w:rPr>
        <w:t xml:space="preserve"> (ключевых видов)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в функционировании экосистем</w:t>
      </w:r>
      <w:r>
        <w:rPr>
          <w:sz w:val="28"/>
        </w:rPr>
        <w:t>. Перенос энергии и веществ между смежными</w:t>
      </w:r>
      <w:r>
        <w:rPr>
          <w:spacing w:val="1"/>
          <w:sz w:val="28"/>
        </w:rPr>
        <w:t xml:space="preserve"> </w:t>
      </w:r>
      <w:r>
        <w:rPr>
          <w:sz w:val="28"/>
        </w:rPr>
        <w:t>экосистемами.</w:t>
      </w:r>
      <w:r>
        <w:rPr>
          <w:spacing w:val="1"/>
          <w:sz w:val="28"/>
        </w:rPr>
        <w:t xml:space="preserve"> </w:t>
      </w:r>
      <w:r>
        <w:rPr>
          <w:sz w:val="28"/>
        </w:rPr>
        <w:t>Устойчивость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организмов,</w:t>
      </w:r>
      <w:r>
        <w:rPr>
          <w:spacing w:val="1"/>
          <w:sz w:val="28"/>
        </w:rPr>
        <w:t xml:space="preserve"> </w:t>
      </w:r>
      <w:r>
        <w:rPr>
          <w:sz w:val="28"/>
        </w:rPr>
        <w:t>популяций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экосистем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естественных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антропогенных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воздействий.</w:t>
      </w:r>
    </w:p>
    <w:p w:rsidR="00C23A5A" w:rsidRDefault="00C301FD">
      <w:pPr>
        <w:spacing w:line="254" w:lineRule="auto"/>
        <w:ind w:left="110" w:right="132" w:firstLine="569"/>
        <w:jc w:val="both"/>
        <w:rPr>
          <w:sz w:val="28"/>
        </w:rPr>
      </w:pPr>
      <w:r>
        <w:rPr>
          <w:i/>
          <w:sz w:val="28"/>
        </w:rPr>
        <w:t>Механизмы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воздействия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загрязнений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типов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суборганизменном</w:t>
      </w:r>
      <w:proofErr w:type="spellEnd"/>
      <w:r>
        <w:rPr>
          <w:i/>
          <w:sz w:val="28"/>
        </w:rPr>
        <w:t>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организменном, популяционном и </w:t>
      </w:r>
      <w:proofErr w:type="spellStart"/>
      <w:r>
        <w:rPr>
          <w:i/>
          <w:sz w:val="28"/>
        </w:rPr>
        <w:t>экосистемном</w:t>
      </w:r>
      <w:proofErr w:type="spellEnd"/>
      <w:r>
        <w:rPr>
          <w:i/>
          <w:sz w:val="28"/>
        </w:rPr>
        <w:t xml:space="preserve"> уровнях, основы экологического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нормирования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антропогенного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воздействия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Методология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мониторинга</w:t>
      </w:r>
      <w:r>
        <w:rPr>
          <w:spacing w:val="1"/>
          <w:sz w:val="28"/>
        </w:rPr>
        <w:t xml:space="preserve"> </w:t>
      </w:r>
      <w:r>
        <w:rPr>
          <w:sz w:val="28"/>
        </w:rPr>
        <w:t>естественных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антропогенных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экосистем.</w:t>
      </w:r>
    </w:p>
    <w:p w:rsidR="00C23A5A" w:rsidRDefault="00C301FD">
      <w:pPr>
        <w:pStyle w:val="a3"/>
        <w:spacing w:line="252" w:lineRule="auto"/>
        <w:ind w:left="680" w:right="6622"/>
      </w:pPr>
      <w:r>
        <w:rPr>
          <w:u w:val="single"/>
        </w:rPr>
        <w:t>Демонстрации</w:t>
      </w:r>
      <w:r>
        <w:rPr>
          <w:spacing w:val="1"/>
        </w:rPr>
        <w:t xml:space="preserve"> </w:t>
      </w:r>
      <w:r>
        <w:t>Портрет:</w:t>
      </w:r>
      <w:r>
        <w:rPr>
          <w:spacing w:val="-4"/>
        </w:rPr>
        <w:t xml:space="preserve"> </w:t>
      </w:r>
      <w:proofErr w:type="spellStart"/>
      <w:r>
        <w:t>А.Дж</w:t>
      </w:r>
      <w:proofErr w:type="spellEnd"/>
      <w:r>
        <w:t>.</w:t>
      </w:r>
      <w:r>
        <w:rPr>
          <w:spacing w:val="-3"/>
        </w:rPr>
        <w:t xml:space="preserve"> </w:t>
      </w:r>
      <w:proofErr w:type="spellStart"/>
      <w:r>
        <w:t>Тенсли</w:t>
      </w:r>
      <w:proofErr w:type="spellEnd"/>
      <w:r>
        <w:t>.</w:t>
      </w:r>
    </w:p>
    <w:p w:rsidR="00C23A5A" w:rsidRDefault="00C301FD">
      <w:pPr>
        <w:pStyle w:val="a3"/>
        <w:spacing w:line="254" w:lineRule="auto"/>
        <w:ind w:right="136" w:firstLine="569"/>
      </w:pPr>
      <w:r>
        <w:t>Таблицы и схемы: «Структура биоценоза», «Экосистема широколиственного</w:t>
      </w:r>
      <w:r>
        <w:rPr>
          <w:spacing w:val="1"/>
        </w:rPr>
        <w:t xml:space="preserve"> </w:t>
      </w:r>
      <w:r>
        <w:t>леса»,   «Экосистема   хвойного   леса»,   «Функциональные   группы   организмов</w:t>
      </w:r>
      <w:r>
        <w:rPr>
          <w:spacing w:val="1"/>
        </w:rPr>
        <w:t xml:space="preserve"> </w:t>
      </w:r>
      <w:r>
        <w:t>в экосистеме», «Круговорот веществ в экосистеме», «Цепи питания (пастбищная,</w:t>
      </w:r>
      <w:r>
        <w:rPr>
          <w:spacing w:val="1"/>
        </w:rPr>
        <w:t xml:space="preserve"> </w:t>
      </w:r>
      <w:proofErr w:type="spellStart"/>
      <w:r>
        <w:t>детритная</w:t>
      </w:r>
      <w:proofErr w:type="spellEnd"/>
      <w:r>
        <w:t>)»,</w:t>
      </w:r>
      <w:r>
        <w:rPr>
          <w:spacing w:val="1"/>
        </w:rPr>
        <w:t xml:space="preserve"> </w:t>
      </w:r>
      <w:r>
        <w:t>«Экологическая</w:t>
      </w:r>
      <w:r>
        <w:rPr>
          <w:spacing w:val="1"/>
        </w:rPr>
        <w:t xml:space="preserve"> </w:t>
      </w:r>
      <w:r>
        <w:t>пирамида</w:t>
      </w:r>
      <w:r>
        <w:rPr>
          <w:spacing w:val="1"/>
        </w:rPr>
        <w:t xml:space="preserve"> </w:t>
      </w:r>
      <w:r>
        <w:t>чисел»,</w:t>
      </w:r>
      <w:r>
        <w:rPr>
          <w:spacing w:val="1"/>
        </w:rPr>
        <w:t xml:space="preserve"> </w:t>
      </w:r>
      <w:r>
        <w:t>«Экологическая</w:t>
      </w:r>
      <w:r>
        <w:rPr>
          <w:spacing w:val="1"/>
        </w:rPr>
        <w:t xml:space="preserve"> </w:t>
      </w:r>
      <w:r>
        <w:t>пирамида</w:t>
      </w:r>
      <w:r>
        <w:rPr>
          <w:spacing w:val="1"/>
        </w:rPr>
        <w:t xml:space="preserve"> </w:t>
      </w:r>
      <w:r>
        <w:t xml:space="preserve">биомассы»,   </w:t>
      </w:r>
      <w:r>
        <w:rPr>
          <w:spacing w:val="32"/>
        </w:rPr>
        <w:t xml:space="preserve"> </w:t>
      </w:r>
      <w:r>
        <w:t xml:space="preserve">«Экологическая   </w:t>
      </w:r>
      <w:r>
        <w:rPr>
          <w:spacing w:val="31"/>
        </w:rPr>
        <w:t xml:space="preserve"> </w:t>
      </w:r>
      <w:r>
        <w:t xml:space="preserve">пирамида   </w:t>
      </w:r>
      <w:r>
        <w:rPr>
          <w:spacing w:val="29"/>
        </w:rPr>
        <w:t xml:space="preserve"> </w:t>
      </w:r>
      <w:r>
        <w:t xml:space="preserve">энергии»,   </w:t>
      </w:r>
      <w:r>
        <w:rPr>
          <w:spacing w:val="32"/>
        </w:rPr>
        <w:t xml:space="preserve"> </w:t>
      </w:r>
      <w:r>
        <w:t xml:space="preserve">«Образование   </w:t>
      </w:r>
      <w:r>
        <w:rPr>
          <w:spacing w:val="28"/>
        </w:rPr>
        <w:t xml:space="preserve"> </w:t>
      </w:r>
      <w:r>
        <w:t>болота»,</w:t>
      </w:r>
    </w:p>
    <w:p w:rsidR="00C23A5A" w:rsidRDefault="00C301FD">
      <w:pPr>
        <w:pStyle w:val="a3"/>
        <w:spacing w:line="252" w:lineRule="auto"/>
        <w:ind w:right="139"/>
      </w:pPr>
      <w:r>
        <w:t>«Первичная</w:t>
      </w:r>
      <w:r>
        <w:rPr>
          <w:spacing w:val="1"/>
        </w:rPr>
        <w:t xml:space="preserve"> </w:t>
      </w:r>
      <w:r>
        <w:t>сукцессия»,</w:t>
      </w:r>
      <w:r>
        <w:rPr>
          <w:spacing w:val="1"/>
        </w:rPr>
        <w:t xml:space="preserve"> </w:t>
      </w:r>
      <w:r>
        <w:t>«Восстановление</w:t>
      </w:r>
      <w:r>
        <w:rPr>
          <w:spacing w:val="1"/>
        </w:rPr>
        <w:t xml:space="preserve"> </w:t>
      </w:r>
      <w:r>
        <w:t>леса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пожара»,</w:t>
      </w:r>
      <w:r>
        <w:rPr>
          <w:spacing w:val="1"/>
        </w:rPr>
        <w:t xml:space="preserve"> </w:t>
      </w:r>
      <w:r>
        <w:t>«Экосистема</w:t>
      </w:r>
      <w:r>
        <w:rPr>
          <w:spacing w:val="1"/>
        </w:rPr>
        <w:t xml:space="preserve"> </w:t>
      </w:r>
      <w:r>
        <w:t>озера»,</w:t>
      </w:r>
      <w:r>
        <w:rPr>
          <w:spacing w:val="112"/>
        </w:rPr>
        <w:t xml:space="preserve"> </w:t>
      </w:r>
      <w:r>
        <w:t>«</w:t>
      </w:r>
      <w:proofErr w:type="spellStart"/>
      <w:r>
        <w:t>Агроценоз</w:t>
      </w:r>
      <w:proofErr w:type="spellEnd"/>
      <w:r>
        <w:t>»,</w:t>
      </w:r>
      <w:r>
        <w:rPr>
          <w:spacing w:val="112"/>
        </w:rPr>
        <w:t xml:space="preserve"> </w:t>
      </w:r>
      <w:r>
        <w:t>«Круговорот</w:t>
      </w:r>
      <w:r>
        <w:rPr>
          <w:spacing w:val="110"/>
        </w:rPr>
        <w:t xml:space="preserve"> </w:t>
      </w:r>
      <w:r>
        <w:t>веществ</w:t>
      </w:r>
      <w:r>
        <w:rPr>
          <w:spacing w:val="108"/>
        </w:rPr>
        <w:t xml:space="preserve"> </w:t>
      </w:r>
      <w:r>
        <w:t>и</w:t>
      </w:r>
      <w:r>
        <w:rPr>
          <w:spacing w:val="111"/>
        </w:rPr>
        <w:t xml:space="preserve"> </w:t>
      </w:r>
      <w:r>
        <w:t>поток</w:t>
      </w:r>
      <w:r>
        <w:rPr>
          <w:spacing w:val="112"/>
        </w:rPr>
        <w:t xml:space="preserve"> </w:t>
      </w:r>
      <w:r>
        <w:t>энергии</w:t>
      </w:r>
      <w:r>
        <w:rPr>
          <w:spacing w:val="111"/>
        </w:rPr>
        <w:t xml:space="preserve"> </w:t>
      </w:r>
      <w:r>
        <w:t>в</w:t>
      </w:r>
      <w:r>
        <w:rPr>
          <w:spacing w:val="120"/>
        </w:rPr>
        <w:t xml:space="preserve"> </w:t>
      </w:r>
      <w:proofErr w:type="spellStart"/>
      <w:r>
        <w:t>агроценозе</w:t>
      </w:r>
      <w:proofErr w:type="spellEnd"/>
      <w:r>
        <w:t>»,</w:t>
      </w:r>
    </w:p>
    <w:p w:rsidR="00C23A5A" w:rsidRDefault="00C301FD">
      <w:pPr>
        <w:pStyle w:val="a3"/>
        <w:spacing w:before="7"/>
      </w:pPr>
      <w:r>
        <w:t>«Примеры</w:t>
      </w:r>
      <w:r>
        <w:rPr>
          <w:spacing w:val="-5"/>
        </w:rPr>
        <w:t xml:space="preserve"> </w:t>
      </w:r>
      <w:proofErr w:type="spellStart"/>
      <w:r>
        <w:t>урбоэкосистем</w:t>
      </w:r>
      <w:proofErr w:type="spellEnd"/>
      <w:r>
        <w:t>».</w:t>
      </w:r>
    </w:p>
    <w:p w:rsidR="00C23A5A" w:rsidRDefault="00C301FD">
      <w:pPr>
        <w:pStyle w:val="a3"/>
        <w:spacing w:before="16" w:line="254" w:lineRule="auto"/>
        <w:ind w:right="133" w:firstLine="569"/>
      </w:pPr>
      <w:r>
        <w:rPr>
          <w:u w:val="single"/>
        </w:rPr>
        <w:t>Оборудование</w:t>
      </w:r>
      <w:r>
        <w:t>:</w:t>
      </w:r>
      <w:r>
        <w:rPr>
          <w:spacing w:val="1"/>
        </w:rPr>
        <w:t xml:space="preserve"> </w:t>
      </w:r>
      <w:r>
        <w:t>гербарии</w:t>
      </w:r>
      <w:r>
        <w:rPr>
          <w:spacing w:val="1"/>
        </w:rPr>
        <w:t xml:space="preserve"> </w:t>
      </w:r>
      <w:r>
        <w:t>растений,</w:t>
      </w:r>
      <w:r>
        <w:rPr>
          <w:spacing w:val="1"/>
        </w:rPr>
        <w:t xml:space="preserve"> </w:t>
      </w:r>
      <w:r>
        <w:t>коллекции</w:t>
      </w:r>
      <w:r>
        <w:rPr>
          <w:spacing w:val="1"/>
        </w:rPr>
        <w:t xml:space="preserve"> </w:t>
      </w:r>
      <w:r>
        <w:t>насекомых,</w:t>
      </w:r>
      <w:r>
        <w:rPr>
          <w:spacing w:val="1"/>
        </w:rPr>
        <w:t xml:space="preserve"> </w:t>
      </w:r>
      <w:r>
        <w:t>чучела</w:t>
      </w:r>
      <w:r>
        <w:rPr>
          <w:spacing w:val="1"/>
        </w:rPr>
        <w:t xml:space="preserve"> </w:t>
      </w:r>
      <w:r>
        <w:t>птиц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зверей,</w:t>
      </w:r>
      <w:r>
        <w:rPr>
          <w:spacing w:val="1"/>
        </w:rPr>
        <w:t xml:space="preserve"> </w:t>
      </w:r>
      <w:r>
        <w:t>гербарии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дикорастущих</w:t>
      </w:r>
      <w:r>
        <w:rPr>
          <w:spacing w:val="1"/>
        </w:rPr>
        <w:t xml:space="preserve"> </w:t>
      </w:r>
      <w:r>
        <w:t>растений,</w:t>
      </w:r>
      <w:r>
        <w:rPr>
          <w:spacing w:val="1"/>
        </w:rPr>
        <w:t xml:space="preserve"> </w:t>
      </w:r>
      <w:r>
        <w:t>аквариум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модель</w:t>
      </w:r>
      <w:r>
        <w:rPr>
          <w:spacing w:val="-67"/>
        </w:rPr>
        <w:t xml:space="preserve"> </w:t>
      </w:r>
      <w:r>
        <w:t>экосистемы.</w:t>
      </w:r>
    </w:p>
    <w:p w:rsidR="00C23A5A" w:rsidRDefault="00C301FD">
      <w:pPr>
        <w:spacing w:line="321" w:lineRule="exact"/>
        <w:ind w:left="680"/>
        <w:jc w:val="both"/>
        <w:rPr>
          <w:sz w:val="28"/>
        </w:rPr>
      </w:pPr>
      <w:r>
        <w:rPr>
          <w:i/>
          <w:sz w:val="28"/>
          <w:u w:val="single"/>
        </w:rPr>
        <w:t>Практическая</w:t>
      </w:r>
      <w:r>
        <w:rPr>
          <w:i/>
          <w:spacing w:val="-7"/>
          <w:sz w:val="28"/>
          <w:u w:val="single"/>
        </w:rPr>
        <w:t xml:space="preserve"> </w:t>
      </w:r>
      <w:r>
        <w:rPr>
          <w:i/>
          <w:sz w:val="28"/>
          <w:u w:val="single"/>
        </w:rPr>
        <w:t>работа</w:t>
      </w:r>
      <w:r>
        <w:rPr>
          <w:i/>
          <w:spacing w:val="-6"/>
          <w:sz w:val="28"/>
        </w:rPr>
        <w:t xml:space="preserve"> </w:t>
      </w:r>
      <w:r>
        <w:rPr>
          <w:sz w:val="28"/>
        </w:rPr>
        <w:t>«Изучение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урбоэкосистемы</w:t>
      </w:r>
      <w:proofErr w:type="spellEnd"/>
      <w:r>
        <w:rPr>
          <w:sz w:val="28"/>
        </w:rPr>
        <w:t>».</w:t>
      </w:r>
    </w:p>
    <w:p w:rsidR="00C23A5A" w:rsidRDefault="00C301FD">
      <w:pPr>
        <w:spacing w:before="16" w:line="256" w:lineRule="auto"/>
        <w:ind w:left="110" w:right="133" w:firstLine="569"/>
        <w:jc w:val="both"/>
        <w:rPr>
          <w:sz w:val="28"/>
        </w:rPr>
      </w:pPr>
      <w:r>
        <w:rPr>
          <w:i/>
          <w:sz w:val="28"/>
          <w:u w:val="single"/>
        </w:rPr>
        <w:t>Лабораторная</w:t>
      </w:r>
      <w:r>
        <w:rPr>
          <w:i/>
          <w:spacing w:val="1"/>
          <w:sz w:val="28"/>
          <w:u w:val="single"/>
        </w:rPr>
        <w:t xml:space="preserve"> </w:t>
      </w:r>
      <w:r>
        <w:rPr>
          <w:i/>
          <w:sz w:val="28"/>
          <w:u w:val="single"/>
        </w:rPr>
        <w:t>работа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«Изучение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разнообразия</w:t>
      </w:r>
      <w:r>
        <w:rPr>
          <w:spacing w:val="1"/>
          <w:sz w:val="28"/>
        </w:rPr>
        <w:t xml:space="preserve"> </w:t>
      </w:r>
      <w:r>
        <w:rPr>
          <w:sz w:val="28"/>
        </w:rPr>
        <w:t>мелких</w:t>
      </w:r>
      <w:r>
        <w:rPr>
          <w:spacing w:val="1"/>
          <w:sz w:val="28"/>
        </w:rPr>
        <w:t xml:space="preserve"> </w:t>
      </w:r>
      <w:r>
        <w:rPr>
          <w:sz w:val="28"/>
        </w:rPr>
        <w:t>почвенных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членистоногих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3"/>
          <w:sz w:val="28"/>
        </w:rPr>
        <w:t xml:space="preserve"> </w:t>
      </w:r>
      <w:r>
        <w:rPr>
          <w:sz w:val="28"/>
        </w:rPr>
        <w:t>экосистемах».</w:t>
      </w:r>
    </w:p>
    <w:p w:rsidR="00C23A5A" w:rsidRDefault="00C301FD">
      <w:pPr>
        <w:pStyle w:val="a3"/>
        <w:spacing w:line="252" w:lineRule="auto"/>
        <w:ind w:right="143" w:firstLine="569"/>
      </w:pPr>
      <w:r>
        <w:rPr>
          <w:i/>
          <w:u w:val="single"/>
        </w:rPr>
        <w:t xml:space="preserve">Экскурсия </w:t>
      </w:r>
      <w:r>
        <w:t>«Экскурсия в типичный биогеоценоз (в дубраву, березняк, ельник,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суходольный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пойменный</w:t>
      </w:r>
      <w:r>
        <w:rPr>
          <w:spacing w:val="1"/>
        </w:rPr>
        <w:t xml:space="preserve"> </w:t>
      </w:r>
      <w:r>
        <w:t>луг,</w:t>
      </w:r>
      <w:r>
        <w:rPr>
          <w:spacing w:val="3"/>
        </w:rPr>
        <w:t xml:space="preserve"> </w:t>
      </w:r>
      <w:r>
        <w:t>озеро,</w:t>
      </w:r>
      <w:r>
        <w:rPr>
          <w:spacing w:val="2"/>
        </w:rPr>
        <w:t xml:space="preserve"> </w:t>
      </w:r>
      <w:r>
        <w:t>болото)».</w:t>
      </w:r>
    </w:p>
    <w:p w:rsidR="00C23A5A" w:rsidRDefault="00C301FD">
      <w:pPr>
        <w:pStyle w:val="a3"/>
        <w:spacing w:before="4"/>
        <w:ind w:left="680"/>
      </w:pPr>
      <w:r>
        <w:rPr>
          <w:i/>
          <w:spacing w:val="-1"/>
          <w:u w:val="single"/>
        </w:rPr>
        <w:t>Экскурсия</w:t>
      </w:r>
      <w:r>
        <w:rPr>
          <w:i/>
          <w:spacing w:val="-12"/>
        </w:rPr>
        <w:t xml:space="preserve"> </w:t>
      </w:r>
      <w:r>
        <w:rPr>
          <w:spacing w:val="-1"/>
        </w:rPr>
        <w:t>«Экскурсия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proofErr w:type="spellStart"/>
      <w:r>
        <w:rPr>
          <w:spacing w:val="-1"/>
        </w:rPr>
        <w:t>агроэкосистему</w:t>
      </w:r>
      <w:proofErr w:type="spellEnd"/>
      <w:r>
        <w:rPr>
          <w:spacing w:val="-24"/>
        </w:rPr>
        <w:t xml:space="preserve"> </w:t>
      </w:r>
      <w:r>
        <w:rPr>
          <w:spacing w:val="-1"/>
        </w:rPr>
        <w:t>(на</w:t>
      </w:r>
      <w:r>
        <w:rPr>
          <w:spacing w:val="-14"/>
        </w:rPr>
        <w:t xml:space="preserve"> </w:t>
      </w:r>
      <w:r>
        <w:rPr>
          <w:spacing w:val="-1"/>
        </w:rPr>
        <w:t>поле</w:t>
      </w:r>
      <w:r>
        <w:rPr>
          <w:spacing w:val="-15"/>
        </w:rPr>
        <w:t xml:space="preserve"> </w:t>
      </w:r>
      <w:r>
        <w:rPr>
          <w:spacing w:val="-1"/>
        </w:rPr>
        <w:t>или</w:t>
      </w:r>
      <w:r>
        <w:rPr>
          <w:spacing w:val="-12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тепличное</w:t>
      </w:r>
      <w:r>
        <w:rPr>
          <w:spacing w:val="-15"/>
        </w:rPr>
        <w:t xml:space="preserve"> </w:t>
      </w:r>
      <w:r>
        <w:t>хозяйство)».</w:t>
      </w:r>
    </w:p>
    <w:p w:rsidR="00C23A5A" w:rsidRDefault="00C301FD">
      <w:pPr>
        <w:pStyle w:val="2"/>
        <w:spacing w:before="132"/>
      </w:pPr>
      <w:r>
        <w:t>Тема</w:t>
      </w:r>
      <w:r>
        <w:rPr>
          <w:spacing w:val="-8"/>
        </w:rPr>
        <w:t xml:space="preserve"> </w:t>
      </w:r>
      <w:r>
        <w:t>10. Биосфера</w:t>
      </w:r>
      <w:r>
        <w:rPr>
          <w:spacing w:val="-6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глобальная</w:t>
      </w:r>
      <w:r>
        <w:rPr>
          <w:spacing w:val="-3"/>
        </w:rPr>
        <w:t xml:space="preserve"> </w:t>
      </w:r>
      <w:r>
        <w:t>экосистема</w:t>
      </w:r>
    </w:p>
    <w:p w:rsidR="00C23A5A" w:rsidRDefault="00C301FD">
      <w:pPr>
        <w:pStyle w:val="a3"/>
        <w:spacing w:before="24" w:line="254" w:lineRule="auto"/>
        <w:ind w:right="130" w:firstLine="569"/>
      </w:pPr>
      <w:r>
        <w:t>Биосфера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общепланетарная</w:t>
      </w:r>
      <w:r>
        <w:rPr>
          <w:spacing w:val="1"/>
        </w:rPr>
        <w:t xml:space="preserve"> </w:t>
      </w:r>
      <w:r>
        <w:t>оболочка</w:t>
      </w:r>
      <w:r>
        <w:rPr>
          <w:spacing w:val="1"/>
        </w:rPr>
        <w:t xml:space="preserve"> </w:t>
      </w:r>
      <w:r>
        <w:t>Земли,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существует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существовала</w:t>
      </w:r>
      <w:r>
        <w:rPr>
          <w:spacing w:val="1"/>
        </w:rPr>
        <w:t xml:space="preserve"> </w:t>
      </w:r>
      <w:r>
        <w:t>жизнь.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биосфере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трудах</w:t>
      </w:r>
      <w:r>
        <w:rPr>
          <w:spacing w:val="1"/>
        </w:rPr>
        <w:t xml:space="preserve"> </w:t>
      </w:r>
      <w:r>
        <w:t>Э.</w:t>
      </w:r>
      <w:r>
        <w:rPr>
          <w:spacing w:val="1"/>
        </w:rPr>
        <w:t xml:space="preserve"> </w:t>
      </w:r>
      <w:r>
        <w:t>Зюсса.</w:t>
      </w:r>
      <w:r>
        <w:rPr>
          <w:spacing w:val="1"/>
        </w:rPr>
        <w:t xml:space="preserve"> </w:t>
      </w:r>
      <w:r>
        <w:t>Учение</w:t>
      </w:r>
      <w:r>
        <w:rPr>
          <w:spacing w:val="1"/>
        </w:rPr>
        <w:t xml:space="preserve"> </w:t>
      </w:r>
      <w:r>
        <w:t>В.И.</w:t>
      </w:r>
      <w:r>
        <w:rPr>
          <w:spacing w:val="1"/>
        </w:rPr>
        <w:t xml:space="preserve"> </w:t>
      </w:r>
      <w:r>
        <w:t>Вернадского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биосфере.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биосферы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состав.</w:t>
      </w:r>
      <w:r>
        <w:rPr>
          <w:spacing w:val="1"/>
        </w:rPr>
        <w:t xml:space="preserve"> </w:t>
      </w:r>
      <w:r>
        <w:t>Живое</w:t>
      </w:r>
      <w:r>
        <w:rPr>
          <w:spacing w:val="-67"/>
        </w:rPr>
        <w:t xml:space="preserve"> </w:t>
      </w:r>
      <w:r>
        <w:t>вещество</w:t>
      </w:r>
      <w:r>
        <w:rPr>
          <w:spacing w:val="-4"/>
        </w:rPr>
        <w:t xml:space="preserve"> </w:t>
      </w:r>
      <w:r>
        <w:t>биосферы и</w:t>
      </w:r>
      <w:r>
        <w:rPr>
          <w:spacing w:val="2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функции.</w:t>
      </w:r>
    </w:p>
    <w:p w:rsidR="00C23A5A" w:rsidRDefault="00C301FD">
      <w:pPr>
        <w:pStyle w:val="a3"/>
        <w:spacing w:line="259" w:lineRule="auto"/>
        <w:ind w:right="141" w:firstLine="569"/>
      </w:pPr>
      <w:r>
        <w:t>Закономерности</w:t>
      </w:r>
      <w:r>
        <w:rPr>
          <w:spacing w:val="1"/>
        </w:rPr>
        <w:t xml:space="preserve"> </w:t>
      </w:r>
      <w:r>
        <w:t>существования</w:t>
      </w:r>
      <w:r>
        <w:rPr>
          <w:spacing w:val="1"/>
        </w:rPr>
        <w:t xml:space="preserve"> </w:t>
      </w:r>
      <w:r>
        <w:t>биосферы.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биосферы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глобальной</w:t>
      </w:r>
      <w:r>
        <w:rPr>
          <w:spacing w:val="1"/>
        </w:rPr>
        <w:t xml:space="preserve"> </w:t>
      </w:r>
      <w:r>
        <w:t>экосистемы.</w:t>
      </w:r>
      <w:r>
        <w:rPr>
          <w:spacing w:val="1"/>
        </w:rPr>
        <w:t xml:space="preserve"> </w:t>
      </w:r>
      <w:r>
        <w:t>Динамическое</w:t>
      </w:r>
      <w:r>
        <w:rPr>
          <w:spacing w:val="1"/>
        </w:rPr>
        <w:t xml:space="preserve"> </w:t>
      </w:r>
      <w:r>
        <w:t>равновесие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биосфере.</w:t>
      </w:r>
      <w:r>
        <w:rPr>
          <w:spacing w:val="1"/>
        </w:rPr>
        <w:t xml:space="preserve"> </w:t>
      </w:r>
      <w:r>
        <w:t>Круговороты</w:t>
      </w:r>
      <w:r>
        <w:rPr>
          <w:spacing w:val="1"/>
        </w:rPr>
        <w:t xml:space="preserve"> </w:t>
      </w:r>
      <w:r>
        <w:t>веществ</w:t>
      </w:r>
      <w:r>
        <w:rPr>
          <w:spacing w:val="32"/>
        </w:rPr>
        <w:t xml:space="preserve"> </w:t>
      </w:r>
      <w:r>
        <w:t>и</w:t>
      </w:r>
      <w:r>
        <w:rPr>
          <w:spacing w:val="104"/>
        </w:rPr>
        <w:t xml:space="preserve"> </w:t>
      </w:r>
      <w:r>
        <w:t>биогеохимические</w:t>
      </w:r>
      <w:r>
        <w:rPr>
          <w:spacing w:val="102"/>
        </w:rPr>
        <w:t xml:space="preserve"> </w:t>
      </w:r>
      <w:r>
        <w:t>циклы</w:t>
      </w:r>
      <w:r>
        <w:rPr>
          <w:spacing w:val="103"/>
        </w:rPr>
        <w:t xml:space="preserve"> </w:t>
      </w:r>
      <w:r>
        <w:t>(углерода,</w:t>
      </w:r>
      <w:r>
        <w:rPr>
          <w:spacing w:val="106"/>
        </w:rPr>
        <w:t xml:space="preserve"> </w:t>
      </w:r>
      <w:r>
        <w:t>азота).</w:t>
      </w:r>
      <w:r>
        <w:rPr>
          <w:spacing w:val="106"/>
        </w:rPr>
        <w:t xml:space="preserve"> </w:t>
      </w:r>
      <w:r>
        <w:t>Ритмичность</w:t>
      </w:r>
      <w:r>
        <w:rPr>
          <w:spacing w:val="105"/>
        </w:rPr>
        <w:t xml:space="preserve"> </w:t>
      </w:r>
      <w:r>
        <w:t>явлений</w:t>
      </w:r>
      <w:r>
        <w:rPr>
          <w:spacing w:val="-6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биосфере.</w:t>
      </w:r>
    </w:p>
    <w:p w:rsidR="00C23A5A" w:rsidRDefault="00C23A5A">
      <w:pPr>
        <w:spacing w:line="259" w:lineRule="auto"/>
        <w:sectPr w:rsidR="00C23A5A">
          <w:pgSz w:w="11910" w:h="16850"/>
          <w:pgMar w:top="1140" w:right="720" w:bottom="940" w:left="1020" w:header="710" w:footer="755" w:gutter="0"/>
          <w:cols w:space="720"/>
        </w:sectPr>
      </w:pPr>
    </w:p>
    <w:p w:rsidR="00C23A5A" w:rsidRDefault="00C301FD">
      <w:pPr>
        <w:pStyle w:val="a3"/>
        <w:spacing w:before="89" w:line="259" w:lineRule="auto"/>
        <w:ind w:right="140" w:firstLine="569"/>
      </w:pPr>
      <w:r>
        <w:lastRenderedPageBreak/>
        <w:t>Зональность биосферы. Понятие о биоме. Основные биомы суши: тундра,</w:t>
      </w:r>
      <w:r>
        <w:rPr>
          <w:spacing w:val="1"/>
        </w:rPr>
        <w:t xml:space="preserve"> </w:t>
      </w:r>
      <w:r>
        <w:t>хвойные леса, смешанные и широколиственные леса, степи, саванны, пустыни,</w:t>
      </w:r>
      <w:r>
        <w:rPr>
          <w:spacing w:val="1"/>
        </w:rPr>
        <w:t xml:space="preserve"> </w:t>
      </w:r>
      <w:r>
        <w:t>тропические леса, высокогорья. Климат, растительный и животный мир биомов</w:t>
      </w:r>
      <w:r>
        <w:rPr>
          <w:spacing w:val="1"/>
        </w:rPr>
        <w:t xml:space="preserve"> </w:t>
      </w:r>
      <w:r>
        <w:t>суши.</w:t>
      </w:r>
    </w:p>
    <w:p w:rsidR="00C23A5A" w:rsidRDefault="00C301FD">
      <w:pPr>
        <w:pStyle w:val="a3"/>
        <w:spacing w:line="256" w:lineRule="auto"/>
        <w:ind w:right="139" w:firstLine="569"/>
      </w:pPr>
      <w:r>
        <w:t>Структура и функция</w:t>
      </w:r>
      <w:r>
        <w:rPr>
          <w:spacing w:val="1"/>
        </w:rPr>
        <w:t xml:space="preserve"> </w:t>
      </w:r>
      <w:r>
        <w:t>живых систем,</w:t>
      </w:r>
      <w:r>
        <w:rPr>
          <w:spacing w:val="1"/>
        </w:rPr>
        <w:t xml:space="preserve"> </w:t>
      </w:r>
      <w:r>
        <w:t>оценка их</w:t>
      </w:r>
      <w:r>
        <w:rPr>
          <w:spacing w:val="1"/>
        </w:rPr>
        <w:t xml:space="preserve"> </w:t>
      </w:r>
      <w:r>
        <w:t>ресурсного потенциала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биосферных</w:t>
      </w:r>
      <w:r>
        <w:rPr>
          <w:spacing w:val="-4"/>
        </w:rPr>
        <w:t xml:space="preserve"> </w:t>
      </w:r>
      <w:r>
        <w:t>функций.</w:t>
      </w:r>
    </w:p>
    <w:p w:rsidR="00C23A5A" w:rsidRDefault="00C301FD">
      <w:pPr>
        <w:pStyle w:val="a3"/>
        <w:spacing w:before="10"/>
        <w:ind w:left="680"/>
        <w:jc w:val="left"/>
      </w:pPr>
      <w:r>
        <w:rPr>
          <w:u w:val="single"/>
        </w:rPr>
        <w:t>Демонстрации</w:t>
      </w:r>
    </w:p>
    <w:p w:rsidR="00C23A5A" w:rsidRDefault="00C301FD">
      <w:pPr>
        <w:pStyle w:val="a3"/>
        <w:spacing w:before="24"/>
        <w:ind w:left="680"/>
        <w:jc w:val="left"/>
      </w:pPr>
      <w:r>
        <w:t>Портреты:</w:t>
      </w:r>
      <w:r>
        <w:rPr>
          <w:spacing w:val="-3"/>
        </w:rPr>
        <w:t xml:space="preserve"> </w:t>
      </w:r>
      <w:r>
        <w:t>В.И.</w:t>
      </w:r>
      <w:r>
        <w:rPr>
          <w:spacing w:val="2"/>
        </w:rPr>
        <w:t xml:space="preserve"> </w:t>
      </w:r>
      <w:r>
        <w:t>Вернадский,</w:t>
      </w:r>
      <w:r>
        <w:rPr>
          <w:spacing w:val="-1"/>
        </w:rPr>
        <w:t xml:space="preserve"> </w:t>
      </w:r>
      <w:r>
        <w:t>Э.</w:t>
      </w:r>
      <w:r>
        <w:rPr>
          <w:spacing w:val="1"/>
        </w:rPr>
        <w:t xml:space="preserve"> </w:t>
      </w:r>
      <w:r>
        <w:t>Зюсс.</w:t>
      </w:r>
    </w:p>
    <w:p w:rsidR="00C23A5A" w:rsidRDefault="00C301FD">
      <w:pPr>
        <w:pStyle w:val="a3"/>
        <w:spacing w:before="23"/>
        <w:ind w:left="680"/>
        <w:jc w:val="left"/>
      </w:pPr>
      <w:r>
        <w:t>Таблицы</w:t>
      </w:r>
      <w:r>
        <w:rPr>
          <w:spacing w:val="117"/>
        </w:rPr>
        <w:t xml:space="preserve"> </w:t>
      </w:r>
      <w:r>
        <w:t>и</w:t>
      </w:r>
      <w:r>
        <w:rPr>
          <w:spacing w:val="120"/>
        </w:rPr>
        <w:t xml:space="preserve"> </w:t>
      </w:r>
      <w:r>
        <w:t>схемы:</w:t>
      </w:r>
      <w:r>
        <w:rPr>
          <w:spacing w:val="120"/>
        </w:rPr>
        <w:t xml:space="preserve"> </w:t>
      </w:r>
      <w:r>
        <w:t>«Геосферы</w:t>
      </w:r>
      <w:r>
        <w:rPr>
          <w:spacing w:val="118"/>
        </w:rPr>
        <w:t xml:space="preserve"> </w:t>
      </w:r>
      <w:r>
        <w:t>Земли»,</w:t>
      </w:r>
      <w:r>
        <w:rPr>
          <w:spacing w:val="120"/>
        </w:rPr>
        <w:t xml:space="preserve"> </w:t>
      </w:r>
      <w:r>
        <w:t>«Круговорот</w:t>
      </w:r>
      <w:r>
        <w:rPr>
          <w:spacing w:val="119"/>
        </w:rPr>
        <w:t xml:space="preserve"> </w:t>
      </w:r>
      <w:r>
        <w:t>азота</w:t>
      </w:r>
      <w:r>
        <w:rPr>
          <w:spacing w:val="117"/>
        </w:rPr>
        <w:t xml:space="preserve"> </w:t>
      </w:r>
      <w:r>
        <w:t>в</w:t>
      </w:r>
      <w:r>
        <w:rPr>
          <w:spacing w:val="117"/>
        </w:rPr>
        <w:t xml:space="preserve"> </w:t>
      </w:r>
      <w:r>
        <w:t>природе»,</w:t>
      </w:r>
    </w:p>
    <w:p w:rsidR="00C23A5A" w:rsidRDefault="00C301FD">
      <w:pPr>
        <w:pStyle w:val="a3"/>
        <w:tabs>
          <w:tab w:val="left" w:pos="1916"/>
          <w:tab w:val="left" w:pos="3247"/>
          <w:tab w:val="left" w:pos="3650"/>
          <w:tab w:val="left" w:pos="5117"/>
          <w:tab w:val="left" w:pos="6916"/>
          <w:tab w:val="left" w:pos="8419"/>
          <w:tab w:val="left" w:pos="8822"/>
        </w:tabs>
        <w:spacing w:before="24"/>
        <w:jc w:val="left"/>
      </w:pPr>
      <w:r>
        <w:t>«Круговорот</w:t>
      </w:r>
      <w:r>
        <w:tab/>
        <w:t>углерода</w:t>
      </w:r>
      <w:r>
        <w:tab/>
        <w:t>в</w:t>
      </w:r>
      <w:r>
        <w:tab/>
        <w:t>природе»,</w:t>
      </w:r>
      <w:r>
        <w:tab/>
        <w:t>«Круговорот</w:t>
      </w:r>
      <w:r>
        <w:tab/>
        <w:t>кислорода</w:t>
      </w:r>
      <w:r>
        <w:tab/>
        <w:t>в</w:t>
      </w:r>
      <w:r>
        <w:tab/>
        <w:t>природе»,</w:t>
      </w:r>
    </w:p>
    <w:p w:rsidR="00C23A5A" w:rsidRDefault="00C301FD">
      <w:pPr>
        <w:pStyle w:val="a3"/>
        <w:tabs>
          <w:tab w:val="left" w:pos="1282"/>
          <w:tab w:val="left" w:pos="2721"/>
          <w:tab w:val="left" w:pos="3979"/>
          <w:tab w:val="left" w:pos="5813"/>
          <w:tab w:val="left" w:pos="6634"/>
          <w:tab w:val="left" w:pos="9425"/>
        </w:tabs>
        <w:spacing w:before="31" w:line="256" w:lineRule="auto"/>
        <w:ind w:right="145"/>
        <w:jc w:val="left"/>
      </w:pPr>
      <w:r>
        <w:t>«Круговорот</w:t>
      </w:r>
      <w:r>
        <w:rPr>
          <w:spacing w:val="35"/>
        </w:rPr>
        <w:t xml:space="preserve"> </w:t>
      </w:r>
      <w:r>
        <w:t>воды</w:t>
      </w:r>
      <w:r>
        <w:rPr>
          <w:spacing w:val="25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природе»,</w:t>
      </w:r>
      <w:r>
        <w:rPr>
          <w:spacing w:val="27"/>
        </w:rPr>
        <w:t xml:space="preserve"> </w:t>
      </w:r>
      <w:r>
        <w:t>«Основные</w:t>
      </w:r>
      <w:r>
        <w:rPr>
          <w:spacing w:val="24"/>
        </w:rPr>
        <w:t xml:space="preserve"> </w:t>
      </w:r>
      <w:r>
        <w:t>биомы</w:t>
      </w:r>
      <w:r>
        <w:rPr>
          <w:spacing w:val="26"/>
        </w:rPr>
        <w:t xml:space="preserve"> </w:t>
      </w:r>
      <w:r>
        <w:t>суши»,</w:t>
      </w:r>
      <w:r>
        <w:rPr>
          <w:spacing w:val="27"/>
        </w:rPr>
        <w:t xml:space="preserve"> </w:t>
      </w:r>
      <w:r>
        <w:t>«Климатические</w:t>
      </w:r>
      <w:r>
        <w:rPr>
          <w:spacing w:val="25"/>
        </w:rPr>
        <w:t xml:space="preserve"> </w:t>
      </w:r>
      <w:r>
        <w:t>пояса</w:t>
      </w:r>
      <w:r>
        <w:rPr>
          <w:spacing w:val="-67"/>
        </w:rPr>
        <w:t xml:space="preserve"> </w:t>
      </w:r>
      <w:r>
        <w:t>Земли»,</w:t>
      </w:r>
      <w:r>
        <w:tab/>
        <w:t>«Тундра»,</w:t>
      </w:r>
      <w:r>
        <w:tab/>
        <w:t>«Тайга»,</w:t>
      </w:r>
      <w:r>
        <w:tab/>
        <w:t>«Смешанный</w:t>
      </w:r>
      <w:r>
        <w:tab/>
        <w:t>лес»,</w:t>
      </w:r>
      <w:r>
        <w:tab/>
        <w:t>«Широколиственный</w:t>
      </w:r>
      <w:r>
        <w:tab/>
      </w:r>
      <w:r>
        <w:rPr>
          <w:spacing w:val="-1"/>
        </w:rPr>
        <w:t>лес»,</w:t>
      </w:r>
    </w:p>
    <w:p w:rsidR="00C23A5A" w:rsidRDefault="00C301FD">
      <w:pPr>
        <w:pStyle w:val="a3"/>
        <w:spacing w:before="2"/>
        <w:jc w:val="left"/>
      </w:pPr>
      <w:r>
        <w:t>«Степь»,</w:t>
      </w:r>
      <w:r>
        <w:rPr>
          <w:spacing w:val="-6"/>
        </w:rPr>
        <w:t xml:space="preserve"> </w:t>
      </w:r>
      <w:r>
        <w:t>«Саванна»,</w:t>
      </w:r>
      <w:r>
        <w:rPr>
          <w:spacing w:val="-6"/>
        </w:rPr>
        <w:t xml:space="preserve"> </w:t>
      </w:r>
      <w:r>
        <w:t>«Пустыня»,</w:t>
      </w:r>
      <w:r>
        <w:rPr>
          <w:spacing w:val="-6"/>
        </w:rPr>
        <w:t xml:space="preserve"> </w:t>
      </w:r>
      <w:r>
        <w:t>«Тропический</w:t>
      </w:r>
      <w:r>
        <w:rPr>
          <w:spacing w:val="-7"/>
        </w:rPr>
        <w:t xml:space="preserve"> </w:t>
      </w:r>
      <w:r>
        <w:t>лес».</w:t>
      </w:r>
    </w:p>
    <w:p w:rsidR="00C23A5A" w:rsidRDefault="00C301FD">
      <w:pPr>
        <w:pStyle w:val="a3"/>
        <w:spacing w:before="24"/>
        <w:ind w:left="680"/>
        <w:jc w:val="left"/>
      </w:pPr>
      <w:r>
        <w:rPr>
          <w:u w:val="single"/>
        </w:rPr>
        <w:t>Оборудование</w:t>
      </w:r>
      <w:r>
        <w:t>:</w:t>
      </w:r>
      <w:r>
        <w:rPr>
          <w:spacing w:val="-4"/>
        </w:rPr>
        <w:t xml:space="preserve"> </w:t>
      </w:r>
      <w:r>
        <w:t>гербарии</w:t>
      </w:r>
      <w:r>
        <w:rPr>
          <w:spacing w:val="-4"/>
        </w:rPr>
        <w:t xml:space="preserve"> </w:t>
      </w:r>
      <w:r>
        <w:t>растений</w:t>
      </w:r>
      <w:r>
        <w:rPr>
          <w:spacing w:val="-5"/>
        </w:rPr>
        <w:t xml:space="preserve"> </w:t>
      </w:r>
      <w:r>
        <w:t>разных</w:t>
      </w:r>
      <w:r>
        <w:rPr>
          <w:spacing w:val="-9"/>
        </w:rPr>
        <w:t xml:space="preserve"> </w:t>
      </w:r>
      <w:r>
        <w:t>биомов,</w:t>
      </w:r>
      <w:r>
        <w:rPr>
          <w:spacing w:val="-3"/>
        </w:rPr>
        <w:t xml:space="preserve"> </w:t>
      </w:r>
      <w:r>
        <w:t>коллекции</w:t>
      </w:r>
      <w:r>
        <w:rPr>
          <w:spacing w:val="-4"/>
        </w:rPr>
        <w:t xml:space="preserve"> </w:t>
      </w:r>
      <w:r>
        <w:t>животных.</w:t>
      </w:r>
    </w:p>
    <w:p w:rsidR="00C23A5A" w:rsidRDefault="00C301FD">
      <w:pPr>
        <w:pStyle w:val="2"/>
        <w:spacing w:before="146"/>
        <w:jc w:val="left"/>
      </w:pPr>
      <w:r>
        <w:t>Тема</w:t>
      </w:r>
      <w:r>
        <w:rPr>
          <w:spacing w:val="-7"/>
        </w:rPr>
        <w:t xml:space="preserve"> </w:t>
      </w:r>
      <w:r>
        <w:t>11.</w:t>
      </w:r>
      <w:r>
        <w:rPr>
          <w:spacing w:val="1"/>
        </w:rPr>
        <w:t xml:space="preserve"> </w:t>
      </w:r>
      <w:r>
        <w:t>Человек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окружающая</w:t>
      </w:r>
      <w:r>
        <w:rPr>
          <w:spacing w:val="-3"/>
        </w:rPr>
        <w:t xml:space="preserve"> </w:t>
      </w:r>
      <w:r>
        <w:t>среда</w:t>
      </w:r>
    </w:p>
    <w:p w:rsidR="00C23A5A" w:rsidRDefault="00C301FD">
      <w:pPr>
        <w:pStyle w:val="a3"/>
        <w:spacing w:before="31" w:line="256" w:lineRule="auto"/>
        <w:ind w:right="146" w:firstLine="569"/>
      </w:pPr>
      <w:r>
        <w:t>Экологические кризисы и их причины. Воздействие человека на биосферу.</w:t>
      </w:r>
      <w:r>
        <w:rPr>
          <w:spacing w:val="1"/>
        </w:rPr>
        <w:t xml:space="preserve"> </w:t>
      </w:r>
      <w:r>
        <w:t>Загрязнение</w:t>
      </w:r>
      <w:r>
        <w:rPr>
          <w:spacing w:val="-16"/>
        </w:rPr>
        <w:t xml:space="preserve"> </w:t>
      </w:r>
      <w:r>
        <w:t>воздушной</w:t>
      </w:r>
      <w:r>
        <w:rPr>
          <w:spacing w:val="-13"/>
        </w:rPr>
        <w:t xml:space="preserve"> </w:t>
      </w:r>
      <w:r>
        <w:t>среды.</w:t>
      </w:r>
      <w:r>
        <w:rPr>
          <w:spacing w:val="-12"/>
        </w:rPr>
        <w:t xml:space="preserve"> </w:t>
      </w:r>
      <w:r>
        <w:t>Охрана</w:t>
      </w:r>
      <w:r>
        <w:rPr>
          <w:spacing w:val="-15"/>
        </w:rPr>
        <w:t xml:space="preserve"> </w:t>
      </w:r>
      <w:r>
        <w:t>воздуха.</w:t>
      </w:r>
      <w:r>
        <w:rPr>
          <w:spacing w:val="-12"/>
        </w:rPr>
        <w:t xml:space="preserve"> </w:t>
      </w:r>
      <w:r>
        <w:t>Загрязнение</w:t>
      </w:r>
      <w:r>
        <w:rPr>
          <w:spacing w:val="-16"/>
        </w:rPr>
        <w:t xml:space="preserve"> </w:t>
      </w:r>
      <w:r>
        <w:t>водной</w:t>
      </w:r>
      <w:r>
        <w:rPr>
          <w:spacing w:val="-13"/>
        </w:rPr>
        <w:t xml:space="preserve"> </w:t>
      </w:r>
      <w:r>
        <w:t>среды.</w:t>
      </w:r>
      <w:r>
        <w:rPr>
          <w:spacing w:val="-12"/>
        </w:rPr>
        <w:t xml:space="preserve"> </w:t>
      </w:r>
      <w:r>
        <w:t>Охрана</w:t>
      </w:r>
      <w:r>
        <w:rPr>
          <w:spacing w:val="-67"/>
        </w:rPr>
        <w:t xml:space="preserve"> </w:t>
      </w:r>
      <w:r>
        <w:t>водных ресурсов.</w:t>
      </w:r>
      <w:r>
        <w:rPr>
          <w:spacing w:val="1"/>
        </w:rPr>
        <w:t xml:space="preserve"> </w:t>
      </w:r>
      <w:r>
        <w:t>Разрушение почвы.</w:t>
      </w:r>
      <w:r>
        <w:rPr>
          <w:spacing w:val="1"/>
        </w:rPr>
        <w:t xml:space="preserve"> </w:t>
      </w:r>
      <w:r>
        <w:t>Охрана почвенных</w:t>
      </w:r>
      <w:r>
        <w:rPr>
          <w:spacing w:val="1"/>
        </w:rPr>
        <w:t xml:space="preserve"> </w:t>
      </w:r>
      <w:r>
        <w:t>ресурсов.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климата.</w:t>
      </w:r>
    </w:p>
    <w:p w:rsidR="00C23A5A" w:rsidRDefault="00C301FD">
      <w:pPr>
        <w:pStyle w:val="a3"/>
        <w:spacing w:before="13" w:line="256" w:lineRule="auto"/>
        <w:ind w:right="139" w:firstLine="569"/>
      </w:pPr>
      <w:r>
        <w:t>Антропогенное</w:t>
      </w:r>
      <w:r>
        <w:rPr>
          <w:spacing w:val="1"/>
        </w:rPr>
        <w:t xml:space="preserve"> </w:t>
      </w:r>
      <w:r>
        <w:t>воздействие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растительный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животный</w:t>
      </w:r>
      <w:r>
        <w:rPr>
          <w:spacing w:val="1"/>
        </w:rPr>
        <w:t xml:space="preserve"> </w:t>
      </w:r>
      <w:r>
        <w:t>мир.</w:t>
      </w:r>
      <w:r>
        <w:rPr>
          <w:spacing w:val="1"/>
        </w:rPr>
        <w:t xml:space="preserve"> </w:t>
      </w:r>
      <w:r>
        <w:t>Охрана</w:t>
      </w:r>
      <w:r>
        <w:rPr>
          <w:spacing w:val="1"/>
        </w:rPr>
        <w:t xml:space="preserve"> </w:t>
      </w:r>
      <w:r>
        <w:t>растительного и животного мира. Основные принципы охраны природы. Красные</w:t>
      </w:r>
      <w:r>
        <w:rPr>
          <w:spacing w:val="-67"/>
        </w:rPr>
        <w:t xml:space="preserve"> </w:t>
      </w:r>
      <w:r>
        <w:t>книги. Особо охраняемые природные территории (ООПТ). Ботанические сады и</w:t>
      </w:r>
      <w:r>
        <w:rPr>
          <w:spacing w:val="1"/>
        </w:rPr>
        <w:t xml:space="preserve"> </w:t>
      </w:r>
      <w:r>
        <w:t>зоологические</w:t>
      </w:r>
      <w:r>
        <w:rPr>
          <w:spacing w:val="-2"/>
        </w:rPr>
        <w:t xml:space="preserve"> </w:t>
      </w:r>
      <w:r>
        <w:t>парки.</w:t>
      </w:r>
    </w:p>
    <w:p w:rsidR="00C23A5A" w:rsidRDefault="00C301FD">
      <w:pPr>
        <w:pStyle w:val="a3"/>
        <w:spacing w:before="12" w:line="256" w:lineRule="auto"/>
        <w:ind w:right="137" w:firstLine="569"/>
      </w:pPr>
      <w:r>
        <w:t>Основные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человечества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природы.</w:t>
      </w:r>
      <w:r>
        <w:rPr>
          <w:spacing w:val="1"/>
        </w:rPr>
        <w:t xml:space="preserve"> </w:t>
      </w:r>
      <w:r>
        <w:t>Рациональное</w:t>
      </w:r>
      <w:r>
        <w:rPr>
          <w:spacing w:val="1"/>
        </w:rPr>
        <w:t xml:space="preserve"> </w:t>
      </w:r>
      <w:r>
        <w:t>природопользование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биологического</w:t>
      </w:r>
      <w:r>
        <w:rPr>
          <w:spacing w:val="1"/>
        </w:rPr>
        <w:t xml:space="preserve"> </w:t>
      </w:r>
      <w:r>
        <w:t>разнообразия</w:t>
      </w:r>
      <w:r>
        <w:rPr>
          <w:spacing w:val="-67"/>
        </w:rPr>
        <w:t xml:space="preserve"> </w:t>
      </w:r>
      <w:r>
        <w:t>Земли. Общие закономерности глобальных экологических кризисов. Особенности</w:t>
      </w:r>
      <w:r>
        <w:rPr>
          <w:spacing w:val="-67"/>
        </w:rPr>
        <w:t xml:space="preserve"> </w:t>
      </w:r>
      <w:r>
        <w:t>современного</w:t>
      </w:r>
      <w:r>
        <w:rPr>
          <w:spacing w:val="-4"/>
        </w:rPr>
        <w:t xml:space="preserve"> </w:t>
      </w:r>
      <w:r>
        <w:t>кризиса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вероятные</w:t>
      </w:r>
      <w:r>
        <w:rPr>
          <w:spacing w:val="-1"/>
        </w:rPr>
        <w:t xml:space="preserve"> </w:t>
      </w:r>
      <w:r>
        <w:t>последствия.</w:t>
      </w:r>
    </w:p>
    <w:p w:rsidR="00C23A5A" w:rsidRDefault="00C301FD">
      <w:pPr>
        <w:spacing w:before="12" w:line="259" w:lineRule="auto"/>
        <w:ind w:left="110" w:right="125" w:firstLine="569"/>
        <w:jc w:val="both"/>
        <w:rPr>
          <w:i/>
          <w:sz w:val="28"/>
        </w:rPr>
      </w:pPr>
      <w:r>
        <w:rPr>
          <w:sz w:val="28"/>
        </w:rPr>
        <w:t>Развитие методов мониторинга 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опасных техногенных процессов.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Системные исследования перехода к ресурсосберегающей и конкурентоспособной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энергетике.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Биологическое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разнообразие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биоресурсы.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Национальные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информационные системы, обеспечивающие доступ к информации по состоянию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отдельных видов и экосистем. Основы </w:t>
      </w:r>
      <w:proofErr w:type="spellStart"/>
      <w:r>
        <w:rPr>
          <w:i/>
          <w:sz w:val="28"/>
        </w:rPr>
        <w:t>экореабилитации</w:t>
      </w:r>
      <w:proofErr w:type="spellEnd"/>
      <w:r>
        <w:rPr>
          <w:i/>
          <w:sz w:val="28"/>
        </w:rPr>
        <w:t xml:space="preserve"> экосистем и способов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борьбы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биоповреждениями.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Реконструкция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морских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наземных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экосистем.</w:t>
      </w:r>
    </w:p>
    <w:p w:rsidR="00C23A5A" w:rsidRDefault="00C301FD">
      <w:pPr>
        <w:pStyle w:val="a3"/>
        <w:spacing w:line="317" w:lineRule="exact"/>
        <w:ind w:left="680"/>
        <w:jc w:val="left"/>
      </w:pPr>
      <w:r>
        <w:rPr>
          <w:u w:val="single"/>
        </w:rPr>
        <w:t>Демонстрации</w:t>
      </w:r>
    </w:p>
    <w:p w:rsidR="00C23A5A" w:rsidRDefault="00C301FD">
      <w:pPr>
        <w:pStyle w:val="a3"/>
        <w:spacing w:before="31"/>
        <w:ind w:left="680"/>
        <w:jc w:val="left"/>
      </w:pPr>
      <w:r>
        <w:t>Таблицы</w:t>
      </w:r>
      <w:r>
        <w:rPr>
          <w:spacing w:val="8"/>
        </w:rPr>
        <w:t xml:space="preserve"> </w:t>
      </w:r>
      <w:r>
        <w:t>и</w:t>
      </w:r>
      <w:r>
        <w:rPr>
          <w:spacing w:val="79"/>
        </w:rPr>
        <w:t xml:space="preserve"> </w:t>
      </w:r>
      <w:r>
        <w:t>схемы:</w:t>
      </w:r>
      <w:r>
        <w:rPr>
          <w:spacing w:val="79"/>
        </w:rPr>
        <w:t xml:space="preserve"> </w:t>
      </w:r>
      <w:r>
        <w:t>«Загрязнение</w:t>
      </w:r>
      <w:r>
        <w:rPr>
          <w:spacing w:val="76"/>
        </w:rPr>
        <w:t xml:space="preserve"> </w:t>
      </w:r>
      <w:r>
        <w:t>атмосферы»,</w:t>
      </w:r>
      <w:r>
        <w:rPr>
          <w:spacing w:val="80"/>
        </w:rPr>
        <w:t xml:space="preserve"> </w:t>
      </w:r>
      <w:r>
        <w:t>«Загрязнение</w:t>
      </w:r>
      <w:r>
        <w:rPr>
          <w:spacing w:val="76"/>
        </w:rPr>
        <w:t xml:space="preserve"> </w:t>
      </w:r>
      <w:r>
        <w:t>гидросферы»,</w:t>
      </w:r>
    </w:p>
    <w:p w:rsidR="00C23A5A" w:rsidRDefault="00C301FD">
      <w:pPr>
        <w:pStyle w:val="a3"/>
        <w:spacing w:before="24" w:line="256" w:lineRule="auto"/>
        <w:jc w:val="left"/>
      </w:pPr>
      <w:r>
        <w:t>«Загрязнение</w:t>
      </w:r>
      <w:r>
        <w:rPr>
          <w:spacing w:val="18"/>
        </w:rPr>
        <w:t xml:space="preserve"> </w:t>
      </w:r>
      <w:r>
        <w:t>почвы»,</w:t>
      </w:r>
      <w:r>
        <w:rPr>
          <w:spacing w:val="21"/>
        </w:rPr>
        <w:t xml:space="preserve"> </w:t>
      </w:r>
      <w:r>
        <w:t>«Парниковый</w:t>
      </w:r>
      <w:r>
        <w:rPr>
          <w:spacing w:val="20"/>
        </w:rPr>
        <w:t xml:space="preserve"> </w:t>
      </w:r>
      <w:r>
        <w:t>эффект»,</w:t>
      </w:r>
      <w:r>
        <w:rPr>
          <w:spacing w:val="21"/>
        </w:rPr>
        <w:t xml:space="preserve"> </w:t>
      </w:r>
      <w:r>
        <w:t>«Особо</w:t>
      </w:r>
      <w:r>
        <w:rPr>
          <w:spacing w:val="16"/>
        </w:rPr>
        <w:t xml:space="preserve"> </w:t>
      </w:r>
      <w:r>
        <w:t>охраняемые</w:t>
      </w:r>
      <w:r>
        <w:rPr>
          <w:spacing w:val="18"/>
        </w:rPr>
        <w:t xml:space="preserve"> </w:t>
      </w:r>
      <w:r>
        <w:t>природные</w:t>
      </w:r>
      <w:r>
        <w:rPr>
          <w:spacing w:val="-67"/>
        </w:rPr>
        <w:t xml:space="preserve"> </w:t>
      </w:r>
      <w:r>
        <w:t>территории»,</w:t>
      </w:r>
      <w:r>
        <w:rPr>
          <w:spacing w:val="2"/>
        </w:rPr>
        <w:t xml:space="preserve"> </w:t>
      </w:r>
      <w:r>
        <w:t>«Модели</w:t>
      </w:r>
      <w:r>
        <w:rPr>
          <w:spacing w:val="8"/>
        </w:rPr>
        <w:t xml:space="preserve"> </w:t>
      </w:r>
      <w:r>
        <w:t>управляемого</w:t>
      </w:r>
      <w:r>
        <w:rPr>
          <w:spacing w:val="-3"/>
        </w:rPr>
        <w:t xml:space="preserve"> </w:t>
      </w:r>
      <w:r>
        <w:t>мира».</w:t>
      </w:r>
    </w:p>
    <w:p w:rsidR="00C23A5A" w:rsidRDefault="00C301FD">
      <w:pPr>
        <w:pStyle w:val="a3"/>
        <w:spacing w:before="2" w:line="264" w:lineRule="auto"/>
        <w:ind w:firstLine="569"/>
        <w:jc w:val="left"/>
      </w:pPr>
      <w:r>
        <w:t>Оборудование:</w:t>
      </w:r>
      <w:r>
        <w:rPr>
          <w:spacing w:val="-1"/>
        </w:rPr>
        <w:t xml:space="preserve"> </w:t>
      </w:r>
      <w:r>
        <w:t>фотографии</w:t>
      </w:r>
      <w:r>
        <w:rPr>
          <w:spacing w:val="-4"/>
        </w:rPr>
        <w:t xml:space="preserve"> </w:t>
      </w:r>
      <w:r>
        <w:t>охраняемых</w:t>
      </w:r>
      <w:r>
        <w:rPr>
          <w:spacing w:val="-9"/>
        </w:rPr>
        <w:t xml:space="preserve"> </w:t>
      </w:r>
      <w:r>
        <w:t>растений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животных</w:t>
      </w:r>
      <w:r>
        <w:rPr>
          <w:spacing w:val="-9"/>
        </w:rPr>
        <w:t xml:space="preserve"> </w:t>
      </w:r>
      <w:r>
        <w:t>Красной</w:t>
      </w:r>
      <w:r>
        <w:rPr>
          <w:spacing w:val="-4"/>
        </w:rPr>
        <w:t xml:space="preserve"> </w:t>
      </w:r>
      <w:r>
        <w:t>книги</w:t>
      </w:r>
      <w:r>
        <w:rPr>
          <w:spacing w:val="-67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2"/>
        </w:rPr>
        <w:t xml:space="preserve"> </w:t>
      </w:r>
      <w:r>
        <w:t>Красной</w:t>
      </w:r>
      <w:r>
        <w:rPr>
          <w:spacing w:val="2"/>
        </w:rPr>
        <w:t xml:space="preserve"> </w:t>
      </w:r>
      <w:r>
        <w:t>книги</w:t>
      </w:r>
      <w:r>
        <w:rPr>
          <w:spacing w:val="1"/>
        </w:rPr>
        <w:t xml:space="preserve"> </w:t>
      </w:r>
      <w:r>
        <w:t>региона.</w:t>
      </w:r>
    </w:p>
    <w:p w:rsidR="00C23A5A" w:rsidRDefault="00C23A5A">
      <w:pPr>
        <w:spacing w:line="264" w:lineRule="auto"/>
        <w:sectPr w:rsidR="00C23A5A">
          <w:pgSz w:w="11910" w:h="16850"/>
          <w:pgMar w:top="1140" w:right="720" w:bottom="940" w:left="1020" w:header="710" w:footer="755" w:gutter="0"/>
          <w:cols w:space="720"/>
        </w:sectPr>
      </w:pPr>
    </w:p>
    <w:p w:rsidR="00C23A5A" w:rsidRDefault="00C301FD">
      <w:pPr>
        <w:pStyle w:val="2"/>
        <w:jc w:val="left"/>
      </w:pPr>
      <w:bookmarkStart w:id="4" w:name="_bookmark4"/>
      <w:bookmarkEnd w:id="4"/>
      <w:r>
        <w:lastRenderedPageBreak/>
        <w:t>ПЛАНИРУЕМЫЕ</w:t>
      </w:r>
      <w:r>
        <w:rPr>
          <w:spacing w:val="-7"/>
        </w:rPr>
        <w:t xml:space="preserve"> </w:t>
      </w:r>
      <w:r>
        <w:t>РЕЗУЛЬТАТЫ</w:t>
      </w:r>
      <w:r>
        <w:rPr>
          <w:spacing w:val="-8"/>
        </w:rPr>
        <w:t xml:space="preserve"> </w:t>
      </w:r>
      <w:r>
        <w:t>ОСВОЕНИЯ</w:t>
      </w:r>
      <w:r>
        <w:rPr>
          <w:spacing w:val="-7"/>
        </w:rPr>
        <w:t xml:space="preserve"> </w:t>
      </w:r>
      <w:r>
        <w:t>ПРОГРАММЫ</w:t>
      </w:r>
    </w:p>
    <w:p w:rsidR="00C23A5A" w:rsidRDefault="00C301FD">
      <w:pPr>
        <w:spacing w:before="25"/>
        <w:ind w:left="110"/>
        <w:rPr>
          <w:b/>
          <w:sz w:val="28"/>
        </w:rPr>
      </w:pPr>
      <w:r>
        <w:rPr>
          <w:b/>
          <w:sz w:val="28"/>
        </w:rPr>
        <w:t>ПО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БИОЛОГИИ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УРОВНЕ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СРЕДНЕГО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ОБЩЕГО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ОБРАЗОВАНИЯ</w:t>
      </w:r>
    </w:p>
    <w:p w:rsidR="00C23A5A" w:rsidRDefault="00F33156">
      <w:pPr>
        <w:pStyle w:val="a3"/>
        <w:spacing w:before="10"/>
        <w:ind w:left="0"/>
        <w:jc w:val="left"/>
        <w:rPr>
          <w:b/>
          <w:sz w:val="16"/>
        </w:rPr>
      </w:pPr>
      <w:r>
        <w:pict>
          <v:shape id="_x0000_s1027" style="position:absolute;margin-left:56.7pt;margin-top:11.85pt;width:499.5pt;height:.1pt;z-index:-15724544;mso-wrap-distance-left:0;mso-wrap-distance-right:0;mso-position-horizontal-relative:page" coordorigin="1134,237" coordsize="9990,0" path="m1134,237r9990,e" filled="f" strokeweight=".1271mm">
            <v:path arrowok="t"/>
            <w10:wrap type="topAndBottom" anchorx="page"/>
          </v:shape>
        </w:pict>
      </w:r>
    </w:p>
    <w:p w:rsidR="00C23A5A" w:rsidRDefault="00C301FD">
      <w:pPr>
        <w:pStyle w:val="2"/>
        <w:spacing w:before="235"/>
        <w:jc w:val="left"/>
      </w:pPr>
      <w:bookmarkStart w:id="5" w:name="_bookmark5"/>
      <w:bookmarkEnd w:id="5"/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C23A5A" w:rsidRDefault="00C301FD">
      <w:pPr>
        <w:pStyle w:val="a3"/>
        <w:spacing w:before="147" w:line="254" w:lineRule="auto"/>
        <w:ind w:right="139" w:firstLine="569"/>
      </w:pPr>
      <w:r>
        <w:rPr>
          <w:spacing w:val="-1"/>
        </w:rPr>
        <w:t>ФГОС</w:t>
      </w:r>
      <w:r>
        <w:rPr>
          <w:spacing w:val="-15"/>
        </w:rPr>
        <w:t xml:space="preserve"> </w:t>
      </w:r>
      <w:r>
        <w:rPr>
          <w:spacing w:val="-1"/>
        </w:rPr>
        <w:t>СОО</w:t>
      </w:r>
      <w:r>
        <w:rPr>
          <w:spacing w:val="-15"/>
        </w:rPr>
        <w:t xml:space="preserve"> </w:t>
      </w:r>
      <w:r>
        <w:rPr>
          <w:spacing w:val="-1"/>
        </w:rPr>
        <w:t>устанавливает</w:t>
      </w:r>
      <w:r>
        <w:rPr>
          <w:spacing w:val="-15"/>
        </w:rPr>
        <w:t xml:space="preserve"> </w:t>
      </w:r>
      <w:r>
        <w:t>требования</w:t>
      </w:r>
      <w:r>
        <w:rPr>
          <w:spacing w:val="-13"/>
        </w:rPr>
        <w:t xml:space="preserve"> </w:t>
      </w:r>
      <w:r>
        <w:t>к</w:t>
      </w:r>
      <w:r>
        <w:rPr>
          <w:spacing w:val="-15"/>
        </w:rPr>
        <w:t xml:space="preserve"> </w:t>
      </w:r>
      <w:r>
        <w:t>результатам</w:t>
      </w:r>
      <w:r>
        <w:rPr>
          <w:spacing w:val="-12"/>
        </w:rPr>
        <w:t xml:space="preserve"> </w:t>
      </w:r>
      <w:r>
        <w:t>освоения</w:t>
      </w:r>
      <w:r>
        <w:rPr>
          <w:spacing w:val="-14"/>
        </w:rPr>
        <w:t xml:space="preserve"> </w:t>
      </w:r>
      <w:r>
        <w:t>обучающимися</w:t>
      </w:r>
      <w:r>
        <w:rPr>
          <w:spacing w:val="-68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образования:</w:t>
      </w:r>
      <w:r>
        <w:rPr>
          <w:spacing w:val="1"/>
        </w:rPr>
        <w:t xml:space="preserve"> </w:t>
      </w:r>
      <w:r>
        <w:t>личностные,</w:t>
      </w:r>
      <w:r>
        <w:rPr>
          <w:spacing w:val="1"/>
        </w:rPr>
        <w:t xml:space="preserve"> </w:t>
      </w:r>
      <w:r>
        <w:t>метапредметные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предметные.</w:t>
      </w:r>
    </w:p>
    <w:p w:rsidR="00C23A5A" w:rsidRDefault="00C301FD">
      <w:pPr>
        <w:pStyle w:val="a3"/>
        <w:spacing w:line="254" w:lineRule="auto"/>
        <w:ind w:right="128" w:firstLine="569"/>
      </w:pP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выделены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составляющие: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 идентичности – готовности к саморазвитию, самостоятельности и</w:t>
      </w:r>
      <w:r>
        <w:rPr>
          <w:spacing w:val="1"/>
        </w:rPr>
        <w:t xml:space="preserve"> </w:t>
      </w:r>
      <w:r>
        <w:t>самоопределению, наличие мотивации к обучению биологии, целенаправленное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убеждений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исторических     традиций    </w:t>
      </w:r>
      <w:r>
        <w:rPr>
          <w:spacing w:val="1"/>
        </w:rPr>
        <w:t xml:space="preserve"> </w:t>
      </w:r>
      <w:r>
        <w:t>развития      биологического     знания,      готовность</w:t>
      </w:r>
      <w:r>
        <w:rPr>
          <w:spacing w:val="-67"/>
        </w:rPr>
        <w:t xml:space="preserve"> </w:t>
      </w:r>
      <w:r>
        <w:t>и способность обучающихся руководствоваться в своей деятельности ценностно-</w:t>
      </w:r>
      <w:r>
        <w:rPr>
          <w:spacing w:val="1"/>
        </w:rPr>
        <w:t xml:space="preserve"> </w:t>
      </w:r>
      <w:r>
        <w:t>смысловыми</w:t>
      </w:r>
      <w:r>
        <w:rPr>
          <w:spacing w:val="1"/>
        </w:rPr>
        <w:t xml:space="preserve"> </w:t>
      </w:r>
      <w:r>
        <w:t>установками,</w:t>
      </w:r>
      <w:r>
        <w:rPr>
          <w:spacing w:val="1"/>
        </w:rPr>
        <w:t xml:space="preserve"> </w:t>
      </w:r>
      <w:r>
        <w:t>присущими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биологического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правосознания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жизненные</w:t>
      </w:r>
      <w:r>
        <w:rPr>
          <w:spacing w:val="-1"/>
        </w:rPr>
        <w:t xml:space="preserve"> </w:t>
      </w:r>
      <w:r>
        <w:t>планы.</w:t>
      </w:r>
    </w:p>
    <w:p w:rsidR="00C23A5A" w:rsidRDefault="00C301FD">
      <w:pPr>
        <w:pStyle w:val="a3"/>
        <w:tabs>
          <w:tab w:val="left" w:pos="578"/>
          <w:tab w:val="left" w:pos="1585"/>
          <w:tab w:val="left" w:pos="1642"/>
          <w:tab w:val="left" w:pos="1988"/>
          <w:tab w:val="left" w:pos="2088"/>
          <w:tab w:val="left" w:pos="2182"/>
          <w:tab w:val="left" w:pos="3118"/>
          <w:tab w:val="left" w:pos="3298"/>
          <w:tab w:val="left" w:pos="3793"/>
          <w:tab w:val="left" w:pos="3844"/>
          <w:tab w:val="left" w:pos="3878"/>
          <w:tab w:val="left" w:pos="4052"/>
          <w:tab w:val="left" w:pos="4693"/>
          <w:tab w:val="left" w:pos="5104"/>
          <w:tab w:val="left" w:pos="5446"/>
          <w:tab w:val="left" w:pos="5599"/>
          <w:tab w:val="left" w:pos="5721"/>
          <w:tab w:val="left" w:pos="5784"/>
          <w:tab w:val="left" w:pos="6029"/>
          <w:tab w:val="left" w:pos="6903"/>
          <w:tab w:val="left" w:pos="7108"/>
          <w:tab w:val="left" w:pos="7641"/>
          <w:tab w:val="left" w:pos="7779"/>
          <w:tab w:val="left" w:pos="7965"/>
          <w:tab w:val="left" w:pos="8334"/>
          <w:tab w:val="left" w:pos="8432"/>
          <w:tab w:val="left" w:pos="8597"/>
          <w:tab w:val="left" w:pos="8758"/>
          <w:tab w:val="left" w:pos="8957"/>
          <w:tab w:val="left" w:pos="9871"/>
        </w:tabs>
        <w:spacing w:line="254" w:lineRule="auto"/>
        <w:ind w:right="128" w:firstLine="569"/>
        <w:jc w:val="right"/>
      </w:pPr>
      <w:r>
        <w:t>Личностные</w:t>
      </w:r>
      <w:r>
        <w:rPr>
          <w:spacing w:val="48"/>
        </w:rPr>
        <w:t xml:space="preserve"> </w:t>
      </w:r>
      <w:r>
        <w:t>результаты</w:t>
      </w:r>
      <w:r>
        <w:rPr>
          <w:spacing w:val="118"/>
        </w:rPr>
        <w:t xml:space="preserve"> </w:t>
      </w:r>
      <w:r>
        <w:t>освоения</w:t>
      </w:r>
      <w:r>
        <w:rPr>
          <w:spacing w:val="121"/>
        </w:rPr>
        <w:t xml:space="preserve"> </w:t>
      </w:r>
      <w:r>
        <w:t>программы</w:t>
      </w:r>
      <w:r>
        <w:rPr>
          <w:spacing w:val="119"/>
        </w:rPr>
        <w:t xml:space="preserve"> </w:t>
      </w:r>
      <w:r>
        <w:t>по</w:t>
      </w:r>
      <w:r>
        <w:rPr>
          <w:spacing w:val="117"/>
        </w:rPr>
        <w:t xml:space="preserve"> </w:t>
      </w:r>
      <w:r>
        <w:t>биологии</w:t>
      </w:r>
      <w:r>
        <w:rPr>
          <w:spacing w:val="121"/>
        </w:rPr>
        <w:t xml:space="preserve"> </w:t>
      </w:r>
      <w:r>
        <w:t>достигаются</w:t>
      </w:r>
      <w:r>
        <w:rPr>
          <w:spacing w:val="-67"/>
        </w:rPr>
        <w:t xml:space="preserve"> </w:t>
      </w:r>
      <w:r>
        <w:t>в</w:t>
      </w:r>
      <w:r>
        <w:tab/>
      </w:r>
      <w:r>
        <w:rPr>
          <w:spacing w:val="-1"/>
        </w:rPr>
        <w:t>единстве</w:t>
      </w:r>
      <w:r>
        <w:rPr>
          <w:spacing w:val="-1"/>
        </w:rPr>
        <w:tab/>
      </w:r>
      <w:r>
        <w:t>учебной</w:t>
      </w:r>
      <w:r>
        <w:tab/>
      </w:r>
      <w:r>
        <w:tab/>
        <w:t>и</w:t>
      </w:r>
      <w:r>
        <w:tab/>
        <w:t>воспитательной</w:t>
      </w:r>
      <w:r>
        <w:tab/>
      </w:r>
      <w:r>
        <w:tab/>
      </w:r>
      <w:r>
        <w:tab/>
        <w:t>деятельности</w:t>
      </w:r>
      <w:r>
        <w:tab/>
      </w:r>
      <w:r>
        <w:tab/>
      </w:r>
      <w:r>
        <w:tab/>
        <w:t>в</w:t>
      </w:r>
      <w:r>
        <w:tab/>
      </w:r>
      <w:r>
        <w:tab/>
        <w:t>соответствии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традиционными</w:t>
      </w:r>
      <w:r>
        <w:rPr>
          <w:spacing w:val="1"/>
        </w:rPr>
        <w:t xml:space="preserve"> </w:t>
      </w:r>
      <w:r>
        <w:t>российскими</w:t>
      </w:r>
      <w:r>
        <w:rPr>
          <w:spacing w:val="1"/>
        </w:rPr>
        <w:t xml:space="preserve"> </w:t>
      </w:r>
      <w:r>
        <w:t>социокультурными,</w:t>
      </w:r>
      <w:r>
        <w:rPr>
          <w:spacing w:val="1"/>
        </w:rPr>
        <w:t xml:space="preserve"> </w:t>
      </w:r>
      <w:r>
        <w:t>историческими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</w:t>
      </w:r>
      <w:r>
        <w:rPr>
          <w:spacing w:val="-67"/>
        </w:rPr>
        <w:t xml:space="preserve"> </w:t>
      </w:r>
      <w:r>
        <w:t>нравственными</w:t>
      </w:r>
      <w:r>
        <w:tab/>
      </w:r>
      <w:r>
        <w:tab/>
      </w:r>
      <w:r>
        <w:tab/>
        <w:t>ценностями,</w:t>
      </w:r>
      <w:r>
        <w:tab/>
      </w:r>
      <w:r>
        <w:tab/>
      </w:r>
      <w:r>
        <w:tab/>
        <w:t>принятыми</w:t>
      </w:r>
      <w:r>
        <w:tab/>
        <w:t>в</w:t>
      </w:r>
      <w:r>
        <w:tab/>
      </w:r>
      <w:r>
        <w:tab/>
      </w:r>
      <w:r>
        <w:tab/>
      </w:r>
      <w:r>
        <w:rPr>
          <w:spacing w:val="-2"/>
        </w:rPr>
        <w:t>обществе</w:t>
      </w:r>
      <w:r>
        <w:rPr>
          <w:spacing w:val="-2"/>
        </w:rPr>
        <w:tab/>
      </w:r>
      <w:r>
        <w:rPr>
          <w:spacing w:val="-2"/>
        </w:rPr>
        <w:tab/>
      </w:r>
      <w:r>
        <w:t>правилами</w:t>
      </w:r>
      <w:r>
        <w:tab/>
      </w:r>
      <w:r>
        <w:tab/>
        <w:t>и</w:t>
      </w:r>
      <w:r>
        <w:tab/>
      </w:r>
      <w:r>
        <w:tab/>
        <w:t>нормами</w:t>
      </w:r>
      <w:r>
        <w:rPr>
          <w:spacing w:val="-67"/>
        </w:rPr>
        <w:t xml:space="preserve"> </w:t>
      </w:r>
      <w:r>
        <w:t>поведения</w:t>
      </w:r>
      <w:r>
        <w:tab/>
      </w:r>
      <w:r>
        <w:tab/>
        <w:t>и</w:t>
      </w:r>
      <w:r>
        <w:tab/>
      </w:r>
      <w:r>
        <w:tab/>
        <w:t>способствуют</w:t>
      </w:r>
      <w:r>
        <w:tab/>
      </w:r>
      <w:r>
        <w:tab/>
      </w:r>
      <w:r>
        <w:tab/>
      </w:r>
      <w:r>
        <w:tab/>
        <w:t>процессам</w:t>
      </w:r>
      <w:r>
        <w:tab/>
      </w:r>
      <w:r>
        <w:tab/>
        <w:t>самопознания,</w:t>
      </w:r>
      <w:r>
        <w:tab/>
        <w:t>самовоспитания</w:t>
      </w:r>
      <w:r>
        <w:tab/>
        <w:t>и</w:t>
      </w:r>
      <w:r>
        <w:rPr>
          <w:spacing w:val="-67"/>
        </w:rPr>
        <w:t xml:space="preserve"> </w:t>
      </w:r>
      <w:r>
        <w:t>саморазвития,</w:t>
      </w:r>
      <w:r>
        <w:rPr>
          <w:spacing w:val="40"/>
        </w:rPr>
        <w:t xml:space="preserve"> </w:t>
      </w:r>
      <w:r>
        <w:t>развития</w:t>
      </w:r>
      <w:r>
        <w:rPr>
          <w:spacing w:val="39"/>
        </w:rPr>
        <w:t xml:space="preserve"> </w:t>
      </w:r>
      <w:r>
        <w:t>внутренней</w:t>
      </w:r>
      <w:r>
        <w:rPr>
          <w:spacing w:val="39"/>
        </w:rPr>
        <w:t xml:space="preserve"> </w:t>
      </w:r>
      <w:r>
        <w:t>позиции</w:t>
      </w:r>
      <w:r>
        <w:rPr>
          <w:spacing w:val="40"/>
        </w:rPr>
        <w:t xml:space="preserve"> </w:t>
      </w:r>
      <w:r>
        <w:t>личности,</w:t>
      </w:r>
      <w:r>
        <w:rPr>
          <w:spacing w:val="41"/>
        </w:rPr>
        <w:t xml:space="preserve"> </w:t>
      </w:r>
      <w:r>
        <w:t>патриотизма</w:t>
      </w:r>
      <w:r>
        <w:rPr>
          <w:spacing w:val="36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уважения</w:t>
      </w:r>
      <w:r>
        <w:rPr>
          <w:spacing w:val="-67"/>
        </w:rPr>
        <w:t xml:space="preserve"> </w:t>
      </w:r>
      <w:r>
        <w:t>к</w:t>
      </w:r>
      <w:r>
        <w:rPr>
          <w:spacing w:val="18"/>
        </w:rPr>
        <w:t xml:space="preserve"> </w:t>
      </w:r>
      <w:r>
        <w:t>закону</w:t>
      </w:r>
      <w:r>
        <w:rPr>
          <w:spacing w:val="7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правопорядку,</w:t>
      </w:r>
      <w:r>
        <w:rPr>
          <w:spacing w:val="12"/>
        </w:rPr>
        <w:t xml:space="preserve"> </w:t>
      </w:r>
      <w:r>
        <w:t>человеку</w:t>
      </w:r>
      <w:r>
        <w:rPr>
          <w:spacing w:val="8"/>
        </w:rPr>
        <w:t xml:space="preserve"> </w:t>
      </w:r>
      <w:r>
        <w:t>труда</w:t>
      </w:r>
      <w:r>
        <w:rPr>
          <w:spacing w:val="15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старшему</w:t>
      </w:r>
      <w:r>
        <w:rPr>
          <w:spacing w:val="7"/>
        </w:rPr>
        <w:t xml:space="preserve"> </w:t>
      </w:r>
      <w:r>
        <w:t>поколению,</w:t>
      </w:r>
      <w:r>
        <w:rPr>
          <w:spacing w:val="18"/>
        </w:rPr>
        <w:t xml:space="preserve"> </w:t>
      </w:r>
      <w:r>
        <w:t>взаимного</w:t>
      </w:r>
      <w:r>
        <w:rPr>
          <w:spacing w:val="-67"/>
        </w:rPr>
        <w:t xml:space="preserve"> </w:t>
      </w:r>
      <w:r>
        <w:t>уважения,</w:t>
      </w:r>
      <w:r>
        <w:tab/>
        <w:t>бережного</w:t>
      </w:r>
      <w:r>
        <w:tab/>
        <w:t>отношения</w:t>
      </w:r>
      <w:r>
        <w:tab/>
        <w:t>к</w:t>
      </w:r>
      <w:r>
        <w:tab/>
        <w:t>культурному</w:t>
      </w:r>
      <w:r>
        <w:tab/>
        <w:t>наследию</w:t>
      </w:r>
      <w:r>
        <w:tab/>
        <w:t>и</w:t>
      </w:r>
      <w:r>
        <w:tab/>
      </w:r>
      <w:r>
        <w:tab/>
      </w:r>
      <w:r>
        <w:rPr>
          <w:spacing w:val="-1"/>
        </w:rPr>
        <w:t>традициям</w:t>
      </w:r>
      <w:r>
        <w:rPr>
          <w:spacing w:val="-67"/>
        </w:rPr>
        <w:t xml:space="preserve"> </w:t>
      </w:r>
      <w:r>
        <w:rPr>
          <w:spacing w:val="-2"/>
        </w:rPr>
        <w:t>многонационального</w:t>
      </w:r>
      <w:r>
        <w:rPr>
          <w:spacing w:val="-15"/>
        </w:rPr>
        <w:t xml:space="preserve"> </w:t>
      </w:r>
      <w:r>
        <w:rPr>
          <w:spacing w:val="-2"/>
        </w:rPr>
        <w:t>народа</w:t>
      </w:r>
      <w:r>
        <w:rPr>
          <w:spacing w:val="-14"/>
        </w:rPr>
        <w:t xml:space="preserve"> </w:t>
      </w:r>
      <w:r>
        <w:rPr>
          <w:spacing w:val="-2"/>
        </w:rPr>
        <w:t>Российской</w:t>
      </w:r>
      <w:r>
        <w:rPr>
          <w:spacing w:val="-11"/>
        </w:rPr>
        <w:t xml:space="preserve"> </w:t>
      </w:r>
      <w:r>
        <w:rPr>
          <w:spacing w:val="-1"/>
        </w:rPr>
        <w:t>Федерации,</w:t>
      </w:r>
      <w:r>
        <w:rPr>
          <w:spacing w:val="-10"/>
        </w:rPr>
        <w:t xml:space="preserve"> </w:t>
      </w:r>
      <w:r>
        <w:rPr>
          <w:spacing w:val="-1"/>
        </w:rPr>
        <w:t>природе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4"/>
        </w:rPr>
        <w:t xml:space="preserve"> </w:t>
      </w:r>
      <w:r>
        <w:rPr>
          <w:spacing w:val="-1"/>
        </w:rPr>
        <w:t>окружающей</w:t>
      </w:r>
      <w:r>
        <w:rPr>
          <w:spacing w:val="-11"/>
        </w:rPr>
        <w:t xml:space="preserve"> </w:t>
      </w:r>
      <w:r>
        <w:rPr>
          <w:spacing w:val="-1"/>
        </w:rPr>
        <w:t>среде.</w:t>
      </w:r>
      <w:r>
        <w:rPr>
          <w:spacing w:val="-67"/>
        </w:rPr>
        <w:t xml:space="preserve"> </w:t>
      </w:r>
      <w:r>
        <w:t>Личностные</w:t>
      </w:r>
      <w:r>
        <w:rPr>
          <w:spacing w:val="4"/>
        </w:rPr>
        <w:t xml:space="preserve"> </w:t>
      </w:r>
      <w:r>
        <w:t>результаты</w:t>
      </w:r>
      <w:r>
        <w:rPr>
          <w:spacing w:val="6"/>
        </w:rPr>
        <w:t xml:space="preserve"> </w:t>
      </w:r>
      <w:r>
        <w:t>освоения</w:t>
      </w:r>
      <w:r>
        <w:rPr>
          <w:spacing w:val="14"/>
        </w:rPr>
        <w:t xml:space="preserve"> </w:t>
      </w:r>
      <w:r>
        <w:t>учебного</w:t>
      </w:r>
      <w:r>
        <w:rPr>
          <w:spacing w:val="11"/>
        </w:rPr>
        <w:t xml:space="preserve"> </w:t>
      </w:r>
      <w:r>
        <w:t>предмета</w:t>
      </w:r>
      <w:r>
        <w:rPr>
          <w:spacing w:val="5"/>
        </w:rPr>
        <w:t xml:space="preserve"> </w:t>
      </w:r>
      <w:r>
        <w:t>«Биология»</w:t>
      </w:r>
      <w:r>
        <w:rPr>
          <w:spacing w:val="4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отражать</w:t>
      </w:r>
      <w:r>
        <w:tab/>
        <w:t>готовность</w:t>
      </w:r>
      <w:r>
        <w:tab/>
      </w:r>
      <w:r>
        <w:tab/>
        <w:t>и</w:t>
      </w:r>
      <w:r>
        <w:tab/>
      </w:r>
      <w:r>
        <w:tab/>
        <w:t>способность</w:t>
      </w:r>
      <w:r>
        <w:tab/>
      </w:r>
      <w:r>
        <w:tab/>
      </w:r>
      <w:r>
        <w:tab/>
        <w:t>обучающихся</w:t>
      </w:r>
      <w:r>
        <w:tab/>
      </w:r>
      <w:r>
        <w:tab/>
        <w:t>руководствоваться</w:t>
      </w:r>
      <w:r>
        <w:rPr>
          <w:spacing w:val="-67"/>
        </w:rPr>
        <w:t xml:space="preserve"> </w:t>
      </w:r>
      <w:r>
        <w:rPr>
          <w:spacing w:val="-2"/>
        </w:rPr>
        <w:t>сформированной</w:t>
      </w:r>
      <w:r>
        <w:rPr>
          <w:spacing w:val="100"/>
        </w:rPr>
        <w:t xml:space="preserve">  </w:t>
      </w:r>
      <w:r>
        <w:rPr>
          <w:spacing w:val="-1"/>
        </w:rPr>
        <w:t>внутренней</w:t>
      </w:r>
      <w:r>
        <w:rPr>
          <w:spacing w:val="102"/>
        </w:rPr>
        <w:t xml:space="preserve">  </w:t>
      </w:r>
      <w:r>
        <w:rPr>
          <w:spacing w:val="-1"/>
        </w:rPr>
        <w:t>позицией</w:t>
      </w:r>
      <w:r>
        <w:rPr>
          <w:spacing w:val="102"/>
        </w:rPr>
        <w:t xml:space="preserve"> </w:t>
      </w:r>
      <w:r>
        <w:rPr>
          <w:spacing w:val="103"/>
        </w:rPr>
        <w:t xml:space="preserve"> </w:t>
      </w:r>
      <w:r>
        <w:rPr>
          <w:spacing w:val="-1"/>
        </w:rPr>
        <w:t>личности,</w:t>
      </w:r>
      <w:r>
        <w:rPr>
          <w:spacing w:val="102"/>
        </w:rPr>
        <w:t xml:space="preserve">  </w:t>
      </w:r>
      <w:r>
        <w:rPr>
          <w:spacing w:val="-2"/>
        </w:rPr>
        <w:t>системой</w:t>
      </w:r>
      <w:r>
        <w:rPr>
          <w:spacing w:val="100"/>
        </w:rPr>
        <w:t xml:space="preserve">  </w:t>
      </w:r>
      <w:r>
        <w:t>ценностных</w:t>
      </w:r>
      <w:r>
        <w:rPr>
          <w:spacing w:val="-67"/>
        </w:rPr>
        <w:t xml:space="preserve"> </w:t>
      </w:r>
      <w:r>
        <w:t>ориентаций,</w:t>
      </w:r>
      <w:r>
        <w:rPr>
          <w:spacing w:val="-14"/>
        </w:rPr>
        <w:t xml:space="preserve"> </w:t>
      </w:r>
      <w:r>
        <w:t>позитивных</w:t>
      </w:r>
      <w:r>
        <w:rPr>
          <w:spacing w:val="-17"/>
        </w:rPr>
        <w:t xml:space="preserve"> </w:t>
      </w:r>
      <w:r>
        <w:t>внутренних</w:t>
      </w:r>
      <w:r>
        <w:rPr>
          <w:spacing w:val="-12"/>
        </w:rPr>
        <w:t xml:space="preserve"> </w:t>
      </w:r>
      <w:r>
        <w:t>убеждений,</w:t>
      </w:r>
      <w:r>
        <w:rPr>
          <w:spacing w:val="-13"/>
        </w:rPr>
        <w:t xml:space="preserve"> </w:t>
      </w:r>
      <w:r>
        <w:t>соответствующих</w:t>
      </w:r>
      <w:r>
        <w:rPr>
          <w:spacing w:val="-17"/>
        </w:rPr>
        <w:t xml:space="preserve"> </w:t>
      </w:r>
      <w:r>
        <w:t>традиционным</w:t>
      </w:r>
      <w:r>
        <w:rPr>
          <w:spacing w:val="-67"/>
        </w:rPr>
        <w:t xml:space="preserve"> </w:t>
      </w:r>
      <w:r>
        <w:t>ценностям</w:t>
      </w:r>
      <w:r>
        <w:rPr>
          <w:spacing w:val="3"/>
        </w:rPr>
        <w:t xml:space="preserve"> </w:t>
      </w:r>
      <w:r>
        <w:t>российского</w:t>
      </w:r>
      <w:r>
        <w:rPr>
          <w:spacing w:val="68"/>
        </w:rPr>
        <w:t xml:space="preserve"> </w:t>
      </w:r>
      <w:r>
        <w:t>общества,</w:t>
      </w:r>
      <w:r>
        <w:rPr>
          <w:spacing w:val="3"/>
        </w:rPr>
        <w:t xml:space="preserve"> </w:t>
      </w:r>
      <w:r>
        <w:t>расширение</w:t>
      </w:r>
      <w:r>
        <w:rPr>
          <w:spacing w:val="69"/>
        </w:rPr>
        <w:t xml:space="preserve"> </w:t>
      </w:r>
      <w:r>
        <w:t>жизненного</w:t>
      </w:r>
      <w:r>
        <w:rPr>
          <w:spacing w:val="67"/>
        </w:rPr>
        <w:t xml:space="preserve"> </w:t>
      </w:r>
      <w:r>
        <w:t>опыта</w:t>
      </w:r>
      <w:r>
        <w:rPr>
          <w:spacing w:val="6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опыта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47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процессе</w:t>
      </w:r>
      <w:r>
        <w:rPr>
          <w:spacing w:val="44"/>
        </w:rPr>
        <w:t xml:space="preserve"> </w:t>
      </w:r>
      <w:r>
        <w:t>реализации</w:t>
      </w:r>
      <w:r>
        <w:rPr>
          <w:spacing w:val="47"/>
        </w:rPr>
        <w:t xml:space="preserve"> </w:t>
      </w:r>
      <w:r>
        <w:t>основных</w:t>
      </w:r>
      <w:r>
        <w:rPr>
          <w:spacing w:val="43"/>
        </w:rPr>
        <w:t xml:space="preserve"> </w:t>
      </w:r>
      <w:r>
        <w:t>направлений</w:t>
      </w:r>
      <w:r>
        <w:rPr>
          <w:spacing w:val="47"/>
        </w:rPr>
        <w:t xml:space="preserve"> </w:t>
      </w:r>
      <w:r>
        <w:t>воспитательной</w:t>
      </w:r>
    </w:p>
    <w:p w:rsidR="00C23A5A" w:rsidRDefault="00C301FD">
      <w:pPr>
        <w:pStyle w:val="a3"/>
        <w:spacing w:line="317" w:lineRule="exact"/>
      </w:pPr>
      <w:r>
        <w:t>деятельности,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части:</w:t>
      </w:r>
    </w:p>
    <w:p w:rsidR="00C23A5A" w:rsidRDefault="00C301FD">
      <w:pPr>
        <w:pStyle w:val="2"/>
        <w:numPr>
          <w:ilvl w:val="0"/>
          <w:numId w:val="2"/>
        </w:numPr>
        <w:tabs>
          <w:tab w:val="left" w:pos="421"/>
        </w:tabs>
        <w:spacing w:before="132"/>
        <w:jc w:val="both"/>
      </w:pPr>
      <w:r>
        <w:rPr>
          <w:spacing w:val="-1"/>
        </w:rPr>
        <w:t>гражданского</w:t>
      </w:r>
      <w:r>
        <w:rPr>
          <w:spacing w:val="-8"/>
        </w:rPr>
        <w:t xml:space="preserve"> </w:t>
      </w:r>
      <w:r>
        <w:rPr>
          <w:spacing w:val="-1"/>
        </w:rPr>
        <w:t>воспитания:</w:t>
      </w:r>
    </w:p>
    <w:p w:rsidR="00C23A5A" w:rsidRDefault="00C301FD">
      <w:pPr>
        <w:pStyle w:val="a3"/>
        <w:spacing w:before="24" w:line="252" w:lineRule="auto"/>
        <w:ind w:right="142" w:firstLine="569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-4"/>
        </w:rPr>
        <w:t xml:space="preserve"> </w:t>
      </w:r>
      <w:r>
        <w:t>члена</w:t>
      </w:r>
      <w:r>
        <w:rPr>
          <w:spacing w:val="6"/>
        </w:rPr>
        <w:t xml:space="preserve"> </w:t>
      </w:r>
      <w:r>
        <w:t>российского</w:t>
      </w:r>
      <w:r>
        <w:rPr>
          <w:spacing w:val="-4"/>
        </w:rPr>
        <w:t xml:space="preserve"> </w:t>
      </w:r>
      <w:r>
        <w:t>общества;</w:t>
      </w:r>
    </w:p>
    <w:p w:rsidR="00C23A5A" w:rsidRDefault="00C301FD">
      <w:pPr>
        <w:pStyle w:val="a3"/>
        <w:spacing w:before="1" w:line="256" w:lineRule="auto"/>
        <w:ind w:right="149" w:firstLine="569"/>
      </w:pPr>
      <w:r>
        <w:t>осознание</w:t>
      </w:r>
      <w:r>
        <w:rPr>
          <w:spacing w:val="1"/>
        </w:rPr>
        <w:t xml:space="preserve"> </w:t>
      </w:r>
      <w:r>
        <w:t>своих</w:t>
      </w:r>
      <w:r>
        <w:rPr>
          <w:spacing w:val="70"/>
        </w:rPr>
        <w:t xml:space="preserve"> </w:t>
      </w:r>
      <w:r>
        <w:t>конституционных</w:t>
      </w:r>
      <w:r>
        <w:rPr>
          <w:spacing w:val="70"/>
        </w:rPr>
        <w:t xml:space="preserve"> </w:t>
      </w:r>
      <w:r>
        <w:t>прав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обязанностей,</w:t>
      </w:r>
      <w:r>
        <w:rPr>
          <w:spacing w:val="70"/>
        </w:rPr>
        <w:t xml:space="preserve"> </w:t>
      </w:r>
      <w:r>
        <w:t>уважение</w:t>
      </w:r>
      <w:r>
        <w:rPr>
          <w:spacing w:val="70"/>
        </w:rPr>
        <w:t xml:space="preserve"> </w:t>
      </w:r>
      <w:r>
        <w:t>закона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правопорядка;</w:t>
      </w:r>
    </w:p>
    <w:p w:rsidR="00C23A5A" w:rsidRDefault="00C301FD">
      <w:pPr>
        <w:pStyle w:val="a3"/>
        <w:spacing w:line="254" w:lineRule="auto"/>
        <w:ind w:right="125" w:firstLine="569"/>
      </w:pP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учебных</w:t>
      </w:r>
      <w:r>
        <w:rPr>
          <w:spacing w:val="-67"/>
        </w:rPr>
        <w:t xml:space="preserve"> </w:t>
      </w:r>
      <w:r>
        <w:t>проектов, решении учебных и познавательных задач, выполнении биологических</w:t>
      </w:r>
      <w:r>
        <w:rPr>
          <w:spacing w:val="1"/>
        </w:rPr>
        <w:t xml:space="preserve"> </w:t>
      </w:r>
      <w:r>
        <w:t>экспериментов;</w:t>
      </w:r>
    </w:p>
    <w:p w:rsidR="00C23A5A" w:rsidRDefault="00C23A5A">
      <w:pPr>
        <w:spacing w:line="254" w:lineRule="auto"/>
        <w:sectPr w:rsidR="00C23A5A">
          <w:pgSz w:w="11910" w:h="16850"/>
          <w:pgMar w:top="1140" w:right="720" w:bottom="940" w:left="1020" w:header="710" w:footer="755" w:gutter="0"/>
          <w:cols w:space="720"/>
        </w:sectPr>
      </w:pPr>
    </w:p>
    <w:p w:rsidR="00C23A5A" w:rsidRDefault="00C301FD">
      <w:pPr>
        <w:pStyle w:val="a3"/>
        <w:spacing w:before="89" w:line="259" w:lineRule="auto"/>
        <w:ind w:right="138" w:firstLine="569"/>
      </w:pPr>
      <w:r>
        <w:lastRenderedPageBreak/>
        <w:t>способность</w:t>
      </w:r>
      <w:r>
        <w:rPr>
          <w:spacing w:val="1"/>
        </w:rPr>
        <w:t xml:space="preserve"> </w:t>
      </w:r>
      <w:r>
        <w:t>определять собственную позицию по отношению к явлениям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жизни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объяснять</w:t>
      </w:r>
      <w:r>
        <w:rPr>
          <w:spacing w:val="3"/>
        </w:rPr>
        <w:t xml:space="preserve"> </w:t>
      </w:r>
      <w:r>
        <w:t>её;</w:t>
      </w:r>
    </w:p>
    <w:p w:rsidR="00C23A5A" w:rsidRDefault="00C301FD">
      <w:pPr>
        <w:pStyle w:val="a3"/>
        <w:spacing w:before="4" w:line="256" w:lineRule="auto"/>
        <w:ind w:right="139" w:firstLine="569"/>
      </w:pPr>
      <w:r>
        <w:t>умение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действиях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конструктивного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убеждениями,</w:t>
      </w:r>
      <w:r>
        <w:rPr>
          <w:spacing w:val="1"/>
        </w:rPr>
        <w:t xml:space="preserve"> </w:t>
      </w:r>
      <w:r>
        <w:t>культурными</w:t>
      </w:r>
      <w:r>
        <w:rPr>
          <w:spacing w:val="1"/>
        </w:rPr>
        <w:t xml:space="preserve"> </w:t>
      </w:r>
      <w:r>
        <w:t>ценностями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социальным</w:t>
      </w:r>
      <w:r>
        <w:rPr>
          <w:spacing w:val="2"/>
        </w:rPr>
        <w:t xml:space="preserve"> </w:t>
      </w:r>
      <w:r>
        <w:t>положением;</w:t>
      </w:r>
    </w:p>
    <w:p w:rsidR="00C23A5A" w:rsidRDefault="00C301FD">
      <w:pPr>
        <w:pStyle w:val="a3"/>
        <w:spacing w:before="4" w:line="261" w:lineRule="auto"/>
        <w:ind w:right="142" w:firstLine="569"/>
      </w:pPr>
      <w:r>
        <w:t>готовность к сотрудничеству в процессе совместного выполнения учебных,</w:t>
      </w:r>
      <w:r>
        <w:rPr>
          <w:spacing w:val="1"/>
        </w:rPr>
        <w:t xml:space="preserve"> </w:t>
      </w:r>
      <w:r>
        <w:t>познавательных и исследовательских задач, уважительного отношения к мнению</w:t>
      </w:r>
      <w:r>
        <w:rPr>
          <w:spacing w:val="1"/>
        </w:rPr>
        <w:t xml:space="preserve"> </w:t>
      </w:r>
      <w:r>
        <w:t>оппонентов</w:t>
      </w:r>
      <w:r>
        <w:rPr>
          <w:spacing w:val="-5"/>
        </w:rPr>
        <w:t xml:space="preserve"> </w:t>
      </w:r>
      <w:r>
        <w:t>при обсуждении</w:t>
      </w:r>
      <w:r>
        <w:rPr>
          <w:spacing w:val="-1"/>
        </w:rPr>
        <w:t xml:space="preserve"> </w:t>
      </w:r>
      <w:r>
        <w:t>спорных</w:t>
      </w:r>
      <w:r>
        <w:rPr>
          <w:spacing w:val="-5"/>
        </w:rPr>
        <w:t xml:space="preserve"> </w:t>
      </w:r>
      <w:r>
        <w:t>вопросов</w:t>
      </w:r>
      <w:r>
        <w:rPr>
          <w:spacing w:val="-4"/>
        </w:rPr>
        <w:t xml:space="preserve"> </w:t>
      </w:r>
      <w:r>
        <w:t>биологического</w:t>
      </w:r>
      <w:r>
        <w:rPr>
          <w:spacing w:val="-5"/>
        </w:rPr>
        <w:t xml:space="preserve"> </w:t>
      </w:r>
      <w:r>
        <w:t>содержания;</w:t>
      </w:r>
    </w:p>
    <w:p w:rsidR="00C23A5A" w:rsidRDefault="00C301FD">
      <w:pPr>
        <w:pStyle w:val="a3"/>
        <w:spacing w:line="314" w:lineRule="exact"/>
        <w:ind w:left="680"/>
      </w:pPr>
      <w:r>
        <w:t>готовность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гуманитарной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волонтёрской</w:t>
      </w:r>
      <w:r>
        <w:rPr>
          <w:spacing w:val="-4"/>
        </w:rPr>
        <w:t xml:space="preserve"> </w:t>
      </w:r>
      <w:r>
        <w:t>деятельности;</w:t>
      </w:r>
    </w:p>
    <w:p w:rsidR="00C23A5A" w:rsidRDefault="00C301FD">
      <w:pPr>
        <w:pStyle w:val="2"/>
        <w:numPr>
          <w:ilvl w:val="0"/>
          <w:numId w:val="2"/>
        </w:numPr>
        <w:tabs>
          <w:tab w:val="left" w:pos="421"/>
        </w:tabs>
        <w:spacing w:before="139"/>
        <w:jc w:val="both"/>
      </w:pPr>
      <w:r>
        <w:rPr>
          <w:spacing w:val="-1"/>
        </w:rPr>
        <w:t>патриотического</w:t>
      </w:r>
      <w:r>
        <w:rPr>
          <w:spacing w:val="-13"/>
        </w:rPr>
        <w:t xml:space="preserve"> </w:t>
      </w:r>
      <w:r>
        <w:t>воспитания:</w:t>
      </w:r>
    </w:p>
    <w:p w:rsidR="00C23A5A" w:rsidRDefault="00C301FD">
      <w:pPr>
        <w:pStyle w:val="a3"/>
        <w:spacing w:before="31" w:line="259" w:lineRule="auto"/>
        <w:ind w:right="138" w:firstLine="569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идентичности,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своему народу,</w:t>
      </w:r>
      <w:r>
        <w:rPr>
          <w:spacing w:val="70"/>
        </w:rPr>
        <w:t xml:space="preserve"> </w:t>
      </w:r>
      <w:r>
        <w:t>чувства</w:t>
      </w:r>
      <w:r>
        <w:rPr>
          <w:spacing w:val="70"/>
        </w:rPr>
        <w:t xml:space="preserve"> </w:t>
      </w:r>
      <w:r>
        <w:t>ответственности</w:t>
      </w:r>
      <w:r>
        <w:rPr>
          <w:spacing w:val="70"/>
        </w:rPr>
        <w:t xml:space="preserve"> </w:t>
      </w:r>
      <w:r>
        <w:t>перед</w:t>
      </w:r>
      <w:r>
        <w:rPr>
          <w:spacing w:val="70"/>
        </w:rPr>
        <w:t xml:space="preserve"> </w:t>
      </w:r>
      <w:r>
        <w:t>Родиной,</w:t>
      </w:r>
      <w:r>
        <w:rPr>
          <w:spacing w:val="70"/>
        </w:rPr>
        <w:t xml:space="preserve"> </w:t>
      </w:r>
      <w:r>
        <w:t>гордости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край,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Родину,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культуру,</w:t>
      </w:r>
      <w:r>
        <w:rPr>
          <w:spacing w:val="1"/>
        </w:rPr>
        <w:t xml:space="preserve"> </w:t>
      </w:r>
      <w:r>
        <w:t>прошлое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-4"/>
        </w:rPr>
        <w:t xml:space="preserve"> </w:t>
      </w:r>
      <w:r>
        <w:t>народа</w:t>
      </w:r>
      <w:r>
        <w:rPr>
          <w:spacing w:val="-1"/>
        </w:rPr>
        <w:t xml:space="preserve"> </w:t>
      </w:r>
      <w:r>
        <w:t>России;</w:t>
      </w:r>
    </w:p>
    <w:p w:rsidR="00C23A5A" w:rsidRDefault="00C301FD">
      <w:pPr>
        <w:pStyle w:val="a3"/>
        <w:spacing w:line="264" w:lineRule="auto"/>
        <w:ind w:right="138" w:firstLine="569"/>
      </w:pPr>
      <w:r>
        <w:t>ценностное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природному</w:t>
      </w:r>
      <w:r>
        <w:rPr>
          <w:spacing w:val="1"/>
        </w:rPr>
        <w:t xml:space="preserve"> </w:t>
      </w:r>
      <w:r>
        <w:t>наследию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памятникам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достижениям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науке,</w:t>
      </w:r>
      <w:r>
        <w:rPr>
          <w:spacing w:val="1"/>
        </w:rPr>
        <w:t xml:space="preserve"> </w:t>
      </w:r>
      <w:r>
        <w:t>искусстве,</w:t>
      </w:r>
      <w:r>
        <w:rPr>
          <w:spacing w:val="1"/>
        </w:rPr>
        <w:t xml:space="preserve"> </w:t>
      </w:r>
      <w:r>
        <w:t>спорте,</w:t>
      </w:r>
      <w:r>
        <w:rPr>
          <w:spacing w:val="1"/>
        </w:rPr>
        <w:t xml:space="preserve"> </w:t>
      </w:r>
      <w:r>
        <w:t>технологиях,</w:t>
      </w:r>
      <w:r>
        <w:rPr>
          <w:spacing w:val="1"/>
        </w:rPr>
        <w:t xml:space="preserve"> </w:t>
      </w:r>
      <w:r>
        <w:t>труде;</w:t>
      </w:r>
    </w:p>
    <w:p w:rsidR="00C23A5A" w:rsidRDefault="00C301FD">
      <w:pPr>
        <w:pStyle w:val="a3"/>
        <w:spacing w:line="256" w:lineRule="auto"/>
        <w:ind w:right="133" w:firstLine="569"/>
      </w:pPr>
      <w:r>
        <w:t>способность оценивать вклад российских учёных в становление и развитие</w:t>
      </w:r>
      <w:r>
        <w:rPr>
          <w:spacing w:val="1"/>
        </w:rPr>
        <w:t xml:space="preserve"> </w:t>
      </w:r>
      <w:r>
        <w:t>биологии, понимания значения биологии в познании законов природы, в 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современного</w:t>
      </w:r>
      <w:r>
        <w:rPr>
          <w:spacing w:val="-3"/>
        </w:rPr>
        <w:t xml:space="preserve"> </w:t>
      </w:r>
      <w:r>
        <w:t>общества;</w:t>
      </w:r>
    </w:p>
    <w:p w:rsidR="00C23A5A" w:rsidRDefault="00C301FD">
      <w:pPr>
        <w:pStyle w:val="a3"/>
        <w:spacing w:line="256" w:lineRule="auto"/>
        <w:ind w:right="151" w:firstLine="569"/>
      </w:pPr>
      <w:r>
        <w:t>идейная</w:t>
      </w:r>
      <w:r>
        <w:rPr>
          <w:spacing w:val="1"/>
        </w:rPr>
        <w:t xml:space="preserve"> </w:t>
      </w:r>
      <w:r>
        <w:t>убеждённость,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служению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Отечества,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судьбу;</w:t>
      </w:r>
    </w:p>
    <w:p w:rsidR="00C23A5A" w:rsidRDefault="00C301FD">
      <w:pPr>
        <w:pStyle w:val="2"/>
        <w:numPr>
          <w:ilvl w:val="0"/>
          <w:numId w:val="2"/>
        </w:numPr>
        <w:tabs>
          <w:tab w:val="left" w:pos="421"/>
        </w:tabs>
        <w:spacing w:before="118"/>
        <w:jc w:val="both"/>
      </w:pPr>
      <w:r>
        <w:rPr>
          <w:spacing w:val="-1"/>
        </w:rPr>
        <w:t>духовно-нравственного</w:t>
      </w:r>
      <w:r>
        <w:rPr>
          <w:spacing w:val="-11"/>
        </w:rPr>
        <w:t xml:space="preserve"> </w:t>
      </w:r>
      <w:r>
        <w:t>воспитания:</w:t>
      </w:r>
    </w:p>
    <w:p w:rsidR="00C23A5A" w:rsidRDefault="00C301FD">
      <w:pPr>
        <w:pStyle w:val="a3"/>
        <w:spacing w:before="31" w:line="256" w:lineRule="auto"/>
        <w:ind w:left="680" w:right="1426"/>
      </w:pPr>
      <w:r>
        <w:t>осознание духовных ценностей российского народа;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-6"/>
        </w:rPr>
        <w:t xml:space="preserve"> </w:t>
      </w:r>
      <w:r>
        <w:t>нравственного</w:t>
      </w:r>
      <w:r>
        <w:rPr>
          <w:spacing w:val="-10"/>
        </w:rPr>
        <w:t xml:space="preserve"> </w:t>
      </w:r>
      <w:r>
        <w:t>сознания,</w:t>
      </w:r>
      <w:r>
        <w:rPr>
          <w:spacing w:val="-5"/>
        </w:rPr>
        <w:t xml:space="preserve"> </w:t>
      </w:r>
      <w:r>
        <w:t>этического</w:t>
      </w:r>
      <w:r>
        <w:rPr>
          <w:spacing w:val="-10"/>
        </w:rPr>
        <w:t xml:space="preserve"> </w:t>
      </w:r>
      <w:r>
        <w:t>поведения;</w:t>
      </w:r>
    </w:p>
    <w:p w:rsidR="00C23A5A" w:rsidRDefault="00C301FD">
      <w:pPr>
        <w:pStyle w:val="a3"/>
        <w:spacing w:before="10" w:line="256" w:lineRule="auto"/>
        <w:ind w:right="146" w:firstLine="569"/>
      </w:pPr>
      <w:r>
        <w:t>способность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ситуацию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осознанные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ориентируясь</w:t>
      </w:r>
      <w:r>
        <w:rPr>
          <w:spacing w:val="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морально-нравственные</w:t>
      </w:r>
      <w:r>
        <w:rPr>
          <w:spacing w:val="-2"/>
        </w:rPr>
        <w:t xml:space="preserve"> </w:t>
      </w:r>
      <w:r>
        <w:t>нормы и</w:t>
      </w:r>
      <w:r>
        <w:rPr>
          <w:spacing w:val="1"/>
        </w:rPr>
        <w:t xml:space="preserve"> </w:t>
      </w:r>
      <w:r>
        <w:t>ценности;</w:t>
      </w:r>
    </w:p>
    <w:p w:rsidR="00C23A5A" w:rsidRDefault="00C301FD">
      <w:pPr>
        <w:pStyle w:val="a3"/>
        <w:spacing w:before="2" w:line="256" w:lineRule="auto"/>
        <w:ind w:left="680" w:right="148"/>
      </w:pPr>
      <w:r>
        <w:t>осознание личного вклада в построение устойчивого будущего;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3"/>
        </w:rPr>
        <w:t xml:space="preserve"> </w:t>
      </w:r>
      <w:r>
        <w:t>отношение</w:t>
      </w:r>
      <w:r>
        <w:rPr>
          <w:spacing w:val="3"/>
        </w:rPr>
        <w:t xml:space="preserve"> </w:t>
      </w:r>
      <w:r>
        <w:t>к</w:t>
      </w:r>
      <w:r>
        <w:rPr>
          <w:spacing w:val="6"/>
        </w:rPr>
        <w:t xml:space="preserve"> </w:t>
      </w:r>
      <w:r>
        <w:t>своим</w:t>
      </w:r>
      <w:r>
        <w:rPr>
          <w:spacing w:val="7"/>
        </w:rPr>
        <w:t xml:space="preserve"> </w:t>
      </w:r>
      <w:r>
        <w:t>родителям,</w:t>
      </w:r>
      <w:r>
        <w:rPr>
          <w:spacing w:val="7"/>
        </w:rPr>
        <w:t xml:space="preserve"> </w:t>
      </w:r>
      <w:r>
        <w:t>созданию</w:t>
      </w:r>
      <w:r>
        <w:rPr>
          <w:spacing w:val="4"/>
        </w:rPr>
        <w:t xml:space="preserve"> </w:t>
      </w:r>
      <w:r>
        <w:t>семьи</w:t>
      </w:r>
      <w:r>
        <w:rPr>
          <w:spacing w:val="6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основе</w:t>
      </w:r>
    </w:p>
    <w:p w:rsidR="00C23A5A" w:rsidRDefault="00C301FD">
      <w:pPr>
        <w:pStyle w:val="a3"/>
        <w:spacing w:before="10" w:line="256" w:lineRule="auto"/>
        <w:ind w:right="147"/>
      </w:pPr>
      <w:r>
        <w:t>осознанного принятия ценностей семейной жизни в соответствии с традициями</w:t>
      </w:r>
      <w:r>
        <w:rPr>
          <w:spacing w:val="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России;</w:t>
      </w:r>
    </w:p>
    <w:p w:rsidR="00C23A5A" w:rsidRDefault="00C301FD">
      <w:pPr>
        <w:pStyle w:val="2"/>
        <w:numPr>
          <w:ilvl w:val="0"/>
          <w:numId w:val="2"/>
        </w:numPr>
        <w:tabs>
          <w:tab w:val="left" w:pos="421"/>
        </w:tabs>
        <w:spacing w:before="117"/>
        <w:jc w:val="both"/>
      </w:pPr>
      <w:r>
        <w:rPr>
          <w:spacing w:val="-1"/>
        </w:rPr>
        <w:t>эстетического</w:t>
      </w:r>
      <w:r>
        <w:rPr>
          <w:spacing w:val="-13"/>
        </w:rPr>
        <w:t xml:space="preserve"> </w:t>
      </w:r>
      <w:r>
        <w:t>воспитания:</w:t>
      </w:r>
    </w:p>
    <w:p w:rsidR="00C23A5A" w:rsidRDefault="00C301FD">
      <w:pPr>
        <w:pStyle w:val="a3"/>
        <w:spacing w:before="32" w:line="256" w:lineRule="auto"/>
        <w:ind w:right="133" w:firstLine="569"/>
      </w:pPr>
      <w:r>
        <w:t>эстетическое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миру,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эстетику</w:t>
      </w:r>
      <w:r>
        <w:rPr>
          <w:spacing w:val="1"/>
        </w:rPr>
        <w:t xml:space="preserve"> </w:t>
      </w:r>
      <w:r>
        <w:t>быта,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технического</w:t>
      </w:r>
      <w:r>
        <w:rPr>
          <w:spacing w:val="-5"/>
        </w:rPr>
        <w:t xml:space="preserve"> </w:t>
      </w:r>
      <w:r>
        <w:t>творчества,</w:t>
      </w:r>
      <w:r>
        <w:rPr>
          <w:spacing w:val="2"/>
        </w:rPr>
        <w:t xml:space="preserve"> </w:t>
      </w:r>
      <w:r>
        <w:t>спорта,</w:t>
      </w:r>
      <w:r>
        <w:rPr>
          <w:spacing w:val="2"/>
        </w:rPr>
        <w:t xml:space="preserve"> </w:t>
      </w:r>
      <w:r>
        <w:t>труда,</w:t>
      </w:r>
      <w:r>
        <w:rPr>
          <w:spacing w:val="2"/>
        </w:rPr>
        <w:t xml:space="preserve"> </w:t>
      </w:r>
      <w:r>
        <w:t>общественных</w:t>
      </w:r>
      <w:r>
        <w:rPr>
          <w:spacing w:val="-4"/>
        </w:rPr>
        <w:t xml:space="preserve"> </w:t>
      </w:r>
      <w:r>
        <w:t>отношений;</w:t>
      </w:r>
    </w:p>
    <w:p w:rsidR="00C23A5A" w:rsidRDefault="00C301FD">
      <w:pPr>
        <w:pStyle w:val="a3"/>
        <w:spacing w:before="9" w:line="256" w:lineRule="auto"/>
        <w:ind w:left="680" w:right="141"/>
      </w:pPr>
      <w:r>
        <w:t>понимание эмоционального воздействия живой природы и её ценности;</w:t>
      </w:r>
      <w:r>
        <w:rPr>
          <w:spacing w:val="1"/>
        </w:rPr>
        <w:t xml:space="preserve"> </w:t>
      </w:r>
      <w:r>
        <w:rPr>
          <w:spacing w:val="-1"/>
        </w:rPr>
        <w:t>готовность</w:t>
      </w:r>
      <w:r>
        <w:rPr>
          <w:spacing w:val="-12"/>
        </w:rPr>
        <w:t xml:space="preserve"> </w:t>
      </w:r>
      <w:r>
        <w:rPr>
          <w:spacing w:val="-1"/>
        </w:rPr>
        <w:t>к</w:t>
      </w:r>
      <w:r>
        <w:rPr>
          <w:spacing w:val="-13"/>
        </w:rPr>
        <w:t xml:space="preserve"> </w:t>
      </w:r>
      <w:r>
        <w:rPr>
          <w:spacing w:val="-1"/>
        </w:rPr>
        <w:t>самовыражению</w:t>
      </w:r>
      <w:r>
        <w:rPr>
          <w:spacing w:val="-14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разных</w:t>
      </w:r>
      <w:r>
        <w:rPr>
          <w:spacing w:val="-17"/>
        </w:rPr>
        <w:t xml:space="preserve"> </w:t>
      </w:r>
      <w:r>
        <w:rPr>
          <w:spacing w:val="-1"/>
        </w:rPr>
        <w:t>видах</w:t>
      </w:r>
      <w:r>
        <w:rPr>
          <w:spacing w:val="-17"/>
        </w:rPr>
        <w:t xml:space="preserve"> </w:t>
      </w:r>
      <w:r>
        <w:rPr>
          <w:spacing w:val="-1"/>
        </w:rPr>
        <w:t>искусства,</w:t>
      </w:r>
      <w:r>
        <w:rPr>
          <w:spacing w:val="-11"/>
        </w:rPr>
        <w:t xml:space="preserve"> </w:t>
      </w:r>
      <w:r>
        <w:rPr>
          <w:spacing w:val="-1"/>
        </w:rPr>
        <w:t>стремление</w:t>
      </w:r>
      <w:r>
        <w:rPr>
          <w:spacing w:val="-15"/>
        </w:rPr>
        <w:t xml:space="preserve"> </w:t>
      </w:r>
      <w:r>
        <w:rPr>
          <w:spacing w:val="-1"/>
        </w:rPr>
        <w:t>проявлять</w:t>
      </w:r>
    </w:p>
    <w:p w:rsidR="00C23A5A" w:rsidRDefault="00C301FD">
      <w:pPr>
        <w:pStyle w:val="a3"/>
        <w:spacing w:before="3"/>
      </w:pPr>
      <w:r>
        <w:t>качества</w:t>
      </w:r>
      <w:r>
        <w:rPr>
          <w:spacing w:val="-8"/>
        </w:rPr>
        <w:t xml:space="preserve"> </w:t>
      </w:r>
      <w:r>
        <w:t>творческой</w:t>
      </w:r>
      <w:r>
        <w:rPr>
          <w:spacing w:val="-5"/>
        </w:rPr>
        <w:t xml:space="preserve"> </w:t>
      </w:r>
      <w:r>
        <w:t>личности;</w:t>
      </w:r>
    </w:p>
    <w:p w:rsidR="00C23A5A" w:rsidRDefault="00C301FD">
      <w:pPr>
        <w:pStyle w:val="2"/>
        <w:numPr>
          <w:ilvl w:val="0"/>
          <w:numId w:val="2"/>
        </w:numPr>
        <w:tabs>
          <w:tab w:val="left" w:pos="421"/>
        </w:tabs>
        <w:spacing w:before="138" w:line="264" w:lineRule="auto"/>
        <w:ind w:left="110" w:right="1774" w:firstLine="0"/>
        <w:jc w:val="both"/>
      </w:pPr>
      <w:r>
        <w:t>физического</w:t>
      </w:r>
      <w:r>
        <w:rPr>
          <w:spacing w:val="-14"/>
        </w:rPr>
        <w:t xml:space="preserve"> </w:t>
      </w:r>
      <w:r>
        <w:t>воспитания,</w:t>
      </w:r>
      <w:r>
        <w:rPr>
          <w:spacing w:val="-3"/>
        </w:rPr>
        <w:t xml:space="preserve"> </w:t>
      </w:r>
      <w:r>
        <w:t>формирования</w:t>
      </w:r>
      <w:r>
        <w:rPr>
          <w:spacing w:val="-3"/>
        </w:rPr>
        <w:t xml:space="preserve"> </w:t>
      </w:r>
      <w:r>
        <w:t>культуры</w:t>
      </w:r>
      <w:r>
        <w:rPr>
          <w:spacing w:val="-6"/>
        </w:rPr>
        <w:t xml:space="preserve"> </w:t>
      </w:r>
      <w:r>
        <w:t>здоровья</w:t>
      </w:r>
      <w:r>
        <w:rPr>
          <w:spacing w:val="-4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эмоционального</w:t>
      </w:r>
      <w:r>
        <w:rPr>
          <w:spacing w:val="-3"/>
        </w:rPr>
        <w:t xml:space="preserve"> </w:t>
      </w:r>
      <w:r>
        <w:t>благополучия:</w:t>
      </w:r>
    </w:p>
    <w:p w:rsidR="00C23A5A" w:rsidRDefault="00C301FD">
      <w:pPr>
        <w:pStyle w:val="a3"/>
        <w:spacing w:line="256" w:lineRule="auto"/>
        <w:ind w:right="148" w:firstLine="569"/>
      </w:pPr>
      <w:r>
        <w:t>понимание и реализация здорового и безопасного образа жизни (здоровое</w:t>
      </w:r>
      <w:r>
        <w:rPr>
          <w:spacing w:val="1"/>
        </w:rPr>
        <w:t xml:space="preserve"> </w:t>
      </w:r>
      <w:r>
        <w:t>питание,</w:t>
      </w:r>
      <w:r>
        <w:rPr>
          <w:spacing w:val="60"/>
        </w:rPr>
        <w:t xml:space="preserve"> </w:t>
      </w:r>
      <w:r>
        <w:t>соблюдение</w:t>
      </w:r>
      <w:r>
        <w:rPr>
          <w:spacing w:val="58"/>
        </w:rPr>
        <w:t xml:space="preserve"> </w:t>
      </w:r>
      <w:r>
        <w:t>гигиенических</w:t>
      </w:r>
      <w:r>
        <w:rPr>
          <w:spacing w:val="57"/>
        </w:rPr>
        <w:t xml:space="preserve"> </w:t>
      </w:r>
      <w:r>
        <w:t>правил</w:t>
      </w:r>
      <w:r>
        <w:rPr>
          <w:spacing w:val="63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норм,</w:t>
      </w:r>
      <w:r>
        <w:rPr>
          <w:spacing w:val="61"/>
        </w:rPr>
        <w:t xml:space="preserve"> </w:t>
      </w:r>
      <w:r>
        <w:t>сбалансированный</w:t>
      </w:r>
      <w:r>
        <w:rPr>
          <w:spacing w:val="60"/>
        </w:rPr>
        <w:t xml:space="preserve"> </w:t>
      </w:r>
      <w:r>
        <w:t>режим</w:t>
      </w:r>
    </w:p>
    <w:p w:rsidR="00C23A5A" w:rsidRDefault="00C23A5A">
      <w:pPr>
        <w:spacing w:line="256" w:lineRule="auto"/>
        <w:sectPr w:rsidR="00C23A5A">
          <w:pgSz w:w="11910" w:h="16850"/>
          <w:pgMar w:top="1140" w:right="720" w:bottom="940" w:left="1020" w:header="710" w:footer="755" w:gutter="0"/>
          <w:cols w:space="720"/>
        </w:sectPr>
      </w:pPr>
    </w:p>
    <w:p w:rsidR="00C23A5A" w:rsidRDefault="00C301FD">
      <w:pPr>
        <w:pStyle w:val="a3"/>
        <w:spacing w:before="89" w:line="261" w:lineRule="auto"/>
        <w:ind w:right="139"/>
      </w:pPr>
      <w:r>
        <w:lastRenderedPageBreak/>
        <w:t>занятий и отдыха, регулярная физическая активность), бережного, ответственного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собственному</w:t>
      </w:r>
      <w:r>
        <w:rPr>
          <w:spacing w:val="1"/>
        </w:rPr>
        <w:t xml:space="preserve"> </w:t>
      </w:r>
      <w:r>
        <w:t>физическому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психическому</w:t>
      </w:r>
      <w:r>
        <w:rPr>
          <w:spacing w:val="1"/>
        </w:rPr>
        <w:t xml:space="preserve"> </w:t>
      </w:r>
      <w:r>
        <w:t>здоровью;</w:t>
      </w:r>
    </w:p>
    <w:p w:rsidR="00C23A5A" w:rsidRDefault="00C301FD">
      <w:pPr>
        <w:pStyle w:val="a3"/>
        <w:spacing w:line="252" w:lineRule="auto"/>
        <w:ind w:right="147" w:firstLine="569"/>
      </w:pPr>
      <w:r>
        <w:t>понимание ценности правил индивидуального и коллективного безопасного</w:t>
      </w:r>
      <w:r>
        <w:rPr>
          <w:spacing w:val="1"/>
        </w:rPr>
        <w:t xml:space="preserve"> </w:t>
      </w:r>
      <w:r>
        <w:t>поведения в</w:t>
      </w:r>
      <w:r>
        <w:rPr>
          <w:spacing w:val="-3"/>
        </w:rPr>
        <w:t xml:space="preserve"> </w:t>
      </w:r>
      <w:r>
        <w:t>ситуациях,</w:t>
      </w:r>
      <w:r>
        <w:rPr>
          <w:spacing w:val="9"/>
        </w:rPr>
        <w:t xml:space="preserve"> </w:t>
      </w:r>
      <w:r>
        <w:t>угрожающих</w:t>
      </w:r>
      <w:r>
        <w:rPr>
          <w:spacing w:val="-3"/>
        </w:rPr>
        <w:t xml:space="preserve"> </w:t>
      </w:r>
      <w:r>
        <w:t>здоровью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людей;</w:t>
      </w:r>
    </w:p>
    <w:p w:rsidR="00C23A5A" w:rsidRDefault="00C301FD">
      <w:pPr>
        <w:pStyle w:val="a3"/>
        <w:spacing w:before="1" w:line="252" w:lineRule="auto"/>
        <w:ind w:right="150" w:firstLine="569"/>
      </w:pPr>
      <w:r>
        <w:t>осознание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неприятия</w:t>
      </w:r>
      <w:r>
        <w:rPr>
          <w:spacing w:val="1"/>
        </w:rPr>
        <w:t xml:space="preserve"> </w:t>
      </w:r>
      <w:r>
        <w:t>вредных</w:t>
      </w:r>
      <w:r>
        <w:rPr>
          <w:spacing w:val="1"/>
        </w:rPr>
        <w:t xml:space="preserve"> </w:t>
      </w:r>
      <w:r>
        <w:t>привычек</w:t>
      </w:r>
      <w:r>
        <w:rPr>
          <w:spacing w:val="1"/>
        </w:rPr>
        <w:t xml:space="preserve"> </w:t>
      </w:r>
      <w:r>
        <w:t>(употребления</w:t>
      </w:r>
      <w:r>
        <w:rPr>
          <w:spacing w:val="-67"/>
        </w:rPr>
        <w:t xml:space="preserve"> </w:t>
      </w:r>
      <w:r>
        <w:t>алкоголя,</w:t>
      </w:r>
      <w:r>
        <w:rPr>
          <w:spacing w:val="2"/>
        </w:rPr>
        <w:t xml:space="preserve"> </w:t>
      </w:r>
      <w:r>
        <w:t>наркотиков,</w:t>
      </w:r>
      <w:r>
        <w:rPr>
          <w:spacing w:val="3"/>
        </w:rPr>
        <w:t xml:space="preserve"> </w:t>
      </w:r>
      <w:r>
        <w:t>курения);</w:t>
      </w:r>
    </w:p>
    <w:p w:rsidR="00C23A5A" w:rsidRDefault="00C301FD">
      <w:pPr>
        <w:pStyle w:val="2"/>
        <w:numPr>
          <w:ilvl w:val="0"/>
          <w:numId w:val="2"/>
        </w:numPr>
        <w:tabs>
          <w:tab w:val="left" w:pos="421"/>
        </w:tabs>
        <w:spacing w:before="116"/>
        <w:jc w:val="both"/>
      </w:pPr>
      <w:r>
        <w:t>трудового</w:t>
      </w:r>
      <w:r>
        <w:rPr>
          <w:spacing w:val="-16"/>
        </w:rPr>
        <w:t xml:space="preserve"> </w:t>
      </w:r>
      <w:r>
        <w:t>воспитания:</w:t>
      </w:r>
    </w:p>
    <w:p w:rsidR="00C23A5A" w:rsidRDefault="00C301FD">
      <w:pPr>
        <w:pStyle w:val="a3"/>
        <w:spacing w:before="24"/>
        <w:ind w:left="680"/>
      </w:pPr>
      <w:r>
        <w:t>готовность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труду,</w:t>
      </w:r>
      <w:r>
        <w:rPr>
          <w:spacing w:val="-4"/>
        </w:rPr>
        <w:t xml:space="preserve"> </w:t>
      </w:r>
      <w:r>
        <w:t>осознание</w:t>
      </w:r>
      <w:r>
        <w:rPr>
          <w:spacing w:val="-6"/>
        </w:rPr>
        <w:t xml:space="preserve"> </w:t>
      </w:r>
      <w:r>
        <w:t>ценности</w:t>
      </w:r>
      <w:r>
        <w:rPr>
          <w:spacing w:val="-4"/>
        </w:rPr>
        <w:t xml:space="preserve"> </w:t>
      </w:r>
      <w:r>
        <w:t>мастерства,</w:t>
      </w:r>
      <w:r>
        <w:rPr>
          <w:spacing w:val="-3"/>
        </w:rPr>
        <w:t xml:space="preserve"> </w:t>
      </w:r>
      <w:r>
        <w:t>трудолюбие;</w:t>
      </w:r>
    </w:p>
    <w:p w:rsidR="00C23A5A" w:rsidRDefault="00C301FD">
      <w:pPr>
        <w:pStyle w:val="a3"/>
        <w:spacing w:before="23" w:line="252" w:lineRule="auto"/>
        <w:ind w:right="142" w:firstLine="569"/>
      </w:pP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инициировать,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выполнять</w:t>
      </w:r>
      <w:r>
        <w:rPr>
          <w:spacing w:val="2"/>
        </w:rPr>
        <w:t xml:space="preserve"> </w:t>
      </w:r>
      <w:r>
        <w:t>такую деятельность;</w:t>
      </w:r>
    </w:p>
    <w:p w:rsidR="00C23A5A" w:rsidRDefault="00C301FD">
      <w:pPr>
        <w:pStyle w:val="a3"/>
        <w:spacing w:before="2" w:line="254" w:lineRule="auto"/>
        <w:ind w:right="147" w:firstLine="569"/>
      </w:pP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сферам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совершать осознанный выбор будущей профессии и реализовывать собственные</w:t>
      </w:r>
      <w:r>
        <w:rPr>
          <w:spacing w:val="1"/>
        </w:rPr>
        <w:t xml:space="preserve"> </w:t>
      </w:r>
      <w:r>
        <w:t>жизненные</w:t>
      </w:r>
      <w:r>
        <w:rPr>
          <w:spacing w:val="-2"/>
        </w:rPr>
        <w:t xml:space="preserve"> </w:t>
      </w:r>
      <w:r>
        <w:t>планы;</w:t>
      </w:r>
    </w:p>
    <w:p w:rsidR="00C23A5A" w:rsidRDefault="00C301FD">
      <w:pPr>
        <w:pStyle w:val="a3"/>
        <w:spacing w:line="256" w:lineRule="auto"/>
        <w:ind w:right="144" w:firstLine="569"/>
      </w:pPr>
      <w:r>
        <w:t>готовность и способность к образованию и самообразованию на протяжении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жизни;</w:t>
      </w:r>
    </w:p>
    <w:p w:rsidR="00C23A5A" w:rsidRDefault="00C301FD">
      <w:pPr>
        <w:pStyle w:val="2"/>
        <w:numPr>
          <w:ilvl w:val="0"/>
          <w:numId w:val="2"/>
        </w:numPr>
        <w:tabs>
          <w:tab w:val="left" w:pos="421"/>
        </w:tabs>
        <w:spacing w:before="109"/>
        <w:jc w:val="both"/>
      </w:pPr>
      <w:r>
        <w:rPr>
          <w:spacing w:val="-1"/>
        </w:rPr>
        <w:t>экологического</w:t>
      </w:r>
      <w:r>
        <w:rPr>
          <w:spacing w:val="-13"/>
        </w:rPr>
        <w:t xml:space="preserve"> </w:t>
      </w:r>
      <w:r>
        <w:t>воспитания:</w:t>
      </w:r>
    </w:p>
    <w:p w:rsidR="00C23A5A" w:rsidRDefault="00C301FD">
      <w:pPr>
        <w:pStyle w:val="a3"/>
        <w:spacing w:before="24" w:line="252" w:lineRule="auto"/>
        <w:ind w:right="142" w:firstLine="569"/>
      </w:pPr>
      <w:r>
        <w:t>экологически</w:t>
      </w:r>
      <w:r>
        <w:rPr>
          <w:spacing w:val="1"/>
        </w:rPr>
        <w:t xml:space="preserve"> </w:t>
      </w:r>
      <w:r>
        <w:t>целесообразное</w:t>
      </w:r>
      <w:r>
        <w:rPr>
          <w:spacing w:val="1"/>
        </w:rPr>
        <w:t xml:space="preserve"> </w:t>
      </w:r>
      <w:r>
        <w:t>отношение</w:t>
      </w:r>
      <w:r>
        <w:rPr>
          <w:spacing w:val="70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природе</w:t>
      </w:r>
      <w:r>
        <w:rPr>
          <w:spacing w:val="70"/>
        </w:rPr>
        <w:t xml:space="preserve"> </w:t>
      </w:r>
      <w:r>
        <w:t>как</w:t>
      </w:r>
      <w:r>
        <w:rPr>
          <w:spacing w:val="70"/>
        </w:rPr>
        <w:t xml:space="preserve"> </w:t>
      </w:r>
      <w:r>
        <w:t>источнику жизни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Земле,</w:t>
      </w:r>
      <w:r>
        <w:rPr>
          <w:spacing w:val="3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существования;</w:t>
      </w:r>
    </w:p>
    <w:p w:rsidR="00C23A5A" w:rsidRDefault="00C301FD">
      <w:pPr>
        <w:pStyle w:val="a3"/>
        <w:spacing w:before="8" w:line="252" w:lineRule="auto"/>
        <w:ind w:right="135" w:firstLine="569"/>
      </w:pPr>
      <w:r>
        <w:t>повышение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культуры: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опыта</w:t>
      </w:r>
      <w:r>
        <w:rPr>
          <w:spacing w:val="-67"/>
        </w:rPr>
        <w:t xml:space="preserve"> </w:t>
      </w:r>
      <w:r>
        <w:t>планирования поступков и оценки их возможных последствий для окружающей</w:t>
      </w:r>
      <w:r>
        <w:rPr>
          <w:spacing w:val="1"/>
        </w:rPr>
        <w:t xml:space="preserve"> </w:t>
      </w:r>
      <w:r>
        <w:t>среды;</w:t>
      </w:r>
    </w:p>
    <w:p w:rsidR="00C23A5A" w:rsidRDefault="00C301FD">
      <w:pPr>
        <w:pStyle w:val="a3"/>
        <w:tabs>
          <w:tab w:val="left" w:pos="1894"/>
          <w:tab w:val="left" w:pos="2980"/>
          <w:tab w:val="left" w:pos="4476"/>
          <w:tab w:val="left" w:pos="4857"/>
          <w:tab w:val="left" w:pos="6158"/>
          <w:tab w:val="left" w:pos="8129"/>
          <w:tab w:val="left" w:pos="8654"/>
        </w:tabs>
        <w:spacing w:before="9" w:line="254" w:lineRule="auto"/>
        <w:ind w:right="142" w:firstLine="569"/>
        <w:jc w:val="right"/>
      </w:pPr>
      <w:r>
        <w:t>осознание</w:t>
      </w:r>
      <w:r>
        <w:rPr>
          <w:spacing w:val="-15"/>
        </w:rPr>
        <w:t xml:space="preserve"> </w:t>
      </w:r>
      <w:r>
        <w:t>глобального</w:t>
      </w:r>
      <w:r>
        <w:rPr>
          <w:spacing w:val="-16"/>
        </w:rPr>
        <w:t xml:space="preserve"> </w:t>
      </w:r>
      <w:r>
        <w:t>характера</w:t>
      </w:r>
      <w:r>
        <w:rPr>
          <w:spacing w:val="-15"/>
        </w:rPr>
        <w:t xml:space="preserve"> </w:t>
      </w:r>
      <w:r>
        <w:t>экологических</w:t>
      </w:r>
      <w:r>
        <w:rPr>
          <w:spacing w:val="-16"/>
        </w:rPr>
        <w:t xml:space="preserve"> </w:t>
      </w:r>
      <w:r>
        <w:t>проблем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путей</w:t>
      </w:r>
      <w:r>
        <w:rPr>
          <w:spacing w:val="-12"/>
        </w:rPr>
        <w:t xml:space="preserve"> </w:t>
      </w:r>
      <w:r>
        <w:t>их</w:t>
      </w:r>
      <w:r>
        <w:rPr>
          <w:spacing w:val="-16"/>
        </w:rPr>
        <w:t xml:space="preserve"> </w:t>
      </w:r>
      <w:r>
        <w:t>решения;</w:t>
      </w:r>
      <w:r>
        <w:rPr>
          <w:spacing w:val="-67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приобретаемые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</w:t>
      </w:r>
      <w:r>
        <w:rPr>
          <w:spacing w:val="21"/>
        </w:rPr>
        <w:t xml:space="preserve"> </w:t>
      </w:r>
      <w:r>
        <w:t>при</w:t>
      </w:r>
      <w:r>
        <w:rPr>
          <w:spacing w:val="21"/>
        </w:rPr>
        <w:t xml:space="preserve"> </w:t>
      </w:r>
      <w:r>
        <w:t>решении</w:t>
      </w:r>
      <w:r>
        <w:rPr>
          <w:spacing w:val="26"/>
        </w:rPr>
        <w:t xml:space="preserve"> </w:t>
      </w:r>
      <w:r>
        <w:t>проблем,</w:t>
      </w:r>
      <w:r>
        <w:rPr>
          <w:spacing w:val="22"/>
        </w:rPr>
        <w:t xml:space="preserve"> </w:t>
      </w:r>
      <w:r>
        <w:t>связанных</w:t>
      </w:r>
      <w:r>
        <w:rPr>
          <w:spacing w:val="16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рациональным</w:t>
      </w:r>
      <w:r>
        <w:rPr>
          <w:spacing w:val="16"/>
        </w:rPr>
        <w:t xml:space="preserve"> </w:t>
      </w:r>
      <w:r>
        <w:t>природопользованием</w:t>
      </w:r>
      <w:r>
        <w:rPr>
          <w:spacing w:val="-67"/>
        </w:rPr>
        <w:t xml:space="preserve"> </w:t>
      </w:r>
      <w:r>
        <w:t>(соблюдение</w:t>
      </w:r>
      <w:r>
        <w:tab/>
        <w:t>правил</w:t>
      </w:r>
      <w:r>
        <w:tab/>
        <w:t>поведения</w:t>
      </w:r>
      <w:r>
        <w:tab/>
        <w:t>в</w:t>
      </w:r>
      <w:r>
        <w:tab/>
      </w:r>
      <w:proofErr w:type="gramStart"/>
      <w:r>
        <w:t>природе,</w:t>
      </w:r>
      <w:r>
        <w:tab/>
      </w:r>
      <w:proofErr w:type="gramEnd"/>
      <w:r>
        <w:t>направленных</w:t>
      </w:r>
      <w:r>
        <w:tab/>
        <w:t>на</w:t>
      </w:r>
      <w:r>
        <w:tab/>
        <w:t>сохранение</w:t>
      </w:r>
    </w:p>
    <w:p w:rsidR="00C23A5A" w:rsidRDefault="00C301FD">
      <w:pPr>
        <w:pStyle w:val="a3"/>
        <w:spacing w:line="318" w:lineRule="exact"/>
      </w:pPr>
      <w:r>
        <w:t>равновесия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экосистемах,</w:t>
      </w:r>
      <w:r>
        <w:rPr>
          <w:spacing w:val="-1"/>
        </w:rPr>
        <w:t xml:space="preserve"> </w:t>
      </w:r>
      <w:r>
        <w:t>охрану</w:t>
      </w:r>
      <w:r>
        <w:rPr>
          <w:spacing w:val="-14"/>
        </w:rPr>
        <w:t xml:space="preserve"> </w:t>
      </w:r>
      <w:r>
        <w:t>видов,</w:t>
      </w:r>
      <w:r>
        <w:rPr>
          <w:spacing w:val="-1"/>
        </w:rPr>
        <w:t xml:space="preserve"> </w:t>
      </w:r>
      <w:r>
        <w:t>экосистем,</w:t>
      </w:r>
      <w:r>
        <w:rPr>
          <w:spacing w:val="-1"/>
        </w:rPr>
        <w:t xml:space="preserve"> </w:t>
      </w:r>
      <w:r>
        <w:t>биосферы);</w:t>
      </w:r>
    </w:p>
    <w:p w:rsidR="00C23A5A" w:rsidRDefault="00C301FD">
      <w:pPr>
        <w:pStyle w:val="a3"/>
        <w:spacing w:before="16" w:line="254" w:lineRule="auto"/>
        <w:ind w:right="143" w:firstLine="569"/>
      </w:pPr>
      <w:r>
        <w:t>активное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приносящих</w:t>
      </w:r>
      <w:r>
        <w:rPr>
          <w:spacing w:val="1"/>
        </w:rPr>
        <w:t xml:space="preserve"> </w:t>
      </w:r>
      <w:r>
        <w:t>вред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прогнозировать</w:t>
      </w:r>
      <w:r>
        <w:rPr>
          <w:spacing w:val="1"/>
        </w:rPr>
        <w:t xml:space="preserve"> </w:t>
      </w:r>
      <w:r>
        <w:t>неблагоприятные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предпринимаемых</w:t>
      </w:r>
      <w:r>
        <w:rPr>
          <w:spacing w:val="-4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предотвращать</w:t>
      </w:r>
      <w:r>
        <w:rPr>
          <w:spacing w:val="1"/>
        </w:rPr>
        <w:t xml:space="preserve"> </w:t>
      </w:r>
      <w:r>
        <w:t>их;</w:t>
      </w:r>
    </w:p>
    <w:p w:rsidR="00C23A5A" w:rsidRDefault="00C301FD">
      <w:pPr>
        <w:pStyle w:val="a3"/>
        <w:spacing w:line="254" w:lineRule="auto"/>
        <w:ind w:right="149" w:firstLine="569"/>
      </w:pPr>
      <w:r>
        <w:t>наличие</w:t>
      </w:r>
      <w:r>
        <w:rPr>
          <w:spacing w:val="1"/>
        </w:rPr>
        <w:t xml:space="preserve"> </w:t>
      </w:r>
      <w:r>
        <w:t>развитого</w:t>
      </w:r>
      <w:r>
        <w:rPr>
          <w:spacing w:val="1"/>
        </w:rPr>
        <w:t xml:space="preserve"> </w:t>
      </w:r>
      <w:r>
        <w:t>экологического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опыта деятельности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ими в познавательной, коммуникативной и социальной практике, готовности к</w:t>
      </w:r>
      <w:r>
        <w:rPr>
          <w:spacing w:val="1"/>
        </w:rPr>
        <w:t xml:space="preserve"> </w:t>
      </w:r>
      <w:r>
        <w:t>участию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практической деятельности экологической направленности;</w:t>
      </w:r>
    </w:p>
    <w:p w:rsidR="00C23A5A" w:rsidRDefault="00C301FD">
      <w:pPr>
        <w:pStyle w:val="2"/>
        <w:numPr>
          <w:ilvl w:val="0"/>
          <w:numId w:val="2"/>
        </w:numPr>
        <w:tabs>
          <w:tab w:val="left" w:pos="421"/>
        </w:tabs>
        <w:spacing w:before="118"/>
        <w:jc w:val="both"/>
      </w:pPr>
      <w:r>
        <w:t>ценности</w:t>
      </w:r>
      <w:r>
        <w:rPr>
          <w:spacing w:val="-8"/>
        </w:rPr>
        <w:t xml:space="preserve"> </w:t>
      </w:r>
      <w:r>
        <w:t>научного</w:t>
      </w:r>
      <w:r>
        <w:rPr>
          <w:spacing w:val="-8"/>
        </w:rPr>
        <w:t xml:space="preserve"> </w:t>
      </w:r>
      <w:r>
        <w:t>познания:</w:t>
      </w:r>
    </w:p>
    <w:p w:rsidR="00C23A5A" w:rsidRDefault="00C301FD">
      <w:pPr>
        <w:pStyle w:val="a3"/>
        <w:spacing w:before="24" w:line="252" w:lineRule="auto"/>
        <w:ind w:right="148" w:firstLine="569"/>
      </w:pPr>
      <w:proofErr w:type="spellStart"/>
      <w:r>
        <w:t>сформированность</w:t>
      </w:r>
      <w:proofErr w:type="spellEnd"/>
      <w:r>
        <w:t xml:space="preserve"> мировоззрения, соответствующего современному уровню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основанного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диалоге</w:t>
      </w:r>
      <w:r>
        <w:rPr>
          <w:spacing w:val="1"/>
        </w:rPr>
        <w:t xml:space="preserve"> </w:t>
      </w:r>
      <w:r>
        <w:t>культур,</w:t>
      </w:r>
      <w:r>
        <w:rPr>
          <w:spacing w:val="1"/>
        </w:rPr>
        <w:t xml:space="preserve"> </w:t>
      </w:r>
      <w:r>
        <w:t>способствующего</w:t>
      </w:r>
      <w:r>
        <w:rPr>
          <w:spacing w:val="-5"/>
        </w:rPr>
        <w:t xml:space="preserve"> </w:t>
      </w:r>
      <w:r>
        <w:t>осознанию</w:t>
      </w:r>
      <w:r>
        <w:rPr>
          <w:spacing w:val="-1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места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поликультурном</w:t>
      </w:r>
      <w:r>
        <w:rPr>
          <w:spacing w:val="9"/>
        </w:rPr>
        <w:t xml:space="preserve"> </w:t>
      </w:r>
      <w:r>
        <w:t>мире;</w:t>
      </w:r>
    </w:p>
    <w:p w:rsidR="00C23A5A" w:rsidRDefault="00C301FD">
      <w:pPr>
        <w:pStyle w:val="a3"/>
        <w:spacing w:before="9" w:line="252" w:lineRule="auto"/>
        <w:ind w:right="145" w:firstLine="569"/>
      </w:pPr>
      <w:r>
        <w:t>совершенствование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между</w:t>
      </w:r>
      <w:r>
        <w:rPr>
          <w:spacing w:val="-10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познания</w:t>
      </w:r>
      <w:r>
        <w:rPr>
          <w:spacing w:val="2"/>
        </w:rPr>
        <w:t xml:space="preserve"> </w:t>
      </w:r>
      <w:r>
        <w:t>мира;</w:t>
      </w:r>
    </w:p>
    <w:p w:rsidR="00C23A5A" w:rsidRDefault="00C23A5A">
      <w:pPr>
        <w:spacing w:line="252" w:lineRule="auto"/>
        <w:sectPr w:rsidR="00C23A5A">
          <w:pgSz w:w="11910" w:h="16850"/>
          <w:pgMar w:top="1140" w:right="720" w:bottom="940" w:left="1020" w:header="710" w:footer="755" w:gutter="0"/>
          <w:cols w:space="720"/>
        </w:sectPr>
      </w:pPr>
    </w:p>
    <w:p w:rsidR="00C23A5A" w:rsidRDefault="00C301FD">
      <w:pPr>
        <w:pStyle w:val="a3"/>
        <w:spacing w:before="89" w:line="259" w:lineRule="auto"/>
        <w:ind w:right="142" w:firstLine="569"/>
      </w:pPr>
      <w:r>
        <w:rPr>
          <w:spacing w:val="-1"/>
        </w:rPr>
        <w:lastRenderedPageBreak/>
        <w:t>понимание</w:t>
      </w:r>
      <w:r>
        <w:rPr>
          <w:spacing w:val="-15"/>
        </w:rPr>
        <w:t xml:space="preserve"> </w:t>
      </w:r>
      <w:r>
        <w:rPr>
          <w:spacing w:val="-1"/>
        </w:rPr>
        <w:t>специфики</w:t>
      </w:r>
      <w:r>
        <w:rPr>
          <w:spacing w:val="-19"/>
        </w:rPr>
        <w:t xml:space="preserve"> </w:t>
      </w:r>
      <w:r>
        <w:rPr>
          <w:spacing w:val="-1"/>
        </w:rPr>
        <w:t>биологии</w:t>
      </w:r>
      <w:r>
        <w:rPr>
          <w:spacing w:val="-12"/>
        </w:rPr>
        <w:t xml:space="preserve"> </w:t>
      </w:r>
      <w:r>
        <w:rPr>
          <w:spacing w:val="-1"/>
        </w:rPr>
        <w:t>как</w:t>
      </w:r>
      <w:r>
        <w:rPr>
          <w:spacing w:val="-13"/>
        </w:rPr>
        <w:t xml:space="preserve"> </w:t>
      </w:r>
      <w:r>
        <w:rPr>
          <w:spacing w:val="-1"/>
        </w:rPr>
        <w:t>науки,</w:t>
      </w:r>
      <w:r>
        <w:rPr>
          <w:spacing w:val="-11"/>
        </w:rPr>
        <w:t xml:space="preserve"> </w:t>
      </w:r>
      <w:r>
        <w:rPr>
          <w:spacing w:val="-1"/>
        </w:rPr>
        <w:t>осознания</w:t>
      </w:r>
      <w:r>
        <w:rPr>
          <w:spacing w:val="-12"/>
        </w:rPr>
        <w:t xml:space="preserve"> </w:t>
      </w:r>
      <w:r>
        <w:rPr>
          <w:spacing w:val="-1"/>
        </w:rPr>
        <w:t>её</w:t>
      </w:r>
      <w:r>
        <w:rPr>
          <w:spacing w:val="-15"/>
        </w:rPr>
        <w:t xml:space="preserve"> </w:t>
      </w:r>
      <w:r>
        <w:rPr>
          <w:spacing w:val="-1"/>
        </w:rPr>
        <w:t>роли</w:t>
      </w:r>
      <w:r>
        <w:rPr>
          <w:spacing w:val="-5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формировании</w:t>
      </w:r>
      <w:r>
        <w:rPr>
          <w:spacing w:val="-68"/>
        </w:rPr>
        <w:t xml:space="preserve"> </w:t>
      </w:r>
      <w:r>
        <w:t xml:space="preserve">рационального  </w:t>
      </w:r>
      <w:r>
        <w:rPr>
          <w:spacing w:val="1"/>
        </w:rPr>
        <w:t xml:space="preserve"> </w:t>
      </w:r>
      <w:r>
        <w:t xml:space="preserve">научного  </w:t>
      </w:r>
      <w:r>
        <w:rPr>
          <w:spacing w:val="1"/>
        </w:rPr>
        <w:t xml:space="preserve"> </w:t>
      </w:r>
      <w:r>
        <w:t>мышления,    создании    целостного    представления</w:t>
      </w:r>
      <w:r>
        <w:rPr>
          <w:spacing w:val="1"/>
        </w:rPr>
        <w:t xml:space="preserve"> </w:t>
      </w:r>
      <w:r>
        <w:t>об окружающем мире как о единстве природы, человека и общества, в познании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равновесия;</w:t>
      </w:r>
    </w:p>
    <w:p w:rsidR="00C23A5A" w:rsidRDefault="00C301FD">
      <w:pPr>
        <w:pStyle w:val="a3"/>
        <w:spacing w:line="259" w:lineRule="auto"/>
        <w:ind w:right="133" w:firstLine="569"/>
      </w:pPr>
      <w:r>
        <w:t>убеждённость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цивилизации: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медицины,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перспективных</w:t>
      </w:r>
      <w:r>
        <w:rPr>
          <w:spacing w:val="1"/>
        </w:rPr>
        <w:t xml:space="preserve"> </w:t>
      </w:r>
      <w:r>
        <w:t>биотехнологий, способных решать ресурсные проблемы развития человечества,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выхода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глобальных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перехода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устойчивому</w:t>
      </w:r>
      <w:r>
        <w:rPr>
          <w:spacing w:val="1"/>
        </w:rPr>
        <w:t xml:space="preserve"> </w:t>
      </w:r>
      <w:r>
        <w:t>развитию,</w:t>
      </w:r>
      <w:r>
        <w:rPr>
          <w:spacing w:val="1"/>
        </w:rPr>
        <w:t xml:space="preserve"> </w:t>
      </w:r>
      <w:r>
        <w:t>рациональному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природных</w:t>
      </w:r>
      <w:r>
        <w:rPr>
          <w:spacing w:val="-67"/>
        </w:rPr>
        <w:t xml:space="preserve"> </w:t>
      </w:r>
      <w:r>
        <w:t>ресурсов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формированию</w:t>
      </w:r>
      <w:r>
        <w:rPr>
          <w:spacing w:val="-1"/>
        </w:rPr>
        <w:t xml:space="preserve"> </w:t>
      </w:r>
      <w:r>
        <w:t>новых</w:t>
      </w:r>
      <w:r>
        <w:rPr>
          <w:spacing w:val="-3"/>
        </w:rPr>
        <w:t xml:space="preserve"> </w:t>
      </w:r>
      <w:r>
        <w:t>стандартов</w:t>
      </w:r>
      <w:r>
        <w:rPr>
          <w:spacing w:val="-3"/>
        </w:rPr>
        <w:t xml:space="preserve"> </w:t>
      </w:r>
      <w:r>
        <w:t>жизни;</w:t>
      </w:r>
    </w:p>
    <w:p w:rsidR="00C23A5A" w:rsidRDefault="00C301FD">
      <w:pPr>
        <w:pStyle w:val="a3"/>
        <w:spacing w:before="1" w:line="259" w:lineRule="auto"/>
        <w:ind w:right="132" w:firstLine="569"/>
      </w:pPr>
      <w:r>
        <w:t>заинтересованность в получении биологических знаний в целях повышения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естественно-научной</w:t>
      </w:r>
      <w:r>
        <w:rPr>
          <w:spacing w:val="1"/>
        </w:rPr>
        <w:t xml:space="preserve"> </w:t>
      </w:r>
      <w:r>
        <w:t>грамотности,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составной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-67"/>
        </w:rPr>
        <w:t xml:space="preserve"> </w:t>
      </w:r>
      <w:r>
        <w:t>биологии;</w:t>
      </w:r>
    </w:p>
    <w:p w:rsidR="00C23A5A" w:rsidRDefault="00C301FD">
      <w:pPr>
        <w:pStyle w:val="a3"/>
        <w:spacing w:line="259" w:lineRule="auto"/>
        <w:ind w:right="142" w:firstLine="569"/>
      </w:pPr>
      <w:r>
        <w:t>понимание</w:t>
      </w:r>
      <w:r>
        <w:rPr>
          <w:spacing w:val="1"/>
        </w:rPr>
        <w:t xml:space="preserve"> </w:t>
      </w:r>
      <w:r>
        <w:t>сущности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познания,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естественных</w:t>
      </w:r>
      <w:r>
        <w:rPr>
          <w:spacing w:val="1"/>
        </w:rPr>
        <w:t xml:space="preserve"> </w:t>
      </w:r>
      <w:r>
        <w:t>науках, способности использовать получаемые знания для анализа и объяснения</w:t>
      </w:r>
      <w:r>
        <w:rPr>
          <w:spacing w:val="1"/>
        </w:rPr>
        <w:t xml:space="preserve"> </w:t>
      </w:r>
      <w:r>
        <w:t>явлений окружающего мира и происходящих в нём изменений, умение делать</w:t>
      </w:r>
      <w:r>
        <w:rPr>
          <w:spacing w:val="1"/>
        </w:rPr>
        <w:t xml:space="preserve"> </w:t>
      </w:r>
      <w:r>
        <w:t>обоснованные</w:t>
      </w:r>
      <w:r>
        <w:rPr>
          <w:spacing w:val="70"/>
        </w:rPr>
        <w:t xml:space="preserve"> </w:t>
      </w:r>
      <w:r>
        <w:t>заключения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основе</w:t>
      </w:r>
      <w:r>
        <w:rPr>
          <w:spacing w:val="70"/>
        </w:rPr>
        <w:t xml:space="preserve"> </w:t>
      </w:r>
      <w:r>
        <w:t>научных   фактов   и</w:t>
      </w:r>
      <w:r>
        <w:rPr>
          <w:spacing w:val="70"/>
        </w:rPr>
        <w:t xml:space="preserve"> </w:t>
      </w:r>
      <w:r>
        <w:t>имеющихся</w:t>
      </w:r>
      <w:r>
        <w:rPr>
          <w:spacing w:val="70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целью получения</w:t>
      </w:r>
      <w:r>
        <w:rPr>
          <w:spacing w:val="1"/>
        </w:rPr>
        <w:t xml:space="preserve"> </w:t>
      </w:r>
      <w:r>
        <w:t>достоверных</w:t>
      </w:r>
      <w:r>
        <w:rPr>
          <w:spacing w:val="5"/>
        </w:rPr>
        <w:t xml:space="preserve"> </w:t>
      </w:r>
      <w:r>
        <w:t>выводов;</w:t>
      </w:r>
    </w:p>
    <w:p w:rsidR="00C23A5A" w:rsidRDefault="00C301FD">
      <w:pPr>
        <w:pStyle w:val="a3"/>
        <w:spacing w:line="264" w:lineRule="auto"/>
        <w:ind w:right="142" w:firstLine="569"/>
      </w:pPr>
      <w:r>
        <w:rPr>
          <w:spacing w:val="-1"/>
        </w:rPr>
        <w:t>способность</w:t>
      </w:r>
      <w:r>
        <w:rPr>
          <w:spacing w:val="-10"/>
        </w:rPr>
        <w:t xml:space="preserve"> </w:t>
      </w:r>
      <w:r>
        <w:rPr>
          <w:spacing w:val="-1"/>
        </w:rPr>
        <w:t>самостоятельно</w:t>
      </w:r>
      <w:r>
        <w:rPr>
          <w:spacing w:val="-14"/>
        </w:rPr>
        <w:t xml:space="preserve"> </w:t>
      </w:r>
      <w:r>
        <w:t>использовать</w:t>
      </w:r>
      <w:r>
        <w:rPr>
          <w:spacing w:val="-10"/>
        </w:rPr>
        <w:t xml:space="preserve"> </w:t>
      </w:r>
      <w:r>
        <w:t>биологические</w:t>
      </w:r>
      <w:r>
        <w:rPr>
          <w:spacing w:val="-13"/>
        </w:rPr>
        <w:t xml:space="preserve"> </w:t>
      </w:r>
      <w:r>
        <w:t>знания</w:t>
      </w:r>
      <w:r>
        <w:rPr>
          <w:spacing w:val="-10"/>
        </w:rPr>
        <w:t xml:space="preserve"> </w:t>
      </w:r>
      <w:r>
        <w:t>для</w:t>
      </w:r>
      <w:r>
        <w:rPr>
          <w:spacing w:val="-16"/>
        </w:rPr>
        <w:t xml:space="preserve"> </w:t>
      </w:r>
      <w:r>
        <w:t>решения</w:t>
      </w:r>
      <w:r>
        <w:rPr>
          <w:spacing w:val="-68"/>
        </w:rPr>
        <w:t xml:space="preserve"> </w:t>
      </w:r>
      <w:r>
        <w:t>проблем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жизненных</w:t>
      </w:r>
      <w:r>
        <w:rPr>
          <w:spacing w:val="-3"/>
        </w:rPr>
        <w:t xml:space="preserve"> </w:t>
      </w:r>
      <w:r>
        <w:t>ситуациях;</w:t>
      </w:r>
    </w:p>
    <w:p w:rsidR="00C23A5A" w:rsidRDefault="00C301FD">
      <w:pPr>
        <w:pStyle w:val="a3"/>
        <w:spacing w:line="259" w:lineRule="auto"/>
        <w:ind w:right="149" w:firstLine="569"/>
      </w:pPr>
      <w:r>
        <w:t>осознание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проектную</w:t>
      </w:r>
      <w:r>
        <w:rPr>
          <w:spacing w:val="-3"/>
        </w:rPr>
        <w:t xml:space="preserve"> </w:t>
      </w:r>
      <w:r>
        <w:t>и исследовательскую</w:t>
      </w:r>
      <w:r>
        <w:rPr>
          <w:spacing w:val="-2"/>
        </w:rPr>
        <w:t xml:space="preserve"> </w:t>
      </w:r>
      <w:r>
        <w:t>деятельность индивидуально</w:t>
      </w:r>
      <w:r>
        <w:rPr>
          <w:spacing w:val="-5"/>
        </w:rPr>
        <w:t xml:space="preserve"> </w:t>
      </w:r>
      <w:r>
        <w:t>и в</w:t>
      </w:r>
      <w:r>
        <w:rPr>
          <w:spacing w:val="-4"/>
        </w:rPr>
        <w:t xml:space="preserve"> </w:t>
      </w:r>
      <w:r>
        <w:t>группе;</w:t>
      </w:r>
    </w:p>
    <w:p w:rsidR="00C23A5A" w:rsidRDefault="00C301FD">
      <w:pPr>
        <w:pStyle w:val="a3"/>
        <w:spacing w:line="261" w:lineRule="auto"/>
        <w:ind w:right="141" w:firstLine="569"/>
      </w:pPr>
      <w:r>
        <w:t>готовность и способность к непрерывному образованию и самообразованию,</w:t>
      </w:r>
      <w:r>
        <w:rPr>
          <w:spacing w:val="1"/>
        </w:rPr>
        <w:t xml:space="preserve"> </w:t>
      </w:r>
      <w:r>
        <w:t>к активному получению новых знаний по биологии в соответствии с жизненными</w:t>
      </w:r>
      <w:r>
        <w:rPr>
          <w:spacing w:val="1"/>
        </w:rPr>
        <w:t xml:space="preserve"> </w:t>
      </w:r>
      <w:r>
        <w:t>потребностями.</w:t>
      </w:r>
    </w:p>
    <w:p w:rsidR="00C23A5A" w:rsidRDefault="00C23A5A">
      <w:pPr>
        <w:pStyle w:val="a3"/>
        <w:spacing w:before="6"/>
        <w:ind w:left="0"/>
        <w:jc w:val="left"/>
        <w:rPr>
          <w:sz w:val="31"/>
        </w:rPr>
      </w:pPr>
    </w:p>
    <w:p w:rsidR="00C23A5A" w:rsidRDefault="00C301FD">
      <w:pPr>
        <w:pStyle w:val="2"/>
        <w:spacing w:before="1"/>
        <w:jc w:val="left"/>
      </w:pPr>
      <w:bookmarkStart w:id="6" w:name="_bookmark6"/>
      <w:bookmarkEnd w:id="6"/>
      <w:r>
        <w:t>МЕТАПРЕДМЕТНЫЕ</w:t>
      </w:r>
      <w:r>
        <w:rPr>
          <w:spacing w:val="-8"/>
        </w:rPr>
        <w:t xml:space="preserve"> </w:t>
      </w:r>
      <w:r>
        <w:t>РЕЗУЛЬТАТЫ</w:t>
      </w:r>
    </w:p>
    <w:p w:rsidR="00C23A5A" w:rsidRDefault="00C301FD">
      <w:pPr>
        <w:pStyle w:val="a3"/>
        <w:spacing w:before="153" w:line="259" w:lineRule="auto"/>
        <w:ind w:right="137" w:firstLine="569"/>
      </w:pPr>
      <w:r>
        <w:t>Метапредметные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«Биология»</w:t>
      </w:r>
      <w:r>
        <w:rPr>
          <w:spacing w:val="1"/>
        </w:rPr>
        <w:t xml:space="preserve"> </w:t>
      </w:r>
      <w:r>
        <w:t>включают:</w:t>
      </w:r>
      <w:r>
        <w:rPr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мировоззрения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междисциплинарные</w:t>
      </w:r>
      <w:r>
        <w:rPr>
          <w:spacing w:val="1"/>
        </w:rPr>
        <w:t xml:space="preserve"> </w:t>
      </w:r>
      <w:r>
        <w:t>(</w:t>
      </w:r>
      <w:proofErr w:type="spellStart"/>
      <w:r>
        <w:t>межпредметные</w:t>
      </w:r>
      <w:proofErr w:type="spellEnd"/>
      <w:r>
        <w:t>)</w:t>
      </w:r>
      <w:r>
        <w:rPr>
          <w:spacing w:val="1"/>
        </w:rPr>
        <w:t xml:space="preserve"> </w:t>
      </w:r>
      <w:r>
        <w:t>общенаучные</w:t>
      </w:r>
      <w:r>
        <w:rPr>
          <w:spacing w:val="1"/>
        </w:rPr>
        <w:t xml:space="preserve"> </w:t>
      </w:r>
      <w:r>
        <w:t>понятия,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целостность</w:t>
      </w:r>
      <w:r>
        <w:rPr>
          <w:spacing w:val="-5"/>
        </w:rPr>
        <w:t xml:space="preserve"> </w:t>
      </w:r>
      <w:r>
        <w:t>научной</w:t>
      </w:r>
      <w:r>
        <w:rPr>
          <w:spacing w:val="-4"/>
        </w:rPr>
        <w:t xml:space="preserve"> </w:t>
      </w:r>
      <w:r>
        <w:t>картины</w:t>
      </w:r>
      <w:r>
        <w:rPr>
          <w:spacing w:val="-6"/>
        </w:rPr>
        <w:t xml:space="preserve"> </w:t>
      </w:r>
      <w:r>
        <w:t>мира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специфику</w:t>
      </w:r>
      <w:r>
        <w:rPr>
          <w:spacing w:val="-14"/>
        </w:rPr>
        <w:t xml:space="preserve"> </w:t>
      </w:r>
      <w:r>
        <w:t>методов</w:t>
      </w:r>
      <w:r>
        <w:rPr>
          <w:spacing w:val="-8"/>
        </w:rPr>
        <w:t xml:space="preserve"> </w:t>
      </w:r>
      <w:r>
        <w:t>познания,</w:t>
      </w:r>
      <w:r>
        <w:rPr>
          <w:spacing w:val="-10"/>
        </w:rPr>
        <w:t xml:space="preserve"> </w:t>
      </w:r>
      <w:r>
        <w:t>используемых</w:t>
      </w:r>
      <w:r>
        <w:rPr>
          <w:spacing w:val="-67"/>
        </w:rPr>
        <w:t xml:space="preserve"> </w:t>
      </w:r>
      <w:r>
        <w:t>в естественных науках (вещество, энергия, явление, процесс, система, научный</w:t>
      </w:r>
      <w:r>
        <w:rPr>
          <w:spacing w:val="1"/>
        </w:rPr>
        <w:t xml:space="preserve"> </w:t>
      </w:r>
      <w:r>
        <w:t>факт,</w:t>
      </w:r>
      <w:r>
        <w:rPr>
          <w:spacing w:val="1"/>
        </w:rPr>
        <w:t xml:space="preserve"> </w:t>
      </w:r>
      <w:r>
        <w:t>принцип,</w:t>
      </w:r>
      <w:r>
        <w:rPr>
          <w:spacing w:val="1"/>
        </w:rPr>
        <w:t xml:space="preserve"> </w:t>
      </w:r>
      <w:r>
        <w:t>гипотеза,</w:t>
      </w:r>
      <w:r>
        <w:rPr>
          <w:spacing w:val="1"/>
        </w:rPr>
        <w:t xml:space="preserve"> </w:t>
      </w:r>
      <w:r>
        <w:t>закономерность,</w:t>
      </w:r>
      <w:r>
        <w:rPr>
          <w:spacing w:val="1"/>
        </w:rPr>
        <w:t xml:space="preserve"> </w:t>
      </w:r>
      <w:r>
        <w:t>закон,</w:t>
      </w:r>
      <w:r>
        <w:rPr>
          <w:spacing w:val="1"/>
        </w:rPr>
        <w:t xml:space="preserve"> </w:t>
      </w:r>
      <w:r>
        <w:t>теория,</w:t>
      </w:r>
      <w:r>
        <w:rPr>
          <w:spacing w:val="1"/>
        </w:rPr>
        <w:t xml:space="preserve"> </w:t>
      </w:r>
      <w:r>
        <w:t>исследование,</w:t>
      </w:r>
      <w:r>
        <w:rPr>
          <w:spacing w:val="1"/>
        </w:rPr>
        <w:t xml:space="preserve"> </w:t>
      </w:r>
      <w:r>
        <w:t>наблюдение, измерение, эксперимент и другие); универсальные учебные действия</w:t>
      </w:r>
      <w:r>
        <w:rPr>
          <w:spacing w:val="-67"/>
        </w:rPr>
        <w:t xml:space="preserve"> </w:t>
      </w:r>
      <w:r>
        <w:t>(познавательные,</w:t>
      </w:r>
      <w:r>
        <w:rPr>
          <w:spacing w:val="1"/>
        </w:rPr>
        <w:t xml:space="preserve"> </w:t>
      </w:r>
      <w:r>
        <w:t>коммуникативные,</w:t>
      </w:r>
      <w:r>
        <w:rPr>
          <w:spacing w:val="1"/>
        </w:rPr>
        <w:t xml:space="preserve"> </w:t>
      </w:r>
      <w:r>
        <w:t>регулятивные),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-67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обучающихся;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освоенные</w:t>
      </w:r>
      <w:r>
        <w:rPr>
          <w:spacing w:val="1"/>
        </w:rPr>
        <w:t xml:space="preserve"> </w:t>
      </w:r>
      <w:r>
        <w:t>междисциплинарные,</w:t>
      </w:r>
      <w:r>
        <w:rPr>
          <w:spacing w:val="1"/>
        </w:rPr>
        <w:t xml:space="preserve"> </w:t>
      </w:r>
      <w:r>
        <w:t>мировоззренческие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познавательной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практике.</w:t>
      </w:r>
    </w:p>
    <w:p w:rsidR="00C23A5A" w:rsidRDefault="00C23A5A">
      <w:pPr>
        <w:spacing w:line="259" w:lineRule="auto"/>
        <w:sectPr w:rsidR="00C23A5A">
          <w:pgSz w:w="11910" w:h="16850"/>
          <w:pgMar w:top="1140" w:right="720" w:bottom="940" w:left="1020" w:header="710" w:footer="755" w:gutter="0"/>
          <w:cols w:space="720"/>
        </w:sectPr>
      </w:pPr>
    </w:p>
    <w:p w:rsidR="00C23A5A" w:rsidRDefault="00C301FD">
      <w:pPr>
        <w:pStyle w:val="a3"/>
        <w:spacing w:before="89" w:line="252" w:lineRule="auto"/>
        <w:ind w:right="132" w:firstLine="569"/>
      </w:pPr>
      <w:r>
        <w:lastRenderedPageBreak/>
        <w:t>В</w:t>
      </w:r>
      <w:r>
        <w:rPr>
          <w:spacing w:val="70"/>
        </w:rPr>
        <w:t xml:space="preserve"> </w:t>
      </w:r>
      <w:r>
        <w:t>результате</w:t>
      </w:r>
      <w:r>
        <w:rPr>
          <w:spacing w:val="70"/>
        </w:rPr>
        <w:t xml:space="preserve"> </w:t>
      </w:r>
      <w:r>
        <w:t>изучения</w:t>
      </w:r>
      <w:r>
        <w:rPr>
          <w:spacing w:val="70"/>
        </w:rPr>
        <w:t xml:space="preserve"> </w:t>
      </w:r>
      <w:r>
        <w:t>биологии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уровне</w:t>
      </w:r>
      <w:r>
        <w:rPr>
          <w:spacing w:val="70"/>
        </w:rPr>
        <w:t xml:space="preserve"> </w:t>
      </w:r>
      <w:r>
        <w:t>среднего</w:t>
      </w:r>
      <w:r>
        <w:rPr>
          <w:spacing w:val="70"/>
        </w:rPr>
        <w:t xml:space="preserve"> </w:t>
      </w:r>
      <w:r>
        <w:t>общего образования</w:t>
      </w:r>
      <w:r>
        <w:rPr>
          <w:spacing w:val="1"/>
        </w:rPr>
        <w:t xml:space="preserve"> </w:t>
      </w:r>
      <w:r>
        <w:t>у обучающегося будут сформированы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регулятивные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4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действия,</w:t>
      </w:r>
      <w:r>
        <w:rPr>
          <w:spacing w:val="2"/>
        </w:rPr>
        <w:t xml:space="preserve"> </w:t>
      </w:r>
      <w:r>
        <w:t>совместная</w:t>
      </w:r>
      <w:r>
        <w:rPr>
          <w:spacing w:val="1"/>
        </w:rPr>
        <w:t xml:space="preserve"> </w:t>
      </w:r>
      <w:r>
        <w:t>деятельность.</w:t>
      </w:r>
    </w:p>
    <w:p w:rsidR="00C23A5A" w:rsidRDefault="00C23A5A">
      <w:pPr>
        <w:pStyle w:val="a3"/>
        <w:spacing w:before="4"/>
        <w:ind w:left="0"/>
        <w:jc w:val="left"/>
        <w:rPr>
          <w:sz w:val="30"/>
        </w:rPr>
      </w:pPr>
    </w:p>
    <w:p w:rsidR="00C23A5A" w:rsidRDefault="00C301FD">
      <w:pPr>
        <w:pStyle w:val="1"/>
        <w:ind w:left="110"/>
        <w:jc w:val="both"/>
      </w:pPr>
      <w:r>
        <w:t>Познавательные</w:t>
      </w:r>
      <w:r>
        <w:rPr>
          <w:spacing w:val="48"/>
        </w:rPr>
        <w:t xml:space="preserve"> </w:t>
      </w:r>
      <w:r>
        <w:t>универсальные</w:t>
      </w:r>
      <w:r>
        <w:rPr>
          <w:spacing w:val="48"/>
        </w:rPr>
        <w:t xml:space="preserve"> </w:t>
      </w:r>
      <w:r>
        <w:t>учебные</w:t>
      </w:r>
      <w:r>
        <w:rPr>
          <w:spacing w:val="49"/>
        </w:rPr>
        <w:t xml:space="preserve"> </w:t>
      </w:r>
      <w:r>
        <w:t>действия</w:t>
      </w:r>
    </w:p>
    <w:p w:rsidR="00C23A5A" w:rsidRDefault="00C301FD">
      <w:pPr>
        <w:pStyle w:val="2"/>
        <w:spacing w:before="25"/>
      </w:pPr>
      <w:r>
        <w:t>Базовые</w:t>
      </w:r>
      <w:r>
        <w:rPr>
          <w:spacing w:val="-8"/>
        </w:rPr>
        <w:t xml:space="preserve"> </w:t>
      </w:r>
      <w:r>
        <w:t>логические</w:t>
      </w:r>
      <w:r>
        <w:rPr>
          <w:spacing w:val="-8"/>
        </w:rPr>
        <w:t xml:space="preserve"> </w:t>
      </w:r>
      <w:r>
        <w:t>действия:</w:t>
      </w:r>
    </w:p>
    <w:p w:rsidR="00C23A5A" w:rsidRDefault="00C301FD">
      <w:pPr>
        <w:pStyle w:val="a3"/>
        <w:spacing w:before="9" w:line="252" w:lineRule="auto"/>
        <w:ind w:right="132" w:firstLine="569"/>
      </w:pPr>
      <w:r>
        <w:t>самостоятельно формулировать и актуализировать проблему, рассматривать</w:t>
      </w:r>
      <w:r>
        <w:rPr>
          <w:spacing w:val="1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всесторонне;</w:t>
      </w:r>
    </w:p>
    <w:p w:rsidR="00C23A5A" w:rsidRDefault="00C301FD">
      <w:pPr>
        <w:pStyle w:val="a3"/>
        <w:spacing w:before="1" w:line="252" w:lineRule="auto"/>
        <w:ind w:right="129" w:firstLine="569"/>
      </w:pPr>
      <w:r>
        <w:t>использовать при освоении знаний приёмы логического мышления (анализа,</w:t>
      </w:r>
      <w:r>
        <w:rPr>
          <w:spacing w:val="1"/>
        </w:rPr>
        <w:t xml:space="preserve"> </w:t>
      </w:r>
      <w:r>
        <w:rPr>
          <w:spacing w:val="-1"/>
        </w:rPr>
        <w:t>синтеза,</w:t>
      </w:r>
      <w:r>
        <w:rPr>
          <w:spacing w:val="-14"/>
        </w:rPr>
        <w:t xml:space="preserve"> </w:t>
      </w:r>
      <w:r>
        <w:rPr>
          <w:spacing w:val="-1"/>
        </w:rPr>
        <w:t>сравнения,</w:t>
      </w:r>
      <w:r>
        <w:rPr>
          <w:spacing w:val="-12"/>
        </w:rPr>
        <w:t xml:space="preserve"> </w:t>
      </w:r>
      <w:r>
        <w:rPr>
          <w:spacing w:val="-1"/>
        </w:rPr>
        <w:t>классификации,</w:t>
      </w:r>
      <w:r>
        <w:rPr>
          <w:spacing w:val="-14"/>
        </w:rPr>
        <w:t xml:space="preserve"> </w:t>
      </w:r>
      <w:r>
        <w:rPr>
          <w:spacing w:val="-1"/>
        </w:rPr>
        <w:t>обобщения),</w:t>
      </w:r>
      <w:r>
        <w:rPr>
          <w:spacing w:val="-12"/>
        </w:rPr>
        <w:t xml:space="preserve"> </w:t>
      </w:r>
      <w:r>
        <w:t>раскрывать</w:t>
      </w:r>
      <w:r>
        <w:rPr>
          <w:spacing w:val="-13"/>
        </w:rPr>
        <w:t xml:space="preserve"> </w:t>
      </w:r>
      <w:r>
        <w:t>смысл</w:t>
      </w:r>
      <w:r>
        <w:rPr>
          <w:spacing w:val="-18"/>
        </w:rPr>
        <w:t xml:space="preserve"> </w:t>
      </w:r>
      <w:r>
        <w:t>биологических</w:t>
      </w:r>
      <w:r>
        <w:rPr>
          <w:spacing w:val="-67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(выделять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признаки,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понятиями);</w:t>
      </w:r>
    </w:p>
    <w:p w:rsidR="00C23A5A" w:rsidRDefault="00C301FD">
      <w:pPr>
        <w:pStyle w:val="a3"/>
        <w:spacing w:before="2" w:line="252" w:lineRule="auto"/>
        <w:ind w:right="140" w:firstLine="569"/>
      </w:pPr>
      <w:r>
        <w:t>определять</w:t>
      </w:r>
      <w:r>
        <w:rPr>
          <w:spacing w:val="-3"/>
        </w:rPr>
        <w:t xml:space="preserve"> </w:t>
      </w:r>
      <w:r>
        <w:t>цели</w:t>
      </w:r>
      <w:r>
        <w:rPr>
          <w:spacing w:val="-4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задавая</w:t>
      </w:r>
      <w:r>
        <w:rPr>
          <w:spacing w:val="-4"/>
        </w:rPr>
        <w:t xml:space="preserve"> </w:t>
      </w:r>
      <w:r>
        <w:t>параметры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критерии</w:t>
      </w:r>
      <w:r>
        <w:rPr>
          <w:spacing w:val="-4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достижения,</w:t>
      </w:r>
      <w:r>
        <w:rPr>
          <w:spacing w:val="-67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поставленными</w:t>
      </w:r>
      <w:r>
        <w:rPr>
          <w:spacing w:val="1"/>
        </w:rPr>
        <w:t xml:space="preserve"> </w:t>
      </w:r>
      <w:r>
        <w:t>целями;</w:t>
      </w:r>
    </w:p>
    <w:p w:rsidR="00C23A5A" w:rsidRDefault="00C301FD">
      <w:pPr>
        <w:pStyle w:val="a3"/>
        <w:spacing w:before="1" w:line="252" w:lineRule="auto"/>
        <w:ind w:right="141" w:firstLine="569"/>
      </w:pPr>
      <w:r>
        <w:t>использовать</w:t>
      </w:r>
      <w:r>
        <w:rPr>
          <w:spacing w:val="-12"/>
        </w:rPr>
        <w:t xml:space="preserve"> </w:t>
      </w:r>
      <w:r>
        <w:t>биологические</w:t>
      </w:r>
      <w:r>
        <w:rPr>
          <w:spacing w:val="-13"/>
        </w:rPr>
        <w:t xml:space="preserve"> </w:t>
      </w:r>
      <w:r>
        <w:t>понятия</w:t>
      </w:r>
      <w:r>
        <w:rPr>
          <w:spacing w:val="-11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объяснения</w:t>
      </w:r>
      <w:r>
        <w:rPr>
          <w:spacing w:val="-11"/>
        </w:rPr>
        <w:t xml:space="preserve"> </w:t>
      </w:r>
      <w:r>
        <w:t>фактов</w:t>
      </w:r>
      <w:r>
        <w:rPr>
          <w:spacing w:val="-14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явлений</w:t>
      </w:r>
      <w:r>
        <w:rPr>
          <w:spacing w:val="-11"/>
        </w:rPr>
        <w:t xml:space="preserve"> </w:t>
      </w:r>
      <w:r>
        <w:t>живой</w:t>
      </w:r>
      <w:r>
        <w:rPr>
          <w:spacing w:val="-68"/>
        </w:rPr>
        <w:t xml:space="preserve"> </w:t>
      </w:r>
      <w:r>
        <w:t>природы;</w:t>
      </w:r>
    </w:p>
    <w:p w:rsidR="00C23A5A" w:rsidRDefault="00C301FD">
      <w:pPr>
        <w:pStyle w:val="a3"/>
        <w:spacing w:before="1" w:line="252" w:lineRule="auto"/>
        <w:ind w:right="138" w:firstLine="569"/>
      </w:pPr>
      <w:r>
        <w:t>строить логические рассуждения (индуктивные, дедуктивные, по аналогии),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противоречия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рассматриваемых</w:t>
      </w:r>
      <w:r>
        <w:rPr>
          <w:spacing w:val="1"/>
        </w:rPr>
        <w:t xml:space="preserve"> </w:t>
      </w:r>
      <w:r>
        <w:t>явлениях,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выводы и</w:t>
      </w:r>
      <w:r>
        <w:rPr>
          <w:spacing w:val="2"/>
        </w:rPr>
        <w:t xml:space="preserve"> </w:t>
      </w:r>
      <w:r>
        <w:t>заключения;</w:t>
      </w:r>
    </w:p>
    <w:p w:rsidR="00C23A5A" w:rsidRDefault="00C301FD">
      <w:pPr>
        <w:pStyle w:val="a3"/>
        <w:spacing w:before="1" w:line="252" w:lineRule="auto"/>
        <w:ind w:right="135" w:firstLine="569"/>
      </w:pPr>
      <w:r>
        <w:t>применять</w:t>
      </w:r>
      <w:r>
        <w:rPr>
          <w:spacing w:val="1"/>
        </w:rPr>
        <w:t xml:space="preserve"> </w:t>
      </w:r>
      <w:r>
        <w:t>схемно-модельные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существенных</w:t>
      </w:r>
      <w:r>
        <w:rPr>
          <w:spacing w:val="1"/>
        </w:rPr>
        <w:t xml:space="preserve"> </w:t>
      </w:r>
      <w:r>
        <w:t>связей и отношений в изучаемых биологических объектах, а также противоречий</w:t>
      </w:r>
      <w:r>
        <w:rPr>
          <w:spacing w:val="1"/>
        </w:rPr>
        <w:t xml:space="preserve"> </w:t>
      </w:r>
      <w:r>
        <w:t>разного</w:t>
      </w:r>
      <w:r>
        <w:rPr>
          <w:spacing w:val="-5"/>
        </w:rPr>
        <w:t xml:space="preserve"> </w:t>
      </w:r>
      <w:r>
        <w:t>рода,</w:t>
      </w:r>
      <w:r>
        <w:rPr>
          <w:spacing w:val="2"/>
        </w:rPr>
        <w:t xml:space="preserve"> </w:t>
      </w:r>
      <w:r>
        <w:t>выявленных</w:t>
      </w:r>
      <w:r>
        <w:rPr>
          <w:spacing w:val="-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информационных</w:t>
      </w:r>
      <w:r>
        <w:rPr>
          <w:spacing w:val="-4"/>
        </w:rPr>
        <w:t xml:space="preserve"> </w:t>
      </w:r>
      <w:r>
        <w:t>источниках;</w:t>
      </w:r>
    </w:p>
    <w:p w:rsidR="00C23A5A" w:rsidRDefault="00C301FD">
      <w:pPr>
        <w:pStyle w:val="a3"/>
        <w:spacing w:before="2" w:line="252" w:lineRule="auto"/>
        <w:ind w:right="149" w:firstLine="569"/>
      </w:pPr>
      <w:r>
        <w:t>разрабатывать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имеющихся</w:t>
      </w:r>
      <w:r>
        <w:rPr>
          <w:spacing w:val="-67"/>
        </w:rPr>
        <w:t xml:space="preserve"> </w:t>
      </w:r>
      <w:r>
        <w:t>материальных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нематериальных</w:t>
      </w:r>
      <w:r>
        <w:rPr>
          <w:spacing w:val="-4"/>
        </w:rPr>
        <w:t xml:space="preserve"> </w:t>
      </w:r>
      <w:r>
        <w:t>ресурсов;</w:t>
      </w:r>
    </w:p>
    <w:p w:rsidR="00C23A5A" w:rsidRDefault="00C301FD">
      <w:pPr>
        <w:pStyle w:val="a3"/>
        <w:spacing w:before="1" w:line="252" w:lineRule="auto"/>
        <w:ind w:right="135" w:firstLine="569"/>
      </w:pPr>
      <w:r>
        <w:t>вносить</w:t>
      </w:r>
      <w:r>
        <w:rPr>
          <w:spacing w:val="1"/>
        </w:rPr>
        <w:t xml:space="preserve"> </w:t>
      </w:r>
      <w:r>
        <w:t>коррективы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целям,</w:t>
      </w:r>
      <w:r>
        <w:rPr>
          <w:spacing w:val="2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риски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деятельности;</w:t>
      </w:r>
    </w:p>
    <w:p w:rsidR="00C23A5A" w:rsidRDefault="00C301FD">
      <w:pPr>
        <w:pStyle w:val="a3"/>
        <w:spacing w:before="1" w:line="252" w:lineRule="auto"/>
        <w:ind w:right="151" w:firstLine="569"/>
      </w:pPr>
      <w:r>
        <w:t>координировать и выполнять работу в условиях реального, виртуального и</w:t>
      </w:r>
      <w:r>
        <w:rPr>
          <w:spacing w:val="1"/>
        </w:rPr>
        <w:t xml:space="preserve"> </w:t>
      </w:r>
      <w:r>
        <w:t>комбинированного</w:t>
      </w:r>
      <w:r>
        <w:rPr>
          <w:spacing w:val="-4"/>
        </w:rPr>
        <w:t xml:space="preserve"> </w:t>
      </w:r>
      <w:r>
        <w:t>взаимодействия;</w:t>
      </w:r>
    </w:p>
    <w:p w:rsidR="00C23A5A" w:rsidRDefault="00C301FD">
      <w:pPr>
        <w:pStyle w:val="a3"/>
        <w:spacing w:line="315" w:lineRule="exact"/>
        <w:ind w:left="680"/>
      </w:pPr>
      <w:r>
        <w:t>развивать</w:t>
      </w:r>
      <w:r>
        <w:rPr>
          <w:spacing w:val="-3"/>
        </w:rPr>
        <w:t xml:space="preserve"> </w:t>
      </w:r>
      <w:r>
        <w:t>креативное</w:t>
      </w:r>
      <w:r>
        <w:rPr>
          <w:spacing w:val="-6"/>
        </w:rPr>
        <w:t xml:space="preserve"> </w:t>
      </w:r>
      <w:r>
        <w:t>мышление</w:t>
      </w:r>
      <w:r>
        <w:rPr>
          <w:spacing w:val="-5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решении</w:t>
      </w:r>
      <w:r>
        <w:rPr>
          <w:spacing w:val="-3"/>
        </w:rPr>
        <w:t xml:space="preserve"> </w:t>
      </w:r>
      <w:r>
        <w:t>жизненных</w:t>
      </w:r>
      <w:r>
        <w:rPr>
          <w:spacing w:val="-7"/>
        </w:rPr>
        <w:t xml:space="preserve"> </w:t>
      </w:r>
      <w:r>
        <w:t>проблем.</w:t>
      </w:r>
    </w:p>
    <w:p w:rsidR="00C23A5A" w:rsidRDefault="00C301FD">
      <w:pPr>
        <w:pStyle w:val="2"/>
        <w:spacing w:before="139"/>
        <w:rPr>
          <w:b w:val="0"/>
        </w:rPr>
      </w:pPr>
      <w:r>
        <w:t>Базовые</w:t>
      </w:r>
      <w:r>
        <w:rPr>
          <w:spacing w:val="-7"/>
        </w:rPr>
        <w:t xml:space="preserve"> </w:t>
      </w:r>
      <w:r>
        <w:t>исследовательские</w:t>
      </w:r>
      <w:r>
        <w:rPr>
          <w:spacing w:val="-8"/>
        </w:rPr>
        <w:t xml:space="preserve"> </w:t>
      </w:r>
      <w:r>
        <w:t>действия</w:t>
      </w:r>
      <w:r>
        <w:rPr>
          <w:b w:val="0"/>
        </w:rPr>
        <w:t>:</w:t>
      </w:r>
    </w:p>
    <w:p w:rsidR="00C23A5A" w:rsidRDefault="00C301FD">
      <w:pPr>
        <w:pStyle w:val="a3"/>
        <w:spacing w:before="16" w:line="252" w:lineRule="auto"/>
        <w:ind w:right="139" w:firstLine="569"/>
      </w:pPr>
      <w:r>
        <w:t>владеть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учебно-исследовательской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навыками разрешения проблем, способностью и готовностью к самостоятельному</w:t>
      </w:r>
      <w:r>
        <w:rPr>
          <w:spacing w:val="-67"/>
        </w:rPr>
        <w:t xml:space="preserve"> </w:t>
      </w:r>
      <w:r>
        <w:t>поиску методов решения практических задач, применению различных методов</w:t>
      </w:r>
      <w:r>
        <w:rPr>
          <w:spacing w:val="1"/>
        </w:rPr>
        <w:t xml:space="preserve"> </w:t>
      </w:r>
      <w:r>
        <w:t>познания;</w:t>
      </w:r>
    </w:p>
    <w:p w:rsidR="00C23A5A" w:rsidRDefault="00C301FD">
      <w:pPr>
        <w:pStyle w:val="a3"/>
        <w:spacing w:before="2" w:line="252" w:lineRule="auto"/>
        <w:ind w:right="143" w:firstLine="569"/>
      </w:pPr>
      <w:r>
        <w:t>использовать различные виды деятельности по получению нового знания, его</w:t>
      </w:r>
      <w:r>
        <w:rPr>
          <w:spacing w:val="-67"/>
        </w:rPr>
        <w:t xml:space="preserve"> </w:t>
      </w:r>
      <w:r>
        <w:t>интерпретации, преобразованию и применению в учебных ситуациях, в том числе</w:t>
      </w:r>
      <w:r>
        <w:rPr>
          <w:spacing w:val="-67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</w:t>
      </w:r>
      <w:r>
        <w:rPr>
          <w:spacing w:val="-3"/>
        </w:rPr>
        <w:t xml:space="preserve"> </w:t>
      </w:r>
      <w:r>
        <w:t>проектов;</w:t>
      </w:r>
    </w:p>
    <w:p w:rsidR="00C23A5A" w:rsidRDefault="00C301FD">
      <w:pPr>
        <w:pStyle w:val="a3"/>
        <w:spacing w:before="2" w:line="252" w:lineRule="auto"/>
        <w:ind w:right="153" w:firstLine="569"/>
      </w:pPr>
      <w:r>
        <w:t>формировать</w:t>
      </w:r>
      <w:r>
        <w:rPr>
          <w:spacing w:val="1"/>
        </w:rPr>
        <w:t xml:space="preserve"> </w:t>
      </w:r>
      <w:r>
        <w:t>научный</w:t>
      </w:r>
      <w:r>
        <w:rPr>
          <w:spacing w:val="1"/>
        </w:rPr>
        <w:t xml:space="preserve"> </w:t>
      </w:r>
      <w:r>
        <w:t>тип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терминологией,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понятиями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методами;</w:t>
      </w:r>
    </w:p>
    <w:p w:rsidR="00C23A5A" w:rsidRDefault="00C301FD">
      <w:pPr>
        <w:pStyle w:val="a3"/>
        <w:spacing w:before="1" w:line="252" w:lineRule="auto"/>
        <w:ind w:right="148" w:firstLine="569"/>
      </w:pPr>
      <w:r>
        <w:rPr>
          <w:spacing w:val="-1"/>
        </w:rPr>
        <w:t>ставить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формулировать</w:t>
      </w:r>
      <w:r>
        <w:rPr>
          <w:spacing w:val="-13"/>
        </w:rPr>
        <w:t xml:space="preserve"> </w:t>
      </w:r>
      <w:r>
        <w:rPr>
          <w:spacing w:val="-1"/>
        </w:rPr>
        <w:t>собственные</w:t>
      </w:r>
      <w:r>
        <w:rPr>
          <w:spacing w:val="-16"/>
        </w:rPr>
        <w:t xml:space="preserve"> </w:t>
      </w:r>
      <w:r>
        <w:rPr>
          <w:spacing w:val="-1"/>
        </w:rPr>
        <w:t>задачи</w:t>
      </w:r>
      <w:r>
        <w:rPr>
          <w:spacing w:val="-14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образовательной</w:t>
      </w:r>
      <w:r>
        <w:rPr>
          <w:spacing w:val="-13"/>
        </w:rPr>
        <w:t xml:space="preserve"> </w:t>
      </w:r>
      <w:r>
        <w:t>деятельности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жизненных</w:t>
      </w:r>
      <w:r>
        <w:rPr>
          <w:spacing w:val="-3"/>
        </w:rPr>
        <w:t xml:space="preserve"> </w:t>
      </w:r>
      <w:r>
        <w:t>ситуациях;</w:t>
      </w:r>
    </w:p>
    <w:p w:rsidR="00C23A5A" w:rsidRDefault="00C23A5A">
      <w:pPr>
        <w:spacing w:line="252" w:lineRule="auto"/>
        <w:sectPr w:rsidR="00C23A5A">
          <w:pgSz w:w="11910" w:h="16850"/>
          <w:pgMar w:top="1140" w:right="720" w:bottom="940" w:left="1020" w:header="710" w:footer="755" w:gutter="0"/>
          <w:cols w:space="720"/>
        </w:sectPr>
      </w:pPr>
    </w:p>
    <w:p w:rsidR="00C23A5A" w:rsidRDefault="00C301FD">
      <w:pPr>
        <w:pStyle w:val="a3"/>
        <w:spacing w:before="97" w:line="264" w:lineRule="auto"/>
        <w:ind w:right="138" w:firstLine="569"/>
      </w:pPr>
      <w:r>
        <w:lastRenderedPageBreak/>
        <w:t>выявлять причинно-следственные связи и актуализировать задачу, выдвигать</w:t>
      </w:r>
      <w:r>
        <w:rPr>
          <w:spacing w:val="-67"/>
        </w:rPr>
        <w:t xml:space="preserve"> </w:t>
      </w:r>
      <w:r>
        <w:t>гипотезу её решения, находить аргументы для доказательства своих утверждений,</w:t>
      </w:r>
      <w:r>
        <w:rPr>
          <w:spacing w:val="-67"/>
        </w:rPr>
        <w:t xml:space="preserve"> </w:t>
      </w:r>
      <w:r>
        <w:t>задавать</w:t>
      </w:r>
      <w:r>
        <w:rPr>
          <w:spacing w:val="1"/>
        </w:rPr>
        <w:t xml:space="preserve"> </w:t>
      </w:r>
      <w:r>
        <w:t>параметры и</w:t>
      </w:r>
      <w:r>
        <w:rPr>
          <w:spacing w:val="1"/>
        </w:rPr>
        <w:t xml:space="preserve"> </w:t>
      </w:r>
      <w:r>
        <w:t>критерии</w:t>
      </w:r>
      <w:r>
        <w:rPr>
          <w:spacing w:val="2"/>
        </w:rPr>
        <w:t xml:space="preserve"> </w:t>
      </w:r>
      <w:r>
        <w:t>решения;</w:t>
      </w:r>
    </w:p>
    <w:p w:rsidR="00C23A5A" w:rsidRDefault="00C301FD">
      <w:pPr>
        <w:pStyle w:val="a3"/>
        <w:spacing w:before="3" w:line="264" w:lineRule="auto"/>
        <w:ind w:right="135" w:firstLine="569"/>
      </w:pPr>
      <w:r>
        <w:t>анализировать полученные в ходе решения задачи результаты, критически</w:t>
      </w:r>
      <w:r>
        <w:rPr>
          <w:spacing w:val="1"/>
        </w:rPr>
        <w:t xml:space="preserve"> </w:t>
      </w:r>
      <w:r>
        <w:t>оценивать</w:t>
      </w:r>
      <w:r>
        <w:rPr>
          <w:spacing w:val="-1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достоверность, прогнозировать изменение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новых</w:t>
      </w:r>
      <w:r>
        <w:rPr>
          <w:spacing w:val="2"/>
        </w:rPr>
        <w:t xml:space="preserve"> </w:t>
      </w:r>
      <w:r>
        <w:t>условиях;</w:t>
      </w:r>
    </w:p>
    <w:p w:rsidR="00C23A5A" w:rsidRDefault="00C301FD">
      <w:pPr>
        <w:pStyle w:val="a3"/>
        <w:spacing w:line="264" w:lineRule="auto"/>
        <w:ind w:left="680" w:right="147"/>
      </w:pPr>
      <w:r>
        <w:t>давать оценку новым ситуациям, оценивать приобретённый опыт;</w:t>
      </w:r>
      <w:r>
        <w:rPr>
          <w:spacing w:val="1"/>
        </w:rPr>
        <w:t xml:space="preserve"> </w:t>
      </w:r>
      <w:r>
        <w:t>осуществлять</w:t>
      </w:r>
      <w:r>
        <w:rPr>
          <w:spacing w:val="-12"/>
        </w:rPr>
        <w:t xml:space="preserve"> </w:t>
      </w:r>
      <w:r>
        <w:t>целенаправленный</w:t>
      </w:r>
      <w:r>
        <w:rPr>
          <w:spacing w:val="-11"/>
        </w:rPr>
        <w:t xml:space="preserve"> </w:t>
      </w:r>
      <w:r>
        <w:t>поиск</w:t>
      </w:r>
      <w:r>
        <w:rPr>
          <w:spacing w:val="-12"/>
        </w:rPr>
        <w:t xml:space="preserve"> </w:t>
      </w:r>
      <w:r>
        <w:t>переноса</w:t>
      </w:r>
      <w:r>
        <w:rPr>
          <w:spacing w:val="-14"/>
        </w:rPr>
        <w:t xml:space="preserve"> </w:t>
      </w:r>
      <w:r>
        <w:t>средств</w:t>
      </w:r>
      <w:r>
        <w:rPr>
          <w:spacing w:val="-14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способов</w:t>
      </w:r>
      <w:r>
        <w:rPr>
          <w:spacing w:val="-14"/>
        </w:rPr>
        <w:t xml:space="preserve"> </w:t>
      </w:r>
      <w:r>
        <w:t>действия</w:t>
      </w:r>
    </w:p>
    <w:p w:rsidR="00C23A5A" w:rsidRDefault="00C301FD">
      <w:pPr>
        <w:pStyle w:val="a3"/>
        <w:spacing w:line="320" w:lineRule="exact"/>
      </w:pPr>
      <w:r>
        <w:t>в</w:t>
      </w:r>
      <w:r>
        <w:rPr>
          <w:spacing w:val="-10"/>
        </w:rPr>
        <w:t xml:space="preserve"> </w:t>
      </w:r>
      <w:r>
        <w:t>профессиональную</w:t>
      </w:r>
      <w:r>
        <w:rPr>
          <w:spacing w:val="-7"/>
        </w:rPr>
        <w:t xml:space="preserve"> </w:t>
      </w:r>
      <w:r>
        <w:t>среду;</w:t>
      </w:r>
    </w:p>
    <w:p w:rsidR="00C23A5A" w:rsidRDefault="00C301FD">
      <w:pPr>
        <w:pStyle w:val="a3"/>
        <w:tabs>
          <w:tab w:val="left" w:pos="1600"/>
          <w:tab w:val="left" w:pos="3189"/>
          <w:tab w:val="left" w:pos="4239"/>
          <w:tab w:val="left" w:pos="4599"/>
          <w:tab w:val="left" w:pos="6772"/>
          <w:tab w:val="left" w:pos="7160"/>
          <w:tab w:val="left" w:pos="9075"/>
        </w:tabs>
        <w:spacing w:before="36" w:line="264" w:lineRule="auto"/>
        <w:ind w:right="148" w:firstLine="569"/>
        <w:jc w:val="left"/>
      </w:pPr>
      <w:r>
        <w:t>уметь</w:t>
      </w:r>
      <w:r>
        <w:tab/>
        <w:t>переносить</w:t>
      </w:r>
      <w:r>
        <w:tab/>
        <w:t>знания</w:t>
      </w:r>
      <w:r>
        <w:tab/>
        <w:t>в</w:t>
      </w:r>
      <w:r>
        <w:tab/>
        <w:t>познавательную</w:t>
      </w:r>
      <w:r>
        <w:tab/>
        <w:t>и</w:t>
      </w:r>
      <w:r>
        <w:tab/>
        <w:t>практическую</w:t>
      </w:r>
      <w:r>
        <w:tab/>
      </w:r>
      <w:r>
        <w:rPr>
          <w:spacing w:val="-1"/>
        </w:rPr>
        <w:t>области</w:t>
      </w:r>
      <w:r>
        <w:rPr>
          <w:spacing w:val="-67"/>
        </w:rPr>
        <w:t xml:space="preserve"> </w:t>
      </w:r>
      <w:r>
        <w:t>жизнедеятельности;</w:t>
      </w:r>
    </w:p>
    <w:p w:rsidR="00C23A5A" w:rsidRDefault="00C301FD">
      <w:pPr>
        <w:pStyle w:val="a3"/>
        <w:spacing w:line="320" w:lineRule="exact"/>
        <w:ind w:left="680"/>
        <w:jc w:val="left"/>
      </w:pPr>
      <w:r>
        <w:t>уметь</w:t>
      </w:r>
      <w:r>
        <w:rPr>
          <w:spacing w:val="-3"/>
        </w:rPr>
        <w:t xml:space="preserve"> </w:t>
      </w:r>
      <w:r>
        <w:t>интегрировать</w:t>
      </w:r>
      <w:r>
        <w:rPr>
          <w:spacing w:val="-2"/>
        </w:rPr>
        <w:t xml:space="preserve"> </w:t>
      </w:r>
      <w:r>
        <w:t>знания</w:t>
      </w:r>
      <w:r>
        <w:rPr>
          <w:spacing w:val="-2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разных</w:t>
      </w:r>
      <w:r>
        <w:rPr>
          <w:spacing w:val="-6"/>
        </w:rPr>
        <w:t xml:space="preserve"> </w:t>
      </w:r>
      <w:r>
        <w:t>предметных</w:t>
      </w:r>
      <w:r>
        <w:rPr>
          <w:spacing w:val="-7"/>
        </w:rPr>
        <w:t xml:space="preserve"> </w:t>
      </w:r>
      <w:r>
        <w:t>областей;</w:t>
      </w:r>
    </w:p>
    <w:p w:rsidR="00C23A5A" w:rsidRDefault="00C301FD">
      <w:pPr>
        <w:pStyle w:val="a3"/>
        <w:spacing w:before="31" w:line="264" w:lineRule="auto"/>
        <w:ind w:right="139" w:firstLine="569"/>
        <w:jc w:val="left"/>
      </w:pPr>
      <w:r>
        <w:t>выдвигать</w:t>
      </w:r>
      <w:r>
        <w:rPr>
          <w:spacing w:val="-5"/>
        </w:rPr>
        <w:t xml:space="preserve"> </w:t>
      </w:r>
      <w:r>
        <w:t>новые</w:t>
      </w:r>
      <w:r>
        <w:rPr>
          <w:spacing w:val="-8"/>
        </w:rPr>
        <w:t xml:space="preserve"> </w:t>
      </w:r>
      <w:r>
        <w:t>идеи,</w:t>
      </w:r>
      <w:r>
        <w:rPr>
          <w:spacing w:val="-4"/>
        </w:rPr>
        <w:t xml:space="preserve"> </w:t>
      </w:r>
      <w:r>
        <w:t>предлагать</w:t>
      </w:r>
      <w:r>
        <w:rPr>
          <w:spacing w:val="-5"/>
        </w:rPr>
        <w:t xml:space="preserve"> </w:t>
      </w:r>
      <w:r>
        <w:t>оригинальные</w:t>
      </w:r>
      <w:r>
        <w:rPr>
          <w:spacing w:val="-8"/>
        </w:rPr>
        <w:t xml:space="preserve"> </w:t>
      </w:r>
      <w:r>
        <w:t>подходы</w:t>
      </w:r>
      <w:r>
        <w:rPr>
          <w:spacing w:val="-7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решения,</w:t>
      </w:r>
      <w:r>
        <w:rPr>
          <w:spacing w:val="-4"/>
        </w:rPr>
        <w:t xml:space="preserve"> </w:t>
      </w:r>
      <w:r>
        <w:t>ставить</w:t>
      </w:r>
      <w:r>
        <w:rPr>
          <w:spacing w:val="-67"/>
        </w:rPr>
        <w:t xml:space="preserve"> </w:t>
      </w:r>
      <w:r>
        <w:t>проблемы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задачи,</w:t>
      </w:r>
      <w:r>
        <w:rPr>
          <w:spacing w:val="2"/>
        </w:rPr>
        <w:t xml:space="preserve"> </w:t>
      </w:r>
      <w:r>
        <w:t>допускающие</w:t>
      </w:r>
      <w:r>
        <w:rPr>
          <w:spacing w:val="-1"/>
        </w:rPr>
        <w:t xml:space="preserve"> </w:t>
      </w:r>
      <w:r>
        <w:t>альтернативные</w:t>
      </w:r>
      <w:r>
        <w:rPr>
          <w:spacing w:val="-2"/>
        </w:rPr>
        <w:t xml:space="preserve"> </w:t>
      </w:r>
      <w:r>
        <w:t>решения.</w:t>
      </w:r>
    </w:p>
    <w:p w:rsidR="00C23A5A" w:rsidRDefault="00C301FD">
      <w:pPr>
        <w:pStyle w:val="2"/>
        <w:spacing w:before="120"/>
        <w:jc w:val="left"/>
      </w:pPr>
      <w:r>
        <w:t>Работа</w:t>
      </w:r>
      <w:r>
        <w:rPr>
          <w:spacing w:val="-9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информацией:</w:t>
      </w:r>
    </w:p>
    <w:p w:rsidR="00C23A5A" w:rsidRDefault="00C301FD">
      <w:pPr>
        <w:pStyle w:val="a3"/>
        <w:spacing w:before="31" w:line="264" w:lineRule="auto"/>
        <w:ind w:right="139" w:firstLine="569"/>
      </w:pP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источниках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(тексте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пособия,</w:t>
      </w:r>
      <w:r>
        <w:rPr>
          <w:spacing w:val="-11"/>
        </w:rPr>
        <w:t xml:space="preserve"> </w:t>
      </w:r>
      <w:r>
        <w:t>научно-популярной</w:t>
      </w:r>
      <w:r>
        <w:rPr>
          <w:spacing w:val="-12"/>
        </w:rPr>
        <w:t xml:space="preserve"> </w:t>
      </w:r>
      <w:r>
        <w:t>литературе,</w:t>
      </w:r>
      <w:r>
        <w:rPr>
          <w:spacing w:val="-10"/>
        </w:rPr>
        <w:t xml:space="preserve"> </w:t>
      </w:r>
      <w:r>
        <w:t>биологических</w:t>
      </w:r>
      <w:r>
        <w:rPr>
          <w:spacing w:val="-16"/>
        </w:rPr>
        <w:t xml:space="preserve"> </w:t>
      </w:r>
      <w:r>
        <w:t>словарях</w:t>
      </w:r>
      <w:r>
        <w:rPr>
          <w:spacing w:val="-15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справочниках,</w:t>
      </w:r>
      <w:r>
        <w:rPr>
          <w:spacing w:val="-68"/>
        </w:rPr>
        <w:t xml:space="preserve"> </w:t>
      </w:r>
      <w:r>
        <w:t>компьютерных</w:t>
      </w:r>
      <w:r>
        <w:rPr>
          <w:spacing w:val="1"/>
        </w:rPr>
        <w:t xml:space="preserve"> </w:t>
      </w:r>
      <w:r>
        <w:t>базах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Интернете),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различных</w:t>
      </w:r>
      <w:r>
        <w:rPr>
          <w:spacing w:val="-11"/>
        </w:rPr>
        <w:t xml:space="preserve"> </w:t>
      </w:r>
      <w:r>
        <w:t>видов</w:t>
      </w:r>
      <w:r>
        <w:rPr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форм</w:t>
      </w:r>
      <w:r>
        <w:rPr>
          <w:spacing w:val="-5"/>
        </w:rPr>
        <w:t xml:space="preserve"> </w:t>
      </w:r>
      <w:r>
        <w:t>представления,</w:t>
      </w:r>
      <w:r>
        <w:rPr>
          <w:spacing w:val="-5"/>
        </w:rPr>
        <w:t xml:space="preserve"> </w:t>
      </w:r>
      <w:r>
        <w:t>критически</w:t>
      </w:r>
      <w:r>
        <w:rPr>
          <w:spacing w:val="-6"/>
        </w:rPr>
        <w:t xml:space="preserve"> </w:t>
      </w:r>
      <w:r>
        <w:t>оценивать</w:t>
      </w:r>
      <w:r>
        <w:rPr>
          <w:spacing w:val="-5"/>
        </w:rPr>
        <w:t xml:space="preserve"> </w:t>
      </w:r>
      <w:r>
        <w:t>её</w:t>
      </w:r>
      <w:r>
        <w:rPr>
          <w:spacing w:val="-9"/>
        </w:rPr>
        <w:t xml:space="preserve"> </w:t>
      </w:r>
      <w:r>
        <w:t>достоверность</w:t>
      </w:r>
      <w:r>
        <w:rPr>
          <w:spacing w:val="-5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непротиворечивость;</w:t>
      </w:r>
    </w:p>
    <w:p w:rsidR="00C23A5A" w:rsidRDefault="00C301FD">
      <w:pPr>
        <w:pStyle w:val="a3"/>
        <w:spacing w:before="1" w:line="268" w:lineRule="auto"/>
        <w:ind w:right="148" w:firstLine="569"/>
      </w:pPr>
      <w:r>
        <w:t>формулировать запросы и применять различные методы при поиске и отборе</w:t>
      </w:r>
      <w:r>
        <w:rPr>
          <w:spacing w:val="1"/>
        </w:rPr>
        <w:t xml:space="preserve"> </w:t>
      </w:r>
      <w:r>
        <w:t>биологической</w:t>
      </w:r>
      <w:r>
        <w:rPr>
          <w:spacing w:val="-1"/>
        </w:rPr>
        <w:t xml:space="preserve"> </w:t>
      </w:r>
      <w:r>
        <w:t>информации, необходимой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выполнения</w:t>
      </w:r>
      <w:r>
        <w:rPr>
          <w:spacing w:val="6"/>
        </w:rPr>
        <w:t xml:space="preserve"> </w:t>
      </w:r>
      <w:r>
        <w:t>учебных</w:t>
      </w:r>
      <w:r>
        <w:rPr>
          <w:spacing w:val="-6"/>
        </w:rPr>
        <w:t xml:space="preserve"> </w:t>
      </w:r>
      <w:r>
        <w:t>задач;</w:t>
      </w:r>
    </w:p>
    <w:p w:rsidR="00C23A5A" w:rsidRDefault="00C301FD">
      <w:pPr>
        <w:pStyle w:val="a3"/>
        <w:spacing w:line="264" w:lineRule="auto"/>
        <w:ind w:right="134" w:firstLine="569"/>
      </w:pPr>
      <w:r>
        <w:t>приобретать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информационно-коммуникативных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культуру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поисковых</w:t>
      </w:r>
      <w:r>
        <w:rPr>
          <w:spacing w:val="-4"/>
        </w:rPr>
        <w:t xml:space="preserve"> </w:t>
      </w:r>
      <w:r>
        <w:t>систем;</w:t>
      </w:r>
    </w:p>
    <w:p w:rsidR="00C23A5A" w:rsidRDefault="00C301FD">
      <w:pPr>
        <w:pStyle w:val="a3"/>
        <w:spacing w:line="268" w:lineRule="auto"/>
        <w:ind w:right="141" w:firstLine="569"/>
      </w:pPr>
      <w:r>
        <w:t>самостоятельно выбирать оптимальную форму представления биологической</w:t>
      </w:r>
      <w:r>
        <w:rPr>
          <w:spacing w:val="-67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(схемы,</w:t>
      </w:r>
      <w:r>
        <w:rPr>
          <w:spacing w:val="1"/>
        </w:rPr>
        <w:t xml:space="preserve"> </w:t>
      </w:r>
      <w:r>
        <w:t>графики,</w:t>
      </w:r>
      <w:r>
        <w:rPr>
          <w:spacing w:val="1"/>
        </w:rPr>
        <w:t xml:space="preserve"> </w:t>
      </w:r>
      <w:r>
        <w:t>диаграммы, таблицы,</w:t>
      </w:r>
      <w:r>
        <w:rPr>
          <w:spacing w:val="-6"/>
        </w:rPr>
        <w:t xml:space="preserve"> </w:t>
      </w:r>
      <w:r>
        <w:t>рисунки</w:t>
      </w:r>
      <w:r>
        <w:rPr>
          <w:spacing w:val="7"/>
        </w:rPr>
        <w:t xml:space="preserve"> </w:t>
      </w:r>
      <w:r>
        <w:t>и другое);</w:t>
      </w:r>
    </w:p>
    <w:p w:rsidR="00C23A5A" w:rsidRDefault="00C301FD">
      <w:pPr>
        <w:pStyle w:val="a3"/>
        <w:spacing w:line="264" w:lineRule="auto"/>
        <w:ind w:right="147" w:firstLine="569"/>
      </w:pPr>
      <w:r>
        <w:t>использовать научный язык в качестве средства при работе с биологической</w:t>
      </w:r>
      <w:r>
        <w:rPr>
          <w:spacing w:val="1"/>
        </w:rPr>
        <w:t xml:space="preserve"> </w:t>
      </w:r>
      <w:r>
        <w:t>информацией: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химические,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математические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символы,</w:t>
      </w:r>
      <w:r>
        <w:rPr>
          <w:spacing w:val="-9"/>
        </w:rPr>
        <w:t xml:space="preserve"> </w:t>
      </w:r>
      <w:r>
        <w:t>формулы,</w:t>
      </w:r>
      <w:r>
        <w:rPr>
          <w:spacing w:val="-8"/>
        </w:rPr>
        <w:t xml:space="preserve"> </w:t>
      </w:r>
      <w:r>
        <w:t>аббревиатуру,</w:t>
      </w:r>
      <w:r>
        <w:rPr>
          <w:spacing w:val="-8"/>
        </w:rPr>
        <w:t xml:space="preserve"> </w:t>
      </w:r>
      <w:r>
        <w:t>номенклатуру,</w:t>
      </w:r>
      <w:r>
        <w:rPr>
          <w:spacing w:val="-9"/>
        </w:rPr>
        <w:t xml:space="preserve"> </w:t>
      </w:r>
      <w:r>
        <w:t>использовать</w:t>
      </w:r>
      <w:r>
        <w:rPr>
          <w:spacing w:val="-9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преобразовывать</w:t>
      </w:r>
      <w:r>
        <w:rPr>
          <w:spacing w:val="-67"/>
        </w:rPr>
        <w:t xml:space="preserve"> </w:t>
      </w:r>
      <w:r>
        <w:t>знаково-символические</w:t>
      </w:r>
      <w:r>
        <w:rPr>
          <w:spacing w:val="-2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наглядности;</w:t>
      </w:r>
    </w:p>
    <w:p w:rsidR="00C23A5A" w:rsidRDefault="00C301FD">
      <w:pPr>
        <w:pStyle w:val="a3"/>
        <w:spacing w:line="268" w:lineRule="auto"/>
        <w:ind w:right="152" w:firstLine="569"/>
      </w:pPr>
      <w:r>
        <w:t>владеть навыками распознавания и защиты информации, информационной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личности.</w:t>
      </w:r>
    </w:p>
    <w:p w:rsidR="00C23A5A" w:rsidRDefault="00C23A5A">
      <w:pPr>
        <w:pStyle w:val="a3"/>
        <w:spacing w:before="6"/>
        <w:ind w:left="0"/>
        <w:jc w:val="left"/>
      </w:pPr>
    </w:p>
    <w:p w:rsidR="00C23A5A" w:rsidRDefault="00C301FD">
      <w:pPr>
        <w:pStyle w:val="1"/>
      </w:pPr>
      <w:r>
        <w:t>Коммуникативные</w:t>
      </w:r>
      <w:r>
        <w:rPr>
          <w:spacing w:val="50"/>
        </w:rPr>
        <w:t xml:space="preserve"> </w:t>
      </w:r>
      <w:r>
        <w:t>универсальные</w:t>
      </w:r>
      <w:r>
        <w:rPr>
          <w:spacing w:val="50"/>
        </w:rPr>
        <w:t xml:space="preserve"> </w:t>
      </w:r>
      <w:r>
        <w:t>учебные</w:t>
      </w:r>
      <w:r>
        <w:rPr>
          <w:spacing w:val="51"/>
        </w:rPr>
        <w:t xml:space="preserve"> </w:t>
      </w:r>
      <w:r>
        <w:t>действия</w:t>
      </w:r>
    </w:p>
    <w:p w:rsidR="00C23A5A" w:rsidRDefault="00C301FD">
      <w:pPr>
        <w:pStyle w:val="2"/>
        <w:spacing w:before="39"/>
        <w:ind w:left="680"/>
        <w:jc w:val="left"/>
      </w:pPr>
      <w:r>
        <w:t>Общение:</w:t>
      </w:r>
    </w:p>
    <w:p w:rsidR="00C23A5A" w:rsidRDefault="00C301FD">
      <w:pPr>
        <w:pStyle w:val="a3"/>
        <w:spacing w:before="31" w:line="264" w:lineRule="auto"/>
        <w:ind w:right="140" w:firstLine="569"/>
      </w:pPr>
      <w:r>
        <w:t>осуществлять</w:t>
      </w:r>
      <w:r>
        <w:rPr>
          <w:spacing w:val="70"/>
        </w:rPr>
        <w:t xml:space="preserve"> </w:t>
      </w:r>
      <w:r>
        <w:t>коммуникации</w:t>
      </w:r>
      <w:r>
        <w:rPr>
          <w:spacing w:val="70"/>
        </w:rPr>
        <w:t xml:space="preserve"> </w:t>
      </w:r>
      <w:r>
        <w:t>во</w:t>
      </w:r>
      <w:r>
        <w:rPr>
          <w:spacing w:val="70"/>
        </w:rPr>
        <w:t xml:space="preserve"> </w:t>
      </w:r>
      <w:r>
        <w:t>всех</w:t>
      </w:r>
      <w:r>
        <w:rPr>
          <w:spacing w:val="70"/>
        </w:rPr>
        <w:t xml:space="preserve"> </w:t>
      </w:r>
      <w:r>
        <w:t>сферах</w:t>
      </w:r>
      <w:r>
        <w:rPr>
          <w:spacing w:val="70"/>
        </w:rPr>
        <w:t xml:space="preserve"> </w:t>
      </w:r>
      <w:r>
        <w:t>жизни,</w:t>
      </w:r>
      <w:r>
        <w:rPr>
          <w:spacing w:val="70"/>
        </w:rPr>
        <w:t xml:space="preserve"> </w:t>
      </w:r>
      <w:r>
        <w:t>активно</w:t>
      </w:r>
      <w:r>
        <w:rPr>
          <w:spacing w:val="70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дискуссии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существу</w:t>
      </w:r>
      <w:r>
        <w:rPr>
          <w:spacing w:val="1"/>
        </w:rPr>
        <w:t xml:space="preserve"> </w:t>
      </w:r>
      <w:r>
        <w:t>обсуждаемой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(умение</w:t>
      </w:r>
      <w:r>
        <w:rPr>
          <w:spacing w:val="1"/>
        </w:rPr>
        <w:t xml:space="preserve"> </w:t>
      </w:r>
      <w:r>
        <w:t>задавать</w:t>
      </w:r>
      <w:r>
        <w:rPr>
          <w:spacing w:val="1"/>
        </w:rPr>
        <w:t xml:space="preserve"> </w:t>
      </w:r>
      <w:r>
        <w:t>вопросы, высказывать суждения относительно выполнения предлагаемой задачи,</w:t>
      </w:r>
      <w:r>
        <w:rPr>
          <w:spacing w:val="1"/>
        </w:rPr>
        <w:t xml:space="preserve"> </w:t>
      </w:r>
      <w:r>
        <w:t>учитывать интересы и согласованность позиций других участников диалога или</w:t>
      </w:r>
      <w:r>
        <w:rPr>
          <w:spacing w:val="1"/>
        </w:rPr>
        <w:t xml:space="preserve"> </w:t>
      </w:r>
      <w:r>
        <w:t>дискуссии);</w:t>
      </w:r>
    </w:p>
    <w:p w:rsidR="00C23A5A" w:rsidRDefault="00C23A5A">
      <w:pPr>
        <w:spacing w:line="264" w:lineRule="auto"/>
        <w:sectPr w:rsidR="00C23A5A">
          <w:pgSz w:w="11910" w:h="16850"/>
          <w:pgMar w:top="1140" w:right="720" w:bottom="940" w:left="1020" w:header="710" w:footer="755" w:gutter="0"/>
          <w:cols w:space="720"/>
        </w:sectPr>
      </w:pPr>
    </w:p>
    <w:p w:rsidR="00C23A5A" w:rsidRDefault="00C301FD">
      <w:pPr>
        <w:pStyle w:val="a3"/>
        <w:spacing w:before="89" w:line="261" w:lineRule="auto"/>
        <w:ind w:right="133" w:firstLine="569"/>
      </w:pPr>
      <w:r>
        <w:lastRenderedPageBreak/>
        <w:t>распознавать</w:t>
      </w:r>
      <w:r>
        <w:rPr>
          <w:spacing w:val="1"/>
        </w:rPr>
        <w:t xml:space="preserve"> </w:t>
      </w:r>
      <w:r>
        <w:t>невербальные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социальных знаков, предпосылок возникновения конфликтных ситуаций, уметь</w:t>
      </w:r>
      <w:r>
        <w:rPr>
          <w:spacing w:val="1"/>
        </w:rPr>
        <w:t xml:space="preserve"> </w:t>
      </w:r>
      <w:r>
        <w:t>смягчать</w:t>
      </w:r>
      <w:r>
        <w:rPr>
          <w:spacing w:val="1"/>
        </w:rPr>
        <w:t xml:space="preserve"> </w:t>
      </w:r>
      <w:r>
        <w:t>конфликты и</w:t>
      </w:r>
      <w:r>
        <w:rPr>
          <w:spacing w:val="1"/>
        </w:rPr>
        <w:t xml:space="preserve"> </w:t>
      </w:r>
      <w:r>
        <w:t>вести</w:t>
      </w:r>
      <w:r>
        <w:rPr>
          <w:spacing w:val="2"/>
        </w:rPr>
        <w:t xml:space="preserve"> </w:t>
      </w:r>
      <w:r>
        <w:t>переговоры;</w:t>
      </w:r>
    </w:p>
    <w:p w:rsidR="00C23A5A" w:rsidRDefault="00C301FD">
      <w:pPr>
        <w:pStyle w:val="a3"/>
        <w:spacing w:line="256" w:lineRule="auto"/>
        <w:ind w:right="126" w:firstLine="569"/>
      </w:pPr>
      <w:r>
        <w:t>владеть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намерения</w:t>
      </w:r>
      <w:r>
        <w:rPr>
          <w:spacing w:val="1"/>
        </w:rPr>
        <w:t xml:space="preserve"> </w:t>
      </w:r>
      <w:r>
        <w:t>других людей,</w:t>
      </w:r>
      <w:r>
        <w:rPr>
          <w:spacing w:val="70"/>
        </w:rPr>
        <w:t xml:space="preserve"> </w:t>
      </w:r>
      <w:r>
        <w:t>проявлять</w:t>
      </w:r>
      <w:r>
        <w:rPr>
          <w:spacing w:val="70"/>
        </w:rPr>
        <w:t xml:space="preserve"> </w:t>
      </w:r>
      <w:r>
        <w:t>уважительное</w:t>
      </w:r>
      <w:r>
        <w:rPr>
          <w:spacing w:val="70"/>
        </w:rPr>
        <w:t xml:space="preserve"> </w:t>
      </w:r>
      <w:r>
        <w:t>отношение</w:t>
      </w:r>
      <w:r>
        <w:rPr>
          <w:spacing w:val="70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собеседнику и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корректной</w:t>
      </w:r>
      <w:r>
        <w:rPr>
          <w:spacing w:val="1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свои</w:t>
      </w:r>
      <w:r>
        <w:rPr>
          <w:spacing w:val="2"/>
        </w:rPr>
        <w:t xml:space="preserve"> </w:t>
      </w:r>
      <w:r>
        <w:t>возражения;</w:t>
      </w:r>
    </w:p>
    <w:p w:rsidR="00C23A5A" w:rsidRDefault="00C301FD">
      <w:pPr>
        <w:pStyle w:val="a3"/>
        <w:spacing w:before="3" w:line="259" w:lineRule="auto"/>
        <w:ind w:right="143" w:firstLine="569"/>
      </w:pPr>
      <w:r>
        <w:rPr>
          <w:spacing w:val="-1"/>
        </w:rPr>
        <w:t>развёрнуто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6"/>
        </w:rPr>
        <w:t xml:space="preserve"> </w:t>
      </w:r>
      <w:r>
        <w:rPr>
          <w:spacing w:val="-1"/>
        </w:rPr>
        <w:t>логично</w:t>
      </w:r>
      <w:r>
        <w:rPr>
          <w:spacing w:val="-10"/>
        </w:rPr>
        <w:t xml:space="preserve"> </w:t>
      </w:r>
      <w:r>
        <w:t>излагать</w:t>
      </w:r>
      <w:r>
        <w:rPr>
          <w:spacing w:val="-6"/>
        </w:rPr>
        <w:t xml:space="preserve"> </w:t>
      </w:r>
      <w:r>
        <w:t>свою</w:t>
      </w:r>
      <w:r>
        <w:rPr>
          <w:spacing w:val="-7"/>
        </w:rPr>
        <w:t xml:space="preserve"> </w:t>
      </w:r>
      <w:r>
        <w:t>точку</w:t>
      </w:r>
      <w:r>
        <w:rPr>
          <w:spacing w:val="-17"/>
        </w:rPr>
        <w:t xml:space="preserve"> </w:t>
      </w:r>
      <w:r>
        <w:t>зрения</w:t>
      </w:r>
      <w:r>
        <w:rPr>
          <w:spacing w:val="-6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использованием</w:t>
      </w:r>
      <w:r>
        <w:rPr>
          <w:spacing w:val="-5"/>
        </w:rPr>
        <w:t xml:space="preserve"> </w:t>
      </w:r>
      <w:r>
        <w:t>языковых</w:t>
      </w:r>
      <w:r>
        <w:rPr>
          <w:spacing w:val="-67"/>
        </w:rPr>
        <w:t xml:space="preserve"> </w:t>
      </w:r>
      <w:r>
        <w:t>средств.</w:t>
      </w:r>
    </w:p>
    <w:p w:rsidR="00C23A5A" w:rsidRDefault="00C23A5A">
      <w:pPr>
        <w:pStyle w:val="a3"/>
        <w:spacing w:before="1"/>
        <w:ind w:left="0"/>
        <w:jc w:val="left"/>
        <w:rPr>
          <w:sz w:val="31"/>
        </w:rPr>
      </w:pPr>
    </w:p>
    <w:p w:rsidR="00C23A5A" w:rsidRDefault="00C301FD">
      <w:pPr>
        <w:pStyle w:val="1"/>
        <w:jc w:val="both"/>
      </w:pPr>
      <w:r>
        <w:t>Совместная</w:t>
      </w:r>
      <w:r>
        <w:rPr>
          <w:spacing w:val="44"/>
        </w:rPr>
        <w:t xml:space="preserve"> </w:t>
      </w:r>
      <w:r>
        <w:t>деятельность:</w:t>
      </w:r>
    </w:p>
    <w:p w:rsidR="00C23A5A" w:rsidRDefault="00C301FD">
      <w:pPr>
        <w:pStyle w:val="a3"/>
        <w:spacing w:before="32" w:line="256" w:lineRule="auto"/>
        <w:ind w:right="147" w:firstLine="569"/>
      </w:pPr>
      <w:r>
        <w:t>понимать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использовать</w:t>
      </w:r>
      <w:r>
        <w:rPr>
          <w:spacing w:val="-12"/>
        </w:rPr>
        <w:t xml:space="preserve"> </w:t>
      </w:r>
      <w:r>
        <w:t>преимущества</w:t>
      </w:r>
      <w:r>
        <w:rPr>
          <w:spacing w:val="-14"/>
        </w:rPr>
        <w:t xml:space="preserve"> </w:t>
      </w:r>
      <w:r>
        <w:t>командной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индивидуальной</w:t>
      </w:r>
      <w:r>
        <w:rPr>
          <w:spacing w:val="-11"/>
        </w:rPr>
        <w:t xml:space="preserve"> </w:t>
      </w:r>
      <w:r>
        <w:t>работы</w:t>
      </w:r>
      <w:r>
        <w:rPr>
          <w:spacing w:val="-68"/>
        </w:rPr>
        <w:t xml:space="preserve"> </w:t>
      </w:r>
      <w:r>
        <w:t>при решении биологической проблемы, обосновывать необходимость применения</w:t>
      </w:r>
      <w:r>
        <w:rPr>
          <w:spacing w:val="-67"/>
        </w:rPr>
        <w:t xml:space="preserve"> </w:t>
      </w:r>
      <w:r>
        <w:t>групповых</w:t>
      </w:r>
      <w:r>
        <w:rPr>
          <w:spacing w:val="-5"/>
        </w:rPr>
        <w:t xml:space="preserve"> </w:t>
      </w:r>
      <w:r>
        <w:t>форм</w:t>
      </w:r>
      <w:r>
        <w:rPr>
          <w:spacing w:val="2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8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задачи;</w:t>
      </w:r>
    </w:p>
    <w:p w:rsidR="00C23A5A" w:rsidRDefault="00C301FD">
      <w:pPr>
        <w:pStyle w:val="a3"/>
        <w:spacing w:before="3" w:line="264" w:lineRule="auto"/>
        <w:ind w:right="134" w:firstLine="569"/>
      </w:pPr>
      <w:r>
        <w:t>выбирать</w:t>
      </w:r>
      <w:r>
        <w:rPr>
          <w:spacing w:val="-3"/>
        </w:rPr>
        <w:t xml:space="preserve"> </w:t>
      </w:r>
      <w:r>
        <w:t>тематику</w:t>
      </w:r>
      <w:r>
        <w:rPr>
          <w:spacing w:val="-1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методы</w:t>
      </w:r>
      <w:r>
        <w:rPr>
          <w:spacing w:val="-4"/>
        </w:rPr>
        <w:t xml:space="preserve"> </w:t>
      </w:r>
      <w:r>
        <w:t>совместных</w:t>
      </w:r>
      <w:r>
        <w:rPr>
          <w:spacing w:val="-8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учётом</w:t>
      </w:r>
      <w:r>
        <w:rPr>
          <w:spacing w:val="-2"/>
        </w:rPr>
        <w:t xml:space="preserve"> </w:t>
      </w:r>
      <w:r>
        <w:t>общих</w:t>
      </w:r>
      <w:r>
        <w:rPr>
          <w:spacing w:val="-6"/>
        </w:rPr>
        <w:t xml:space="preserve"> </w:t>
      </w:r>
      <w:r>
        <w:t>интересов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2"/>
        </w:rPr>
        <w:t xml:space="preserve"> </w:t>
      </w:r>
      <w:r>
        <w:t>каждого</w:t>
      </w:r>
      <w:r>
        <w:rPr>
          <w:spacing w:val="-4"/>
        </w:rPr>
        <w:t xml:space="preserve"> </w:t>
      </w:r>
      <w:r>
        <w:t>члена</w:t>
      </w:r>
      <w:r>
        <w:rPr>
          <w:spacing w:val="-1"/>
        </w:rPr>
        <w:t xml:space="preserve"> </w:t>
      </w:r>
      <w:r>
        <w:t>коллектива;</w:t>
      </w:r>
    </w:p>
    <w:p w:rsidR="00C23A5A" w:rsidRDefault="00C301FD">
      <w:pPr>
        <w:pStyle w:val="a3"/>
        <w:spacing w:line="256" w:lineRule="auto"/>
        <w:ind w:right="152" w:firstLine="569"/>
      </w:pPr>
      <w:r>
        <w:t>принимать цели совместной деятельности, организовывать и координировать</w:t>
      </w:r>
      <w:r>
        <w:rPr>
          <w:spacing w:val="-67"/>
        </w:rPr>
        <w:t xml:space="preserve"> </w:t>
      </w:r>
      <w:r>
        <w:rPr>
          <w:spacing w:val="-1"/>
        </w:rPr>
        <w:t>действия</w:t>
      </w:r>
      <w:r>
        <w:rPr>
          <w:spacing w:val="-12"/>
        </w:rPr>
        <w:t xml:space="preserve"> </w:t>
      </w:r>
      <w:r>
        <w:rPr>
          <w:spacing w:val="-1"/>
        </w:rPr>
        <w:t>по</w:t>
      </w:r>
      <w:r>
        <w:rPr>
          <w:spacing w:val="-17"/>
        </w:rPr>
        <w:t xml:space="preserve"> </w:t>
      </w:r>
      <w:r>
        <w:rPr>
          <w:spacing w:val="-1"/>
        </w:rPr>
        <w:t>её</w:t>
      </w:r>
      <w:r>
        <w:rPr>
          <w:spacing w:val="-15"/>
        </w:rPr>
        <w:t xml:space="preserve"> </w:t>
      </w:r>
      <w:r>
        <w:rPr>
          <w:spacing w:val="-1"/>
        </w:rPr>
        <w:t>достижению:</w:t>
      </w:r>
      <w:r>
        <w:rPr>
          <w:spacing w:val="-12"/>
        </w:rPr>
        <w:t xml:space="preserve"> </w:t>
      </w:r>
      <w:r>
        <w:rPr>
          <w:spacing w:val="-1"/>
        </w:rPr>
        <w:t>составлять</w:t>
      </w:r>
      <w:r>
        <w:rPr>
          <w:spacing w:val="-12"/>
        </w:rPr>
        <w:t xml:space="preserve"> </w:t>
      </w:r>
      <w:r>
        <w:rPr>
          <w:spacing w:val="-1"/>
        </w:rPr>
        <w:t>план</w:t>
      </w:r>
      <w:r>
        <w:rPr>
          <w:spacing w:val="-12"/>
        </w:rPr>
        <w:t xml:space="preserve"> </w:t>
      </w:r>
      <w:r>
        <w:rPr>
          <w:spacing w:val="-1"/>
        </w:rPr>
        <w:t>действий,</w:t>
      </w:r>
      <w:r>
        <w:rPr>
          <w:spacing w:val="-12"/>
        </w:rPr>
        <w:t xml:space="preserve"> </w:t>
      </w:r>
      <w:r>
        <w:t>распределять</w:t>
      </w:r>
      <w:r>
        <w:rPr>
          <w:spacing w:val="-12"/>
        </w:rPr>
        <w:t xml:space="preserve"> </w:t>
      </w:r>
      <w:r>
        <w:t>роли</w:t>
      </w:r>
      <w:r>
        <w:rPr>
          <w:spacing w:val="-12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учётом</w:t>
      </w:r>
      <w:r>
        <w:rPr>
          <w:spacing w:val="-67"/>
        </w:rPr>
        <w:t xml:space="preserve"> </w:t>
      </w:r>
      <w:r>
        <w:t>мнений</w:t>
      </w:r>
      <w:r>
        <w:rPr>
          <w:spacing w:val="1"/>
        </w:rPr>
        <w:t xml:space="preserve"> </w:t>
      </w:r>
      <w:r>
        <w:t>участников,</w:t>
      </w:r>
      <w:r>
        <w:rPr>
          <w:spacing w:val="2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совместной</w:t>
      </w:r>
      <w:r>
        <w:rPr>
          <w:spacing w:val="2"/>
        </w:rPr>
        <w:t xml:space="preserve"> </w:t>
      </w:r>
      <w:r>
        <w:t>работы;</w:t>
      </w:r>
    </w:p>
    <w:p w:rsidR="00C23A5A" w:rsidRDefault="00C301FD">
      <w:pPr>
        <w:pStyle w:val="a3"/>
        <w:spacing w:before="2" w:line="256" w:lineRule="auto"/>
        <w:ind w:right="142" w:firstLine="569"/>
      </w:pPr>
      <w:r>
        <w:t>оценивать качество своего вклада и каждого участника команды в общий</w:t>
      </w:r>
      <w:r>
        <w:rPr>
          <w:spacing w:val="1"/>
        </w:rPr>
        <w:t xml:space="preserve"> </w:t>
      </w:r>
      <w:r>
        <w:t>результат по</w:t>
      </w:r>
      <w:r>
        <w:rPr>
          <w:spacing w:val="-3"/>
        </w:rPr>
        <w:t xml:space="preserve"> </w:t>
      </w:r>
      <w:r>
        <w:t>разработанным</w:t>
      </w:r>
      <w:r>
        <w:rPr>
          <w:spacing w:val="3"/>
        </w:rPr>
        <w:t xml:space="preserve"> </w:t>
      </w:r>
      <w:r>
        <w:t>критериям;</w:t>
      </w:r>
    </w:p>
    <w:p w:rsidR="00C23A5A" w:rsidRDefault="00C301FD">
      <w:pPr>
        <w:pStyle w:val="a3"/>
        <w:spacing w:before="2" w:line="256" w:lineRule="auto"/>
        <w:ind w:right="145" w:firstLine="569"/>
      </w:pPr>
      <w:r>
        <w:t>предлагать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проекты,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новизны,</w:t>
      </w:r>
      <w:r>
        <w:rPr>
          <w:spacing w:val="1"/>
        </w:rPr>
        <w:t xml:space="preserve"> </w:t>
      </w:r>
      <w:r>
        <w:t>оригинальности,</w:t>
      </w:r>
      <w:r>
        <w:rPr>
          <w:spacing w:val="2"/>
        </w:rPr>
        <w:t xml:space="preserve"> </w:t>
      </w:r>
      <w:r>
        <w:t>практической</w:t>
      </w:r>
      <w:r>
        <w:rPr>
          <w:spacing w:val="2"/>
        </w:rPr>
        <w:t xml:space="preserve"> </w:t>
      </w:r>
      <w:r>
        <w:t>значимости;</w:t>
      </w:r>
    </w:p>
    <w:p w:rsidR="00C23A5A" w:rsidRDefault="00C301FD">
      <w:pPr>
        <w:pStyle w:val="a3"/>
        <w:spacing w:before="9" w:line="259" w:lineRule="auto"/>
        <w:ind w:right="144" w:firstLine="569"/>
      </w:pPr>
      <w:r>
        <w:t>осуществлять позитивное стратегическое поведение в различных ситуациях,</w:t>
      </w:r>
      <w:r>
        <w:rPr>
          <w:spacing w:val="1"/>
        </w:rPr>
        <w:t xml:space="preserve"> </w:t>
      </w:r>
      <w:r>
        <w:t>проявлять</w:t>
      </w:r>
      <w:r>
        <w:rPr>
          <w:spacing w:val="2"/>
        </w:rPr>
        <w:t xml:space="preserve"> </w:t>
      </w:r>
      <w:r>
        <w:t>творчество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воображение,</w:t>
      </w:r>
      <w:r>
        <w:rPr>
          <w:spacing w:val="3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инициативным.</w:t>
      </w:r>
    </w:p>
    <w:p w:rsidR="00C23A5A" w:rsidRDefault="00C23A5A">
      <w:pPr>
        <w:pStyle w:val="a3"/>
        <w:spacing w:before="1"/>
        <w:ind w:left="0"/>
        <w:jc w:val="left"/>
        <w:rPr>
          <w:sz w:val="31"/>
        </w:rPr>
      </w:pPr>
    </w:p>
    <w:p w:rsidR="00C23A5A" w:rsidRDefault="00C301FD">
      <w:pPr>
        <w:pStyle w:val="1"/>
      </w:pPr>
      <w:r>
        <w:t>Регулятивные</w:t>
      </w:r>
      <w:r>
        <w:rPr>
          <w:spacing w:val="45"/>
        </w:rPr>
        <w:t xml:space="preserve"> </w:t>
      </w:r>
      <w:r>
        <w:t>универсальные</w:t>
      </w:r>
      <w:r>
        <w:rPr>
          <w:spacing w:val="45"/>
        </w:rPr>
        <w:t xml:space="preserve"> </w:t>
      </w:r>
      <w:r>
        <w:t>учебные</w:t>
      </w:r>
      <w:r>
        <w:rPr>
          <w:spacing w:val="46"/>
        </w:rPr>
        <w:t xml:space="preserve"> </w:t>
      </w:r>
      <w:r>
        <w:t>действия</w:t>
      </w:r>
    </w:p>
    <w:p w:rsidR="00C23A5A" w:rsidRDefault="00C301FD">
      <w:pPr>
        <w:pStyle w:val="2"/>
        <w:spacing w:before="32"/>
        <w:ind w:left="680"/>
        <w:jc w:val="left"/>
      </w:pPr>
      <w:r>
        <w:t>Самоорганизация:</w:t>
      </w:r>
    </w:p>
    <w:p w:rsidR="00C23A5A" w:rsidRDefault="00C301FD">
      <w:pPr>
        <w:pStyle w:val="a3"/>
        <w:spacing w:before="24" w:line="256" w:lineRule="auto"/>
        <w:ind w:right="135" w:firstLine="569"/>
      </w:pPr>
      <w:r>
        <w:t>использовать</w:t>
      </w:r>
      <w:r>
        <w:rPr>
          <w:spacing w:val="1"/>
        </w:rPr>
        <w:t xml:space="preserve"> </w:t>
      </w:r>
      <w:r>
        <w:t>биологические</w:t>
      </w:r>
      <w:r>
        <w:rPr>
          <w:spacing w:val="70"/>
        </w:rPr>
        <w:t xml:space="preserve"> </w:t>
      </w:r>
      <w:r>
        <w:t>знания</w:t>
      </w:r>
      <w:r>
        <w:rPr>
          <w:spacing w:val="70"/>
        </w:rPr>
        <w:t xml:space="preserve"> </w:t>
      </w:r>
      <w:r>
        <w:t>для</w:t>
      </w:r>
      <w:r>
        <w:rPr>
          <w:spacing w:val="70"/>
        </w:rPr>
        <w:t xml:space="preserve"> </w:t>
      </w:r>
      <w:r>
        <w:t>выявления</w:t>
      </w:r>
      <w:r>
        <w:rPr>
          <w:spacing w:val="70"/>
        </w:rPr>
        <w:t xml:space="preserve"> </w:t>
      </w:r>
      <w:r>
        <w:t>проблем</w:t>
      </w:r>
      <w:r>
        <w:rPr>
          <w:spacing w:val="70"/>
        </w:rPr>
        <w:t xml:space="preserve"> </w:t>
      </w:r>
      <w:r>
        <w:t>и их решения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жизненных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ситуациях;</w:t>
      </w:r>
    </w:p>
    <w:p w:rsidR="00C23A5A" w:rsidRDefault="00C301FD">
      <w:pPr>
        <w:pStyle w:val="a3"/>
        <w:spacing w:before="2" w:line="259" w:lineRule="auto"/>
        <w:ind w:right="149" w:firstLine="569"/>
      </w:pPr>
      <w:r>
        <w:t>выбирать</w:t>
      </w:r>
      <w:r>
        <w:rPr>
          <w:spacing w:val="29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основе</w:t>
      </w:r>
      <w:r>
        <w:rPr>
          <w:spacing w:val="27"/>
        </w:rPr>
        <w:t xml:space="preserve"> </w:t>
      </w:r>
      <w:r>
        <w:t>биологических</w:t>
      </w:r>
      <w:r>
        <w:rPr>
          <w:spacing w:val="26"/>
        </w:rPr>
        <w:t xml:space="preserve"> </w:t>
      </w:r>
      <w:r>
        <w:t>знаний</w:t>
      </w:r>
      <w:r>
        <w:rPr>
          <w:spacing w:val="30"/>
        </w:rPr>
        <w:t xml:space="preserve"> </w:t>
      </w:r>
      <w:r>
        <w:t>целевые</w:t>
      </w:r>
      <w:r>
        <w:rPr>
          <w:spacing w:val="27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смысловые</w:t>
      </w:r>
      <w:r>
        <w:rPr>
          <w:spacing w:val="27"/>
        </w:rPr>
        <w:t xml:space="preserve"> </w:t>
      </w:r>
      <w:r>
        <w:t>установки</w:t>
      </w:r>
      <w:r>
        <w:rPr>
          <w:spacing w:val="-68"/>
        </w:rPr>
        <w:t xml:space="preserve"> </w:t>
      </w:r>
      <w:r>
        <w:t>в своих действиях и поступках по отношению к живой природе, своему здоровью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здоровью окружающих;</w:t>
      </w:r>
    </w:p>
    <w:p w:rsidR="00C23A5A" w:rsidRDefault="00C301FD">
      <w:pPr>
        <w:pStyle w:val="a3"/>
        <w:spacing w:before="2" w:line="259" w:lineRule="auto"/>
        <w:ind w:right="141" w:firstLine="569"/>
      </w:pPr>
      <w:r>
        <w:t>самостоятельно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познавательную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жизненных</w:t>
      </w:r>
      <w:r>
        <w:rPr>
          <w:spacing w:val="-3"/>
        </w:rPr>
        <w:t xml:space="preserve"> </w:t>
      </w:r>
      <w:r>
        <w:t>ситуациях;</w:t>
      </w:r>
    </w:p>
    <w:p w:rsidR="00C23A5A" w:rsidRDefault="00C301FD">
      <w:pPr>
        <w:pStyle w:val="a3"/>
        <w:spacing w:before="1" w:line="256" w:lineRule="auto"/>
        <w:ind w:right="141" w:firstLine="569"/>
      </w:pPr>
      <w:r>
        <w:t>самостоятельно составлять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ресурсов,</w:t>
      </w:r>
      <w:r>
        <w:rPr>
          <w:spacing w:val="2"/>
        </w:rPr>
        <w:t xml:space="preserve"> </w:t>
      </w:r>
      <w:r>
        <w:t>собственных</w:t>
      </w:r>
      <w:r>
        <w:rPr>
          <w:spacing w:val="-4"/>
        </w:rPr>
        <w:t xml:space="preserve"> </w:t>
      </w:r>
      <w:r>
        <w:t>возможностей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предпочтений;</w:t>
      </w:r>
    </w:p>
    <w:p w:rsidR="00C23A5A" w:rsidRDefault="00C301FD">
      <w:pPr>
        <w:pStyle w:val="a3"/>
        <w:spacing w:before="2"/>
        <w:ind w:left="680"/>
      </w:pPr>
      <w:r>
        <w:t>давать</w:t>
      </w:r>
      <w:r>
        <w:rPr>
          <w:spacing w:val="-2"/>
        </w:rPr>
        <w:t xml:space="preserve"> </w:t>
      </w:r>
      <w:r>
        <w:t>оценку</w:t>
      </w:r>
      <w:r>
        <w:rPr>
          <w:spacing w:val="-14"/>
        </w:rPr>
        <w:t xml:space="preserve"> </w:t>
      </w:r>
      <w:r>
        <w:t>новым</w:t>
      </w:r>
      <w:r>
        <w:rPr>
          <w:spacing w:val="-1"/>
        </w:rPr>
        <w:t xml:space="preserve"> </w:t>
      </w:r>
      <w:r>
        <w:t>ситуациям;</w:t>
      </w:r>
    </w:p>
    <w:p w:rsidR="00C23A5A" w:rsidRDefault="00C301FD">
      <w:pPr>
        <w:pStyle w:val="a3"/>
        <w:spacing w:before="31"/>
        <w:ind w:left="680"/>
      </w:pPr>
      <w:r>
        <w:t>расширять</w:t>
      </w:r>
      <w:r>
        <w:rPr>
          <w:spacing w:val="-1"/>
        </w:rPr>
        <w:t xml:space="preserve"> </w:t>
      </w:r>
      <w:r>
        <w:t>рамки</w:t>
      </w:r>
      <w:r>
        <w:rPr>
          <w:spacing w:val="5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личных</w:t>
      </w:r>
      <w:r>
        <w:rPr>
          <w:spacing w:val="-7"/>
        </w:rPr>
        <w:t xml:space="preserve"> </w:t>
      </w:r>
      <w:r>
        <w:t>предпочтений;</w:t>
      </w:r>
    </w:p>
    <w:p w:rsidR="00C23A5A" w:rsidRDefault="00C301FD">
      <w:pPr>
        <w:pStyle w:val="a3"/>
        <w:spacing w:before="24" w:line="256" w:lineRule="auto"/>
        <w:ind w:right="150" w:firstLine="569"/>
      </w:pPr>
      <w:r>
        <w:t>делать</w:t>
      </w:r>
      <w:r>
        <w:rPr>
          <w:spacing w:val="60"/>
        </w:rPr>
        <w:t xml:space="preserve"> </w:t>
      </w:r>
      <w:r>
        <w:t>осознанный</w:t>
      </w:r>
      <w:r>
        <w:rPr>
          <w:spacing w:val="59"/>
        </w:rPr>
        <w:t xml:space="preserve"> </w:t>
      </w:r>
      <w:r>
        <w:t>выбор,</w:t>
      </w:r>
      <w:r>
        <w:rPr>
          <w:spacing w:val="129"/>
        </w:rPr>
        <w:t xml:space="preserve"> </w:t>
      </w:r>
      <w:r>
        <w:t>аргументировать</w:t>
      </w:r>
      <w:r>
        <w:rPr>
          <w:spacing w:val="129"/>
        </w:rPr>
        <w:t xml:space="preserve"> </w:t>
      </w:r>
      <w:r>
        <w:t>его,</w:t>
      </w:r>
      <w:r>
        <w:rPr>
          <w:spacing w:val="130"/>
        </w:rPr>
        <w:t xml:space="preserve"> </w:t>
      </w:r>
      <w:r>
        <w:t>брать</w:t>
      </w:r>
      <w:r>
        <w:rPr>
          <w:spacing w:val="129"/>
        </w:rPr>
        <w:t xml:space="preserve"> </w:t>
      </w:r>
      <w:r>
        <w:t>ответственность</w:t>
      </w:r>
      <w:r>
        <w:rPr>
          <w:spacing w:val="-68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решение;</w:t>
      </w:r>
    </w:p>
    <w:p w:rsidR="00C23A5A" w:rsidRDefault="00C23A5A">
      <w:pPr>
        <w:spacing w:line="256" w:lineRule="auto"/>
        <w:sectPr w:rsidR="00C23A5A">
          <w:pgSz w:w="11910" w:h="16850"/>
          <w:pgMar w:top="1140" w:right="720" w:bottom="940" w:left="1020" w:header="710" w:footer="755" w:gutter="0"/>
          <w:cols w:space="720"/>
        </w:sectPr>
      </w:pPr>
    </w:p>
    <w:p w:rsidR="00C23A5A" w:rsidRDefault="00C301FD">
      <w:pPr>
        <w:pStyle w:val="a3"/>
        <w:spacing w:before="89"/>
        <w:ind w:left="680"/>
      </w:pPr>
      <w:r>
        <w:lastRenderedPageBreak/>
        <w:t>оценивать</w:t>
      </w:r>
      <w:r>
        <w:rPr>
          <w:spacing w:val="-7"/>
        </w:rPr>
        <w:t xml:space="preserve"> </w:t>
      </w:r>
      <w:r>
        <w:t>приобретённый</w:t>
      </w:r>
      <w:r>
        <w:rPr>
          <w:spacing w:val="-7"/>
        </w:rPr>
        <w:t xml:space="preserve"> </w:t>
      </w:r>
      <w:r>
        <w:t>опыт;</w:t>
      </w:r>
    </w:p>
    <w:p w:rsidR="00C23A5A" w:rsidRDefault="00C301FD">
      <w:pPr>
        <w:pStyle w:val="a3"/>
        <w:spacing w:before="25" w:line="259" w:lineRule="auto"/>
        <w:ind w:right="143" w:firstLine="569"/>
      </w:pPr>
      <w:r>
        <w:t>способствовать формированию и проявлению широкой эрудиции в разных</w:t>
      </w:r>
      <w:r>
        <w:rPr>
          <w:spacing w:val="1"/>
        </w:rPr>
        <w:t xml:space="preserve"> </w:t>
      </w:r>
      <w:r>
        <w:t>областях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повышать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культурный</w:t>
      </w:r>
      <w:r>
        <w:rPr>
          <w:spacing w:val="1"/>
        </w:rPr>
        <w:t xml:space="preserve"> </w:t>
      </w:r>
      <w:r>
        <w:t>уровень.</w:t>
      </w:r>
    </w:p>
    <w:p w:rsidR="00C23A5A" w:rsidRDefault="00C301FD">
      <w:pPr>
        <w:pStyle w:val="2"/>
        <w:spacing w:before="116"/>
        <w:jc w:val="left"/>
      </w:pPr>
      <w:r>
        <w:t>Самоконтроль:</w:t>
      </w:r>
    </w:p>
    <w:p w:rsidR="00C23A5A" w:rsidRDefault="00C301FD">
      <w:pPr>
        <w:pStyle w:val="a3"/>
        <w:spacing w:before="31" w:line="256" w:lineRule="auto"/>
        <w:ind w:right="143" w:firstLine="569"/>
      </w:pPr>
      <w:r>
        <w:t>давать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новым</w:t>
      </w:r>
      <w:r>
        <w:rPr>
          <w:spacing w:val="1"/>
        </w:rPr>
        <w:t xml:space="preserve"> </w:t>
      </w:r>
      <w:r>
        <w:t>ситуациям,</w:t>
      </w:r>
      <w:r>
        <w:rPr>
          <w:spacing w:val="1"/>
        </w:rPr>
        <w:t xml:space="preserve"> </w:t>
      </w:r>
      <w:r>
        <w:t>вносить</w:t>
      </w:r>
      <w:r>
        <w:rPr>
          <w:spacing w:val="1"/>
        </w:rPr>
        <w:t xml:space="preserve"> </w:t>
      </w:r>
      <w:r>
        <w:t>коррективы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соответствие</w:t>
      </w:r>
      <w:r>
        <w:rPr>
          <w:spacing w:val="-1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целям;</w:t>
      </w:r>
    </w:p>
    <w:p w:rsidR="00C23A5A" w:rsidRDefault="00C301FD">
      <w:pPr>
        <w:pStyle w:val="a3"/>
        <w:spacing w:before="10" w:line="256" w:lineRule="auto"/>
        <w:ind w:right="145" w:firstLine="569"/>
      </w:pPr>
      <w:r>
        <w:t>владеть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рефлексии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совершаемых</w:t>
      </w:r>
      <w:r>
        <w:rPr>
          <w:spacing w:val="-67"/>
        </w:rPr>
        <w:t xml:space="preserve"> </w:t>
      </w:r>
      <w:r>
        <w:t>действий и мыслительных процессов, их результатов и оснований, использовать</w:t>
      </w:r>
      <w:r>
        <w:rPr>
          <w:spacing w:val="1"/>
        </w:rPr>
        <w:t xml:space="preserve"> </w:t>
      </w:r>
      <w:r>
        <w:t>приёмы</w:t>
      </w:r>
      <w:r>
        <w:rPr>
          <w:spacing w:val="-2"/>
        </w:rPr>
        <w:t xml:space="preserve"> </w:t>
      </w:r>
      <w:r>
        <w:t>рефлексии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выбора</w:t>
      </w:r>
      <w:r>
        <w:rPr>
          <w:spacing w:val="-2"/>
        </w:rPr>
        <w:t xml:space="preserve"> </w:t>
      </w:r>
      <w:r>
        <w:t>верного</w:t>
      </w:r>
      <w:r>
        <w:rPr>
          <w:spacing w:val="-4"/>
        </w:rPr>
        <w:t xml:space="preserve"> </w:t>
      </w:r>
      <w:r>
        <w:t>решения;</w:t>
      </w:r>
    </w:p>
    <w:p w:rsidR="00C23A5A" w:rsidRDefault="00C301FD">
      <w:pPr>
        <w:pStyle w:val="a3"/>
        <w:spacing w:before="4" w:line="264" w:lineRule="auto"/>
        <w:ind w:left="680" w:right="137"/>
      </w:pPr>
      <w:r>
        <w:t>уметь оценивать риски и своевременно принимать решения по их снижению;</w:t>
      </w:r>
      <w:r>
        <w:rPr>
          <w:spacing w:val="1"/>
        </w:rPr>
        <w:t xml:space="preserve"> </w:t>
      </w:r>
      <w:r>
        <w:rPr>
          <w:spacing w:val="-1"/>
        </w:rPr>
        <w:t>принимать</w:t>
      </w:r>
      <w:r>
        <w:rPr>
          <w:spacing w:val="-19"/>
        </w:rPr>
        <w:t xml:space="preserve"> </w:t>
      </w:r>
      <w:r>
        <w:rPr>
          <w:spacing w:val="-1"/>
        </w:rPr>
        <w:t>мотивы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аргументы</w:t>
      </w:r>
      <w:r>
        <w:rPr>
          <w:spacing w:val="-15"/>
        </w:rPr>
        <w:t xml:space="preserve"> </w:t>
      </w:r>
      <w:r>
        <w:rPr>
          <w:spacing w:val="-1"/>
        </w:rPr>
        <w:t>других</w:t>
      </w:r>
      <w:r>
        <w:rPr>
          <w:spacing w:val="-17"/>
        </w:rPr>
        <w:t xml:space="preserve"> </w:t>
      </w:r>
      <w:r>
        <w:rPr>
          <w:spacing w:val="-1"/>
        </w:rPr>
        <w:t>при</w:t>
      </w:r>
      <w:r>
        <w:rPr>
          <w:spacing w:val="-11"/>
        </w:rPr>
        <w:t xml:space="preserve"> </w:t>
      </w:r>
      <w:r>
        <w:rPr>
          <w:spacing w:val="-1"/>
        </w:rPr>
        <w:t>анализе</w:t>
      </w:r>
      <w:r>
        <w:rPr>
          <w:spacing w:val="-15"/>
        </w:rPr>
        <w:t xml:space="preserve"> </w:t>
      </w:r>
      <w:r>
        <w:t>результатов</w:t>
      </w:r>
      <w:r>
        <w:rPr>
          <w:spacing w:val="-16"/>
        </w:rPr>
        <w:t xml:space="preserve"> </w:t>
      </w:r>
      <w:r>
        <w:t>деятельности;</w:t>
      </w:r>
    </w:p>
    <w:p w:rsidR="00C23A5A" w:rsidRDefault="00C301FD">
      <w:pPr>
        <w:pStyle w:val="2"/>
        <w:spacing w:before="105"/>
      </w:pPr>
      <w:r>
        <w:t>Принятие</w:t>
      </w:r>
      <w:r>
        <w:rPr>
          <w:spacing w:val="-3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других:</w:t>
      </w:r>
    </w:p>
    <w:p w:rsidR="00C23A5A" w:rsidRDefault="00C301FD">
      <w:pPr>
        <w:pStyle w:val="a3"/>
        <w:spacing w:before="31"/>
        <w:ind w:left="680"/>
        <w:jc w:val="left"/>
      </w:pPr>
      <w:r>
        <w:t>принимать</w:t>
      </w:r>
      <w:r>
        <w:rPr>
          <w:spacing w:val="-4"/>
        </w:rPr>
        <w:t xml:space="preserve"> </w:t>
      </w:r>
      <w:r>
        <w:t>себя,</w:t>
      </w:r>
      <w:r>
        <w:rPr>
          <w:spacing w:val="-10"/>
        </w:rPr>
        <w:t xml:space="preserve"> </w:t>
      </w:r>
      <w:r>
        <w:t>понимая</w:t>
      </w:r>
      <w:r>
        <w:rPr>
          <w:spacing w:val="-3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недостатки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достоинства;</w:t>
      </w:r>
    </w:p>
    <w:p w:rsidR="00C23A5A" w:rsidRDefault="00C301FD">
      <w:pPr>
        <w:pStyle w:val="a3"/>
        <w:spacing w:before="24" w:line="256" w:lineRule="auto"/>
        <w:ind w:left="680"/>
        <w:jc w:val="left"/>
      </w:pPr>
      <w:r>
        <w:rPr>
          <w:spacing w:val="-1"/>
        </w:rPr>
        <w:t>принимать</w:t>
      </w:r>
      <w:r>
        <w:rPr>
          <w:spacing w:val="-18"/>
        </w:rPr>
        <w:t xml:space="preserve"> </w:t>
      </w:r>
      <w:r>
        <w:rPr>
          <w:spacing w:val="-1"/>
        </w:rPr>
        <w:t>мотивы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0"/>
        </w:rPr>
        <w:t xml:space="preserve"> </w:t>
      </w:r>
      <w:r>
        <w:rPr>
          <w:spacing w:val="-1"/>
        </w:rPr>
        <w:t>аргументы</w:t>
      </w:r>
      <w:r>
        <w:rPr>
          <w:spacing w:val="-14"/>
        </w:rPr>
        <w:t xml:space="preserve"> </w:t>
      </w:r>
      <w:r>
        <w:rPr>
          <w:spacing w:val="-1"/>
        </w:rPr>
        <w:t>других</w:t>
      </w:r>
      <w:r>
        <w:rPr>
          <w:spacing w:val="-15"/>
        </w:rPr>
        <w:t xml:space="preserve"> </w:t>
      </w:r>
      <w:r>
        <w:rPr>
          <w:spacing w:val="-1"/>
        </w:rPr>
        <w:t>при</w:t>
      </w:r>
      <w:r>
        <w:rPr>
          <w:spacing w:val="-11"/>
        </w:rPr>
        <w:t xml:space="preserve"> </w:t>
      </w:r>
      <w:r>
        <w:rPr>
          <w:spacing w:val="-1"/>
        </w:rPr>
        <w:t>анализе</w:t>
      </w:r>
      <w:r>
        <w:rPr>
          <w:spacing w:val="-13"/>
        </w:rPr>
        <w:t xml:space="preserve"> </w:t>
      </w:r>
      <w:r>
        <w:rPr>
          <w:spacing w:val="-1"/>
        </w:rPr>
        <w:t>результатов</w:t>
      </w:r>
      <w:r>
        <w:rPr>
          <w:spacing w:val="-15"/>
        </w:rPr>
        <w:t xml:space="preserve"> </w:t>
      </w:r>
      <w:r>
        <w:rPr>
          <w:spacing w:val="-1"/>
        </w:rPr>
        <w:t>деятельности;</w:t>
      </w:r>
      <w:r>
        <w:rPr>
          <w:spacing w:val="-67"/>
        </w:rPr>
        <w:t xml:space="preserve"> </w:t>
      </w:r>
      <w:r>
        <w:t>признавать</w:t>
      </w:r>
      <w:r>
        <w:rPr>
          <w:spacing w:val="1"/>
        </w:rPr>
        <w:t xml:space="preserve"> </w:t>
      </w:r>
      <w:r>
        <w:t>своё</w:t>
      </w:r>
      <w:r>
        <w:rPr>
          <w:spacing w:val="-1"/>
        </w:rPr>
        <w:t xml:space="preserve"> </w:t>
      </w:r>
      <w:r>
        <w:t>право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право</w:t>
      </w:r>
      <w:r>
        <w:rPr>
          <w:spacing w:val="-3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ошибки;</w:t>
      </w:r>
    </w:p>
    <w:p w:rsidR="00C23A5A" w:rsidRDefault="00C301FD">
      <w:pPr>
        <w:pStyle w:val="a3"/>
        <w:spacing w:before="10"/>
        <w:ind w:left="680"/>
        <w:jc w:val="left"/>
      </w:pPr>
      <w:r>
        <w:t>развивать</w:t>
      </w:r>
      <w:r>
        <w:rPr>
          <w:spacing w:val="-2"/>
        </w:rPr>
        <w:t xml:space="preserve"> </w:t>
      </w:r>
      <w:r>
        <w:t>способность</w:t>
      </w:r>
      <w:r>
        <w:rPr>
          <w:spacing w:val="-1"/>
        </w:rPr>
        <w:t xml:space="preserve"> </w:t>
      </w:r>
      <w:r>
        <w:t>понимать</w:t>
      </w:r>
      <w:r>
        <w:rPr>
          <w:spacing w:val="-1"/>
        </w:rPr>
        <w:t xml:space="preserve"> </w:t>
      </w:r>
      <w:r>
        <w:t>мир</w:t>
      </w:r>
      <w:r>
        <w:rPr>
          <w:spacing w:val="-6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позиции</w:t>
      </w:r>
      <w:r>
        <w:rPr>
          <w:spacing w:val="-8"/>
        </w:rPr>
        <w:t xml:space="preserve"> </w:t>
      </w:r>
      <w:r>
        <w:t>другого</w:t>
      </w:r>
      <w:r>
        <w:rPr>
          <w:spacing w:val="-6"/>
        </w:rPr>
        <w:t xml:space="preserve"> </w:t>
      </w:r>
      <w:r>
        <w:t>человека.</w:t>
      </w:r>
    </w:p>
    <w:p w:rsidR="00C23A5A" w:rsidRDefault="00C23A5A">
      <w:pPr>
        <w:pStyle w:val="a3"/>
        <w:spacing w:before="9"/>
        <w:ind w:left="0"/>
        <w:jc w:val="left"/>
        <w:rPr>
          <w:sz w:val="35"/>
        </w:rPr>
      </w:pPr>
    </w:p>
    <w:p w:rsidR="00C23A5A" w:rsidRDefault="00C301FD">
      <w:pPr>
        <w:pStyle w:val="2"/>
        <w:spacing w:before="1"/>
      </w:pPr>
      <w:bookmarkStart w:id="7" w:name="_bookmark7"/>
      <w:bookmarkEnd w:id="7"/>
      <w:r>
        <w:t>ПРЕДМЕТНЫЕ</w:t>
      </w:r>
      <w:r>
        <w:rPr>
          <w:spacing w:val="-8"/>
        </w:rPr>
        <w:t xml:space="preserve"> </w:t>
      </w:r>
      <w:r>
        <w:t>РЕЗУЛЬТАТЫ</w:t>
      </w:r>
    </w:p>
    <w:p w:rsidR="00C23A5A" w:rsidRDefault="00C301FD">
      <w:pPr>
        <w:pStyle w:val="a3"/>
        <w:spacing w:before="153" w:line="259" w:lineRule="auto"/>
        <w:ind w:right="121" w:firstLine="569"/>
      </w:pPr>
      <w:r>
        <w:t>Предметные результаты освоения содержания учебного предмета «Биология»</w:t>
      </w:r>
      <w:r>
        <w:rPr>
          <w:spacing w:val="-67"/>
        </w:rPr>
        <w:t xml:space="preserve"> </w:t>
      </w:r>
      <w:r>
        <w:t>на углублённом</w:t>
      </w:r>
      <w:r>
        <w:rPr>
          <w:spacing w:val="1"/>
        </w:rPr>
        <w:t xml:space="preserve"> </w:t>
      </w:r>
      <w:r>
        <w:t>уровне ориентированы на обеспечение профильного обучения</w:t>
      </w:r>
      <w:r>
        <w:rPr>
          <w:spacing w:val="1"/>
        </w:rPr>
        <w:t xml:space="preserve"> </w:t>
      </w:r>
      <w:r>
        <w:t>обучающихся биологии. Они включают: специфические для биологии научные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освоению,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преобразованию знаний, виды деятельности по получению новых знаний и их</w:t>
      </w:r>
      <w:r>
        <w:rPr>
          <w:spacing w:val="1"/>
        </w:rPr>
        <w:t xml:space="preserve"> </w:t>
      </w:r>
      <w:r>
        <w:t>применению в различных учебных, а также в реальных жизненных ситуациях.</w:t>
      </w:r>
      <w:r>
        <w:rPr>
          <w:spacing w:val="1"/>
        </w:rPr>
        <w:t xml:space="preserve"> </w:t>
      </w:r>
      <w:r>
        <w:t>Предметные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представлены по</w:t>
      </w:r>
      <w:r>
        <w:rPr>
          <w:spacing w:val="-4"/>
        </w:rPr>
        <w:t xml:space="preserve"> </w:t>
      </w:r>
      <w:r>
        <w:t>годам</w:t>
      </w:r>
      <w:r>
        <w:rPr>
          <w:spacing w:val="2"/>
        </w:rPr>
        <w:t xml:space="preserve"> </w:t>
      </w:r>
      <w:r>
        <w:t>изучения.</w:t>
      </w:r>
    </w:p>
    <w:p w:rsidR="00C23A5A" w:rsidRDefault="00C23A5A">
      <w:pPr>
        <w:pStyle w:val="a3"/>
        <w:spacing w:before="1"/>
        <w:ind w:left="0"/>
        <w:jc w:val="left"/>
        <w:rPr>
          <w:sz w:val="30"/>
        </w:rPr>
      </w:pPr>
    </w:p>
    <w:p w:rsidR="00C23A5A" w:rsidRDefault="00C301FD">
      <w:pPr>
        <w:pStyle w:val="a3"/>
        <w:ind w:left="680"/>
        <w:rPr>
          <w:b/>
        </w:rPr>
      </w:pPr>
      <w:r>
        <w:t>Предметные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6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«Биология»</w:t>
      </w:r>
      <w:r>
        <w:rPr>
          <w:spacing w:val="-4"/>
        </w:rPr>
        <w:t xml:space="preserve"> </w:t>
      </w:r>
      <w:r>
        <w:t>в</w:t>
      </w:r>
      <w:r>
        <w:rPr>
          <w:spacing w:val="8"/>
        </w:rPr>
        <w:t xml:space="preserve"> </w:t>
      </w:r>
      <w:r>
        <w:rPr>
          <w:b/>
        </w:rPr>
        <w:t>10</w:t>
      </w:r>
      <w:r>
        <w:rPr>
          <w:b/>
          <w:spacing w:val="2"/>
        </w:rPr>
        <w:t xml:space="preserve"> </w:t>
      </w:r>
      <w:r>
        <w:rPr>
          <w:b/>
        </w:rPr>
        <w:t>классе</w:t>
      </w:r>
    </w:p>
    <w:p w:rsidR="00C23A5A" w:rsidRDefault="00C301FD">
      <w:pPr>
        <w:pStyle w:val="a3"/>
        <w:spacing w:before="24"/>
      </w:pPr>
      <w:r>
        <w:t>должны</w:t>
      </w:r>
      <w:r>
        <w:rPr>
          <w:spacing w:val="-5"/>
        </w:rPr>
        <w:t xml:space="preserve"> </w:t>
      </w:r>
      <w:r>
        <w:t>отражать:</w:t>
      </w:r>
    </w:p>
    <w:p w:rsidR="00C23A5A" w:rsidRDefault="00C301FD">
      <w:pPr>
        <w:pStyle w:val="a3"/>
        <w:spacing w:before="24" w:line="259" w:lineRule="auto"/>
        <w:ind w:right="141" w:firstLine="569"/>
      </w:pPr>
      <w:proofErr w:type="spellStart"/>
      <w:r>
        <w:t>сформированность</w:t>
      </w:r>
      <w:proofErr w:type="spellEnd"/>
      <w:r>
        <w:t xml:space="preserve"> знаний о месте и роли биологии в системе естественных</w:t>
      </w:r>
      <w:r>
        <w:rPr>
          <w:spacing w:val="1"/>
        </w:rPr>
        <w:t xml:space="preserve"> </w:t>
      </w:r>
      <w:r>
        <w:t>наук, в формировании естественно-научной картины мира, в познании законов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1"/>
        </w:rPr>
        <w:t xml:space="preserve"> </w:t>
      </w:r>
      <w:r>
        <w:t>природопользования,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вкладе</w:t>
      </w:r>
      <w:r>
        <w:rPr>
          <w:spacing w:val="1"/>
        </w:rPr>
        <w:t xml:space="preserve"> </w:t>
      </w:r>
      <w:r>
        <w:t>российских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зарубежных</w:t>
      </w:r>
      <w:r>
        <w:rPr>
          <w:spacing w:val="4"/>
        </w:rPr>
        <w:t xml:space="preserve"> </w:t>
      </w:r>
      <w:r>
        <w:t>учёных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биологии;</w:t>
      </w:r>
    </w:p>
    <w:p w:rsidR="00C23A5A" w:rsidRDefault="00C301FD">
      <w:pPr>
        <w:pStyle w:val="a3"/>
        <w:spacing w:before="7" w:line="259" w:lineRule="auto"/>
        <w:ind w:right="138" w:firstLine="569"/>
      </w:pPr>
      <w:r>
        <w:t>владение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включает:</w:t>
      </w:r>
      <w:r>
        <w:rPr>
          <w:spacing w:val="1"/>
        </w:rPr>
        <w:t xml:space="preserve"> </w:t>
      </w:r>
      <w:r>
        <w:t>основополагающие биологические термины и понятия (жизнь, клетка, организм,</w:t>
      </w:r>
      <w:r>
        <w:rPr>
          <w:spacing w:val="1"/>
        </w:rPr>
        <w:t xml:space="preserve"> </w:t>
      </w:r>
      <w:r>
        <w:t xml:space="preserve">метаболизм, гомеостаз, </w:t>
      </w:r>
      <w:proofErr w:type="spellStart"/>
      <w:r>
        <w:t>саморегуляция</w:t>
      </w:r>
      <w:proofErr w:type="spellEnd"/>
      <w:r>
        <w:t>, самовоспроизведение, наследственность,</w:t>
      </w:r>
      <w:r>
        <w:rPr>
          <w:spacing w:val="1"/>
        </w:rPr>
        <w:t xml:space="preserve"> </w:t>
      </w:r>
      <w:r>
        <w:t>изменчивость,</w:t>
      </w:r>
      <w:r>
        <w:rPr>
          <w:spacing w:val="71"/>
        </w:rPr>
        <w:t xml:space="preserve"> </w:t>
      </w:r>
      <w:r>
        <w:t>рост   и   развитие),   биологические   теории   (клеточная   теория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Шванна,</w:t>
      </w:r>
      <w:r>
        <w:rPr>
          <w:spacing w:val="1"/>
        </w:rPr>
        <w:t xml:space="preserve"> </w:t>
      </w:r>
      <w:r>
        <w:t>М.</w:t>
      </w:r>
      <w:r>
        <w:rPr>
          <w:spacing w:val="70"/>
        </w:rPr>
        <w:t xml:space="preserve"> </w:t>
      </w:r>
      <w:proofErr w:type="spellStart"/>
      <w:r>
        <w:t>Шлейдена</w:t>
      </w:r>
      <w:proofErr w:type="spellEnd"/>
      <w:r>
        <w:t>,</w:t>
      </w:r>
      <w:r>
        <w:rPr>
          <w:spacing w:val="70"/>
        </w:rPr>
        <w:t xml:space="preserve"> </w:t>
      </w:r>
      <w:r>
        <w:t>Р.</w:t>
      </w:r>
      <w:r>
        <w:rPr>
          <w:spacing w:val="70"/>
        </w:rPr>
        <w:t xml:space="preserve"> </w:t>
      </w:r>
      <w:r>
        <w:t>Вирхова,</w:t>
      </w:r>
      <w:r>
        <w:rPr>
          <w:spacing w:val="70"/>
        </w:rPr>
        <w:t xml:space="preserve"> </w:t>
      </w:r>
      <w:r>
        <w:t>хромосомная</w:t>
      </w:r>
      <w:r>
        <w:rPr>
          <w:spacing w:val="70"/>
        </w:rPr>
        <w:t xml:space="preserve"> </w:t>
      </w:r>
      <w:r>
        <w:t>теория</w:t>
      </w:r>
      <w:r>
        <w:rPr>
          <w:spacing w:val="70"/>
        </w:rPr>
        <w:t xml:space="preserve"> </w:t>
      </w:r>
      <w:r>
        <w:t>наследственности</w:t>
      </w:r>
      <w:r>
        <w:rPr>
          <w:spacing w:val="-67"/>
        </w:rPr>
        <w:t xml:space="preserve"> </w:t>
      </w:r>
      <w:r>
        <w:t>Т. Моргана), учения (Н.И. Вавилова – о центрах многообразия и происхождения</w:t>
      </w:r>
      <w:r>
        <w:rPr>
          <w:spacing w:val="1"/>
        </w:rPr>
        <w:t xml:space="preserve"> </w:t>
      </w:r>
      <w:r>
        <w:t>культурных</w:t>
      </w:r>
      <w:r>
        <w:rPr>
          <w:spacing w:val="59"/>
        </w:rPr>
        <w:t xml:space="preserve"> </w:t>
      </w:r>
      <w:r>
        <w:t>растений),</w:t>
      </w:r>
      <w:r>
        <w:rPr>
          <w:spacing w:val="65"/>
        </w:rPr>
        <w:t xml:space="preserve"> </w:t>
      </w:r>
      <w:r>
        <w:t>законы</w:t>
      </w:r>
      <w:r>
        <w:rPr>
          <w:spacing w:val="62"/>
        </w:rPr>
        <w:t xml:space="preserve"> </w:t>
      </w:r>
      <w:r>
        <w:t>(единообразия</w:t>
      </w:r>
      <w:r>
        <w:rPr>
          <w:spacing w:val="63"/>
        </w:rPr>
        <w:t xml:space="preserve"> </w:t>
      </w:r>
      <w:r>
        <w:t>потомков</w:t>
      </w:r>
      <w:r>
        <w:rPr>
          <w:spacing w:val="67"/>
        </w:rPr>
        <w:t xml:space="preserve"> </w:t>
      </w:r>
      <w:r>
        <w:t>первого</w:t>
      </w:r>
      <w:r>
        <w:rPr>
          <w:spacing w:val="59"/>
        </w:rPr>
        <w:t xml:space="preserve"> </w:t>
      </w:r>
      <w:r>
        <w:t>поколения,</w:t>
      </w:r>
    </w:p>
    <w:p w:rsidR="00C23A5A" w:rsidRDefault="00C23A5A">
      <w:pPr>
        <w:spacing w:line="259" w:lineRule="auto"/>
        <w:sectPr w:rsidR="00C23A5A">
          <w:pgSz w:w="11910" w:h="16850"/>
          <w:pgMar w:top="1140" w:right="720" w:bottom="940" w:left="1020" w:header="710" w:footer="755" w:gutter="0"/>
          <w:cols w:space="720"/>
        </w:sectPr>
      </w:pPr>
    </w:p>
    <w:p w:rsidR="00C23A5A" w:rsidRDefault="00C301FD">
      <w:pPr>
        <w:pStyle w:val="a3"/>
        <w:spacing w:before="89" w:line="261" w:lineRule="auto"/>
        <w:ind w:right="124"/>
      </w:pPr>
      <w:r>
        <w:lastRenderedPageBreak/>
        <w:t>расщепления,</w:t>
      </w:r>
      <w:r>
        <w:rPr>
          <w:spacing w:val="1"/>
        </w:rPr>
        <w:t xml:space="preserve"> </w:t>
      </w:r>
      <w:r>
        <w:t>чистоты</w:t>
      </w:r>
      <w:r>
        <w:rPr>
          <w:spacing w:val="1"/>
        </w:rPr>
        <w:t xml:space="preserve"> </w:t>
      </w:r>
      <w:r>
        <w:t>гамет,</w:t>
      </w:r>
      <w:r>
        <w:rPr>
          <w:spacing w:val="1"/>
        </w:rPr>
        <w:t xml:space="preserve"> </w:t>
      </w:r>
      <w:r>
        <w:t>независимого</w:t>
      </w:r>
      <w:r>
        <w:rPr>
          <w:spacing w:val="1"/>
        </w:rPr>
        <w:t xml:space="preserve"> </w:t>
      </w:r>
      <w:r>
        <w:t>наследования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Менделя,</w:t>
      </w:r>
      <w:r>
        <w:rPr>
          <w:spacing w:val="1"/>
        </w:rPr>
        <w:t xml:space="preserve"> </w:t>
      </w:r>
      <w:r>
        <w:t>гомологических рядов в наследственной изменчивости Н.И. Вавилова), принципы</w:t>
      </w:r>
      <w:r>
        <w:rPr>
          <w:spacing w:val="-67"/>
        </w:rPr>
        <w:t xml:space="preserve"> </w:t>
      </w:r>
      <w:r>
        <w:t>(</w:t>
      </w:r>
      <w:proofErr w:type="spellStart"/>
      <w:r>
        <w:t>комплементарности</w:t>
      </w:r>
      <w:proofErr w:type="spellEnd"/>
      <w:r>
        <w:t>);</w:t>
      </w:r>
    </w:p>
    <w:p w:rsidR="00C23A5A" w:rsidRDefault="00C301FD">
      <w:pPr>
        <w:pStyle w:val="a3"/>
        <w:spacing w:line="256" w:lineRule="auto"/>
        <w:ind w:right="144" w:firstLine="569"/>
      </w:pPr>
      <w:r>
        <w:t>владение     основными     методами    научного     познания,     используемых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исследованиях</w:t>
      </w:r>
      <w:r>
        <w:rPr>
          <w:spacing w:val="1"/>
        </w:rPr>
        <w:t xml:space="preserve"> </w:t>
      </w:r>
      <w:r>
        <w:t>живых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(описание,</w:t>
      </w:r>
      <w:r>
        <w:rPr>
          <w:spacing w:val="1"/>
        </w:rPr>
        <w:t xml:space="preserve"> </w:t>
      </w:r>
      <w:r>
        <w:t>измерение,</w:t>
      </w:r>
      <w:r>
        <w:rPr>
          <w:spacing w:val="-67"/>
        </w:rPr>
        <w:t xml:space="preserve"> </w:t>
      </w:r>
      <w:r>
        <w:t>наблюдение,</w:t>
      </w:r>
      <w:r>
        <w:rPr>
          <w:spacing w:val="2"/>
        </w:rPr>
        <w:t xml:space="preserve"> </w:t>
      </w:r>
      <w:r>
        <w:t>эксперимент);</w:t>
      </w:r>
    </w:p>
    <w:p w:rsidR="00C23A5A" w:rsidRDefault="00C301FD">
      <w:pPr>
        <w:pStyle w:val="a3"/>
        <w:spacing w:before="3" w:line="259" w:lineRule="auto"/>
        <w:ind w:right="135" w:firstLine="569"/>
      </w:pPr>
      <w:r>
        <w:t>умение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признаки:</w:t>
      </w:r>
      <w:r>
        <w:rPr>
          <w:spacing w:val="1"/>
        </w:rPr>
        <w:t xml:space="preserve"> </w:t>
      </w:r>
      <w:r>
        <w:t>вирусов,</w:t>
      </w:r>
      <w:r>
        <w:rPr>
          <w:spacing w:val="1"/>
        </w:rPr>
        <w:t xml:space="preserve"> </w:t>
      </w:r>
      <w:r>
        <w:t>клеток</w:t>
      </w:r>
      <w:r>
        <w:rPr>
          <w:spacing w:val="1"/>
        </w:rPr>
        <w:t xml:space="preserve"> </w:t>
      </w:r>
      <w:r>
        <w:t>прокариот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эукариот, одноклеточных и многоклеточных организмов, в том числе бактерий,</w:t>
      </w:r>
      <w:r>
        <w:rPr>
          <w:spacing w:val="1"/>
        </w:rPr>
        <w:t xml:space="preserve"> </w:t>
      </w:r>
      <w:r>
        <w:t>грибов,</w:t>
      </w:r>
      <w:r>
        <w:rPr>
          <w:spacing w:val="1"/>
        </w:rPr>
        <w:t xml:space="preserve"> </w:t>
      </w:r>
      <w:r>
        <w:t>растений,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растений,   животных,   человека,   процессов</w:t>
      </w:r>
      <w:r>
        <w:rPr>
          <w:spacing w:val="70"/>
        </w:rPr>
        <w:t xml:space="preserve"> </w:t>
      </w:r>
      <w:r>
        <w:t>жизнедеятельности,   протекающих</w:t>
      </w:r>
      <w:r>
        <w:rPr>
          <w:spacing w:val="1"/>
        </w:rPr>
        <w:t xml:space="preserve"> </w:t>
      </w:r>
      <w:r>
        <w:t>в организмах растений, животных и человека, биологических процессов: обмена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(метаболизм),</w:t>
      </w:r>
      <w:r>
        <w:rPr>
          <w:spacing w:val="1"/>
        </w:rPr>
        <w:t xml:space="preserve"> </w:t>
      </w:r>
      <w:r>
        <w:t>превращения</w:t>
      </w:r>
      <w:r>
        <w:rPr>
          <w:spacing w:val="1"/>
        </w:rPr>
        <w:t xml:space="preserve"> </w:t>
      </w:r>
      <w:r>
        <w:t>энергии,</w:t>
      </w:r>
      <w:r>
        <w:rPr>
          <w:spacing w:val="1"/>
        </w:rPr>
        <w:t xml:space="preserve"> </w:t>
      </w:r>
      <w:r>
        <w:t>брожения,</w:t>
      </w:r>
      <w:r>
        <w:rPr>
          <w:spacing w:val="1"/>
        </w:rPr>
        <w:t xml:space="preserve"> </w:t>
      </w:r>
      <w:r>
        <w:t>автотрофного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гетеротрофного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питания,</w:t>
      </w:r>
      <w:r>
        <w:rPr>
          <w:spacing w:val="1"/>
        </w:rPr>
        <w:t xml:space="preserve"> </w:t>
      </w:r>
      <w:r>
        <w:t>фотосинтеза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хемосинтеза,</w:t>
      </w:r>
      <w:r>
        <w:rPr>
          <w:spacing w:val="1"/>
        </w:rPr>
        <w:t xml:space="preserve"> </w:t>
      </w:r>
      <w:r>
        <w:t>митоза,</w:t>
      </w:r>
      <w:r>
        <w:rPr>
          <w:spacing w:val="1"/>
        </w:rPr>
        <w:t xml:space="preserve"> </w:t>
      </w:r>
      <w:r>
        <w:t>мейоза,</w:t>
      </w:r>
      <w:r>
        <w:rPr>
          <w:spacing w:val="1"/>
        </w:rPr>
        <w:t xml:space="preserve"> </w:t>
      </w:r>
      <w:r>
        <w:t>гаметогенеза,</w:t>
      </w:r>
      <w:r>
        <w:rPr>
          <w:spacing w:val="1"/>
        </w:rPr>
        <w:t xml:space="preserve"> </w:t>
      </w:r>
      <w:r>
        <w:t>эмбриогенеза,</w:t>
      </w:r>
      <w:r>
        <w:rPr>
          <w:spacing w:val="1"/>
        </w:rPr>
        <w:t xml:space="preserve"> </w:t>
      </w:r>
      <w:r>
        <w:t>постэмбрионального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размножения,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(онтогенеза),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генов,</w:t>
      </w:r>
      <w:r>
        <w:rPr>
          <w:spacing w:val="1"/>
        </w:rPr>
        <w:t xml:space="preserve"> </w:t>
      </w:r>
      <w:r>
        <w:t>гетерозиса,</w:t>
      </w:r>
      <w:r>
        <w:rPr>
          <w:spacing w:val="2"/>
        </w:rPr>
        <w:t xml:space="preserve"> </w:t>
      </w:r>
      <w:r>
        <w:t>искусственного</w:t>
      </w:r>
      <w:r>
        <w:rPr>
          <w:spacing w:val="5"/>
        </w:rPr>
        <w:t xml:space="preserve"> </w:t>
      </w:r>
      <w:r>
        <w:t>отбора;</w:t>
      </w:r>
    </w:p>
    <w:p w:rsidR="00C23A5A" w:rsidRDefault="00C301FD">
      <w:pPr>
        <w:pStyle w:val="a3"/>
        <w:spacing w:line="259" w:lineRule="auto"/>
        <w:ind w:right="128" w:firstLine="569"/>
      </w:pPr>
      <w:r>
        <w:t>умение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органоидами</w:t>
      </w:r>
      <w:r>
        <w:rPr>
          <w:spacing w:val="1"/>
        </w:rPr>
        <w:t xml:space="preserve"> </w:t>
      </w:r>
      <w:r>
        <w:t>клетки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функциями, строением клеток разных тканей и их функциями, между органами и</w:t>
      </w:r>
      <w:r>
        <w:rPr>
          <w:spacing w:val="1"/>
        </w:rPr>
        <w:t xml:space="preserve"> </w:t>
      </w:r>
      <w:r>
        <w:t>системами органов</w:t>
      </w:r>
      <w:r>
        <w:rPr>
          <w:spacing w:val="1"/>
        </w:rPr>
        <w:t xml:space="preserve"> </w:t>
      </w:r>
      <w:r>
        <w:t>у растений, животных и человека и их функциями, между</w:t>
      </w:r>
      <w:r>
        <w:rPr>
          <w:spacing w:val="1"/>
        </w:rPr>
        <w:t xml:space="preserve"> </w:t>
      </w:r>
      <w:r>
        <w:t>системами органов и их функциями, между этапами обмена веществ, этапами</w:t>
      </w:r>
      <w:r>
        <w:rPr>
          <w:spacing w:val="1"/>
        </w:rPr>
        <w:t xml:space="preserve"> </w:t>
      </w:r>
      <w:r>
        <w:t>клеточного</w:t>
      </w:r>
      <w:r>
        <w:rPr>
          <w:spacing w:val="1"/>
        </w:rPr>
        <w:t xml:space="preserve"> </w:t>
      </w:r>
      <w:r>
        <w:t>цикла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циклов</w:t>
      </w:r>
      <w:r>
        <w:rPr>
          <w:spacing w:val="1"/>
        </w:rPr>
        <w:t xml:space="preserve"> </w:t>
      </w:r>
      <w:r>
        <w:t>организмов,</w:t>
      </w:r>
      <w:r>
        <w:rPr>
          <w:spacing w:val="1"/>
        </w:rPr>
        <w:t xml:space="preserve"> </w:t>
      </w:r>
      <w:r>
        <w:t>этапами</w:t>
      </w:r>
      <w:r>
        <w:rPr>
          <w:spacing w:val="1"/>
        </w:rPr>
        <w:t xml:space="preserve"> </w:t>
      </w:r>
      <w:r>
        <w:t>эмбрионального</w:t>
      </w:r>
      <w:r>
        <w:rPr>
          <w:spacing w:val="1"/>
        </w:rPr>
        <w:t xml:space="preserve"> </w:t>
      </w:r>
      <w:r>
        <w:t>развития, генотипом и</w:t>
      </w:r>
      <w:r>
        <w:rPr>
          <w:spacing w:val="-1"/>
        </w:rPr>
        <w:t xml:space="preserve"> </w:t>
      </w:r>
      <w:r>
        <w:t>фенотипом, фенотипом и факторами</w:t>
      </w:r>
      <w:r>
        <w:rPr>
          <w:spacing w:val="-1"/>
        </w:rPr>
        <w:t xml:space="preserve"> </w:t>
      </w:r>
      <w:r>
        <w:t>среды</w:t>
      </w:r>
      <w:r>
        <w:rPr>
          <w:spacing w:val="-3"/>
        </w:rPr>
        <w:t xml:space="preserve"> </w:t>
      </w:r>
      <w:r>
        <w:t>обитания;</w:t>
      </w:r>
    </w:p>
    <w:p w:rsidR="00C23A5A" w:rsidRDefault="00C301FD">
      <w:pPr>
        <w:pStyle w:val="a3"/>
        <w:spacing w:line="259" w:lineRule="auto"/>
        <w:ind w:right="134" w:firstLine="569"/>
      </w:pPr>
      <w:r>
        <w:t>умение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отличительные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живых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растений,</w:t>
      </w:r>
      <w:r>
        <w:rPr>
          <w:spacing w:val="2"/>
        </w:rPr>
        <w:t xml:space="preserve"> </w:t>
      </w:r>
      <w:r>
        <w:t>животных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человека;</w:t>
      </w:r>
    </w:p>
    <w:p w:rsidR="00C23A5A" w:rsidRDefault="00C301FD">
      <w:pPr>
        <w:pStyle w:val="a3"/>
        <w:spacing w:line="261" w:lineRule="auto"/>
        <w:ind w:right="146" w:firstLine="569"/>
      </w:pPr>
      <w:r>
        <w:t>умение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аргументы,</w:t>
      </w:r>
      <w:r>
        <w:rPr>
          <w:spacing w:val="1"/>
        </w:rPr>
        <w:t xml:space="preserve"> </w:t>
      </w:r>
      <w:r>
        <w:t>биологическую</w:t>
      </w:r>
      <w:r>
        <w:rPr>
          <w:spacing w:val="1"/>
        </w:rPr>
        <w:t xml:space="preserve"> </w:t>
      </w:r>
      <w:r>
        <w:t>терминологию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символику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доказательства</w:t>
      </w:r>
      <w:r>
        <w:rPr>
          <w:spacing w:val="1"/>
        </w:rPr>
        <w:t xml:space="preserve"> </w:t>
      </w:r>
      <w:r>
        <w:t>родства</w:t>
      </w:r>
      <w:r>
        <w:rPr>
          <w:spacing w:val="1"/>
        </w:rPr>
        <w:t xml:space="preserve"> </w:t>
      </w:r>
      <w:r>
        <w:t>организмов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систематических</w:t>
      </w:r>
      <w:r>
        <w:rPr>
          <w:spacing w:val="-4"/>
        </w:rPr>
        <w:t xml:space="preserve"> </w:t>
      </w:r>
      <w:r>
        <w:t>групп;</w:t>
      </w:r>
    </w:p>
    <w:p w:rsidR="00C23A5A" w:rsidRDefault="00C301FD">
      <w:pPr>
        <w:pStyle w:val="a3"/>
        <w:spacing w:line="261" w:lineRule="auto"/>
        <w:ind w:right="138" w:firstLine="569"/>
      </w:pPr>
      <w:r>
        <w:rPr>
          <w:spacing w:val="-1"/>
        </w:rPr>
        <w:t>умение</w:t>
      </w:r>
      <w:r>
        <w:rPr>
          <w:spacing w:val="-9"/>
        </w:rPr>
        <w:t xml:space="preserve"> </w:t>
      </w:r>
      <w:r>
        <w:rPr>
          <w:spacing w:val="-1"/>
        </w:rPr>
        <w:t>решать</w:t>
      </w:r>
      <w:r>
        <w:rPr>
          <w:spacing w:val="-13"/>
        </w:rPr>
        <w:t xml:space="preserve"> </w:t>
      </w:r>
      <w:r>
        <w:rPr>
          <w:spacing w:val="-1"/>
        </w:rPr>
        <w:t>биологические</w:t>
      </w:r>
      <w:r>
        <w:rPr>
          <w:spacing w:val="-16"/>
        </w:rPr>
        <w:t xml:space="preserve"> </w:t>
      </w:r>
      <w:r>
        <w:rPr>
          <w:spacing w:val="-1"/>
        </w:rPr>
        <w:t>задачи,</w:t>
      </w:r>
      <w:r>
        <w:rPr>
          <w:spacing w:val="-13"/>
        </w:rPr>
        <w:t xml:space="preserve"> </w:t>
      </w:r>
      <w:r>
        <w:rPr>
          <w:spacing w:val="-1"/>
        </w:rPr>
        <w:t>выявлять</w:t>
      </w:r>
      <w:r>
        <w:rPr>
          <w:spacing w:val="-12"/>
        </w:rPr>
        <w:t xml:space="preserve"> </w:t>
      </w:r>
      <w:r>
        <w:t>причинно-следственные</w:t>
      </w:r>
      <w:r>
        <w:rPr>
          <w:spacing w:val="-16"/>
        </w:rPr>
        <w:t xml:space="preserve"> </w:t>
      </w:r>
      <w:r>
        <w:t>связи</w:t>
      </w:r>
      <w:r>
        <w:rPr>
          <w:spacing w:val="-68"/>
        </w:rPr>
        <w:t xml:space="preserve"> </w:t>
      </w:r>
      <w:r>
        <w:t>между исследуемыми биологическими процессами и явлениями, делать выводы и</w:t>
      </w:r>
      <w:r>
        <w:rPr>
          <w:spacing w:val="1"/>
        </w:rPr>
        <w:t xml:space="preserve"> </w:t>
      </w:r>
      <w:r>
        <w:t>прогнозы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основании</w:t>
      </w:r>
      <w:r>
        <w:rPr>
          <w:spacing w:val="2"/>
        </w:rPr>
        <w:t xml:space="preserve"> </w:t>
      </w:r>
      <w:r>
        <w:t>полученных</w:t>
      </w:r>
      <w:r>
        <w:rPr>
          <w:spacing w:val="-4"/>
        </w:rPr>
        <w:t xml:space="preserve"> </w:t>
      </w:r>
      <w:r>
        <w:t>результатов;</w:t>
      </w:r>
    </w:p>
    <w:p w:rsidR="00C23A5A" w:rsidRDefault="00C301FD">
      <w:pPr>
        <w:pStyle w:val="a3"/>
        <w:spacing w:line="256" w:lineRule="auto"/>
        <w:ind w:right="134" w:firstLine="569"/>
      </w:pPr>
      <w:r>
        <w:t>умение выполнять лабораторные и практические работы, соблюдать правила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учебным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лабораторным</w:t>
      </w:r>
      <w:r>
        <w:rPr>
          <w:spacing w:val="2"/>
        </w:rPr>
        <w:t xml:space="preserve"> </w:t>
      </w:r>
      <w:r>
        <w:t>оборудованием;</w:t>
      </w:r>
    </w:p>
    <w:p w:rsidR="00C23A5A" w:rsidRDefault="00C301FD">
      <w:pPr>
        <w:pStyle w:val="a3"/>
        <w:spacing w:line="259" w:lineRule="auto"/>
        <w:ind w:right="145" w:firstLine="569"/>
      </w:pPr>
      <w:r>
        <w:t>умение выдвигать гипотезы, проверять их экспериментальными средствами,</w:t>
      </w:r>
      <w:r>
        <w:rPr>
          <w:spacing w:val="1"/>
        </w:rPr>
        <w:t xml:space="preserve"> </w:t>
      </w:r>
      <w:r>
        <w:t>формулируя цель исследования, анализировать полученные результаты и делать</w:t>
      </w:r>
      <w:r>
        <w:rPr>
          <w:spacing w:val="1"/>
        </w:rPr>
        <w:t xml:space="preserve"> </w:t>
      </w:r>
      <w:r>
        <w:t>выводы;</w:t>
      </w:r>
    </w:p>
    <w:p w:rsidR="00C23A5A" w:rsidRDefault="00C301FD">
      <w:pPr>
        <w:pStyle w:val="a3"/>
        <w:spacing w:line="261" w:lineRule="auto"/>
        <w:ind w:right="138" w:firstLine="569"/>
      </w:pPr>
      <w:r>
        <w:t>умение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учебно-исследовательской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биологии,</w:t>
      </w:r>
      <w:r>
        <w:rPr>
          <w:spacing w:val="1"/>
        </w:rPr>
        <w:t xml:space="preserve"> </w:t>
      </w:r>
      <w:r>
        <w:rPr>
          <w:spacing w:val="-1"/>
        </w:rPr>
        <w:t>экологии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0"/>
        </w:rPr>
        <w:t xml:space="preserve"> </w:t>
      </w:r>
      <w:r>
        <w:rPr>
          <w:spacing w:val="-1"/>
        </w:rPr>
        <w:t>медицине,</w:t>
      </w:r>
      <w:r>
        <w:rPr>
          <w:spacing w:val="-19"/>
        </w:rPr>
        <w:t xml:space="preserve"> </w:t>
      </w:r>
      <w:r>
        <w:rPr>
          <w:spacing w:val="-1"/>
        </w:rPr>
        <w:t>проводимой</w:t>
      </w:r>
      <w:r>
        <w:rPr>
          <w:spacing w:val="-12"/>
        </w:rPr>
        <w:t xml:space="preserve"> </w:t>
      </w:r>
      <w:r>
        <w:rPr>
          <w:spacing w:val="-1"/>
        </w:rPr>
        <w:t>на</w:t>
      </w:r>
      <w:r>
        <w:rPr>
          <w:spacing w:val="-15"/>
        </w:rPr>
        <w:t xml:space="preserve"> </w:t>
      </w:r>
      <w:r>
        <w:rPr>
          <w:spacing w:val="-1"/>
        </w:rPr>
        <w:t>базе</w:t>
      </w:r>
      <w:r>
        <w:rPr>
          <w:spacing w:val="-15"/>
        </w:rPr>
        <w:t xml:space="preserve"> </w:t>
      </w:r>
      <w:r>
        <w:rPr>
          <w:spacing w:val="-1"/>
        </w:rPr>
        <w:t>школьных</w:t>
      </w:r>
      <w:r>
        <w:rPr>
          <w:spacing w:val="-17"/>
        </w:rPr>
        <w:t xml:space="preserve"> </w:t>
      </w:r>
      <w:r>
        <w:t>научных</w:t>
      </w:r>
      <w:r>
        <w:rPr>
          <w:spacing w:val="-17"/>
        </w:rPr>
        <w:t xml:space="preserve"> </w:t>
      </w:r>
      <w:r>
        <w:t>обществ,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публично</w:t>
      </w:r>
      <w:r>
        <w:rPr>
          <w:spacing w:val="-67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полученные</w:t>
      </w:r>
      <w:r>
        <w:rPr>
          <w:spacing w:val="-2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ученических</w:t>
      </w:r>
      <w:r>
        <w:rPr>
          <w:spacing w:val="-5"/>
        </w:rPr>
        <w:t xml:space="preserve"> </w:t>
      </w:r>
      <w:r>
        <w:t>конференциях;</w:t>
      </w:r>
    </w:p>
    <w:p w:rsidR="00C23A5A" w:rsidRDefault="00C301FD">
      <w:pPr>
        <w:pStyle w:val="a3"/>
        <w:spacing w:line="256" w:lineRule="auto"/>
        <w:ind w:right="139" w:firstLine="569"/>
      </w:pPr>
      <w:r>
        <w:t>умение оценивать этические аспекты современных исследований в области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медицины</w:t>
      </w:r>
      <w:r>
        <w:rPr>
          <w:spacing w:val="1"/>
        </w:rPr>
        <w:t xml:space="preserve"> </w:t>
      </w:r>
      <w:r>
        <w:t>(клонирование,</w:t>
      </w:r>
      <w:r>
        <w:rPr>
          <w:spacing w:val="1"/>
        </w:rPr>
        <w:t xml:space="preserve"> </w:t>
      </w:r>
      <w:r>
        <w:t>искусственное</w:t>
      </w:r>
      <w:r>
        <w:rPr>
          <w:spacing w:val="1"/>
        </w:rPr>
        <w:t xml:space="preserve"> </w:t>
      </w:r>
      <w:r>
        <w:t>оплодотворение,</w:t>
      </w:r>
      <w:r>
        <w:rPr>
          <w:spacing w:val="1"/>
        </w:rPr>
        <w:t xml:space="preserve"> </w:t>
      </w:r>
      <w:r>
        <w:t>направленное</w:t>
      </w:r>
      <w:r>
        <w:rPr>
          <w:spacing w:val="-3"/>
        </w:rPr>
        <w:t xml:space="preserve"> </w:t>
      </w:r>
      <w:r>
        <w:t>изменение</w:t>
      </w:r>
      <w:r>
        <w:rPr>
          <w:spacing w:val="-2"/>
        </w:rPr>
        <w:t xml:space="preserve"> </w:t>
      </w:r>
      <w:r>
        <w:t>генома</w:t>
      </w:r>
      <w:r>
        <w:rPr>
          <w:spacing w:val="-3"/>
        </w:rPr>
        <w:t xml:space="preserve"> </w:t>
      </w:r>
      <w:r>
        <w:t>и создание</w:t>
      </w:r>
      <w:r>
        <w:rPr>
          <w:spacing w:val="-2"/>
        </w:rPr>
        <w:t xml:space="preserve"> </w:t>
      </w:r>
      <w:proofErr w:type="spellStart"/>
      <w:r>
        <w:t>трансгенных</w:t>
      </w:r>
      <w:proofErr w:type="spellEnd"/>
      <w:r>
        <w:rPr>
          <w:spacing w:val="-5"/>
        </w:rPr>
        <w:t xml:space="preserve"> </w:t>
      </w:r>
      <w:r>
        <w:t>организмов);</w:t>
      </w:r>
    </w:p>
    <w:p w:rsidR="00C23A5A" w:rsidRDefault="00C23A5A">
      <w:pPr>
        <w:spacing w:line="256" w:lineRule="auto"/>
        <w:sectPr w:rsidR="00C23A5A">
          <w:pgSz w:w="11910" w:h="16850"/>
          <w:pgMar w:top="1140" w:right="720" w:bottom="940" w:left="1020" w:header="710" w:footer="755" w:gutter="0"/>
          <w:cols w:space="720"/>
        </w:sectPr>
      </w:pPr>
    </w:p>
    <w:p w:rsidR="00C23A5A" w:rsidRDefault="00C301FD">
      <w:pPr>
        <w:pStyle w:val="a3"/>
        <w:spacing w:before="89" w:line="254" w:lineRule="auto"/>
        <w:ind w:right="133" w:firstLine="569"/>
      </w:pPr>
      <w:r>
        <w:lastRenderedPageBreak/>
        <w:t>умение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осознанный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биологии,</w:t>
      </w:r>
      <w:r>
        <w:rPr>
          <w:spacing w:val="1"/>
        </w:rPr>
        <w:t xml:space="preserve"> </w:t>
      </w:r>
      <w:r>
        <w:t>медицины,</w:t>
      </w:r>
      <w:r>
        <w:rPr>
          <w:spacing w:val="1"/>
        </w:rPr>
        <w:t xml:space="preserve"> </w:t>
      </w:r>
      <w:r>
        <w:t>биотехнологии,</w:t>
      </w:r>
      <w:r>
        <w:rPr>
          <w:spacing w:val="1"/>
        </w:rPr>
        <w:t xml:space="preserve"> </w:t>
      </w:r>
      <w:r>
        <w:t>ветеринарии,</w:t>
      </w:r>
      <w:r>
        <w:rPr>
          <w:spacing w:val="-67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хозяйства,</w:t>
      </w:r>
      <w:r>
        <w:rPr>
          <w:spacing w:val="1"/>
        </w:rPr>
        <w:t xml:space="preserve"> </w:t>
      </w:r>
      <w:r>
        <w:t>пищевой</w:t>
      </w:r>
      <w:r>
        <w:rPr>
          <w:spacing w:val="1"/>
        </w:rPr>
        <w:t xml:space="preserve"> </w:t>
      </w:r>
      <w:r>
        <w:t>промышленности,</w:t>
      </w:r>
      <w:r>
        <w:rPr>
          <w:spacing w:val="1"/>
        </w:rPr>
        <w:t xml:space="preserve"> </w:t>
      </w:r>
      <w:r>
        <w:t>углублять</w:t>
      </w:r>
      <w:r>
        <w:rPr>
          <w:spacing w:val="1"/>
        </w:rPr>
        <w:t xml:space="preserve"> </w:t>
      </w:r>
      <w:r>
        <w:t>познавательный</w:t>
      </w:r>
      <w:r>
        <w:rPr>
          <w:spacing w:val="1"/>
        </w:rPr>
        <w:t xml:space="preserve"> </w:t>
      </w:r>
      <w:r>
        <w:t>интерес,</w:t>
      </w:r>
      <w:r>
        <w:rPr>
          <w:spacing w:val="1"/>
        </w:rPr>
        <w:t xml:space="preserve"> </w:t>
      </w:r>
      <w:r>
        <w:t>направленный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осознанный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продолжение</w:t>
      </w:r>
      <w:r>
        <w:rPr>
          <w:spacing w:val="1"/>
        </w:rPr>
        <w:t xml:space="preserve"> </w:t>
      </w:r>
      <w:r>
        <w:t>биологического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среднего</w:t>
      </w:r>
      <w:r>
        <w:rPr>
          <w:spacing w:val="-67"/>
        </w:rPr>
        <w:t xml:space="preserve"> </w:t>
      </w:r>
      <w:r>
        <w:t>профессионального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высшего</w:t>
      </w:r>
      <w:r>
        <w:rPr>
          <w:spacing w:val="-4"/>
        </w:rPr>
        <w:t xml:space="preserve"> </w:t>
      </w:r>
      <w:r>
        <w:t>образования.</w:t>
      </w:r>
    </w:p>
    <w:p w:rsidR="00C23A5A" w:rsidRDefault="00C23A5A">
      <w:pPr>
        <w:pStyle w:val="a3"/>
        <w:spacing w:before="4"/>
        <w:ind w:left="0"/>
        <w:jc w:val="left"/>
        <w:rPr>
          <w:sz w:val="29"/>
        </w:rPr>
      </w:pPr>
    </w:p>
    <w:p w:rsidR="00C23A5A" w:rsidRDefault="00C301FD">
      <w:pPr>
        <w:pStyle w:val="a3"/>
        <w:ind w:left="680"/>
        <w:rPr>
          <w:b/>
        </w:rPr>
      </w:pPr>
      <w:r>
        <w:t>Предметные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освоения</w:t>
      </w:r>
      <w:r>
        <w:rPr>
          <w:spacing w:val="8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«Биология»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rPr>
          <w:b/>
        </w:rPr>
        <w:t>11</w:t>
      </w:r>
      <w:r>
        <w:rPr>
          <w:b/>
          <w:spacing w:val="3"/>
        </w:rPr>
        <w:t xml:space="preserve"> </w:t>
      </w:r>
      <w:r>
        <w:rPr>
          <w:b/>
        </w:rPr>
        <w:t>классе</w:t>
      </w:r>
    </w:p>
    <w:p w:rsidR="00C23A5A" w:rsidRDefault="00C301FD">
      <w:pPr>
        <w:pStyle w:val="a3"/>
        <w:spacing w:before="24"/>
      </w:pPr>
      <w:r>
        <w:t>должны</w:t>
      </w:r>
      <w:r>
        <w:rPr>
          <w:spacing w:val="-5"/>
        </w:rPr>
        <w:t xml:space="preserve"> </w:t>
      </w:r>
      <w:r>
        <w:t>отражать:</w:t>
      </w:r>
    </w:p>
    <w:p w:rsidR="00C23A5A" w:rsidRDefault="00C301FD">
      <w:pPr>
        <w:pStyle w:val="a3"/>
        <w:spacing w:before="16" w:line="254" w:lineRule="auto"/>
        <w:ind w:right="141" w:firstLine="569"/>
      </w:pPr>
      <w:proofErr w:type="spellStart"/>
      <w:r>
        <w:t>сформированность</w:t>
      </w:r>
      <w:proofErr w:type="spellEnd"/>
      <w:r>
        <w:t xml:space="preserve"> знаний о месте и роли биологии в системе естественных</w:t>
      </w:r>
      <w:r>
        <w:rPr>
          <w:spacing w:val="1"/>
        </w:rPr>
        <w:t xml:space="preserve"> </w:t>
      </w:r>
      <w:r>
        <w:t>наук,</w:t>
      </w:r>
      <w:r>
        <w:rPr>
          <w:spacing w:val="132"/>
        </w:rPr>
        <w:t xml:space="preserve"> </w:t>
      </w:r>
      <w:r>
        <w:t xml:space="preserve">в  </w:t>
      </w:r>
      <w:r>
        <w:rPr>
          <w:spacing w:val="55"/>
        </w:rPr>
        <w:t xml:space="preserve"> </w:t>
      </w:r>
      <w:r>
        <w:t xml:space="preserve">формировании  </w:t>
      </w:r>
      <w:r>
        <w:rPr>
          <w:spacing w:val="59"/>
        </w:rPr>
        <w:t xml:space="preserve"> </w:t>
      </w:r>
      <w:r>
        <w:t xml:space="preserve">современной  </w:t>
      </w:r>
      <w:r>
        <w:rPr>
          <w:spacing w:val="59"/>
        </w:rPr>
        <w:t xml:space="preserve"> </w:t>
      </w:r>
      <w:r>
        <w:t xml:space="preserve">естественно-научной  </w:t>
      </w:r>
      <w:r>
        <w:rPr>
          <w:spacing w:val="59"/>
        </w:rPr>
        <w:t xml:space="preserve"> </w:t>
      </w:r>
      <w:r>
        <w:t xml:space="preserve">картины  </w:t>
      </w:r>
      <w:r>
        <w:rPr>
          <w:spacing w:val="57"/>
        </w:rPr>
        <w:t xml:space="preserve"> </w:t>
      </w:r>
      <w:r>
        <w:t>мира,</w:t>
      </w:r>
      <w:r>
        <w:rPr>
          <w:spacing w:val="-68"/>
        </w:rPr>
        <w:t xml:space="preserve"> </w:t>
      </w:r>
      <w:r>
        <w:t>в познании законов природы и решении экологических проблем человечества, а</w:t>
      </w:r>
      <w:r>
        <w:rPr>
          <w:spacing w:val="1"/>
        </w:rPr>
        <w:t xml:space="preserve"> </w:t>
      </w:r>
      <w:r>
        <w:t>также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решении</w:t>
      </w:r>
      <w:r>
        <w:rPr>
          <w:spacing w:val="-9"/>
        </w:rPr>
        <w:t xml:space="preserve"> </w:t>
      </w:r>
      <w:r>
        <w:t>вопросов</w:t>
      </w:r>
      <w:r>
        <w:rPr>
          <w:spacing w:val="-10"/>
        </w:rPr>
        <w:t xml:space="preserve"> </w:t>
      </w:r>
      <w:r>
        <w:t>рационального</w:t>
      </w:r>
      <w:r>
        <w:rPr>
          <w:spacing w:val="-12"/>
        </w:rPr>
        <w:t xml:space="preserve"> </w:t>
      </w:r>
      <w:r>
        <w:t>природопользования,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формировании</w:t>
      </w:r>
      <w:r>
        <w:rPr>
          <w:spacing w:val="-67"/>
        </w:rPr>
        <w:t xml:space="preserve"> </w:t>
      </w:r>
      <w:r>
        <w:t>ценностного отношения к природе, обществу, человеку, о вкладе российских и</w:t>
      </w:r>
      <w:r>
        <w:rPr>
          <w:spacing w:val="1"/>
        </w:rPr>
        <w:t xml:space="preserve"> </w:t>
      </w:r>
      <w:r>
        <w:t>зарубежных</w:t>
      </w:r>
      <w:r>
        <w:rPr>
          <w:spacing w:val="4"/>
        </w:rPr>
        <w:t xml:space="preserve"> </w:t>
      </w:r>
      <w:r>
        <w:t>учёных-биологов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биологии;</w:t>
      </w:r>
    </w:p>
    <w:p w:rsidR="00C23A5A" w:rsidRDefault="00C301FD">
      <w:pPr>
        <w:pStyle w:val="a3"/>
        <w:spacing w:line="254" w:lineRule="auto"/>
        <w:ind w:right="132" w:firstLine="569"/>
      </w:pPr>
      <w:r>
        <w:t>умение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определения и понимание сущности основополагающих биологических терминов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(вид,</w:t>
      </w:r>
      <w:r>
        <w:rPr>
          <w:spacing w:val="1"/>
        </w:rPr>
        <w:t xml:space="preserve"> </w:t>
      </w:r>
      <w:r>
        <w:t>экосистема,</w:t>
      </w:r>
      <w:r>
        <w:rPr>
          <w:spacing w:val="1"/>
        </w:rPr>
        <w:t xml:space="preserve"> </w:t>
      </w:r>
      <w:r>
        <w:t>биосфера),</w:t>
      </w:r>
      <w:r>
        <w:rPr>
          <w:spacing w:val="1"/>
        </w:rPr>
        <w:t xml:space="preserve"> </w:t>
      </w:r>
      <w:r>
        <w:t>биологические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(эволюционная</w:t>
      </w:r>
      <w:r>
        <w:rPr>
          <w:spacing w:val="1"/>
        </w:rPr>
        <w:t xml:space="preserve"> </w:t>
      </w:r>
      <w:r>
        <w:t>теория Ч.</w:t>
      </w:r>
      <w:r>
        <w:rPr>
          <w:spacing w:val="70"/>
        </w:rPr>
        <w:t xml:space="preserve"> </w:t>
      </w:r>
      <w:r>
        <w:t>Дарвина,</w:t>
      </w:r>
      <w:r>
        <w:rPr>
          <w:spacing w:val="70"/>
        </w:rPr>
        <w:t xml:space="preserve"> </w:t>
      </w:r>
      <w:r>
        <w:t>синтетическая теория эволюции),</w:t>
      </w:r>
      <w:r>
        <w:rPr>
          <w:spacing w:val="70"/>
        </w:rPr>
        <w:t xml:space="preserve"> </w:t>
      </w:r>
      <w:r>
        <w:t>учения (А.Н.</w:t>
      </w:r>
      <w:r>
        <w:rPr>
          <w:spacing w:val="70"/>
        </w:rPr>
        <w:t xml:space="preserve"> </w:t>
      </w:r>
      <w:proofErr w:type="spellStart"/>
      <w:r>
        <w:t>Северцова</w:t>
      </w:r>
      <w:proofErr w:type="spellEnd"/>
      <w:r>
        <w:t xml:space="preserve"> –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путях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направлениях</w:t>
      </w:r>
      <w:r>
        <w:rPr>
          <w:spacing w:val="1"/>
        </w:rPr>
        <w:t xml:space="preserve"> </w:t>
      </w:r>
      <w:r>
        <w:t>эволюции,</w:t>
      </w:r>
      <w:r>
        <w:rPr>
          <w:spacing w:val="1"/>
        </w:rPr>
        <w:t xml:space="preserve"> </w:t>
      </w:r>
      <w:r>
        <w:t>В.И.</w:t>
      </w:r>
      <w:r>
        <w:rPr>
          <w:spacing w:val="1"/>
        </w:rPr>
        <w:t xml:space="preserve"> </w:t>
      </w:r>
      <w:r>
        <w:t>Вернадского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биосфере),</w:t>
      </w:r>
      <w:r>
        <w:rPr>
          <w:spacing w:val="1"/>
        </w:rPr>
        <w:t xml:space="preserve"> </w:t>
      </w:r>
      <w:r>
        <w:t>законы</w:t>
      </w:r>
      <w:r>
        <w:rPr>
          <w:spacing w:val="1"/>
        </w:rPr>
        <w:t xml:space="preserve"> </w:t>
      </w:r>
      <w:r>
        <w:t xml:space="preserve">(генетического равновесия Дж. Харди и В. </w:t>
      </w:r>
      <w:proofErr w:type="spellStart"/>
      <w:r>
        <w:t>Вайнберга</w:t>
      </w:r>
      <w:proofErr w:type="spellEnd"/>
      <w:r>
        <w:t>, зародышевого сходства</w:t>
      </w:r>
      <w:r>
        <w:rPr>
          <w:spacing w:val="1"/>
        </w:rPr>
        <w:t xml:space="preserve"> </w:t>
      </w:r>
      <w:r>
        <w:t>К.М. Бэра), правила (минимума Ю. Либиха, экологической пирамиды энергии),</w:t>
      </w:r>
      <w:r>
        <w:rPr>
          <w:spacing w:val="1"/>
        </w:rPr>
        <w:t xml:space="preserve"> </w:t>
      </w:r>
      <w:r>
        <w:t>гипотезы</w:t>
      </w:r>
      <w:r>
        <w:rPr>
          <w:spacing w:val="-1"/>
        </w:rPr>
        <w:t xml:space="preserve"> </w:t>
      </w:r>
      <w:r>
        <w:t>(гипотеза</w:t>
      </w:r>
      <w:r>
        <w:rPr>
          <w:spacing w:val="-1"/>
        </w:rPr>
        <w:t xml:space="preserve"> </w:t>
      </w:r>
      <w:r>
        <w:t>«мира</w:t>
      </w:r>
      <w:r>
        <w:rPr>
          <w:spacing w:val="-1"/>
        </w:rPr>
        <w:t xml:space="preserve"> </w:t>
      </w:r>
      <w:r>
        <w:t>РНК»</w:t>
      </w:r>
      <w:r>
        <w:rPr>
          <w:spacing w:val="-4"/>
        </w:rPr>
        <w:t xml:space="preserve"> </w:t>
      </w:r>
      <w:r>
        <w:t>У.</w:t>
      </w:r>
      <w:r>
        <w:rPr>
          <w:spacing w:val="10"/>
        </w:rPr>
        <w:t xml:space="preserve"> </w:t>
      </w:r>
      <w:r>
        <w:t>Гилберта);</w:t>
      </w:r>
    </w:p>
    <w:p w:rsidR="00C23A5A" w:rsidRDefault="00C301FD">
      <w:pPr>
        <w:pStyle w:val="a3"/>
        <w:spacing w:line="254" w:lineRule="auto"/>
        <w:ind w:right="140" w:firstLine="569"/>
      </w:pPr>
      <w:r>
        <w:t>умение</w:t>
      </w:r>
      <w:r>
        <w:rPr>
          <w:spacing w:val="1"/>
        </w:rPr>
        <w:t xml:space="preserve"> </w:t>
      </w:r>
      <w:r>
        <w:t>владеть</w:t>
      </w:r>
      <w:r>
        <w:rPr>
          <w:spacing w:val="70"/>
        </w:rPr>
        <w:t xml:space="preserve"> </w:t>
      </w:r>
      <w:r>
        <w:t>основными</w:t>
      </w:r>
      <w:r>
        <w:rPr>
          <w:spacing w:val="70"/>
        </w:rPr>
        <w:t xml:space="preserve"> </w:t>
      </w:r>
      <w:r>
        <w:t>методами</w:t>
      </w:r>
      <w:r>
        <w:rPr>
          <w:spacing w:val="70"/>
        </w:rPr>
        <w:t xml:space="preserve"> </w:t>
      </w:r>
      <w:r>
        <w:t>научного</w:t>
      </w:r>
      <w:r>
        <w:rPr>
          <w:spacing w:val="70"/>
        </w:rPr>
        <w:t xml:space="preserve"> </w:t>
      </w:r>
      <w:r>
        <w:t>познания,</w:t>
      </w:r>
      <w:r>
        <w:rPr>
          <w:spacing w:val="70"/>
        </w:rPr>
        <w:t xml:space="preserve"> </w:t>
      </w:r>
      <w:r>
        <w:t>используемыми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исследованиях</w:t>
      </w:r>
      <w:r>
        <w:rPr>
          <w:spacing w:val="1"/>
        </w:rPr>
        <w:t xml:space="preserve"> </w:t>
      </w:r>
      <w:r>
        <w:t>живых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экосистем</w:t>
      </w:r>
      <w:r>
        <w:rPr>
          <w:spacing w:val="1"/>
        </w:rPr>
        <w:t xml:space="preserve"> </w:t>
      </w:r>
      <w:r>
        <w:t>(описание,</w:t>
      </w:r>
      <w:r>
        <w:rPr>
          <w:spacing w:val="1"/>
        </w:rPr>
        <w:t xml:space="preserve"> </w:t>
      </w:r>
      <w:r>
        <w:t>измерение,</w:t>
      </w:r>
      <w:r>
        <w:rPr>
          <w:spacing w:val="1"/>
        </w:rPr>
        <w:t xml:space="preserve"> </w:t>
      </w:r>
      <w:r>
        <w:t>наблюдение,</w:t>
      </w:r>
      <w:r>
        <w:rPr>
          <w:spacing w:val="1"/>
        </w:rPr>
        <w:t xml:space="preserve"> </w:t>
      </w:r>
      <w:r>
        <w:t>эксперимент),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антропогенных</w:t>
      </w:r>
      <w:r>
        <w:rPr>
          <w:spacing w:val="-4"/>
        </w:rPr>
        <w:t xml:space="preserve"> </w:t>
      </w:r>
      <w:r>
        <w:t>изменений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природе;</w:t>
      </w:r>
    </w:p>
    <w:p w:rsidR="00C23A5A" w:rsidRDefault="00C301FD">
      <w:pPr>
        <w:pStyle w:val="a3"/>
        <w:spacing w:line="254" w:lineRule="auto"/>
        <w:ind w:right="141" w:firstLine="569"/>
      </w:pPr>
      <w:r>
        <w:t>умение выделять существенные признаки: видов, биогеоценозов, экосистем и</w:t>
      </w:r>
      <w:r>
        <w:rPr>
          <w:spacing w:val="-67"/>
        </w:rPr>
        <w:t xml:space="preserve"> </w:t>
      </w:r>
      <w:r>
        <w:t>биосферы, стабилизирующего, движущего и разрывающего естественного отбора,</w:t>
      </w:r>
      <w:r>
        <w:rPr>
          <w:spacing w:val="-67"/>
        </w:rPr>
        <w:t xml:space="preserve"> </w:t>
      </w:r>
      <w:r>
        <w:t xml:space="preserve">аллопатрического и </w:t>
      </w:r>
      <w:proofErr w:type="spellStart"/>
      <w:r>
        <w:t>симпатрического</w:t>
      </w:r>
      <w:proofErr w:type="spellEnd"/>
      <w:r>
        <w:t xml:space="preserve"> видообразования, влияния движущих сил</w:t>
      </w:r>
      <w:r>
        <w:rPr>
          <w:spacing w:val="1"/>
        </w:rPr>
        <w:t xml:space="preserve"> </w:t>
      </w:r>
      <w:r>
        <w:t>эволюции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генофонд</w:t>
      </w:r>
      <w:r>
        <w:rPr>
          <w:spacing w:val="1"/>
        </w:rPr>
        <w:t xml:space="preserve"> </w:t>
      </w:r>
      <w:r>
        <w:t>популяции,</w:t>
      </w:r>
      <w:r>
        <w:rPr>
          <w:spacing w:val="1"/>
        </w:rPr>
        <w:t xml:space="preserve"> </w:t>
      </w:r>
      <w:r>
        <w:t>приспособленности</w:t>
      </w:r>
      <w:r>
        <w:rPr>
          <w:spacing w:val="1"/>
        </w:rPr>
        <w:t xml:space="preserve"> </w:t>
      </w:r>
      <w:r>
        <w:t>организмов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обитания,</w:t>
      </w:r>
      <w:r>
        <w:rPr>
          <w:spacing w:val="1"/>
        </w:rPr>
        <w:t xml:space="preserve"> </w:t>
      </w:r>
      <w:r>
        <w:t>чередования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эволюции,</w:t>
      </w:r>
      <w:r>
        <w:rPr>
          <w:spacing w:val="1"/>
        </w:rPr>
        <w:t xml:space="preserve"> </w:t>
      </w:r>
      <w:r>
        <w:t>круговорота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потока</w:t>
      </w:r>
      <w:r>
        <w:rPr>
          <w:spacing w:val="-67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экосистемах;</w:t>
      </w:r>
    </w:p>
    <w:p w:rsidR="00C23A5A" w:rsidRDefault="00C301FD">
      <w:pPr>
        <w:pStyle w:val="a3"/>
        <w:spacing w:line="254" w:lineRule="auto"/>
        <w:ind w:right="144" w:firstLine="569"/>
      </w:pPr>
      <w:r>
        <w:t>умение</w:t>
      </w:r>
      <w:r>
        <w:rPr>
          <w:spacing w:val="-4"/>
        </w:rPr>
        <w:t xml:space="preserve"> </w:t>
      </w:r>
      <w:r>
        <w:t>устанавливать</w:t>
      </w:r>
      <w:r>
        <w:rPr>
          <w:spacing w:val="-6"/>
        </w:rPr>
        <w:t xml:space="preserve"> </w:t>
      </w:r>
      <w:r>
        <w:t>взаимосвязи</w:t>
      </w:r>
      <w:r>
        <w:rPr>
          <w:spacing w:val="-7"/>
        </w:rPr>
        <w:t xml:space="preserve"> </w:t>
      </w:r>
      <w:r>
        <w:t>между</w:t>
      </w:r>
      <w:r>
        <w:rPr>
          <w:spacing w:val="-17"/>
        </w:rPr>
        <w:t xml:space="preserve"> </w:t>
      </w:r>
      <w:r>
        <w:t>процессами</w:t>
      </w:r>
      <w:r>
        <w:rPr>
          <w:spacing w:val="-7"/>
        </w:rPr>
        <w:t xml:space="preserve"> </w:t>
      </w:r>
      <w:r>
        <w:t>эволюции,</w:t>
      </w:r>
      <w:r>
        <w:rPr>
          <w:spacing w:val="-12"/>
        </w:rPr>
        <w:t xml:space="preserve"> </w:t>
      </w:r>
      <w:r>
        <w:t>движущими</w:t>
      </w:r>
      <w:r>
        <w:rPr>
          <w:spacing w:val="-68"/>
        </w:rPr>
        <w:t xml:space="preserve"> </w:t>
      </w:r>
      <w:r>
        <w:t>силами антропогенеза, компонентами различных экосистем</w:t>
      </w:r>
      <w:r>
        <w:rPr>
          <w:spacing w:val="70"/>
        </w:rPr>
        <w:t xml:space="preserve"> </w:t>
      </w:r>
      <w:r>
        <w:t>и приспособлениями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</w:t>
      </w:r>
      <w:r>
        <w:rPr>
          <w:spacing w:val="3"/>
        </w:rPr>
        <w:t xml:space="preserve"> </w:t>
      </w:r>
      <w:r>
        <w:t>организмов;</w:t>
      </w:r>
    </w:p>
    <w:p w:rsidR="00C23A5A" w:rsidRDefault="00C301FD">
      <w:pPr>
        <w:pStyle w:val="a3"/>
        <w:spacing w:line="254" w:lineRule="auto"/>
        <w:ind w:right="148" w:firstLine="569"/>
      </w:pPr>
      <w:r>
        <w:t>умение</w:t>
      </w:r>
      <w:r>
        <w:rPr>
          <w:spacing w:val="-8"/>
        </w:rPr>
        <w:t xml:space="preserve"> </w:t>
      </w:r>
      <w:r>
        <w:t>выявлять</w:t>
      </w:r>
      <w:r>
        <w:rPr>
          <w:spacing w:val="-4"/>
        </w:rPr>
        <w:t xml:space="preserve"> </w:t>
      </w:r>
      <w:r>
        <w:t>отличительные</w:t>
      </w:r>
      <w:r>
        <w:rPr>
          <w:spacing w:val="-7"/>
        </w:rPr>
        <w:t xml:space="preserve"> </w:t>
      </w:r>
      <w:r>
        <w:t>признаки</w:t>
      </w:r>
      <w:r>
        <w:rPr>
          <w:spacing w:val="-5"/>
        </w:rPr>
        <w:t xml:space="preserve"> </w:t>
      </w:r>
      <w:r>
        <w:t>живых</w:t>
      </w:r>
      <w:r>
        <w:rPr>
          <w:spacing w:val="-9"/>
        </w:rPr>
        <w:t xml:space="preserve"> </w:t>
      </w:r>
      <w:r>
        <w:t>систем,</w:t>
      </w:r>
      <w:r>
        <w:rPr>
          <w:spacing w:val="-4"/>
        </w:rPr>
        <w:t xml:space="preserve"> </w:t>
      </w:r>
      <w:r>
        <w:t>приспособленность</w:t>
      </w:r>
      <w:r>
        <w:rPr>
          <w:spacing w:val="-67"/>
        </w:rPr>
        <w:t xml:space="preserve"> </w:t>
      </w:r>
      <w:r>
        <w:t>видов к среде обитания, абиотических и биотических компонентов экосистем,</w:t>
      </w:r>
      <w:r>
        <w:rPr>
          <w:spacing w:val="1"/>
        </w:rPr>
        <w:t xml:space="preserve"> </w:t>
      </w:r>
      <w:r>
        <w:t>взаимосвязей</w:t>
      </w:r>
      <w:r>
        <w:rPr>
          <w:spacing w:val="-7"/>
        </w:rPr>
        <w:t xml:space="preserve"> </w:t>
      </w:r>
      <w:r>
        <w:t>организмов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сообществах,</w:t>
      </w:r>
      <w:r>
        <w:rPr>
          <w:spacing w:val="-5"/>
        </w:rPr>
        <w:t xml:space="preserve"> </w:t>
      </w:r>
      <w:r>
        <w:t>антропогенных</w:t>
      </w:r>
      <w:r>
        <w:rPr>
          <w:spacing w:val="-11"/>
        </w:rPr>
        <w:t xml:space="preserve"> </w:t>
      </w:r>
      <w:r>
        <w:t>изменений</w:t>
      </w:r>
      <w:r>
        <w:rPr>
          <w:spacing w:val="-6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экосистемах</w:t>
      </w:r>
      <w:r>
        <w:rPr>
          <w:spacing w:val="-68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местности;</w:t>
      </w:r>
    </w:p>
    <w:p w:rsidR="00C23A5A" w:rsidRDefault="00C301FD">
      <w:pPr>
        <w:pStyle w:val="a3"/>
        <w:spacing w:line="256" w:lineRule="auto"/>
        <w:ind w:right="140" w:firstLine="569"/>
      </w:pPr>
      <w:r>
        <w:t>умение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аргументы,</w:t>
      </w:r>
      <w:r>
        <w:rPr>
          <w:spacing w:val="1"/>
        </w:rPr>
        <w:t xml:space="preserve"> </w:t>
      </w:r>
      <w:r>
        <w:t>биологическую</w:t>
      </w:r>
      <w:r>
        <w:rPr>
          <w:spacing w:val="1"/>
        </w:rPr>
        <w:t xml:space="preserve"> </w:t>
      </w:r>
      <w:r>
        <w:t>терминологию</w:t>
      </w:r>
      <w:r>
        <w:rPr>
          <w:spacing w:val="48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символику</w:t>
      </w:r>
      <w:r>
        <w:rPr>
          <w:spacing w:val="39"/>
        </w:rPr>
        <w:t xml:space="preserve"> </w:t>
      </w:r>
      <w:r>
        <w:t>для</w:t>
      </w:r>
      <w:r>
        <w:rPr>
          <w:spacing w:val="49"/>
        </w:rPr>
        <w:t xml:space="preserve"> </w:t>
      </w:r>
      <w:r>
        <w:t>доказательства</w:t>
      </w:r>
      <w:r>
        <w:rPr>
          <w:spacing w:val="54"/>
        </w:rPr>
        <w:t xml:space="preserve"> </w:t>
      </w:r>
      <w:r>
        <w:t>родства</w:t>
      </w:r>
      <w:r>
        <w:rPr>
          <w:spacing w:val="53"/>
        </w:rPr>
        <w:t xml:space="preserve"> </w:t>
      </w:r>
      <w:r>
        <w:t>организмов</w:t>
      </w:r>
      <w:r>
        <w:rPr>
          <w:spacing w:val="52"/>
        </w:rPr>
        <w:t xml:space="preserve"> </w:t>
      </w:r>
      <w:r>
        <w:t>разных</w:t>
      </w:r>
    </w:p>
    <w:p w:rsidR="00C23A5A" w:rsidRDefault="00C23A5A">
      <w:pPr>
        <w:spacing w:line="256" w:lineRule="auto"/>
        <w:sectPr w:rsidR="00C23A5A">
          <w:pgSz w:w="11910" w:h="16850"/>
          <w:pgMar w:top="1140" w:right="720" w:bottom="940" w:left="1020" w:header="710" w:footer="755" w:gutter="0"/>
          <w:cols w:space="720"/>
        </w:sectPr>
      </w:pPr>
    </w:p>
    <w:p w:rsidR="00C23A5A" w:rsidRDefault="00C301FD">
      <w:pPr>
        <w:pStyle w:val="a3"/>
        <w:spacing w:before="89" w:line="254" w:lineRule="auto"/>
        <w:ind w:right="143"/>
      </w:pPr>
      <w:r>
        <w:lastRenderedPageBreak/>
        <w:t>систематических</w:t>
      </w:r>
      <w:r>
        <w:rPr>
          <w:spacing w:val="1"/>
        </w:rPr>
        <w:t xml:space="preserve"> </w:t>
      </w:r>
      <w:r>
        <w:t>групп,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организмов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обитания,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человеческих</w:t>
      </w:r>
      <w:r>
        <w:rPr>
          <w:spacing w:val="-10"/>
        </w:rPr>
        <w:t xml:space="preserve"> </w:t>
      </w:r>
      <w:r>
        <w:t>рас,</w:t>
      </w:r>
      <w:r>
        <w:rPr>
          <w:spacing w:val="-11"/>
        </w:rPr>
        <w:t xml:space="preserve"> </w:t>
      </w:r>
      <w:r>
        <w:t>необходимости</w:t>
      </w:r>
      <w:r>
        <w:rPr>
          <w:spacing w:val="-11"/>
        </w:rPr>
        <w:t xml:space="preserve"> </w:t>
      </w:r>
      <w:r>
        <w:t>сохранения</w:t>
      </w:r>
      <w:r>
        <w:rPr>
          <w:spacing w:val="-12"/>
        </w:rPr>
        <w:t xml:space="preserve"> </w:t>
      </w:r>
      <w:r>
        <w:t>многообразия</w:t>
      </w:r>
      <w:r>
        <w:rPr>
          <w:spacing w:val="-11"/>
        </w:rPr>
        <w:t xml:space="preserve"> </w:t>
      </w:r>
      <w:r>
        <w:t>видов</w:t>
      </w:r>
      <w:r>
        <w:rPr>
          <w:spacing w:val="-14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экосистем</w:t>
      </w:r>
      <w:r>
        <w:rPr>
          <w:spacing w:val="-10"/>
        </w:rPr>
        <w:t xml:space="preserve"> </w:t>
      </w:r>
      <w:r>
        <w:t>как</w:t>
      </w:r>
      <w:r>
        <w:rPr>
          <w:spacing w:val="-68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сосуществования</w:t>
      </w:r>
      <w:r>
        <w:rPr>
          <w:spacing w:val="1"/>
        </w:rPr>
        <w:t xml:space="preserve"> </w:t>
      </w:r>
      <w:r>
        <w:t>природы и</w:t>
      </w:r>
      <w:r>
        <w:rPr>
          <w:spacing w:val="1"/>
        </w:rPr>
        <w:t xml:space="preserve"> </w:t>
      </w:r>
      <w:r>
        <w:t>человечества;</w:t>
      </w:r>
    </w:p>
    <w:p w:rsidR="00C23A5A" w:rsidRDefault="00C301FD">
      <w:pPr>
        <w:pStyle w:val="a3"/>
        <w:spacing w:line="261" w:lineRule="auto"/>
        <w:ind w:right="138" w:firstLine="569"/>
      </w:pPr>
      <w:r>
        <w:rPr>
          <w:spacing w:val="-1"/>
        </w:rPr>
        <w:t>умение</w:t>
      </w:r>
      <w:r>
        <w:rPr>
          <w:spacing w:val="-9"/>
        </w:rPr>
        <w:t xml:space="preserve"> </w:t>
      </w:r>
      <w:r>
        <w:rPr>
          <w:spacing w:val="-1"/>
        </w:rPr>
        <w:t>решать</w:t>
      </w:r>
      <w:r>
        <w:rPr>
          <w:spacing w:val="-13"/>
        </w:rPr>
        <w:t xml:space="preserve"> </w:t>
      </w:r>
      <w:r>
        <w:rPr>
          <w:spacing w:val="-1"/>
        </w:rPr>
        <w:t>биологические</w:t>
      </w:r>
      <w:r>
        <w:rPr>
          <w:spacing w:val="-16"/>
        </w:rPr>
        <w:t xml:space="preserve"> </w:t>
      </w:r>
      <w:r>
        <w:rPr>
          <w:spacing w:val="-1"/>
        </w:rPr>
        <w:t>задачи,</w:t>
      </w:r>
      <w:r>
        <w:rPr>
          <w:spacing w:val="-13"/>
        </w:rPr>
        <w:t xml:space="preserve"> </w:t>
      </w:r>
      <w:r>
        <w:rPr>
          <w:spacing w:val="-1"/>
        </w:rPr>
        <w:t>выявлять</w:t>
      </w:r>
      <w:r>
        <w:rPr>
          <w:spacing w:val="-12"/>
        </w:rPr>
        <w:t xml:space="preserve"> </w:t>
      </w:r>
      <w:r>
        <w:t>причинно-следственные</w:t>
      </w:r>
      <w:r>
        <w:rPr>
          <w:spacing w:val="-16"/>
        </w:rPr>
        <w:t xml:space="preserve"> </w:t>
      </w:r>
      <w:r>
        <w:t>связи</w:t>
      </w:r>
      <w:r>
        <w:rPr>
          <w:spacing w:val="-68"/>
        </w:rPr>
        <w:t xml:space="preserve"> </w:t>
      </w:r>
      <w:r>
        <w:t>между исследуемыми биологическими процессами и явлениями, делать выводы и</w:t>
      </w:r>
      <w:r>
        <w:rPr>
          <w:spacing w:val="1"/>
        </w:rPr>
        <w:t xml:space="preserve"> </w:t>
      </w:r>
      <w:r>
        <w:t>прогнозы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основании</w:t>
      </w:r>
      <w:r>
        <w:rPr>
          <w:spacing w:val="2"/>
        </w:rPr>
        <w:t xml:space="preserve"> </w:t>
      </w:r>
      <w:r>
        <w:t>полученных</w:t>
      </w:r>
      <w:r>
        <w:rPr>
          <w:spacing w:val="-4"/>
        </w:rPr>
        <w:t xml:space="preserve"> </w:t>
      </w:r>
      <w:r>
        <w:t>результатов;</w:t>
      </w:r>
    </w:p>
    <w:p w:rsidR="00C23A5A" w:rsidRDefault="00C301FD">
      <w:pPr>
        <w:pStyle w:val="a3"/>
        <w:spacing w:line="259" w:lineRule="auto"/>
        <w:ind w:right="134" w:firstLine="569"/>
      </w:pPr>
      <w:r>
        <w:t>умение выполнять лабораторные и практические работы, соблюдать правила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учебным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лабораторным</w:t>
      </w:r>
      <w:r>
        <w:rPr>
          <w:spacing w:val="2"/>
        </w:rPr>
        <w:t xml:space="preserve"> </w:t>
      </w:r>
      <w:r>
        <w:t>оборудованием;</w:t>
      </w:r>
    </w:p>
    <w:p w:rsidR="00C23A5A" w:rsidRDefault="00C301FD">
      <w:pPr>
        <w:pStyle w:val="a3"/>
        <w:spacing w:line="261" w:lineRule="auto"/>
        <w:ind w:right="145" w:firstLine="569"/>
      </w:pPr>
      <w:r>
        <w:t>умение выдвигать гипотезы, проверять их экспериментальными средствами,</w:t>
      </w:r>
      <w:r>
        <w:rPr>
          <w:spacing w:val="1"/>
        </w:rPr>
        <w:t xml:space="preserve"> </w:t>
      </w:r>
      <w:r>
        <w:t>формулируя цель исследования, анализировать полученные результаты и делать</w:t>
      </w:r>
      <w:r>
        <w:rPr>
          <w:spacing w:val="1"/>
        </w:rPr>
        <w:t xml:space="preserve"> </w:t>
      </w:r>
      <w:r>
        <w:t>выводы;</w:t>
      </w:r>
    </w:p>
    <w:p w:rsidR="00C23A5A" w:rsidRDefault="00C301FD">
      <w:pPr>
        <w:pStyle w:val="a3"/>
        <w:spacing w:line="259" w:lineRule="auto"/>
        <w:ind w:right="138" w:firstLine="569"/>
      </w:pPr>
      <w:r>
        <w:t>умение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учебно-исследовательской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биологии,</w:t>
      </w:r>
      <w:r>
        <w:rPr>
          <w:spacing w:val="1"/>
        </w:rPr>
        <w:t xml:space="preserve"> </w:t>
      </w:r>
      <w:r>
        <w:rPr>
          <w:spacing w:val="-1"/>
        </w:rPr>
        <w:t>экологии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медицине,</w:t>
      </w:r>
      <w:r>
        <w:rPr>
          <w:spacing w:val="-19"/>
        </w:rPr>
        <w:t xml:space="preserve"> </w:t>
      </w:r>
      <w:r>
        <w:rPr>
          <w:spacing w:val="-1"/>
        </w:rPr>
        <w:t>проводимой</w:t>
      </w:r>
      <w:r>
        <w:rPr>
          <w:spacing w:val="-12"/>
        </w:rPr>
        <w:t xml:space="preserve"> </w:t>
      </w:r>
      <w:r>
        <w:rPr>
          <w:spacing w:val="-1"/>
        </w:rPr>
        <w:t>на</w:t>
      </w:r>
      <w:r>
        <w:rPr>
          <w:spacing w:val="-15"/>
        </w:rPr>
        <w:t xml:space="preserve"> </w:t>
      </w:r>
      <w:r>
        <w:rPr>
          <w:spacing w:val="-1"/>
        </w:rPr>
        <w:t>базе</w:t>
      </w:r>
      <w:r>
        <w:rPr>
          <w:spacing w:val="-15"/>
        </w:rPr>
        <w:t xml:space="preserve"> </w:t>
      </w:r>
      <w:r>
        <w:rPr>
          <w:spacing w:val="-1"/>
        </w:rPr>
        <w:t>школьных</w:t>
      </w:r>
      <w:r>
        <w:rPr>
          <w:spacing w:val="-17"/>
        </w:rPr>
        <w:t xml:space="preserve"> </w:t>
      </w:r>
      <w:r>
        <w:t>научных</w:t>
      </w:r>
      <w:r>
        <w:rPr>
          <w:spacing w:val="-17"/>
        </w:rPr>
        <w:t xml:space="preserve"> </w:t>
      </w:r>
      <w:r>
        <w:t>обществ,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публично</w:t>
      </w:r>
      <w:r>
        <w:rPr>
          <w:spacing w:val="-67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полученные</w:t>
      </w:r>
      <w:r>
        <w:rPr>
          <w:spacing w:val="-2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ученических</w:t>
      </w:r>
      <w:r>
        <w:rPr>
          <w:spacing w:val="-5"/>
        </w:rPr>
        <w:t xml:space="preserve"> </w:t>
      </w:r>
      <w:r>
        <w:t>конференциях;</w:t>
      </w:r>
    </w:p>
    <w:p w:rsidR="00C23A5A" w:rsidRDefault="00C301FD">
      <w:pPr>
        <w:pStyle w:val="a3"/>
        <w:spacing w:line="256" w:lineRule="auto"/>
        <w:ind w:right="134" w:firstLine="569"/>
      </w:pPr>
      <w:r>
        <w:t>умение оценивать гипотезы и теории о происхождении жизни, человека и</w:t>
      </w:r>
      <w:r>
        <w:rPr>
          <w:spacing w:val="1"/>
        </w:rPr>
        <w:t xml:space="preserve"> </w:t>
      </w:r>
      <w:r>
        <w:t>человеческих</w:t>
      </w:r>
      <w:r>
        <w:rPr>
          <w:spacing w:val="1"/>
        </w:rPr>
        <w:t xml:space="preserve"> </w:t>
      </w:r>
      <w:r>
        <w:t>рас,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причинах,</w:t>
      </w:r>
      <w:r>
        <w:rPr>
          <w:spacing w:val="1"/>
        </w:rPr>
        <w:t xml:space="preserve"> </w:t>
      </w:r>
      <w:r>
        <w:t>последствиях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способах</w:t>
      </w:r>
      <w:r>
        <w:rPr>
          <w:spacing w:val="1"/>
        </w:rPr>
        <w:t xml:space="preserve"> </w:t>
      </w:r>
      <w:r>
        <w:t>предотвращения</w:t>
      </w:r>
      <w:r>
        <w:rPr>
          <w:spacing w:val="1"/>
        </w:rPr>
        <w:t xml:space="preserve"> </w:t>
      </w:r>
      <w:r>
        <w:t>глобальных</w:t>
      </w:r>
      <w:r>
        <w:rPr>
          <w:spacing w:val="-4"/>
        </w:rPr>
        <w:t xml:space="preserve"> </w:t>
      </w:r>
      <w:r>
        <w:t>изменений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биосфере;</w:t>
      </w:r>
    </w:p>
    <w:p w:rsidR="00C23A5A" w:rsidRDefault="00C301FD">
      <w:pPr>
        <w:pStyle w:val="a3"/>
        <w:spacing w:line="259" w:lineRule="auto"/>
        <w:ind w:right="123" w:firstLine="569"/>
      </w:pPr>
      <w:r>
        <w:t>умение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осознанный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биологии,</w:t>
      </w:r>
      <w:r>
        <w:rPr>
          <w:spacing w:val="1"/>
        </w:rPr>
        <w:t xml:space="preserve"> </w:t>
      </w:r>
      <w:r>
        <w:t>экологии,</w:t>
      </w:r>
      <w:r>
        <w:rPr>
          <w:spacing w:val="1"/>
        </w:rPr>
        <w:t xml:space="preserve"> </w:t>
      </w:r>
      <w:r>
        <w:t>природопользования,</w:t>
      </w:r>
      <w:r>
        <w:rPr>
          <w:spacing w:val="1"/>
        </w:rPr>
        <w:t xml:space="preserve"> </w:t>
      </w:r>
      <w:r>
        <w:t>медицины,</w:t>
      </w:r>
      <w:r>
        <w:rPr>
          <w:spacing w:val="1"/>
        </w:rPr>
        <w:t xml:space="preserve"> </w:t>
      </w:r>
      <w:r>
        <w:t>биотехнологии,</w:t>
      </w:r>
      <w:r>
        <w:rPr>
          <w:spacing w:val="1"/>
        </w:rPr>
        <w:t xml:space="preserve"> </w:t>
      </w:r>
      <w:r>
        <w:t>психологии,</w:t>
      </w:r>
      <w:r>
        <w:rPr>
          <w:spacing w:val="1"/>
        </w:rPr>
        <w:t xml:space="preserve"> </w:t>
      </w:r>
      <w:r>
        <w:t>ветеринарии,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хозяйства,</w:t>
      </w:r>
      <w:r>
        <w:rPr>
          <w:spacing w:val="1"/>
        </w:rPr>
        <w:t xml:space="preserve"> </w:t>
      </w:r>
      <w:r>
        <w:t>пищевой</w:t>
      </w:r>
      <w:r>
        <w:rPr>
          <w:spacing w:val="1"/>
        </w:rPr>
        <w:t xml:space="preserve"> </w:t>
      </w:r>
      <w:proofErr w:type="gramStart"/>
      <w:r>
        <w:t xml:space="preserve">промышленности,   </w:t>
      </w:r>
      <w:proofErr w:type="gramEnd"/>
      <w:r>
        <w:t xml:space="preserve">   углублять      познавательный      интерес,      направленный</w:t>
      </w:r>
      <w:r>
        <w:rPr>
          <w:spacing w:val="1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осознанный</w:t>
      </w:r>
      <w:r>
        <w:rPr>
          <w:spacing w:val="-12"/>
        </w:rPr>
        <w:t xml:space="preserve"> </w:t>
      </w:r>
      <w:r>
        <w:t>выбор</w:t>
      </w:r>
      <w:r>
        <w:rPr>
          <w:spacing w:val="-16"/>
        </w:rPr>
        <w:t xml:space="preserve"> </w:t>
      </w:r>
      <w:r>
        <w:t>соответствующей</w:t>
      </w:r>
      <w:r>
        <w:rPr>
          <w:spacing w:val="-13"/>
        </w:rPr>
        <w:t xml:space="preserve"> </w:t>
      </w:r>
      <w:r>
        <w:t>профессии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продолжение</w:t>
      </w:r>
      <w:r>
        <w:rPr>
          <w:spacing w:val="-15"/>
        </w:rPr>
        <w:t xml:space="preserve"> </w:t>
      </w:r>
      <w:r>
        <w:t>биологического</w:t>
      </w:r>
      <w:r>
        <w:rPr>
          <w:spacing w:val="-68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организациях</w:t>
      </w:r>
      <w:r>
        <w:rPr>
          <w:spacing w:val="-6"/>
        </w:rPr>
        <w:t xml:space="preserve"> </w:t>
      </w:r>
      <w:r>
        <w:t>среднего</w:t>
      </w:r>
      <w:r>
        <w:rPr>
          <w:spacing w:val="-7"/>
        </w:rPr>
        <w:t xml:space="preserve"> </w:t>
      </w:r>
      <w:r>
        <w:t>профессионального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высшего</w:t>
      </w:r>
      <w:r>
        <w:rPr>
          <w:spacing w:val="-7"/>
        </w:rPr>
        <w:t xml:space="preserve"> </w:t>
      </w:r>
      <w:r>
        <w:t>образования.</w:t>
      </w:r>
    </w:p>
    <w:p w:rsidR="00C23A5A" w:rsidRDefault="00C23A5A">
      <w:pPr>
        <w:spacing w:line="259" w:lineRule="auto"/>
        <w:sectPr w:rsidR="00C23A5A">
          <w:pgSz w:w="11910" w:h="16850"/>
          <w:pgMar w:top="1140" w:right="720" w:bottom="940" w:left="1020" w:header="710" w:footer="755" w:gutter="0"/>
          <w:cols w:space="720"/>
        </w:sectPr>
      </w:pPr>
    </w:p>
    <w:p w:rsidR="00C23A5A" w:rsidRDefault="00C301FD">
      <w:pPr>
        <w:pStyle w:val="2"/>
        <w:spacing w:before="86"/>
        <w:jc w:val="left"/>
      </w:pPr>
      <w:bookmarkStart w:id="8" w:name="_bookmark8"/>
      <w:bookmarkEnd w:id="8"/>
      <w:r>
        <w:rPr>
          <w:spacing w:val="-1"/>
        </w:rPr>
        <w:lastRenderedPageBreak/>
        <w:t>ТЕМАТИЧЕСКОЕ</w:t>
      </w:r>
      <w:r>
        <w:rPr>
          <w:spacing w:val="-6"/>
        </w:rPr>
        <w:t xml:space="preserve"> </w:t>
      </w:r>
      <w:r>
        <w:t>ПЛАНИРОВАНИЕ</w:t>
      </w:r>
    </w:p>
    <w:p w:rsidR="00C23A5A" w:rsidRDefault="00F33156">
      <w:pPr>
        <w:pStyle w:val="a3"/>
        <w:spacing w:before="10"/>
        <w:ind w:left="0"/>
        <w:jc w:val="left"/>
        <w:rPr>
          <w:b/>
          <w:sz w:val="11"/>
        </w:rPr>
      </w:pPr>
      <w:r>
        <w:pict>
          <v:shape id="_x0000_s1026" style="position:absolute;margin-left:57.05pt;margin-top:9pt;width:738pt;height:.1pt;z-index:-15724032;mso-wrap-distance-left:0;mso-wrap-distance-right:0;mso-position-horizontal-relative:page" coordorigin="1141,180" coordsize="14760,0" path="m1141,180r14760,e" filled="f" strokeweight=".1271mm">
            <v:path arrowok="t"/>
            <w10:wrap type="topAndBottom" anchorx="page"/>
          </v:shape>
        </w:pict>
      </w:r>
    </w:p>
    <w:p w:rsidR="00C23A5A" w:rsidRDefault="00C301FD">
      <w:pPr>
        <w:pStyle w:val="2"/>
        <w:numPr>
          <w:ilvl w:val="0"/>
          <w:numId w:val="1"/>
        </w:numPr>
        <w:tabs>
          <w:tab w:val="left" w:pos="471"/>
        </w:tabs>
        <w:spacing w:before="257"/>
        <w:ind w:hanging="361"/>
      </w:pPr>
      <w:bookmarkStart w:id="9" w:name="_bookmark9"/>
      <w:bookmarkEnd w:id="9"/>
      <w:r>
        <w:t>КЛАСС</w:t>
      </w:r>
    </w:p>
    <w:p w:rsidR="00C23A5A" w:rsidRDefault="00C23A5A">
      <w:pPr>
        <w:pStyle w:val="a3"/>
        <w:spacing w:before="2"/>
        <w:ind w:left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38"/>
        <w:gridCol w:w="1643"/>
        <w:gridCol w:w="4733"/>
        <w:gridCol w:w="4733"/>
      </w:tblGrid>
      <w:tr w:rsidR="00C23A5A">
        <w:trPr>
          <w:trHeight w:val="696"/>
        </w:trPr>
        <w:tc>
          <w:tcPr>
            <w:tcW w:w="843" w:type="dxa"/>
          </w:tcPr>
          <w:p w:rsidR="00C23A5A" w:rsidRDefault="00C301FD">
            <w:pPr>
              <w:pStyle w:val="TableParagraph"/>
              <w:spacing w:line="312" w:lineRule="exact"/>
              <w:ind w:left="290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C23A5A" w:rsidRDefault="00C301FD">
            <w:pPr>
              <w:pStyle w:val="TableParagraph"/>
              <w:spacing w:before="23"/>
              <w:ind w:left="239"/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w="2838" w:type="dxa"/>
          </w:tcPr>
          <w:p w:rsidR="00C23A5A" w:rsidRDefault="00C301FD">
            <w:pPr>
              <w:pStyle w:val="TableParagraph"/>
              <w:spacing w:line="312" w:lineRule="exact"/>
              <w:ind w:left="304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тем</w:t>
            </w:r>
          </w:p>
          <w:p w:rsidR="00C23A5A" w:rsidRDefault="00C301FD">
            <w:pPr>
              <w:pStyle w:val="TableParagraph"/>
              <w:spacing w:before="23"/>
              <w:ind w:left="290"/>
              <w:rPr>
                <w:sz w:val="28"/>
              </w:rPr>
            </w:pPr>
            <w:r>
              <w:rPr>
                <w:sz w:val="28"/>
              </w:rPr>
              <w:t>учебного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643" w:type="dxa"/>
          </w:tcPr>
          <w:p w:rsidR="00C23A5A" w:rsidRDefault="00C301FD">
            <w:pPr>
              <w:pStyle w:val="TableParagraph"/>
              <w:spacing w:line="312" w:lineRule="exact"/>
              <w:ind w:left="100" w:right="92"/>
              <w:jc w:val="center"/>
              <w:rPr>
                <w:sz w:val="28"/>
              </w:rPr>
            </w:pPr>
            <w:r>
              <w:rPr>
                <w:sz w:val="28"/>
              </w:rPr>
              <w:t>Количество</w:t>
            </w:r>
          </w:p>
          <w:p w:rsidR="00C23A5A" w:rsidRDefault="00C301FD">
            <w:pPr>
              <w:pStyle w:val="TableParagraph"/>
              <w:spacing w:before="23"/>
              <w:ind w:left="100" w:right="92"/>
              <w:jc w:val="center"/>
              <w:rPr>
                <w:sz w:val="28"/>
              </w:rPr>
            </w:pPr>
            <w:r>
              <w:rPr>
                <w:sz w:val="28"/>
              </w:rPr>
              <w:t>часов</w:t>
            </w:r>
          </w:p>
        </w:tc>
        <w:tc>
          <w:tcPr>
            <w:tcW w:w="4733" w:type="dxa"/>
          </w:tcPr>
          <w:p w:rsidR="00C23A5A" w:rsidRDefault="00C301FD">
            <w:pPr>
              <w:pStyle w:val="TableParagraph"/>
              <w:spacing w:before="162"/>
              <w:ind w:left="815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733" w:type="dxa"/>
          </w:tcPr>
          <w:p w:rsidR="00C23A5A" w:rsidRDefault="00C301FD">
            <w:pPr>
              <w:pStyle w:val="TableParagraph"/>
              <w:spacing w:line="312" w:lineRule="exact"/>
              <w:ind w:left="579" w:right="559"/>
              <w:jc w:val="center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  <w:p w:rsidR="00C23A5A" w:rsidRDefault="00C301FD">
            <w:pPr>
              <w:pStyle w:val="TableParagraph"/>
              <w:spacing w:before="23"/>
              <w:ind w:left="569" w:right="559"/>
              <w:jc w:val="center"/>
              <w:rPr>
                <w:sz w:val="28"/>
              </w:rPr>
            </w:pPr>
            <w:r>
              <w:rPr>
                <w:sz w:val="28"/>
              </w:rPr>
              <w:t>обучающихся</w:t>
            </w:r>
          </w:p>
        </w:tc>
      </w:tr>
      <w:tr w:rsidR="00C23A5A">
        <w:trPr>
          <w:trHeight w:val="343"/>
        </w:trPr>
        <w:tc>
          <w:tcPr>
            <w:tcW w:w="843" w:type="dxa"/>
          </w:tcPr>
          <w:p w:rsidR="00C23A5A" w:rsidRDefault="00C301FD">
            <w:pPr>
              <w:pStyle w:val="TableParagraph"/>
              <w:spacing w:line="311" w:lineRule="exact"/>
              <w:ind w:left="1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3947" w:type="dxa"/>
            <w:gridSpan w:val="4"/>
          </w:tcPr>
          <w:p w:rsidR="00C23A5A" w:rsidRDefault="00C301FD">
            <w:pPr>
              <w:pStyle w:val="TableParagraph"/>
              <w:spacing w:line="311" w:lineRule="exact"/>
              <w:ind w:left="117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Тема</w:t>
            </w:r>
            <w:r>
              <w:rPr>
                <w:b/>
                <w:color w:val="231F20"/>
                <w:spacing w:val="-6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«Биология</w:t>
            </w:r>
            <w:r>
              <w:rPr>
                <w:b/>
                <w:color w:val="231F20"/>
                <w:spacing w:val="-2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как</w:t>
            </w:r>
            <w:r>
              <w:rPr>
                <w:b/>
                <w:color w:val="231F20"/>
                <w:spacing w:val="-5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наука»</w:t>
            </w:r>
          </w:p>
        </w:tc>
      </w:tr>
      <w:tr w:rsidR="00C23A5A">
        <w:trPr>
          <w:trHeight w:val="335"/>
        </w:trPr>
        <w:tc>
          <w:tcPr>
            <w:tcW w:w="843" w:type="dxa"/>
            <w:tcBorders>
              <w:bottom w:val="nil"/>
            </w:tcBorders>
          </w:tcPr>
          <w:p w:rsidR="00C23A5A" w:rsidRDefault="00C301FD">
            <w:pPr>
              <w:pStyle w:val="TableParagraph"/>
              <w:spacing w:line="316" w:lineRule="exact"/>
              <w:ind w:left="155" w:right="139"/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838" w:type="dxa"/>
            <w:tcBorders>
              <w:bottom w:val="nil"/>
            </w:tcBorders>
          </w:tcPr>
          <w:p w:rsidR="00C23A5A" w:rsidRDefault="00C301FD">
            <w:pPr>
              <w:pStyle w:val="TableParagraph"/>
              <w:spacing w:line="316" w:lineRule="exact"/>
              <w:ind w:left="117"/>
              <w:rPr>
                <w:sz w:val="28"/>
              </w:rPr>
            </w:pPr>
            <w:r>
              <w:rPr>
                <w:color w:val="231F20"/>
                <w:sz w:val="28"/>
              </w:rPr>
              <w:t>Биология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как</w:t>
            </w:r>
          </w:p>
        </w:tc>
        <w:tc>
          <w:tcPr>
            <w:tcW w:w="1643" w:type="dxa"/>
            <w:tcBorders>
              <w:bottom w:val="nil"/>
            </w:tcBorders>
          </w:tcPr>
          <w:p w:rsidR="00C23A5A" w:rsidRDefault="00C301FD">
            <w:pPr>
              <w:pStyle w:val="TableParagraph"/>
              <w:spacing w:line="316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33" w:type="dxa"/>
            <w:tcBorders>
              <w:bottom w:val="nil"/>
            </w:tcBorders>
          </w:tcPr>
          <w:p w:rsidR="00C23A5A" w:rsidRDefault="00C301FD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Современная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биология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</w:tc>
        <w:tc>
          <w:tcPr>
            <w:tcW w:w="4733" w:type="dxa"/>
            <w:tcBorders>
              <w:bottom w:val="nil"/>
            </w:tcBorders>
          </w:tcPr>
          <w:p w:rsidR="00C23A5A" w:rsidRDefault="00C301FD">
            <w:pPr>
              <w:pStyle w:val="TableParagraph"/>
              <w:spacing w:line="316" w:lineRule="exact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Раскрывать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содержание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терминов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</w:p>
        </w:tc>
      </w:tr>
      <w:tr w:rsidR="00C23A5A">
        <w:trPr>
          <w:trHeight w:val="345"/>
        </w:trPr>
        <w:tc>
          <w:tcPr>
            <w:tcW w:w="843" w:type="dxa"/>
            <w:tcBorders>
              <w:top w:val="nil"/>
              <w:bottom w:val="nil"/>
            </w:tcBorders>
          </w:tcPr>
          <w:p w:rsidR="00C23A5A" w:rsidRDefault="00C23A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C23A5A" w:rsidRDefault="00C301FD">
            <w:pPr>
              <w:pStyle w:val="TableParagraph"/>
              <w:spacing w:before="6" w:line="320" w:lineRule="exact"/>
              <w:ind w:left="117"/>
              <w:rPr>
                <w:sz w:val="28"/>
              </w:rPr>
            </w:pPr>
            <w:r>
              <w:rPr>
                <w:color w:val="231F20"/>
                <w:sz w:val="28"/>
              </w:rPr>
              <w:t>комплексная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наука</w:t>
            </w:r>
          </w:p>
        </w:tc>
        <w:tc>
          <w:tcPr>
            <w:tcW w:w="1643" w:type="dxa"/>
            <w:tcBorders>
              <w:top w:val="nil"/>
              <w:bottom w:val="nil"/>
            </w:tcBorders>
          </w:tcPr>
          <w:p w:rsidR="00C23A5A" w:rsidRDefault="00C23A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3" w:type="dxa"/>
            <w:tcBorders>
              <w:top w:val="nil"/>
              <w:bottom w:val="nil"/>
            </w:tcBorders>
          </w:tcPr>
          <w:p w:rsidR="00C23A5A" w:rsidRDefault="00C301FD">
            <w:pPr>
              <w:pStyle w:val="TableParagraph"/>
              <w:spacing w:before="6" w:line="320" w:lineRule="exact"/>
              <w:rPr>
                <w:sz w:val="28"/>
              </w:rPr>
            </w:pPr>
            <w:r>
              <w:rPr>
                <w:sz w:val="28"/>
              </w:rPr>
              <w:t>комплексная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наука.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Краткая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</w:p>
        </w:tc>
        <w:tc>
          <w:tcPr>
            <w:tcW w:w="4733" w:type="dxa"/>
            <w:tcBorders>
              <w:top w:val="nil"/>
              <w:bottom w:val="nil"/>
            </w:tcBorders>
          </w:tcPr>
          <w:p w:rsidR="00C23A5A" w:rsidRDefault="00C301FD">
            <w:pPr>
              <w:pStyle w:val="TableParagraph"/>
              <w:spacing w:before="6" w:line="320" w:lineRule="exact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понятий: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научное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мировоззрение,</w:t>
            </w:r>
          </w:p>
        </w:tc>
      </w:tr>
      <w:tr w:rsidR="00C23A5A">
        <w:trPr>
          <w:trHeight w:val="345"/>
        </w:trPr>
        <w:tc>
          <w:tcPr>
            <w:tcW w:w="843" w:type="dxa"/>
            <w:tcBorders>
              <w:top w:val="nil"/>
              <w:bottom w:val="nil"/>
            </w:tcBorders>
          </w:tcPr>
          <w:p w:rsidR="00C23A5A" w:rsidRDefault="00C23A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C23A5A" w:rsidRDefault="00C301FD">
            <w:pPr>
              <w:pStyle w:val="TableParagraph"/>
              <w:spacing w:before="6" w:line="319" w:lineRule="exact"/>
              <w:ind w:left="117"/>
              <w:rPr>
                <w:sz w:val="28"/>
              </w:rPr>
            </w:pP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как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часть</w:t>
            </w:r>
          </w:p>
        </w:tc>
        <w:tc>
          <w:tcPr>
            <w:tcW w:w="1643" w:type="dxa"/>
            <w:tcBorders>
              <w:top w:val="nil"/>
              <w:bottom w:val="nil"/>
            </w:tcBorders>
          </w:tcPr>
          <w:p w:rsidR="00C23A5A" w:rsidRDefault="00C23A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3" w:type="dxa"/>
            <w:tcBorders>
              <w:top w:val="nil"/>
              <w:bottom w:val="nil"/>
            </w:tcBorders>
          </w:tcPr>
          <w:p w:rsidR="00C23A5A" w:rsidRDefault="00C301FD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развития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биологии.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Биологические</w:t>
            </w:r>
          </w:p>
        </w:tc>
        <w:tc>
          <w:tcPr>
            <w:tcW w:w="4733" w:type="dxa"/>
            <w:tcBorders>
              <w:top w:val="nil"/>
              <w:bottom w:val="nil"/>
            </w:tcBorders>
          </w:tcPr>
          <w:p w:rsidR="00C23A5A" w:rsidRDefault="00C301FD">
            <w:pPr>
              <w:pStyle w:val="TableParagraph"/>
              <w:spacing w:before="6" w:line="319" w:lineRule="exact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научная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картина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мира,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научный</w:t>
            </w:r>
          </w:p>
        </w:tc>
      </w:tr>
      <w:tr w:rsidR="00C23A5A">
        <w:trPr>
          <w:trHeight w:val="349"/>
        </w:trPr>
        <w:tc>
          <w:tcPr>
            <w:tcW w:w="843" w:type="dxa"/>
            <w:tcBorders>
              <w:top w:val="nil"/>
              <w:bottom w:val="nil"/>
            </w:tcBorders>
          </w:tcPr>
          <w:p w:rsidR="00C23A5A" w:rsidRDefault="00C23A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C23A5A" w:rsidRDefault="00C301FD">
            <w:pPr>
              <w:pStyle w:val="TableParagraph"/>
              <w:spacing w:before="6"/>
              <w:ind w:left="117"/>
              <w:rPr>
                <w:sz w:val="28"/>
              </w:rPr>
            </w:pPr>
            <w:r>
              <w:rPr>
                <w:color w:val="231F20"/>
                <w:sz w:val="28"/>
              </w:rPr>
              <w:t>современного</w:t>
            </w:r>
          </w:p>
        </w:tc>
        <w:tc>
          <w:tcPr>
            <w:tcW w:w="1643" w:type="dxa"/>
            <w:tcBorders>
              <w:top w:val="nil"/>
              <w:bottom w:val="nil"/>
            </w:tcBorders>
          </w:tcPr>
          <w:p w:rsidR="00C23A5A" w:rsidRDefault="00C23A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3" w:type="dxa"/>
            <w:tcBorders>
              <w:top w:val="nil"/>
              <w:bottom w:val="nil"/>
            </w:tcBorders>
          </w:tcPr>
          <w:p w:rsidR="00C23A5A" w:rsidRDefault="00C301FD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науки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изучаемые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проблемы.</w:t>
            </w:r>
          </w:p>
        </w:tc>
        <w:tc>
          <w:tcPr>
            <w:tcW w:w="4733" w:type="dxa"/>
            <w:tcBorders>
              <w:top w:val="nil"/>
              <w:bottom w:val="nil"/>
            </w:tcBorders>
          </w:tcPr>
          <w:p w:rsidR="00C23A5A" w:rsidRDefault="00C301FD">
            <w:pPr>
              <w:pStyle w:val="TableParagraph"/>
              <w:spacing w:before="6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метод,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гипотеза,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теория,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методы</w:t>
            </w:r>
          </w:p>
        </w:tc>
      </w:tr>
      <w:tr w:rsidR="00C23A5A">
        <w:trPr>
          <w:trHeight w:val="349"/>
        </w:trPr>
        <w:tc>
          <w:tcPr>
            <w:tcW w:w="843" w:type="dxa"/>
            <w:tcBorders>
              <w:top w:val="nil"/>
              <w:bottom w:val="nil"/>
            </w:tcBorders>
          </w:tcPr>
          <w:p w:rsidR="00C23A5A" w:rsidRDefault="00C23A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C23A5A" w:rsidRDefault="00C301FD">
            <w:pPr>
              <w:pStyle w:val="TableParagraph"/>
              <w:spacing w:before="10" w:line="319" w:lineRule="exact"/>
              <w:ind w:left="117"/>
              <w:rPr>
                <w:sz w:val="28"/>
              </w:rPr>
            </w:pPr>
            <w:r>
              <w:rPr>
                <w:color w:val="231F20"/>
                <w:sz w:val="28"/>
              </w:rPr>
              <w:t>общества</w:t>
            </w:r>
          </w:p>
        </w:tc>
        <w:tc>
          <w:tcPr>
            <w:tcW w:w="1643" w:type="dxa"/>
            <w:tcBorders>
              <w:top w:val="nil"/>
              <w:bottom w:val="nil"/>
            </w:tcBorders>
          </w:tcPr>
          <w:p w:rsidR="00C23A5A" w:rsidRDefault="00C23A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3" w:type="dxa"/>
            <w:tcBorders>
              <w:top w:val="nil"/>
              <w:bottom w:val="nil"/>
            </w:tcBorders>
          </w:tcPr>
          <w:p w:rsidR="00C23A5A" w:rsidRDefault="00C301FD">
            <w:pPr>
              <w:pStyle w:val="TableParagraph"/>
              <w:spacing w:before="10" w:line="319" w:lineRule="exact"/>
              <w:rPr>
                <w:sz w:val="28"/>
              </w:rPr>
            </w:pPr>
            <w:r>
              <w:rPr>
                <w:sz w:val="28"/>
              </w:rPr>
              <w:t>Фундаментальные,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прикладные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4733" w:type="dxa"/>
            <w:tcBorders>
              <w:top w:val="nil"/>
              <w:bottom w:val="nil"/>
            </w:tcBorders>
          </w:tcPr>
          <w:p w:rsidR="00C23A5A" w:rsidRDefault="00C301FD">
            <w:pPr>
              <w:pStyle w:val="TableParagraph"/>
              <w:spacing w:before="10" w:line="319" w:lineRule="exact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исследования.</w:t>
            </w:r>
          </w:p>
        </w:tc>
      </w:tr>
      <w:tr w:rsidR="00C23A5A">
        <w:trPr>
          <w:trHeight w:val="345"/>
        </w:trPr>
        <w:tc>
          <w:tcPr>
            <w:tcW w:w="843" w:type="dxa"/>
            <w:tcBorders>
              <w:top w:val="nil"/>
              <w:bottom w:val="nil"/>
            </w:tcBorders>
          </w:tcPr>
          <w:p w:rsidR="00C23A5A" w:rsidRDefault="00C23A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C23A5A" w:rsidRDefault="00C23A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3" w:type="dxa"/>
            <w:tcBorders>
              <w:top w:val="nil"/>
              <w:bottom w:val="nil"/>
            </w:tcBorders>
          </w:tcPr>
          <w:p w:rsidR="00C23A5A" w:rsidRDefault="00C23A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3" w:type="dxa"/>
            <w:tcBorders>
              <w:top w:val="nil"/>
              <w:bottom w:val="nil"/>
            </w:tcBorders>
          </w:tcPr>
          <w:p w:rsidR="00C23A5A" w:rsidRDefault="00C301FD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поисковые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научные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исследования</w:t>
            </w:r>
          </w:p>
        </w:tc>
        <w:tc>
          <w:tcPr>
            <w:tcW w:w="4733" w:type="dxa"/>
            <w:tcBorders>
              <w:top w:val="nil"/>
              <w:bottom w:val="nil"/>
            </w:tcBorders>
          </w:tcPr>
          <w:p w:rsidR="00C23A5A" w:rsidRDefault="00C301FD">
            <w:pPr>
              <w:pStyle w:val="TableParagraph"/>
              <w:spacing w:before="6" w:line="319" w:lineRule="exact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Характеризовать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биологию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как</w:t>
            </w:r>
          </w:p>
        </w:tc>
      </w:tr>
      <w:tr w:rsidR="00C23A5A">
        <w:trPr>
          <w:trHeight w:val="349"/>
        </w:trPr>
        <w:tc>
          <w:tcPr>
            <w:tcW w:w="843" w:type="dxa"/>
            <w:tcBorders>
              <w:top w:val="nil"/>
              <w:bottom w:val="nil"/>
            </w:tcBorders>
          </w:tcPr>
          <w:p w:rsidR="00C23A5A" w:rsidRDefault="00C23A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C23A5A" w:rsidRDefault="00C23A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3" w:type="dxa"/>
            <w:tcBorders>
              <w:top w:val="nil"/>
              <w:bottom w:val="nil"/>
            </w:tcBorders>
          </w:tcPr>
          <w:p w:rsidR="00C23A5A" w:rsidRDefault="00C23A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3" w:type="dxa"/>
            <w:tcBorders>
              <w:top w:val="nil"/>
              <w:bottom w:val="nil"/>
            </w:tcBorders>
          </w:tcPr>
          <w:p w:rsidR="00C23A5A" w:rsidRDefault="00C301FD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биологии.</w:t>
            </w:r>
          </w:p>
        </w:tc>
        <w:tc>
          <w:tcPr>
            <w:tcW w:w="4733" w:type="dxa"/>
            <w:tcBorders>
              <w:top w:val="nil"/>
              <w:bottom w:val="nil"/>
            </w:tcBorders>
          </w:tcPr>
          <w:p w:rsidR="00C23A5A" w:rsidRDefault="00C301FD">
            <w:pPr>
              <w:pStyle w:val="TableParagraph"/>
              <w:spacing w:before="6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комплексную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науку,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её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место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роль</w:t>
            </w:r>
          </w:p>
        </w:tc>
      </w:tr>
      <w:tr w:rsidR="00C23A5A">
        <w:trPr>
          <w:trHeight w:val="349"/>
        </w:trPr>
        <w:tc>
          <w:tcPr>
            <w:tcW w:w="843" w:type="dxa"/>
            <w:tcBorders>
              <w:top w:val="nil"/>
              <w:bottom w:val="nil"/>
            </w:tcBorders>
          </w:tcPr>
          <w:p w:rsidR="00C23A5A" w:rsidRDefault="00C23A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C23A5A" w:rsidRDefault="00C23A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3" w:type="dxa"/>
            <w:tcBorders>
              <w:top w:val="nil"/>
              <w:bottom w:val="nil"/>
            </w:tcBorders>
          </w:tcPr>
          <w:p w:rsidR="00C23A5A" w:rsidRDefault="00C23A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3" w:type="dxa"/>
            <w:tcBorders>
              <w:top w:val="nil"/>
              <w:bottom w:val="nil"/>
            </w:tcBorders>
          </w:tcPr>
          <w:p w:rsidR="00C23A5A" w:rsidRDefault="00C301FD">
            <w:pPr>
              <w:pStyle w:val="TableParagraph"/>
              <w:spacing w:before="10" w:line="319" w:lineRule="exact"/>
              <w:rPr>
                <w:sz w:val="28"/>
              </w:rPr>
            </w:pPr>
            <w:r>
              <w:rPr>
                <w:sz w:val="28"/>
              </w:rPr>
              <w:t>Значение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биологии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формировании</w:t>
            </w:r>
          </w:p>
        </w:tc>
        <w:tc>
          <w:tcPr>
            <w:tcW w:w="4733" w:type="dxa"/>
            <w:tcBorders>
              <w:top w:val="nil"/>
              <w:bottom w:val="nil"/>
            </w:tcBorders>
          </w:tcPr>
          <w:p w:rsidR="00C23A5A" w:rsidRDefault="00C301FD">
            <w:pPr>
              <w:pStyle w:val="TableParagraph"/>
              <w:spacing w:before="10" w:line="319" w:lineRule="exact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среди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других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естественных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наук.</w:t>
            </w:r>
          </w:p>
        </w:tc>
      </w:tr>
      <w:tr w:rsidR="00C23A5A">
        <w:trPr>
          <w:trHeight w:val="345"/>
        </w:trPr>
        <w:tc>
          <w:tcPr>
            <w:tcW w:w="843" w:type="dxa"/>
            <w:tcBorders>
              <w:top w:val="nil"/>
              <w:bottom w:val="nil"/>
            </w:tcBorders>
          </w:tcPr>
          <w:p w:rsidR="00C23A5A" w:rsidRDefault="00C23A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C23A5A" w:rsidRDefault="00C23A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3" w:type="dxa"/>
            <w:tcBorders>
              <w:top w:val="nil"/>
              <w:bottom w:val="nil"/>
            </w:tcBorders>
          </w:tcPr>
          <w:p w:rsidR="00C23A5A" w:rsidRDefault="00C23A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3" w:type="dxa"/>
            <w:tcBorders>
              <w:top w:val="nil"/>
              <w:bottom w:val="nil"/>
            </w:tcBorders>
          </w:tcPr>
          <w:p w:rsidR="00C23A5A" w:rsidRDefault="00C301FD">
            <w:pPr>
              <w:pStyle w:val="TableParagraph"/>
              <w:spacing w:before="6" w:line="320" w:lineRule="exact"/>
              <w:rPr>
                <w:sz w:val="28"/>
              </w:rPr>
            </w:pPr>
            <w:r>
              <w:rPr>
                <w:sz w:val="28"/>
              </w:rPr>
              <w:t>современной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естественно-научной</w:t>
            </w:r>
          </w:p>
        </w:tc>
        <w:tc>
          <w:tcPr>
            <w:tcW w:w="4733" w:type="dxa"/>
            <w:tcBorders>
              <w:top w:val="nil"/>
              <w:bottom w:val="nil"/>
            </w:tcBorders>
          </w:tcPr>
          <w:p w:rsidR="00C23A5A" w:rsidRDefault="00C301FD">
            <w:pPr>
              <w:pStyle w:val="TableParagraph"/>
              <w:spacing w:before="6" w:line="320" w:lineRule="exact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Оценивать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вклад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отечественных</w:t>
            </w:r>
          </w:p>
        </w:tc>
      </w:tr>
      <w:tr w:rsidR="00C23A5A">
        <w:trPr>
          <w:trHeight w:val="345"/>
        </w:trPr>
        <w:tc>
          <w:tcPr>
            <w:tcW w:w="843" w:type="dxa"/>
            <w:tcBorders>
              <w:top w:val="nil"/>
              <w:bottom w:val="nil"/>
            </w:tcBorders>
          </w:tcPr>
          <w:p w:rsidR="00C23A5A" w:rsidRDefault="00C23A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C23A5A" w:rsidRDefault="00C23A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3" w:type="dxa"/>
            <w:tcBorders>
              <w:top w:val="nil"/>
              <w:bottom w:val="nil"/>
            </w:tcBorders>
          </w:tcPr>
          <w:p w:rsidR="00C23A5A" w:rsidRDefault="00C23A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3" w:type="dxa"/>
            <w:tcBorders>
              <w:top w:val="nil"/>
              <w:bottom w:val="nil"/>
            </w:tcBorders>
          </w:tcPr>
          <w:p w:rsidR="00C23A5A" w:rsidRDefault="00C301FD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картины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Профессии,</w:t>
            </w:r>
          </w:p>
        </w:tc>
        <w:tc>
          <w:tcPr>
            <w:tcW w:w="4733" w:type="dxa"/>
            <w:tcBorders>
              <w:top w:val="nil"/>
              <w:bottom w:val="nil"/>
            </w:tcBorders>
          </w:tcPr>
          <w:p w:rsidR="00C23A5A" w:rsidRDefault="00C301FD">
            <w:pPr>
              <w:pStyle w:val="TableParagraph"/>
              <w:spacing w:before="6" w:line="319" w:lineRule="exact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учёных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развитие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биологии.</w:t>
            </w:r>
          </w:p>
        </w:tc>
      </w:tr>
      <w:tr w:rsidR="00C23A5A">
        <w:trPr>
          <w:trHeight w:val="349"/>
        </w:trPr>
        <w:tc>
          <w:tcPr>
            <w:tcW w:w="843" w:type="dxa"/>
            <w:tcBorders>
              <w:top w:val="nil"/>
              <w:bottom w:val="nil"/>
            </w:tcBorders>
          </w:tcPr>
          <w:p w:rsidR="00C23A5A" w:rsidRDefault="00C23A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C23A5A" w:rsidRDefault="00C23A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3" w:type="dxa"/>
            <w:tcBorders>
              <w:top w:val="nil"/>
              <w:bottom w:val="nil"/>
            </w:tcBorders>
          </w:tcPr>
          <w:p w:rsidR="00C23A5A" w:rsidRDefault="00C23A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3" w:type="dxa"/>
            <w:tcBorders>
              <w:top w:val="nil"/>
              <w:bottom w:val="nil"/>
            </w:tcBorders>
          </w:tcPr>
          <w:p w:rsidR="00C23A5A" w:rsidRDefault="00C301FD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связанные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биологией.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</w:p>
        </w:tc>
        <w:tc>
          <w:tcPr>
            <w:tcW w:w="4733" w:type="dxa"/>
            <w:tcBorders>
              <w:top w:val="nil"/>
              <w:bottom w:val="nil"/>
            </w:tcBorders>
          </w:tcPr>
          <w:p w:rsidR="00C23A5A" w:rsidRDefault="00C301FD">
            <w:pPr>
              <w:pStyle w:val="TableParagraph"/>
              <w:spacing w:before="6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Оценивать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роль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биологических</w:t>
            </w:r>
          </w:p>
        </w:tc>
      </w:tr>
      <w:tr w:rsidR="00C23A5A">
        <w:trPr>
          <w:trHeight w:val="349"/>
        </w:trPr>
        <w:tc>
          <w:tcPr>
            <w:tcW w:w="843" w:type="dxa"/>
            <w:tcBorders>
              <w:top w:val="nil"/>
              <w:bottom w:val="nil"/>
            </w:tcBorders>
          </w:tcPr>
          <w:p w:rsidR="00C23A5A" w:rsidRDefault="00C23A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C23A5A" w:rsidRDefault="00C23A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3" w:type="dxa"/>
            <w:tcBorders>
              <w:top w:val="nil"/>
              <w:bottom w:val="nil"/>
            </w:tcBorders>
          </w:tcPr>
          <w:p w:rsidR="00C23A5A" w:rsidRDefault="00C23A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3" w:type="dxa"/>
            <w:tcBorders>
              <w:top w:val="nil"/>
              <w:bottom w:val="nil"/>
            </w:tcBorders>
          </w:tcPr>
          <w:p w:rsidR="00C23A5A" w:rsidRDefault="00C301FD">
            <w:pPr>
              <w:pStyle w:val="TableParagraph"/>
              <w:spacing w:before="10" w:line="319" w:lineRule="exact"/>
              <w:rPr>
                <w:sz w:val="28"/>
              </w:rPr>
            </w:pPr>
            <w:r>
              <w:rPr>
                <w:sz w:val="28"/>
              </w:rPr>
              <w:t>биологии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</w:p>
        </w:tc>
        <w:tc>
          <w:tcPr>
            <w:tcW w:w="4733" w:type="dxa"/>
            <w:tcBorders>
              <w:top w:val="nil"/>
              <w:bottom w:val="nil"/>
            </w:tcBorders>
          </w:tcPr>
          <w:p w:rsidR="00C23A5A" w:rsidRDefault="00C301FD">
            <w:pPr>
              <w:pStyle w:val="TableParagraph"/>
              <w:spacing w:before="10" w:line="319" w:lineRule="exact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открытий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исследований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развитии</w:t>
            </w:r>
          </w:p>
        </w:tc>
      </w:tr>
      <w:tr w:rsidR="00C23A5A">
        <w:trPr>
          <w:trHeight w:val="345"/>
        </w:trPr>
        <w:tc>
          <w:tcPr>
            <w:tcW w:w="843" w:type="dxa"/>
            <w:tcBorders>
              <w:top w:val="nil"/>
              <w:bottom w:val="nil"/>
            </w:tcBorders>
          </w:tcPr>
          <w:p w:rsidR="00C23A5A" w:rsidRDefault="00C23A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C23A5A" w:rsidRDefault="00C23A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3" w:type="dxa"/>
            <w:tcBorders>
              <w:top w:val="nil"/>
              <w:bottom w:val="nil"/>
            </w:tcBorders>
          </w:tcPr>
          <w:p w:rsidR="00C23A5A" w:rsidRDefault="00C23A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3" w:type="dxa"/>
            <w:tcBorders>
              <w:top w:val="nil"/>
              <w:bottom w:val="nil"/>
            </w:tcBorders>
          </w:tcPr>
          <w:p w:rsidR="00C23A5A" w:rsidRDefault="00C301FD">
            <w:pPr>
              <w:pStyle w:val="TableParagraph"/>
              <w:spacing w:before="6" w:line="320" w:lineRule="exact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человека: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медицине,</w:t>
            </w:r>
          </w:p>
        </w:tc>
        <w:tc>
          <w:tcPr>
            <w:tcW w:w="4733" w:type="dxa"/>
            <w:tcBorders>
              <w:top w:val="nil"/>
              <w:bottom w:val="nil"/>
            </w:tcBorders>
          </w:tcPr>
          <w:p w:rsidR="00C23A5A" w:rsidRDefault="00C301FD">
            <w:pPr>
              <w:pStyle w:val="TableParagraph"/>
              <w:spacing w:before="6" w:line="320" w:lineRule="exact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науки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практической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деятельности</w:t>
            </w:r>
          </w:p>
        </w:tc>
      </w:tr>
      <w:tr w:rsidR="00C23A5A">
        <w:trPr>
          <w:trHeight w:val="345"/>
        </w:trPr>
        <w:tc>
          <w:tcPr>
            <w:tcW w:w="843" w:type="dxa"/>
            <w:tcBorders>
              <w:top w:val="nil"/>
              <w:bottom w:val="nil"/>
            </w:tcBorders>
          </w:tcPr>
          <w:p w:rsidR="00C23A5A" w:rsidRDefault="00C23A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C23A5A" w:rsidRDefault="00C23A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3" w:type="dxa"/>
            <w:tcBorders>
              <w:top w:val="nil"/>
              <w:bottom w:val="nil"/>
            </w:tcBorders>
          </w:tcPr>
          <w:p w:rsidR="00C23A5A" w:rsidRDefault="00C23A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3" w:type="dxa"/>
            <w:tcBorders>
              <w:top w:val="nil"/>
              <w:bottom w:val="nil"/>
            </w:tcBorders>
          </w:tcPr>
          <w:p w:rsidR="00C23A5A" w:rsidRDefault="00C301FD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сельском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хозяйстве,</w:t>
            </w:r>
          </w:p>
        </w:tc>
        <w:tc>
          <w:tcPr>
            <w:tcW w:w="4733" w:type="dxa"/>
            <w:tcBorders>
              <w:top w:val="nil"/>
              <w:bottom w:val="nil"/>
            </w:tcBorders>
          </w:tcPr>
          <w:p w:rsidR="00C23A5A" w:rsidRDefault="00C301FD">
            <w:pPr>
              <w:pStyle w:val="TableParagraph"/>
              <w:spacing w:before="6" w:line="319" w:lineRule="exact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людей.</w:t>
            </w:r>
          </w:p>
        </w:tc>
      </w:tr>
      <w:tr w:rsidR="00C23A5A">
        <w:trPr>
          <w:trHeight w:val="349"/>
        </w:trPr>
        <w:tc>
          <w:tcPr>
            <w:tcW w:w="843" w:type="dxa"/>
            <w:tcBorders>
              <w:top w:val="nil"/>
              <w:bottom w:val="nil"/>
            </w:tcBorders>
          </w:tcPr>
          <w:p w:rsidR="00C23A5A" w:rsidRDefault="00C23A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C23A5A" w:rsidRDefault="00C23A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3" w:type="dxa"/>
            <w:tcBorders>
              <w:top w:val="nil"/>
              <w:bottom w:val="nil"/>
            </w:tcBorders>
          </w:tcPr>
          <w:p w:rsidR="00C23A5A" w:rsidRDefault="00C23A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3" w:type="dxa"/>
            <w:tcBorders>
              <w:top w:val="nil"/>
              <w:bottom w:val="nil"/>
            </w:tcBorders>
          </w:tcPr>
          <w:p w:rsidR="00C23A5A" w:rsidRDefault="00C301FD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промышленности,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охране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природы.</w:t>
            </w:r>
          </w:p>
        </w:tc>
        <w:tc>
          <w:tcPr>
            <w:tcW w:w="4733" w:type="dxa"/>
            <w:tcBorders>
              <w:top w:val="nil"/>
              <w:bottom w:val="nil"/>
            </w:tcBorders>
          </w:tcPr>
          <w:p w:rsidR="00C23A5A" w:rsidRDefault="00C301FD">
            <w:pPr>
              <w:pStyle w:val="TableParagraph"/>
              <w:spacing w:before="6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Перечислять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профессии,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связанные</w:t>
            </w:r>
          </w:p>
        </w:tc>
      </w:tr>
      <w:tr w:rsidR="00C23A5A">
        <w:trPr>
          <w:trHeight w:val="349"/>
        </w:trPr>
        <w:tc>
          <w:tcPr>
            <w:tcW w:w="843" w:type="dxa"/>
            <w:tcBorders>
              <w:top w:val="nil"/>
              <w:bottom w:val="nil"/>
            </w:tcBorders>
          </w:tcPr>
          <w:p w:rsidR="00C23A5A" w:rsidRDefault="00C23A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C23A5A" w:rsidRDefault="00C23A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3" w:type="dxa"/>
            <w:tcBorders>
              <w:top w:val="nil"/>
              <w:bottom w:val="nil"/>
            </w:tcBorders>
          </w:tcPr>
          <w:p w:rsidR="00C23A5A" w:rsidRDefault="00C23A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3" w:type="dxa"/>
            <w:tcBorders>
              <w:top w:val="nil"/>
              <w:bottom w:val="nil"/>
            </w:tcBorders>
          </w:tcPr>
          <w:p w:rsidR="00C23A5A" w:rsidRDefault="00C301FD">
            <w:pPr>
              <w:pStyle w:val="TableParagraph"/>
              <w:spacing w:before="9"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Демонстрации</w:t>
            </w:r>
          </w:p>
        </w:tc>
        <w:tc>
          <w:tcPr>
            <w:tcW w:w="4733" w:type="dxa"/>
            <w:tcBorders>
              <w:top w:val="nil"/>
              <w:bottom w:val="nil"/>
            </w:tcBorders>
          </w:tcPr>
          <w:p w:rsidR="00C23A5A" w:rsidRDefault="00C301FD">
            <w:pPr>
              <w:pStyle w:val="TableParagraph"/>
              <w:spacing w:before="9" w:line="320" w:lineRule="exact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с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современной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биологией.</w:t>
            </w:r>
          </w:p>
        </w:tc>
      </w:tr>
      <w:tr w:rsidR="00C23A5A">
        <w:trPr>
          <w:trHeight w:val="345"/>
        </w:trPr>
        <w:tc>
          <w:tcPr>
            <w:tcW w:w="843" w:type="dxa"/>
            <w:tcBorders>
              <w:top w:val="nil"/>
              <w:bottom w:val="nil"/>
            </w:tcBorders>
          </w:tcPr>
          <w:p w:rsidR="00C23A5A" w:rsidRDefault="00C23A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C23A5A" w:rsidRDefault="00C23A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3" w:type="dxa"/>
            <w:tcBorders>
              <w:top w:val="nil"/>
              <w:bottom w:val="nil"/>
            </w:tcBorders>
          </w:tcPr>
          <w:p w:rsidR="00C23A5A" w:rsidRDefault="00C23A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3" w:type="dxa"/>
            <w:tcBorders>
              <w:top w:val="nil"/>
              <w:bottom w:val="nil"/>
            </w:tcBorders>
          </w:tcPr>
          <w:p w:rsidR="00C23A5A" w:rsidRDefault="00C301FD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  <w:u w:val="single"/>
              </w:rPr>
              <w:t>Портреты: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Аристотель,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Теофраст,</w:t>
            </w:r>
          </w:p>
        </w:tc>
        <w:tc>
          <w:tcPr>
            <w:tcW w:w="4733" w:type="dxa"/>
            <w:tcBorders>
              <w:top w:val="nil"/>
              <w:bottom w:val="nil"/>
            </w:tcBorders>
          </w:tcPr>
          <w:p w:rsidR="00C23A5A" w:rsidRDefault="00C301FD">
            <w:pPr>
              <w:pStyle w:val="TableParagraph"/>
              <w:spacing w:before="6" w:line="319" w:lineRule="exact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Приводить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примеры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практического</w:t>
            </w:r>
          </w:p>
        </w:tc>
      </w:tr>
      <w:tr w:rsidR="00C23A5A">
        <w:trPr>
          <w:trHeight w:val="345"/>
        </w:trPr>
        <w:tc>
          <w:tcPr>
            <w:tcW w:w="843" w:type="dxa"/>
            <w:tcBorders>
              <w:top w:val="nil"/>
              <w:bottom w:val="nil"/>
            </w:tcBorders>
          </w:tcPr>
          <w:p w:rsidR="00C23A5A" w:rsidRDefault="00C23A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C23A5A" w:rsidRDefault="00C23A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3" w:type="dxa"/>
            <w:tcBorders>
              <w:top w:val="nil"/>
              <w:bottom w:val="nil"/>
            </w:tcBorders>
          </w:tcPr>
          <w:p w:rsidR="00C23A5A" w:rsidRDefault="00C23A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3" w:type="dxa"/>
            <w:tcBorders>
              <w:top w:val="nil"/>
              <w:bottom w:val="nil"/>
            </w:tcBorders>
          </w:tcPr>
          <w:p w:rsidR="00C23A5A" w:rsidRDefault="00C301FD">
            <w:pPr>
              <w:pStyle w:val="TableParagraph"/>
              <w:spacing w:before="6" w:line="320" w:lineRule="exact"/>
              <w:rPr>
                <w:sz w:val="28"/>
              </w:rPr>
            </w:pPr>
            <w:r>
              <w:rPr>
                <w:sz w:val="28"/>
              </w:rPr>
              <w:t>К.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Линней,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Ж.Б.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Ламарк,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Дарвин,</w:t>
            </w:r>
          </w:p>
        </w:tc>
        <w:tc>
          <w:tcPr>
            <w:tcW w:w="4733" w:type="dxa"/>
            <w:tcBorders>
              <w:top w:val="nil"/>
              <w:bottom w:val="nil"/>
            </w:tcBorders>
          </w:tcPr>
          <w:p w:rsidR="00C23A5A" w:rsidRDefault="00C301FD">
            <w:pPr>
              <w:pStyle w:val="TableParagraph"/>
              <w:spacing w:before="6" w:line="320" w:lineRule="exact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использования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достижений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биологии</w:t>
            </w:r>
          </w:p>
        </w:tc>
      </w:tr>
      <w:tr w:rsidR="00C23A5A">
        <w:trPr>
          <w:trHeight w:val="349"/>
        </w:trPr>
        <w:tc>
          <w:tcPr>
            <w:tcW w:w="843" w:type="dxa"/>
            <w:tcBorders>
              <w:top w:val="nil"/>
              <w:bottom w:val="nil"/>
            </w:tcBorders>
          </w:tcPr>
          <w:p w:rsidR="00C23A5A" w:rsidRDefault="00C23A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C23A5A" w:rsidRDefault="00C23A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3" w:type="dxa"/>
            <w:tcBorders>
              <w:top w:val="nil"/>
              <w:bottom w:val="nil"/>
            </w:tcBorders>
          </w:tcPr>
          <w:p w:rsidR="00C23A5A" w:rsidRDefault="00C23A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3" w:type="dxa"/>
            <w:tcBorders>
              <w:top w:val="nil"/>
              <w:bottom w:val="nil"/>
            </w:tcBorders>
          </w:tcPr>
          <w:p w:rsidR="00C23A5A" w:rsidRDefault="00C301FD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У.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Гарвей, Г.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Мендель,</w:t>
            </w:r>
          </w:p>
        </w:tc>
        <w:tc>
          <w:tcPr>
            <w:tcW w:w="4733" w:type="dxa"/>
            <w:tcBorders>
              <w:top w:val="nil"/>
              <w:bottom w:val="nil"/>
            </w:tcBorders>
          </w:tcPr>
          <w:p w:rsidR="00C23A5A" w:rsidRDefault="00C301FD">
            <w:pPr>
              <w:pStyle w:val="TableParagraph"/>
              <w:spacing w:before="6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в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медицине,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сельском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хозяйстве,</w:t>
            </w:r>
          </w:p>
        </w:tc>
      </w:tr>
      <w:tr w:rsidR="00C23A5A">
        <w:trPr>
          <w:trHeight w:val="363"/>
        </w:trPr>
        <w:tc>
          <w:tcPr>
            <w:tcW w:w="843" w:type="dxa"/>
            <w:tcBorders>
              <w:top w:val="nil"/>
            </w:tcBorders>
          </w:tcPr>
          <w:p w:rsidR="00C23A5A" w:rsidRDefault="00C23A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  <w:tcBorders>
              <w:top w:val="nil"/>
            </w:tcBorders>
          </w:tcPr>
          <w:p w:rsidR="00C23A5A" w:rsidRDefault="00C23A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3" w:type="dxa"/>
            <w:tcBorders>
              <w:top w:val="nil"/>
            </w:tcBorders>
          </w:tcPr>
          <w:p w:rsidR="00C23A5A" w:rsidRDefault="00C23A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3" w:type="dxa"/>
            <w:tcBorders>
              <w:top w:val="nil"/>
            </w:tcBorders>
          </w:tcPr>
          <w:p w:rsidR="00C23A5A" w:rsidRDefault="00C301FD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В.И.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Вернадский,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И.П.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Павлов,</w:t>
            </w:r>
          </w:p>
        </w:tc>
        <w:tc>
          <w:tcPr>
            <w:tcW w:w="4733" w:type="dxa"/>
            <w:tcBorders>
              <w:top w:val="nil"/>
            </w:tcBorders>
          </w:tcPr>
          <w:p w:rsidR="00C23A5A" w:rsidRDefault="00C301FD">
            <w:pPr>
              <w:pStyle w:val="TableParagraph"/>
              <w:spacing w:before="9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промышленности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охране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природы</w:t>
            </w:r>
          </w:p>
        </w:tc>
      </w:tr>
    </w:tbl>
    <w:p w:rsidR="00C23A5A" w:rsidRDefault="00C23A5A">
      <w:pPr>
        <w:rPr>
          <w:sz w:val="28"/>
        </w:rPr>
        <w:sectPr w:rsidR="00C23A5A">
          <w:headerReference w:type="default" r:id="rId9"/>
          <w:footerReference w:type="default" r:id="rId10"/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C23A5A" w:rsidRDefault="00C23A5A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38"/>
        <w:gridCol w:w="1643"/>
        <w:gridCol w:w="4733"/>
        <w:gridCol w:w="4733"/>
      </w:tblGrid>
      <w:tr w:rsidR="00C23A5A">
        <w:trPr>
          <w:trHeight w:val="2086"/>
        </w:trPr>
        <w:tc>
          <w:tcPr>
            <w:tcW w:w="843" w:type="dxa"/>
          </w:tcPr>
          <w:p w:rsidR="00C23A5A" w:rsidRDefault="00C23A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C23A5A" w:rsidRDefault="00C23A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3" w:type="dxa"/>
          </w:tcPr>
          <w:p w:rsidR="00C23A5A" w:rsidRDefault="00C23A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3" w:type="dxa"/>
          </w:tcPr>
          <w:p w:rsidR="00C23A5A" w:rsidRDefault="00C301FD">
            <w:pPr>
              <w:pStyle w:val="TableParagraph"/>
              <w:spacing w:line="264" w:lineRule="auto"/>
              <w:ind w:right="940"/>
              <w:rPr>
                <w:sz w:val="28"/>
              </w:rPr>
            </w:pPr>
            <w:r>
              <w:rPr>
                <w:sz w:val="28"/>
              </w:rPr>
              <w:t>И.И.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Мечников,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Н.И.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Вавилов,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Н.В.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Тимофеев-Ресовский,</w:t>
            </w:r>
          </w:p>
          <w:p w:rsidR="00C23A5A" w:rsidRDefault="00C301FD">
            <w:pPr>
              <w:pStyle w:val="TableParagraph"/>
              <w:spacing w:line="261" w:lineRule="auto"/>
              <w:ind w:right="324"/>
              <w:rPr>
                <w:sz w:val="28"/>
              </w:rPr>
            </w:pPr>
            <w:r>
              <w:rPr>
                <w:sz w:val="28"/>
              </w:rPr>
              <w:t>Дж. Уотсон, Ф. Крик, Д.К. Беляев.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>Таблицы</w:t>
            </w:r>
            <w:r>
              <w:rPr>
                <w:spacing w:val="-6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и</w:t>
            </w:r>
            <w:r>
              <w:rPr>
                <w:spacing w:val="-4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схемы</w:t>
            </w:r>
            <w:r>
              <w:rPr>
                <w:sz w:val="28"/>
              </w:rPr>
              <w:t>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«Связь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биологии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другими науками»,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«Система</w:t>
            </w:r>
          </w:p>
          <w:p w:rsidR="00C23A5A" w:rsidRDefault="00C301FD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биологических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наук»</w:t>
            </w:r>
          </w:p>
        </w:tc>
        <w:tc>
          <w:tcPr>
            <w:tcW w:w="4733" w:type="dxa"/>
          </w:tcPr>
          <w:p w:rsidR="00C23A5A" w:rsidRDefault="00C23A5A">
            <w:pPr>
              <w:pStyle w:val="TableParagraph"/>
              <w:ind w:left="0"/>
              <w:rPr>
                <w:sz w:val="26"/>
              </w:rPr>
            </w:pPr>
          </w:p>
        </w:tc>
      </w:tr>
      <w:tr w:rsidR="00C23A5A">
        <w:trPr>
          <w:trHeight w:val="350"/>
        </w:trPr>
        <w:tc>
          <w:tcPr>
            <w:tcW w:w="3681" w:type="dxa"/>
            <w:gridSpan w:val="2"/>
          </w:tcPr>
          <w:p w:rsidR="00C23A5A" w:rsidRDefault="00C301FD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</w:tc>
        <w:tc>
          <w:tcPr>
            <w:tcW w:w="1643" w:type="dxa"/>
          </w:tcPr>
          <w:p w:rsidR="00C23A5A" w:rsidRDefault="00C301FD">
            <w:pPr>
              <w:pStyle w:val="TableParagraph"/>
              <w:spacing w:line="312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466" w:type="dxa"/>
            <w:gridSpan w:val="2"/>
          </w:tcPr>
          <w:p w:rsidR="00C23A5A" w:rsidRDefault="00C23A5A">
            <w:pPr>
              <w:pStyle w:val="TableParagraph"/>
              <w:ind w:left="0"/>
              <w:rPr>
                <w:sz w:val="26"/>
              </w:rPr>
            </w:pPr>
          </w:p>
        </w:tc>
      </w:tr>
      <w:tr w:rsidR="00C23A5A">
        <w:trPr>
          <w:trHeight w:val="342"/>
        </w:trPr>
        <w:tc>
          <w:tcPr>
            <w:tcW w:w="843" w:type="dxa"/>
          </w:tcPr>
          <w:p w:rsidR="00C23A5A" w:rsidRDefault="00C301FD">
            <w:pPr>
              <w:pStyle w:val="TableParagraph"/>
              <w:spacing w:line="311" w:lineRule="exact"/>
              <w:ind w:left="1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3947" w:type="dxa"/>
            <w:gridSpan w:val="4"/>
          </w:tcPr>
          <w:p w:rsidR="00C23A5A" w:rsidRDefault="00C301FD">
            <w:pPr>
              <w:pStyle w:val="TableParagraph"/>
              <w:spacing w:line="311" w:lineRule="exact"/>
              <w:ind w:left="117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Тема</w:t>
            </w:r>
            <w:r>
              <w:rPr>
                <w:b/>
                <w:color w:val="231F20"/>
                <w:spacing w:val="-6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«Живые</w:t>
            </w:r>
            <w:r>
              <w:rPr>
                <w:b/>
                <w:color w:val="231F20"/>
                <w:spacing w:val="-3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системы</w:t>
            </w:r>
            <w:r>
              <w:rPr>
                <w:b/>
                <w:color w:val="231F20"/>
                <w:spacing w:val="-4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и</w:t>
            </w:r>
            <w:r>
              <w:rPr>
                <w:b/>
                <w:color w:val="231F20"/>
                <w:spacing w:val="-5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их</w:t>
            </w:r>
            <w:r>
              <w:rPr>
                <w:b/>
                <w:color w:val="231F20"/>
                <w:spacing w:val="2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изучение»</w:t>
            </w:r>
          </w:p>
        </w:tc>
      </w:tr>
      <w:tr w:rsidR="00C23A5A">
        <w:trPr>
          <w:trHeight w:val="6610"/>
        </w:trPr>
        <w:tc>
          <w:tcPr>
            <w:tcW w:w="843" w:type="dxa"/>
          </w:tcPr>
          <w:p w:rsidR="00C23A5A" w:rsidRDefault="00C301FD">
            <w:pPr>
              <w:pStyle w:val="TableParagraph"/>
              <w:spacing w:line="318" w:lineRule="exact"/>
              <w:ind w:left="155" w:right="139"/>
              <w:jc w:val="center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838" w:type="dxa"/>
          </w:tcPr>
          <w:p w:rsidR="00C23A5A" w:rsidRDefault="00C301FD">
            <w:pPr>
              <w:pStyle w:val="TableParagraph"/>
              <w:spacing w:line="256" w:lineRule="auto"/>
              <w:ind w:left="117" w:right="185"/>
              <w:rPr>
                <w:sz w:val="28"/>
              </w:rPr>
            </w:pPr>
            <w:r>
              <w:rPr>
                <w:color w:val="231F20"/>
                <w:sz w:val="28"/>
              </w:rPr>
              <w:t>Живые системы и их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свойства</w:t>
            </w:r>
          </w:p>
        </w:tc>
        <w:tc>
          <w:tcPr>
            <w:tcW w:w="1643" w:type="dxa"/>
          </w:tcPr>
          <w:p w:rsidR="00C23A5A" w:rsidRDefault="00C301FD">
            <w:pPr>
              <w:pStyle w:val="TableParagraph"/>
              <w:spacing w:line="318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33" w:type="dxa"/>
          </w:tcPr>
          <w:p w:rsidR="00C23A5A" w:rsidRDefault="00C301FD">
            <w:pPr>
              <w:pStyle w:val="TableParagraph"/>
              <w:spacing w:line="259" w:lineRule="auto"/>
              <w:ind w:right="148"/>
              <w:rPr>
                <w:sz w:val="28"/>
              </w:rPr>
            </w:pPr>
            <w:r>
              <w:rPr>
                <w:sz w:val="28"/>
              </w:rPr>
              <w:t>Живые системы как предмет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изучения биологии. Свойства живых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систем: единство химического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дискретность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целостность,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сложность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упорядоченность</w:t>
            </w:r>
          </w:p>
          <w:p w:rsidR="00C23A5A" w:rsidRDefault="00C301FD">
            <w:pPr>
              <w:pStyle w:val="TableParagraph"/>
              <w:spacing w:line="259" w:lineRule="auto"/>
              <w:ind w:right="922"/>
              <w:rPr>
                <w:sz w:val="28"/>
              </w:rPr>
            </w:pPr>
            <w:r>
              <w:rPr>
                <w:sz w:val="28"/>
              </w:rPr>
              <w:t>структуры,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самоорганизация,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самовоспроизведение,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раздражимость,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изменчивость,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рост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развитие.</w:t>
            </w:r>
          </w:p>
          <w:p w:rsidR="00C23A5A" w:rsidRDefault="00C301FD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Демонстрации</w:t>
            </w:r>
          </w:p>
          <w:p w:rsidR="00C23A5A" w:rsidRDefault="00C301FD">
            <w:pPr>
              <w:pStyle w:val="TableParagraph"/>
              <w:spacing w:before="25" w:line="256" w:lineRule="auto"/>
              <w:ind w:right="458"/>
              <w:rPr>
                <w:sz w:val="28"/>
              </w:rPr>
            </w:pPr>
            <w:r>
              <w:rPr>
                <w:sz w:val="28"/>
                <w:u w:val="single"/>
              </w:rPr>
              <w:t>Таблицы</w:t>
            </w:r>
            <w:r>
              <w:rPr>
                <w:spacing w:val="-3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и схемы: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«Основные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жизни»,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«Биологические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системы», «Свойства живой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материи»</w:t>
            </w:r>
          </w:p>
        </w:tc>
        <w:tc>
          <w:tcPr>
            <w:tcW w:w="4733" w:type="dxa"/>
          </w:tcPr>
          <w:p w:rsidR="00C23A5A" w:rsidRDefault="00C301FD">
            <w:pPr>
              <w:pStyle w:val="TableParagraph"/>
              <w:spacing w:line="256" w:lineRule="auto"/>
              <w:ind w:left="115" w:right="328"/>
              <w:rPr>
                <w:sz w:val="28"/>
              </w:rPr>
            </w:pPr>
            <w:r>
              <w:rPr>
                <w:color w:val="231F20"/>
                <w:sz w:val="28"/>
              </w:rPr>
              <w:t>Раскрывать</w:t>
            </w:r>
            <w:r>
              <w:rPr>
                <w:color w:val="231F20"/>
                <w:spacing w:val="7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содержание терминов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понятий: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живая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система, элемент,</w:t>
            </w:r>
          </w:p>
          <w:p w:rsidR="00C23A5A" w:rsidRDefault="00C301FD">
            <w:pPr>
              <w:pStyle w:val="TableParagraph"/>
              <w:spacing w:line="264" w:lineRule="auto"/>
              <w:ind w:left="115" w:right="319"/>
              <w:rPr>
                <w:sz w:val="28"/>
              </w:rPr>
            </w:pPr>
            <w:r>
              <w:rPr>
                <w:color w:val="231F20"/>
                <w:sz w:val="28"/>
              </w:rPr>
              <w:t>подсистема,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структура;</w:t>
            </w:r>
            <w:r>
              <w:rPr>
                <w:color w:val="231F20"/>
                <w:spacing w:val="-1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открытость,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высокая</w:t>
            </w:r>
            <w:r>
              <w:rPr>
                <w:color w:val="231F20"/>
                <w:spacing w:val="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упорядоченность,</w:t>
            </w:r>
          </w:p>
          <w:p w:rsidR="00C23A5A" w:rsidRDefault="00C301FD">
            <w:pPr>
              <w:pStyle w:val="TableParagraph"/>
              <w:spacing w:line="259" w:lineRule="auto"/>
              <w:ind w:left="115" w:right="124"/>
              <w:rPr>
                <w:sz w:val="28"/>
              </w:rPr>
            </w:pPr>
            <w:r>
              <w:rPr>
                <w:color w:val="231F20"/>
                <w:sz w:val="28"/>
              </w:rPr>
              <w:t>управляемость, иерархичность.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Характеризовать структуру 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свойства живых систем, отличия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химического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состава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объектов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живой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 неживой природы, общий принцип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клеточной организации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живых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систем.</w:t>
            </w:r>
          </w:p>
          <w:p w:rsidR="00C23A5A" w:rsidRDefault="00C301FD">
            <w:pPr>
              <w:pStyle w:val="TableParagraph"/>
              <w:spacing w:line="256" w:lineRule="auto"/>
              <w:ind w:left="115" w:right="741"/>
              <w:rPr>
                <w:sz w:val="28"/>
              </w:rPr>
            </w:pPr>
            <w:r>
              <w:rPr>
                <w:color w:val="231F20"/>
                <w:sz w:val="28"/>
              </w:rPr>
              <w:t>Сравнивать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обменные</w:t>
            </w:r>
            <w:r>
              <w:rPr>
                <w:color w:val="231F20"/>
                <w:spacing w:val="-1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процессы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 неживой и живой природе;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раскрывать смысл реакций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метаболизма.</w:t>
            </w:r>
          </w:p>
          <w:p w:rsidR="00C23A5A" w:rsidRDefault="00C301FD">
            <w:pPr>
              <w:pStyle w:val="TableParagraph"/>
              <w:spacing w:before="3" w:line="256" w:lineRule="auto"/>
              <w:ind w:left="115" w:right="1038"/>
              <w:rPr>
                <w:sz w:val="28"/>
              </w:rPr>
            </w:pPr>
            <w:r>
              <w:rPr>
                <w:color w:val="231F20"/>
                <w:sz w:val="28"/>
              </w:rPr>
              <w:t>Объяснять</w:t>
            </w:r>
            <w:r>
              <w:rPr>
                <w:color w:val="231F20"/>
                <w:spacing w:val="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механизмы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саморегуляции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живых</w:t>
            </w:r>
            <w:r>
              <w:rPr>
                <w:color w:val="231F20"/>
                <w:spacing w:val="-1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систем</w:t>
            </w:r>
          </w:p>
          <w:p w:rsidR="00C23A5A" w:rsidRDefault="00C301FD">
            <w:pPr>
              <w:pStyle w:val="TableParagraph"/>
              <w:spacing w:before="2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различного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иерархического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уровня;</w:t>
            </w:r>
          </w:p>
          <w:p w:rsidR="00C23A5A" w:rsidRDefault="00C301FD">
            <w:pPr>
              <w:pStyle w:val="TableParagraph"/>
              <w:spacing w:before="24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раскрывать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суть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принципов</w:t>
            </w:r>
          </w:p>
        </w:tc>
      </w:tr>
    </w:tbl>
    <w:p w:rsidR="00C23A5A" w:rsidRDefault="00C23A5A">
      <w:pPr>
        <w:rPr>
          <w:sz w:val="28"/>
        </w:rPr>
        <w:sectPr w:rsidR="00C23A5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C23A5A" w:rsidRDefault="00C23A5A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38"/>
        <w:gridCol w:w="1643"/>
        <w:gridCol w:w="4733"/>
        <w:gridCol w:w="4733"/>
      </w:tblGrid>
      <w:tr w:rsidR="00C23A5A">
        <w:trPr>
          <w:trHeight w:val="1740"/>
        </w:trPr>
        <w:tc>
          <w:tcPr>
            <w:tcW w:w="843" w:type="dxa"/>
          </w:tcPr>
          <w:p w:rsidR="00C23A5A" w:rsidRDefault="00C23A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C23A5A" w:rsidRDefault="00C23A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3" w:type="dxa"/>
          </w:tcPr>
          <w:p w:rsidR="00C23A5A" w:rsidRDefault="00C23A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3" w:type="dxa"/>
          </w:tcPr>
          <w:p w:rsidR="00C23A5A" w:rsidRDefault="00C23A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3" w:type="dxa"/>
          </w:tcPr>
          <w:p w:rsidR="00C23A5A" w:rsidRDefault="00C301FD">
            <w:pPr>
              <w:pStyle w:val="TableParagraph"/>
              <w:spacing w:line="264" w:lineRule="auto"/>
              <w:ind w:left="115" w:right="670"/>
              <w:rPr>
                <w:sz w:val="28"/>
              </w:rPr>
            </w:pPr>
            <w:r>
              <w:rPr>
                <w:color w:val="231F20"/>
                <w:sz w:val="28"/>
              </w:rPr>
              <w:t>положительной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отрицательной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обратной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связи.</w:t>
            </w:r>
          </w:p>
          <w:p w:rsidR="00C23A5A" w:rsidRDefault="00C301FD">
            <w:pPr>
              <w:pStyle w:val="TableParagraph"/>
              <w:spacing w:line="256" w:lineRule="auto"/>
              <w:ind w:left="115" w:right="995"/>
              <w:rPr>
                <w:sz w:val="28"/>
              </w:rPr>
            </w:pPr>
            <w:r>
              <w:rPr>
                <w:color w:val="231F20"/>
                <w:sz w:val="28"/>
              </w:rPr>
              <w:t>Анализировать свойства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самовоспроизведения,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роста</w:t>
            </w:r>
            <w:r>
              <w:rPr>
                <w:color w:val="231F20"/>
                <w:spacing w:val="-1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</w:p>
          <w:p w:rsidR="00C23A5A" w:rsidRDefault="00C301FD">
            <w:pPr>
              <w:pStyle w:val="TableParagraph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развития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организмов</w:t>
            </w:r>
          </w:p>
        </w:tc>
      </w:tr>
      <w:tr w:rsidR="00C23A5A">
        <w:trPr>
          <w:trHeight w:val="7647"/>
        </w:trPr>
        <w:tc>
          <w:tcPr>
            <w:tcW w:w="843" w:type="dxa"/>
          </w:tcPr>
          <w:p w:rsidR="00C23A5A" w:rsidRDefault="00C301FD">
            <w:pPr>
              <w:pStyle w:val="TableParagraph"/>
              <w:spacing w:line="311" w:lineRule="exact"/>
              <w:ind w:left="247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838" w:type="dxa"/>
          </w:tcPr>
          <w:p w:rsidR="00C23A5A" w:rsidRDefault="00C301FD">
            <w:pPr>
              <w:pStyle w:val="TableParagraph"/>
              <w:spacing w:line="261" w:lineRule="auto"/>
              <w:ind w:left="117" w:right="347"/>
              <w:rPr>
                <w:sz w:val="28"/>
              </w:rPr>
            </w:pPr>
            <w:r>
              <w:rPr>
                <w:color w:val="231F20"/>
                <w:sz w:val="28"/>
              </w:rPr>
              <w:t>Уровневая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pacing w:val="-1"/>
                <w:sz w:val="28"/>
              </w:rPr>
              <w:t xml:space="preserve">организация </w:t>
            </w:r>
            <w:r>
              <w:rPr>
                <w:color w:val="231F20"/>
                <w:sz w:val="28"/>
              </w:rPr>
              <w:t>живых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систем</w:t>
            </w:r>
          </w:p>
        </w:tc>
        <w:tc>
          <w:tcPr>
            <w:tcW w:w="1643" w:type="dxa"/>
          </w:tcPr>
          <w:p w:rsidR="00C23A5A" w:rsidRDefault="00C301FD">
            <w:pPr>
              <w:pStyle w:val="TableParagraph"/>
              <w:spacing w:line="31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33" w:type="dxa"/>
          </w:tcPr>
          <w:p w:rsidR="00C23A5A" w:rsidRDefault="00C301FD">
            <w:pPr>
              <w:pStyle w:val="TableParagraph"/>
              <w:spacing w:line="261" w:lineRule="auto"/>
              <w:ind w:right="283"/>
              <w:rPr>
                <w:sz w:val="28"/>
              </w:rPr>
            </w:pPr>
            <w:r>
              <w:rPr>
                <w:sz w:val="28"/>
              </w:rPr>
              <w:t>Уровни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живых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систем: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молекулярный,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клеточный,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тканевый,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организменный,</w:t>
            </w:r>
          </w:p>
          <w:p w:rsidR="00C23A5A" w:rsidRDefault="00C301FD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популяционно-видовой,</w:t>
            </w:r>
          </w:p>
          <w:p w:rsidR="00C23A5A" w:rsidRDefault="00C301FD">
            <w:pPr>
              <w:pStyle w:val="TableParagraph"/>
              <w:spacing w:before="13" w:line="256" w:lineRule="auto"/>
              <w:ind w:right="96"/>
              <w:rPr>
                <w:sz w:val="28"/>
              </w:rPr>
            </w:pPr>
            <w:proofErr w:type="spellStart"/>
            <w:r>
              <w:rPr>
                <w:sz w:val="28"/>
              </w:rPr>
              <w:t>экосистемный</w:t>
            </w:r>
            <w:proofErr w:type="spellEnd"/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(биогеоценотический),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биосферный.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Процессы,</w:t>
            </w:r>
          </w:p>
          <w:p w:rsidR="00C23A5A" w:rsidRDefault="00C301FD">
            <w:pPr>
              <w:pStyle w:val="TableParagraph"/>
              <w:spacing w:before="10" w:line="259" w:lineRule="auto"/>
              <w:ind w:right="340"/>
              <w:rPr>
                <w:sz w:val="28"/>
              </w:rPr>
            </w:pPr>
            <w:r>
              <w:rPr>
                <w:sz w:val="28"/>
              </w:rPr>
              <w:t>происходящие в живых системах.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живого.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 форма существования материи.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Науки, изучающие живые системы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уровнях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организации.</w:t>
            </w:r>
          </w:p>
          <w:p w:rsidR="00C23A5A" w:rsidRDefault="00C301FD">
            <w:pPr>
              <w:pStyle w:val="TableParagraph"/>
              <w:spacing w:line="259" w:lineRule="auto"/>
              <w:ind w:right="329"/>
              <w:rPr>
                <w:sz w:val="28"/>
              </w:rPr>
            </w:pPr>
            <w:r>
              <w:rPr>
                <w:sz w:val="28"/>
              </w:rPr>
              <w:t>Изучение живых систем. Методы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биологической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науки.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Наблюдение,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измерение,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эксперимент,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систематизация,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метаанализ</w:t>
            </w:r>
            <w:proofErr w:type="spellEnd"/>
            <w:r>
              <w:rPr>
                <w:sz w:val="28"/>
              </w:rPr>
              <w:t>.</w:t>
            </w:r>
          </w:p>
          <w:p w:rsidR="00C23A5A" w:rsidRDefault="00C301FD">
            <w:pPr>
              <w:pStyle w:val="TableParagraph"/>
              <w:spacing w:line="256" w:lineRule="auto"/>
              <w:ind w:right="234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зависимой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независимой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переменной.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Планирование</w:t>
            </w:r>
          </w:p>
          <w:p w:rsidR="00C23A5A" w:rsidRDefault="00C301FD">
            <w:pPr>
              <w:pStyle w:val="TableParagraph"/>
              <w:spacing w:before="7" w:line="256" w:lineRule="auto"/>
              <w:ind w:right="234"/>
              <w:rPr>
                <w:sz w:val="28"/>
              </w:rPr>
            </w:pPr>
            <w:r>
              <w:rPr>
                <w:sz w:val="28"/>
              </w:rPr>
              <w:t>эксперимента. Постановка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проверка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гипотез.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Нулевая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гипотеза.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Понятие выборки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достоверность.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Разброс</w:t>
            </w:r>
          </w:p>
          <w:p w:rsidR="00C23A5A" w:rsidRDefault="00C301FD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биологических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данных.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</w:p>
        </w:tc>
        <w:tc>
          <w:tcPr>
            <w:tcW w:w="4733" w:type="dxa"/>
          </w:tcPr>
          <w:p w:rsidR="00C23A5A" w:rsidRDefault="00C301FD">
            <w:pPr>
              <w:pStyle w:val="TableParagraph"/>
              <w:spacing w:line="259" w:lineRule="auto"/>
              <w:ind w:left="115" w:right="327"/>
              <w:rPr>
                <w:sz w:val="28"/>
              </w:rPr>
            </w:pPr>
            <w:r>
              <w:rPr>
                <w:color w:val="231F20"/>
                <w:sz w:val="28"/>
              </w:rPr>
              <w:t>Раскрывать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содержание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терминов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понятий: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обмен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веществ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превращение энергии,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самовоспроизведение,</w:t>
            </w:r>
          </w:p>
          <w:p w:rsidR="00C23A5A" w:rsidRDefault="00C301FD">
            <w:pPr>
              <w:pStyle w:val="TableParagraph"/>
              <w:spacing w:line="259" w:lineRule="auto"/>
              <w:ind w:left="115" w:right="165"/>
              <w:rPr>
                <w:sz w:val="28"/>
              </w:rPr>
            </w:pPr>
            <w:proofErr w:type="spellStart"/>
            <w:r>
              <w:rPr>
                <w:color w:val="231F20"/>
                <w:sz w:val="28"/>
              </w:rPr>
              <w:t>саморегуляция</w:t>
            </w:r>
            <w:proofErr w:type="spellEnd"/>
            <w:r>
              <w:rPr>
                <w:color w:val="231F20"/>
                <w:sz w:val="28"/>
              </w:rPr>
              <w:t>, развитие,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жизнь,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научный факт,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научный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метод,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проблема,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гипотеза,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теория,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правило,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закон.</w:t>
            </w:r>
          </w:p>
          <w:p w:rsidR="00C23A5A" w:rsidRDefault="00C301FD">
            <w:pPr>
              <w:pStyle w:val="TableParagraph"/>
              <w:spacing w:line="259" w:lineRule="auto"/>
              <w:ind w:left="115" w:right="153"/>
              <w:rPr>
                <w:sz w:val="28"/>
              </w:rPr>
            </w:pPr>
            <w:r>
              <w:rPr>
                <w:color w:val="231F20"/>
                <w:sz w:val="28"/>
              </w:rPr>
              <w:t>Перечислять признаки живого.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Характеризовать основные уровни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организации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живых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систем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методы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биологических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исследований.</w:t>
            </w:r>
          </w:p>
          <w:p w:rsidR="00C23A5A" w:rsidRDefault="00C301FD">
            <w:pPr>
              <w:pStyle w:val="TableParagraph"/>
              <w:spacing w:line="321" w:lineRule="exact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Описывать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особенности,</w:t>
            </w:r>
          </w:p>
          <w:p w:rsidR="00C23A5A" w:rsidRDefault="00C301FD">
            <w:pPr>
              <w:pStyle w:val="TableParagraph"/>
              <w:spacing w:before="19" w:line="256" w:lineRule="auto"/>
              <w:ind w:left="115" w:right="647"/>
              <w:rPr>
                <w:sz w:val="28"/>
              </w:rPr>
            </w:pPr>
            <w:r>
              <w:rPr>
                <w:color w:val="231F20"/>
                <w:sz w:val="28"/>
              </w:rPr>
              <w:t>характерные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для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каждого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уровня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организации живого.</w:t>
            </w:r>
          </w:p>
          <w:p w:rsidR="00C23A5A" w:rsidRDefault="00C301FD">
            <w:pPr>
              <w:pStyle w:val="TableParagraph"/>
              <w:spacing w:before="3" w:line="261" w:lineRule="auto"/>
              <w:ind w:left="115" w:right="341"/>
              <w:rPr>
                <w:sz w:val="28"/>
              </w:rPr>
            </w:pPr>
            <w:r>
              <w:rPr>
                <w:color w:val="231F20"/>
                <w:sz w:val="28"/>
              </w:rPr>
              <w:t>Называть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науки,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изучающие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живые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системы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на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разных</w:t>
            </w:r>
            <w:r>
              <w:rPr>
                <w:color w:val="231F20"/>
                <w:spacing w:val="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уровнях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организации.</w:t>
            </w:r>
          </w:p>
          <w:p w:rsidR="00C23A5A" w:rsidRDefault="00C301FD">
            <w:pPr>
              <w:pStyle w:val="TableParagraph"/>
              <w:spacing w:line="256" w:lineRule="auto"/>
              <w:ind w:left="115" w:right="355"/>
              <w:rPr>
                <w:sz w:val="28"/>
              </w:rPr>
            </w:pPr>
            <w:r>
              <w:rPr>
                <w:color w:val="231F20"/>
                <w:sz w:val="28"/>
              </w:rPr>
              <w:t>Сравнивать между собой живые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системы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разных</w:t>
            </w:r>
            <w:r>
              <w:rPr>
                <w:color w:val="231F20"/>
                <w:spacing w:val="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уровней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организации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происходящие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них</w:t>
            </w:r>
          </w:p>
          <w:p w:rsidR="00C23A5A" w:rsidRDefault="00C301FD">
            <w:pPr>
              <w:pStyle w:val="TableParagraph"/>
              <w:spacing w:before="3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процессы.</w:t>
            </w:r>
          </w:p>
        </w:tc>
      </w:tr>
    </w:tbl>
    <w:p w:rsidR="00C23A5A" w:rsidRDefault="00C23A5A">
      <w:pPr>
        <w:rPr>
          <w:sz w:val="28"/>
        </w:rPr>
        <w:sectPr w:rsidR="00C23A5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C23A5A" w:rsidRDefault="00C23A5A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38"/>
        <w:gridCol w:w="1643"/>
        <w:gridCol w:w="4733"/>
        <w:gridCol w:w="4733"/>
      </w:tblGrid>
      <w:tr w:rsidR="00C23A5A">
        <w:trPr>
          <w:trHeight w:val="6603"/>
        </w:trPr>
        <w:tc>
          <w:tcPr>
            <w:tcW w:w="843" w:type="dxa"/>
          </w:tcPr>
          <w:p w:rsidR="00C23A5A" w:rsidRDefault="00C23A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C23A5A" w:rsidRDefault="00C23A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3" w:type="dxa"/>
          </w:tcPr>
          <w:p w:rsidR="00C23A5A" w:rsidRDefault="00C23A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3" w:type="dxa"/>
          </w:tcPr>
          <w:p w:rsidR="00C23A5A" w:rsidRDefault="00C301FD">
            <w:pPr>
              <w:pStyle w:val="TableParagraph"/>
              <w:spacing w:line="259" w:lineRule="auto"/>
              <w:ind w:right="314"/>
              <w:rPr>
                <w:sz w:val="28"/>
              </w:rPr>
            </w:pPr>
            <w:r>
              <w:rPr>
                <w:sz w:val="28"/>
              </w:rPr>
              <w:t>достоверности полученных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результатов. Причины искажения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эксперимента.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статистического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теста.</w:t>
            </w:r>
          </w:p>
          <w:p w:rsidR="00C23A5A" w:rsidRDefault="00C301FD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Демонстрации</w:t>
            </w:r>
          </w:p>
          <w:p w:rsidR="00C23A5A" w:rsidRDefault="00C301FD">
            <w:pPr>
              <w:pStyle w:val="TableParagraph"/>
              <w:spacing w:before="19" w:line="256" w:lineRule="auto"/>
              <w:ind w:right="937"/>
              <w:rPr>
                <w:sz w:val="28"/>
              </w:rPr>
            </w:pPr>
            <w:r>
              <w:rPr>
                <w:sz w:val="28"/>
                <w:u w:val="single"/>
              </w:rPr>
              <w:t>Таблицы</w:t>
            </w:r>
            <w:r>
              <w:rPr>
                <w:spacing w:val="-3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и схемы: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«Уровни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живой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природы»,</w:t>
            </w:r>
          </w:p>
          <w:p w:rsidR="00C23A5A" w:rsidRDefault="00C301FD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«Строение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животной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клетки»,</w:t>
            </w:r>
          </w:p>
          <w:p w:rsidR="00C23A5A" w:rsidRDefault="00C301FD">
            <w:pPr>
              <w:pStyle w:val="TableParagraph"/>
              <w:spacing w:before="31" w:line="256" w:lineRule="auto"/>
              <w:ind w:right="365"/>
              <w:rPr>
                <w:sz w:val="28"/>
              </w:rPr>
            </w:pPr>
            <w:r>
              <w:rPr>
                <w:sz w:val="28"/>
              </w:rPr>
              <w:t>«Ткани животных»,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«Системы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человеческого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организма»,</w:t>
            </w:r>
          </w:p>
          <w:p w:rsidR="00C23A5A" w:rsidRDefault="00C301FD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«Биогеоценоз»,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«Биосфера»,</w:t>
            </w:r>
          </w:p>
          <w:p w:rsidR="00C23A5A" w:rsidRDefault="00C301FD">
            <w:pPr>
              <w:pStyle w:val="TableParagraph"/>
              <w:spacing w:before="25" w:line="259" w:lineRule="auto"/>
              <w:ind w:right="176"/>
              <w:rPr>
                <w:sz w:val="28"/>
              </w:rPr>
            </w:pPr>
            <w:r>
              <w:rPr>
                <w:sz w:val="28"/>
              </w:rPr>
              <w:t>«Методы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живой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природы».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Оборудование: </w:t>
            </w:r>
            <w:r>
              <w:rPr>
                <w:sz w:val="28"/>
              </w:rPr>
              <w:t>лабораторное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оборудование для проведения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наблюдений,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измерений,</w:t>
            </w:r>
          </w:p>
          <w:p w:rsidR="00C23A5A" w:rsidRDefault="00C301FD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экспериментов.</w:t>
            </w:r>
          </w:p>
          <w:p w:rsidR="00C23A5A" w:rsidRDefault="00C301FD">
            <w:pPr>
              <w:pStyle w:val="TableParagraph"/>
              <w:spacing w:before="31"/>
              <w:rPr>
                <w:b/>
                <w:sz w:val="28"/>
              </w:rPr>
            </w:pPr>
            <w:r>
              <w:rPr>
                <w:b/>
                <w:sz w:val="28"/>
              </w:rPr>
              <w:t>Практическая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работа</w:t>
            </w:r>
          </w:p>
          <w:p w:rsidR="00C23A5A" w:rsidRDefault="00C301FD">
            <w:pPr>
              <w:pStyle w:val="TableParagraph"/>
              <w:spacing w:before="8" w:line="346" w:lineRule="exact"/>
              <w:ind w:right="252"/>
              <w:rPr>
                <w:sz w:val="28"/>
              </w:rPr>
            </w:pPr>
            <w:r>
              <w:rPr>
                <w:sz w:val="28"/>
              </w:rPr>
              <w:t>«Использование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методов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 изучении живых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систем».</w:t>
            </w:r>
          </w:p>
        </w:tc>
        <w:tc>
          <w:tcPr>
            <w:tcW w:w="4733" w:type="dxa"/>
          </w:tcPr>
          <w:p w:rsidR="00C23A5A" w:rsidRDefault="00C301FD">
            <w:pPr>
              <w:pStyle w:val="TableParagraph"/>
              <w:spacing w:line="261" w:lineRule="auto"/>
              <w:ind w:left="115" w:right="483"/>
              <w:rPr>
                <w:sz w:val="28"/>
              </w:rPr>
            </w:pPr>
            <w:r>
              <w:rPr>
                <w:color w:val="231F20"/>
                <w:sz w:val="28"/>
              </w:rPr>
              <w:t>Показывать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роль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гипотез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теорий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 формировании естественно-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научной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картины мира</w:t>
            </w:r>
          </w:p>
        </w:tc>
      </w:tr>
      <w:tr w:rsidR="00C23A5A">
        <w:trPr>
          <w:trHeight w:val="350"/>
        </w:trPr>
        <w:tc>
          <w:tcPr>
            <w:tcW w:w="3681" w:type="dxa"/>
            <w:gridSpan w:val="2"/>
          </w:tcPr>
          <w:p w:rsidR="00C23A5A" w:rsidRDefault="00C301FD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</w:tc>
        <w:tc>
          <w:tcPr>
            <w:tcW w:w="1643" w:type="dxa"/>
          </w:tcPr>
          <w:p w:rsidR="00C23A5A" w:rsidRDefault="00C301FD">
            <w:pPr>
              <w:pStyle w:val="TableParagraph"/>
              <w:spacing w:line="318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33" w:type="dxa"/>
          </w:tcPr>
          <w:p w:rsidR="00C23A5A" w:rsidRDefault="00C23A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3" w:type="dxa"/>
          </w:tcPr>
          <w:p w:rsidR="00C23A5A" w:rsidRDefault="00C23A5A">
            <w:pPr>
              <w:pStyle w:val="TableParagraph"/>
              <w:ind w:left="0"/>
              <w:rPr>
                <w:sz w:val="26"/>
              </w:rPr>
            </w:pPr>
          </w:p>
        </w:tc>
      </w:tr>
      <w:tr w:rsidR="00C23A5A">
        <w:trPr>
          <w:trHeight w:val="350"/>
        </w:trPr>
        <w:tc>
          <w:tcPr>
            <w:tcW w:w="843" w:type="dxa"/>
          </w:tcPr>
          <w:p w:rsidR="00C23A5A" w:rsidRDefault="00C301FD">
            <w:pPr>
              <w:pStyle w:val="TableParagraph"/>
              <w:spacing w:line="312" w:lineRule="exact"/>
              <w:ind w:left="1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13947" w:type="dxa"/>
            <w:gridSpan w:val="4"/>
          </w:tcPr>
          <w:p w:rsidR="00C23A5A" w:rsidRDefault="00C301FD">
            <w:pPr>
              <w:pStyle w:val="TableParagraph"/>
              <w:spacing w:line="312" w:lineRule="exact"/>
              <w:ind w:left="117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Тема</w:t>
            </w:r>
            <w:r>
              <w:rPr>
                <w:b/>
                <w:color w:val="231F20"/>
                <w:spacing w:val="-8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«Биология</w:t>
            </w:r>
            <w:r>
              <w:rPr>
                <w:b/>
                <w:color w:val="231F20"/>
                <w:spacing w:val="-5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клетки»</w:t>
            </w:r>
          </w:p>
        </w:tc>
      </w:tr>
      <w:tr w:rsidR="00C23A5A">
        <w:trPr>
          <w:trHeight w:val="2086"/>
        </w:trPr>
        <w:tc>
          <w:tcPr>
            <w:tcW w:w="843" w:type="dxa"/>
          </w:tcPr>
          <w:p w:rsidR="00C23A5A" w:rsidRDefault="00C301FD">
            <w:pPr>
              <w:pStyle w:val="TableParagraph"/>
              <w:spacing w:line="311" w:lineRule="exact"/>
              <w:ind w:left="155" w:right="139"/>
              <w:jc w:val="center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2838" w:type="dxa"/>
          </w:tcPr>
          <w:p w:rsidR="00C23A5A" w:rsidRDefault="00C301FD">
            <w:pPr>
              <w:pStyle w:val="TableParagraph"/>
              <w:spacing w:line="259" w:lineRule="auto"/>
              <w:ind w:left="117" w:right="266"/>
              <w:rPr>
                <w:sz w:val="28"/>
              </w:rPr>
            </w:pPr>
            <w:r>
              <w:rPr>
                <w:color w:val="231F20"/>
                <w:sz w:val="28"/>
              </w:rPr>
              <w:t>История открытия и</w:t>
            </w:r>
            <w:r>
              <w:rPr>
                <w:color w:val="231F20"/>
                <w:spacing w:val="-6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изучения клетки.</w:t>
            </w:r>
          </w:p>
          <w:p w:rsidR="00C23A5A" w:rsidRDefault="00C301FD">
            <w:pPr>
              <w:pStyle w:val="TableParagraph"/>
              <w:ind w:left="117"/>
              <w:rPr>
                <w:sz w:val="28"/>
              </w:rPr>
            </w:pPr>
            <w:r>
              <w:rPr>
                <w:color w:val="231F20"/>
                <w:sz w:val="28"/>
              </w:rPr>
              <w:t>Клеточная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теория</w:t>
            </w:r>
          </w:p>
        </w:tc>
        <w:tc>
          <w:tcPr>
            <w:tcW w:w="1643" w:type="dxa"/>
          </w:tcPr>
          <w:p w:rsidR="00C23A5A" w:rsidRDefault="00C301FD">
            <w:pPr>
              <w:pStyle w:val="TableParagraph"/>
              <w:spacing w:line="31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33" w:type="dxa"/>
          </w:tcPr>
          <w:p w:rsidR="00C23A5A" w:rsidRDefault="00C301FD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color w:val="231F20"/>
                <w:sz w:val="28"/>
              </w:rPr>
              <w:t>Клетка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–</w:t>
            </w:r>
            <w:r>
              <w:rPr>
                <w:color w:val="231F20"/>
                <w:spacing w:val="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структурно-</w:t>
            </w:r>
          </w:p>
          <w:p w:rsidR="00C23A5A" w:rsidRDefault="00C301FD">
            <w:pPr>
              <w:pStyle w:val="TableParagraph"/>
              <w:spacing w:before="24" w:line="264" w:lineRule="auto"/>
              <w:ind w:right="542"/>
              <w:rPr>
                <w:sz w:val="28"/>
              </w:rPr>
            </w:pPr>
            <w:r>
              <w:rPr>
                <w:color w:val="231F20"/>
                <w:sz w:val="28"/>
              </w:rPr>
              <w:t>функциональная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единица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живого.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История открытия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клетки.</w:t>
            </w:r>
          </w:p>
          <w:p w:rsidR="00C23A5A" w:rsidRDefault="00C301FD">
            <w:pPr>
              <w:pStyle w:val="TableParagraph"/>
              <w:spacing w:line="256" w:lineRule="auto"/>
              <w:ind w:right="1013"/>
              <w:rPr>
                <w:sz w:val="28"/>
              </w:rPr>
            </w:pPr>
            <w:r>
              <w:rPr>
                <w:color w:val="231F20"/>
                <w:sz w:val="28"/>
              </w:rPr>
              <w:t>Работы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Р.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Гука,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А.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Левенгука.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Клеточная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теория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(Т.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Шванн,</w:t>
            </w:r>
          </w:p>
          <w:p w:rsidR="00C23A5A" w:rsidRDefault="00C301FD">
            <w:pPr>
              <w:pStyle w:val="TableParagraph"/>
              <w:rPr>
                <w:sz w:val="28"/>
              </w:rPr>
            </w:pPr>
            <w:r>
              <w:rPr>
                <w:color w:val="231F20"/>
                <w:sz w:val="28"/>
              </w:rPr>
              <w:t>М.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proofErr w:type="spellStart"/>
            <w:r>
              <w:rPr>
                <w:color w:val="231F20"/>
                <w:sz w:val="28"/>
              </w:rPr>
              <w:t>Шлейден</w:t>
            </w:r>
            <w:proofErr w:type="spellEnd"/>
            <w:r>
              <w:rPr>
                <w:color w:val="231F20"/>
                <w:sz w:val="28"/>
              </w:rPr>
              <w:t>,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Р.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Вирхов).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Основные</w:t>
            </w:r>
          </w:p>
        </w:tc>
        <w:tc>
          <w:tcPr>
            <w:tcW w:w="4733" w:type="dxa"/>
          </w:tcPr>
          <w:p w:rsidR="00C23A5A" w:rsidRDefault="00C301FD">
            <w:pPr>
              <w:pStyle w:val="TableParagraph"/>
              <w:spacing w:line="259" w:lineRule="auto"/>
              <w:ind w:left="115" w:right="333"/>
              <w:jc w:val="both"/>
              <w:rPr>
                <w:sz w:val="28"/>
              </w:rPr>
            </w:pPr>
            <w:r>
              <w:rPr>
                <w:color w:val="231F20"/>
                <w:sz w:val="28"/>
              </w:rPr>
              <w:t>Раскрывать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содержание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терминов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6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понятий: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клетка,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органеллы,</w:t>
            </w:r>
          </w:p>
          <w:p w:rsidR="00C23A5A" w:rsidRDefault="00C301FD">
            <w:pPr>
              <w:pStyle w:val="TableParagraph"/>
              <w:spacing w:line="256" w:lineRule="auto"/>
              <w:ind w:left="115" w:right="672"/>
              <w:jc w:val="both"/>
              <w:rPr>
                <w:sz w:val="28"/>
              </w:rPr>
            </w:pPr>
            <w:r>
              <w:rPr>
                <w:color w:val="231F20"/>
                <w:sz w:val="28"/>
              </w:rPr>
              <w:t>эукариоты, прокариоты, вирусы,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цитология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(клеточная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биология),</w:t>
            </w:r>
            <w:r>
              <w:rPr>
                <w:color w:val="231F20"/>
                <w:spacing w:val="-6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клеточная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теория.</w:t>
            </w:r>
          </w:p>
          <w:p w:rsidR="00C23A5A" w:rsidRDefault="00C301FD">
            <w:pPr>
              <w:pStyle w:val="TableParagraph"/>
              <w:ind w:left="115"/>
              <w:jc w:val="both"/>
              <w:rPr>
                <w:sz w:val="28"/>
              </w:rPr>
            </w:pPr>
            <w:r>
              <w:rPr>
                <w:color w:val="231F20"/>
                <w:sz w:val="28"/>
              </w:rPr>
              <w:t>Характеризовать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основные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этапы</w:t>
            </w:r>
          </w:p>
        </w:tc>
      </w:tr>
    </w:tbl>
    <w:p w:rsidR="00C23A5A" w:rsidRDefault="00C23A5A">
      <w:pPr>
        <w:jc w:val="both"/>
        <w:rPr>
          <w:sz w:val="28"/>
        </w:rPr>
        <w:sectPr w:rsidR="00C23A5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C23A5A" w:rsidRDefault="00C23A5A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38"/>
        <w:gridCol w:w="1643"/>
        <w:gridCol w:w="4733"/>
        <w:gridCol w:w="4791"/>
      </w:tblGrid>
      <w:tr w:rsidR="00C23A5A">
        <w:trPr>
          <w:trHeight w:val="4867"/>
        </w:trPr>
        <w:tc>
          <w:tcPr>
            <w:tcW w:w="843" w:type="dxa"/>
          </w:tcPr>
          <w:p w:rsidR="00C23A5A" w:rsidRDefault="00C23A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C23A5A" w:rsidRDefault="00C23A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3" w:type="dxa"/>
          </w:tcPr>
          <w:p w:rsidR="00C23A5A" w:rsidRDefault="00C23A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3" w:type="dxa"/>
          </w:tcPr>
          <w:p w:rsidR="00C23A5A" w:rsidRDefault="00C301FD">
            <w:pPr>
              <w:pStyle w:val="TableParagraph"/>
              <w:spacing w:line="264" w:lineRule="auto"/>
              <w:ind w:right="355"/>
              <w:rPr>
                <w:sz w:val="28"/>
              </w:rPr>
            </w:pPr>
            <w:r>
              <w:rPr>
                <w:color w:val="231F20"/>
                <w:sz w:val="28"/>
              </w:rPr>
              <w:t>положения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современной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клеточной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теории.</w:t>
            </w:r>
          </w:p>
          <w:p w:rsidR="00C23A5A" w:rsidRDefault="00C301FD">
            <w:pPr>
              <w:pStyle w:val="TableParagraph"/>
              <w:spacing w:line="312" w:lineRule="exact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Демонстрации</w:t>
            </w:r>
          </w:p>
          <w:p w:rsidR="00C23A5A" w:rsidRDefault="00C301FD">
            <w:pPr>
              <w:pStyle w:val="TableParagraph"/>
              <w:spacing w:before="13" w:line="261" w:lineRule="auto"/>
              <w:ind w:right="385"/>
              <w:rPr>
                <w:sz w:val="28"/>
              </w:rPr>
            </w:pPr>
            <w:r>
              <w:rPr>
                <w:color w:val="231F20"/>
                <w:sz w:val="28"/>
                <w:u w:val="single" w:color="231F20"/>
              </w:rPr>
              <w:t>Портреты:</w:t>
            </w:r>
            <w:r>
              <w:rPr>
                <w:color w:val="231F20"/>
                <w:sz w:val="28"/>
              </w:rPr>
              <w:t xml:space="preserve"> Р. Гук, А. Левенгук, Т.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 xml:space="preserve">Шванн, М. </w:t>
            </w:r>
            <w:proofErr w:type="spellStart"/>
            <w:r>
              <w:rPr>
                <w:color w:val="231F20"/>
                <w:sz w:val="28"/>
              </w:rPr>
              <w:t>Шлейден</w:t>
            </w:r>
            <w:proofErr w:type="spellEnd"/>
            <w:r>
              <w:rPr>
                <w:color w:val="231F20"/>
                <w:sz w:val="28"/>
              </w:rPr>
              <w:t>, Р. Вирхов, К.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М.</w:t>
            </w:r>
            <w:r>
              <w:rPr>
                <w:color w:val="231F20"/>
                <w:spacing w:val="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Бэр.</w:t>
            </w:r>
          </w:p>
          <w:p w:rsidR="00C23A5A" w:rsidRDefault="00C301FD">
            <w:pPr>
              <w:pStyle w:val="TableParagraph"/>
              <w:spacing w:line="256" w:lineRule="auto"/>
              <w:ind w:right="123"/>
              <w:rPr>
                <w:sz w:val="28"/>
              </w:rPr>
            </w:pPr>
            <w:r>
              <w:rPr>
                <w:b/>
                <w:color w:val="231F20"/>
                <w:sz w:val="28"/>
              </w:rPr>
              <w:t>Оборудование:</w:t>
            </w:r>
            <w:r>
              <w:rPr>
                <w:b/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световой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микроскоп;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микропрепараты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растительных,</w:t>
            </w:r>
          </w:p>
          <w:p w:rsidR="00C23A5A" w:rsidRDefault="00C301FD">
            <w:pPr>
              <w:pStyle w:val="TableParagraph"/>
              <w:spacing w:before="1"/>
              <w:rPr>
                <w:sz w:val="28"/>
              </w:rPr>
            </w:pPr>
            <w:r>
              <w:rPr>
                <w:color w:val="231F20"/>
                <w:sz w:val="28"/>
              </w:rPr>
              <w:t>животных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бактериальных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клеток</w:t>
            </w:r>
          </w:p>
        </w:tc>
        <w:tc>
          <w:tcPr>
            <w:tcW w:w="4791" w:type="dxa"/>
          </w:tcPr>
          <w:p w:rsidR="00C23A5A" w:rsidRDefault="00C301FD">
            <w:pPr>
              <w:pStyle w:val="TableParagraph"/>
              <w:spacing w:line="261" w:lineRule="auto"/>
              <w:ind w:left="115" w:right="504"/>
              <w:rPr>
                <w:sz w:val="28"/>
              </w:rPr>
            </w:pPr>
            <w:r>
              <w:rPr>
                <w:color w:val="231F20"/>
                <w:sz w:val="28"/>
              </w:rPr>
              <w:t>развития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цитологии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как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науки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её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оформление в клеточную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биологию.</w:t>
            </w:r>
          </w:p>
          <w:p w:rsidR="00C23A5A" w:rsidRDefault="00C301FD">
            <w:pPr>
              <w:pStyle w:val="TableParagraph"/>
              <w:spacing w:line="261" w:lineRule="auto"/>
              <w:ind w:left="115" w:right="363"/>
              <w:rPr>
                <w:sz w:val="28"/>
              </w:rPr>
            </w:pPr>
            <w:r>
              <w:rPr>
                <w:color w:val="231F20"/>
                <w:sz w:val="28"/>
              </w:rPr>
              <w:t>Показывать</w:t>
            </w:r>
            <w:r>
              <w:rPr>
                <w:color w:val="231F20"/>
                <w:spacing w:val="-1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вклад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учёных-биологов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 изучение клеточного строения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организмов.</w:t>
            </w:r>
          </w:p>
          <w:p w:rsidR="00C23A5A" w:rsidRDefault="00C301FD">
            <w:pPr>
              <w:pStyle w:val="TableParagraph"/>
              <w:spacing w:line="314" w:lineRule="exact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Перечислять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основные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положения</w:t>
            </w:r>
          </w:p>
          <w:p w:rsidR="00C23A5A" w:rsidRDefault="00C301FD">
            <w:pPr>
              <w:pStyle w:val="TableParagraph"/>
              <w:spacing w:before="4" w:line="261" w:lineRule="auto"/>
              <w:ind w:left="115" w:right="241"/>
              <w:rPr>
                <w:sz w:val="28"/>
              </w:rPr>
            </w:pPr>
            <w:r>
              <w:rPr>
                <w:color w:val="231F20"/>
                <w:sz w:val="28"/>
              </w:rPr>
              <w:t>клеточной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теории,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объяснять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её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роль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 формировании естественно-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научной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картины мира.</w:t>
            </w:r>
          </w:p>
          <w:p w:rsidR="00C23A5A" w:rsidRDefault="00C301FD">
            <w:pPr>
              <w:pStyle w:val="TableParagraph"/>
              <w:spacing w:line="259" w:lineRule="auto"/>
              <w:ind w:left="115" w:right="1491"/>
              <w:rPr>
                <w:sz w:val="28"/>
              </w:rPr>
            </w:pPr>
            <w:r>
              <w:rPr>
                <w:color w:val="231F20"/>
                <w:sz w:val="28"/>
              </w:rPr>
              <w:t>Приводить</w:t>
            </w:r>
            <w:r>
              <w:rPr>
                <w:color w:val="231F20"/>
                <w:spacing w:val="-1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доказательства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родства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организмов</w:t>
            </w:r>
          </w:p>
          <w:p w:rsidR="00C23A5A" w:rsidRDefault="00C301FD">
            <w:pPr>
              <w:pStyle w:val="TableParagraph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с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использованием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положений</w:t>
            </w:r>
          </w:p>
          <w:p w:rsidR="00C23A5A" w:rsidRDefault="00C301FD">
            <w:pPr>
              <w:pStyle w:val="TableParagraph"/>
              <w:spacing w:before="19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клеточной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теории</w:t>
            </w:r>
          </w:p>
        </w:tc>
      </w:tr>
      <w:tr w:rsidR="00C23A5A">
        <w:trPr>
          <w:trHeight w:val="4175"/>
        </w:trPr>
        <w:tc>
          <w:tcPr>
            <w:tcW w:w="843" w:type="dxa"/>
          </w:tcPr>
          <w:p w:rsidR="00C23A5A" w:rsidRDefault="00C301FD">
            <w:pPr>
              <w:pStyle w:val="TableParagraph"/>
              <w:spacing w:line="311" w:lineRule="exact"/>
              <w:ind w:left="247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2838" w:type="dxa"/>
          </w:tcPr>
          <w:p w:rsidR="00C23A5A" w:rsidRDefault="00C301FD">
            <w:pPr>
              <w:pStyle w:val="TableParagraph"/>
              <w:spacing w:line="264" w:lineRule="auto"/>
              <w:ind w:left="117" w:right="786"/>
              <w:rPr>
                <w:sz w:val="28"/>
              </w:rPr>
            </w:pPr>
            <w:r>
              <w:rPr>
                <w:color w:val="231F20"/>
                <w:sz w:val="28"/>
              </w:rPr>
              <w:t>Методы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pacing w:val="-1"/>
                <w:sz w:val="28"/>
              </w:rPr>
              <w:t>молекулярной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</w:p>
          <w:p w:rsidR="00C23A5A" w:rsidRDefault="00C301FD">
            <w:pPr>
              <w:pStyle w:val="TableParagraph"/>
              <w:spacing w:line="313" w:lineRule="exact"/>
              <w:ind w:left="117"/>
              <w:rPr>
                <w:sz w:val="28"/>
              </w:rPr>
            </w:pPr>
            <w:r>
              <w:rPr>
                <w:color w:val="231F20"/>
                <w:sz w:val="28"/>
              </w:rPr>
              <w:t>клеточной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биологии</w:t>
            </w:r>
          </w:p>
        </w:tc>
        <w:tc>
          <w:tcPr>
            <w:tcW w:w="1643" w:type="dxa"/>
          </w:tcPr>
          <w:p w:rsidR="00C23A5A" w:rsidRDefault="00C301FD">
            <w:pPr>
              <w:pStyle w:val="TableParagraph"/>
              <w:spacing w:line="31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33" w:type="dxa"/>
          </w:tcPr>
          <w:p w:rsidR="00C23A5A" w:rsidRDefault="00C301FD">
            <w:pPr>
              <w:pStyle w:val="TableParagraph"/>
              <w:spacing w:line="261" w:lineRule="auto"/>
              <w:ind w:right="180"/>
              <w:rPr>
                <w:sz w:val="28"/>
              </w:rPr>
            </w:pPr>
            <w:r>
              <w:rPr>
                <w:color w:val="231F20"/>
                <w:sz w:val="28"/>
              </w:rPr>
              <w:t>Методы молекулярной и клеточной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биологии: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микроскопия,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хроматография,</w:t>
            </w:r>
            <w:r>
              <w:rPr>
                <w:color w:val="231F20"/>
                <w:spacing w:val="-1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электрофорез,</w:t>
            </w:r>
            <w:r>
              <w:rPr>
                <w:color w:val="231F20"/>
                <w:spacing w:val="-1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метод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меченых атомов, дифференциальное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центрифугирование,</w:t>
            </w:r>
          </w:p>
          <w:p w:rsidR="00C23A5A" w:rsidRDefault="00C301FD">
            <w:pPr>
              <w:pStyle w:val="TableParagraph"/>
              <w:spacing w:line="256" w:lineRule="auto"/>
              <w:ind w:right="578"/>
              <w:rPr>
                <w:sz w:val="28"/>
              </w:rPr>
            </w:pPr>
            <w:r>
              <w:rPr>
                <w:color w:val="231F20"/>
                <w:sz w:val="28"/>
              </w:rPr>
              <w:t>культивирование клеток.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i/>
                <w:color w:val="231F20"/>
                <w:sz w:val="28"/>
              </w:rPr>
              <w:t>Изучение</w:t>
            </w:r>
            <w:r>
              <w:rPr>
                <w:i/>
                <w:color w:val="231F20"/>
                <w:spacing w:val="-8"/>
                <w:sz w:val="28"/>
              </w:rPr>
              <w:t xml:space="preserve"> </w:t>
            </w:r>
            <w:r>
              <w:rPr>
                <w:i/>
                <w:color w:val="231F20"/>
                <w:sz w:val="28"/>
              </w:rPr>
              <w:t>фиксированных</w:t>
            </w:r>
            <w:r>
              <w:rPr>
                <w:i/>
                <w:color w:val="231F20"/>
                <w:spacing w:val="-8"/>
                <w:sz w:val="28"/>
              </w:rPr>
              <w:t xml:space="preserve"> </w:t>
            </w:r>
            <w:r>
              <w:rPr>
                <w:i/>
                <w:color w:val="231F20"/>
                <w:sz w:val="28"/>
              </w:rPr>
              <w:t>клеток.</w:t>
            </w:r>
            <w:r>
              <w:rPr>
                <w:i/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Электронная микроскопия.</w:t>
            </w:r>
          </w:p>
          <w:p w:rsidR="00C23A5A" w:rsidRDefault="00C301FD">
            <w:pPr>
              <w:pStyle w:val="TableParagraph"/>
              <w:spacing w:line="256" w:lineRule="auto"/>
              <w:ind w:right="185"/>
              <w:rPr>
                <w:i/>
                <w:sz w:val="28"/>
              </w:rPr>
            </w:pPr>
            <w:r>
              <w:rPr>
                <w:i/>
                <w:color w:val="231F20"/>
                <w:sz w:val="28"/>
              </w:rPr>
              <w:t>Конфокальная микроскопия.</w:t>
            </w:r>
            <w:r>
              <w:rPr>
                <w:i/>
                <w:color w:val="231F20"/>
                <w:spacing w:val="1"/>
                <w:sz w:val="28"/>
              </w:rPr>
              <w:t xml:space="preserve"> </w:t>
            </w:r>
            <w:r>
              <w:rPr>
                <w:i/>
                <w:color w:val="231F20"/>
                <w:sz w:val="28"/>
              </w:rPr>
              <w:t>Витальное (прижизненное) изучение</w:t>
            </w:r>
            <w:r>
              <w:rPr>
                <w:i/>
                <w:color w:val="231F20"/>
                <w:spacing w:val="-67"/>
                <w:sz w:val="28"/>
              </w:rPr>
              <w:t xml:space="preserve"> </w:t>
            </w:r>
            <w:r>
              <w:rPr>
                <w:i/>
                <w:color w:val="231F20"/>
                <w:sz w:val="28"/>
              </w:rPr>
              <w:t>клеток.</w:t>
            </w:r>
          </w:p>
          <w:p w:rsidR="00C23A5A" w:rsidRDefault="00C301FD">
            <w:pPr>
              <w:pStyle w:val="TableParagraph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Демонстрации</w:t>
            </w:r>
          </w:p>
        </w:tc>
        <w:tc>
          <w:tcPr>
            <w:tcW w:w="4791" w:type="dxa"/>
          </w:tcPr>
          <w:p w:rsidR="00C23A5A" w:rsidRDefault="00C301FD">
            <w:pPr>
              <w:pStyle w:val="TableParagraph"/>
              <w:spacing w:line="259" w:lineRule="auto"/>
              <w:ind w:left="115" w:right="127"/>
              <w:rPr>
                <w:sz w:val="28"/>
              </w:rPr>
            </w:pPr>
            <w:r>
              <w:rPr>
                <w:color w:val="231F20"/>
                <w:sz w:val="28"/>
              </w:rPr>
              <w:t>Раскрывать содержание терминов 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 xml:space="preserve">понятий: </w:t>
            </w:r>
            <w:proofErr w:type="spellStart"/>
            <w:r>
              <w:rPr>
                <w:color w:val="231F20"/>
                <w:sz w:val="28"/>
              </w:rPr>
              <w:t>микроскопирование</w:t>
            </w:r>
            <w:proofErr w:type="spellEnd"/>
            <w:r>
              <w:rPr>
                <w:color w:val="231F20"/>
                <w:sz w:val="28"/>
              </w:rPr>
              <w:t>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приготовление срезов,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дифференциальное окрашивание,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хроматография, электрофорез, метод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меченых</w:t>
            </w:r>
            <w:r>
              <w:rPr>
                <w:color w:val="231F20"/>
                <w:spacing w:val="-1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атомов,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центрифугирование,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метод культуры клеток и тканей,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метод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рекомбинантных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ДНК.</w:t>
            </w:r>
          </w:p>
          <w:p w:rsidR="00C23A5A" w:rsidRDefault="00C301FD">
            <w:pPr>
              <w:pStyle w:val="TableParagraph"/>
              <w:spacing w:line="256" w:lineRule="auto"/>
              <w:ind w:left="115" w:right="460"/>
              <w:rPr>
                <w:sz w:val="28"/>
              </w:rPr>
            </w:pPr>
            <w:r>
              <w:rPr>
                <w:color w:val="231F20"/>
                <w:sz w:val="28"/>
              </w:rPr>
              <w:t>Характеризовать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основные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методы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изучения живой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природы.</w:t>
            </w:r>
          </w:p>
          <w:p w:rsidR="00C23A5A" w:rsidRDefault="00C301FD">
            <w:pPr>
              <w:pStyle w:val="TableParagraph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Готовить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временные</w:t>
            </w:r>
          </w:p>
          <w:p w:rsidR="00C23A5A" w:rsidRDefault="00C301FD">
            <w:pPr>
              <w:pStyle w:val="TableParagraph"/>
              <w:spacing w:before="22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микропрепараты,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рассматривать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их</w:t>
            </w:r>
          </w:p>
        </w:tc>
      </w:tr>
    </w:tbl>
    <w:p w:rsidR="00C23A5A" w:rsidRDefault="00C23A5A">
      <w:pPr>
        <w:rPr>
          <w:sz w:val="28"/>
        </w:rPr>
        <w:sectPr w:rsidR="00C23A5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C23A5A" w:rsidRDefault="00C23A5A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38"/>
        <w:gridCol w:w="1643"/>
        <w:gridCol w:w="4733"/>
        <w:gridCol w:w="4791"/>
      </w:tblGrid>
      <w:tr w:rsidR="00C23A5A">
        <w:trPr>
          <w:trHeight w:val="4175"/>
        </w:trPr>
        <w:tc>
          <w:tcPr>
            <w:tcW w:w="843" w:type="dxa"/>
          </w:tcPr>
          <w:p w:rsidR="00C23A5A" w:rsidRDefault="00C23A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C23A5A" w:rsidRDefault="00C23A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3" w:type="dxa"/>
          </w:tcPr>
          <w:p w:rsidR="00C23A5A" w:rsidRDefault="00C23A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3" w:type="dxa"/>
          </w:tcPr>
          <w:p w:rsidR="00C23A5A" w:rsidRDefault="00C301FD">
            <w:pPr>
              <w:pStyle w:val="TableParagraph"/>
              <w:spacing w:line="259" w:lineRule="auto"/>
              <w:ind w:right="755"/>
              <w:rPr>
                <w:sz w:val="28"/>
              </w:rPr>
            </w:pPr>
            <w:r>
              <w:rPr>
                <w:color w:val="231F20"/>
                <w:sz w:val="28"/>
                <w:u w:val="single" w:color="231F20"/>
              </w:rPr>
              <w:t>Таблицы и схемы:</w:t>
            </w:r>
            <w:r>
              <w:rPr>
                <w:color w:val="231F20"/>
                <w:sz w:val="28"/>
              </w:rPr>
              <w:t xml:space="preserve"> «Световой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микроскоп», «Электронный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микроскоп»,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«История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развития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методов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микроскопии».</w:t>
            </w:r>
          </w:p>
          <w:p w:rsidR="00C23A5A" w:rsidRDefault="00C301FD">
            <w:pPr>
              <w:pStyle w:val="TableParagraph"/>
              <w:spacing w:line="256" w:lineRule="auto"/>
              <w:ind w:right="123"/>
              <w:rPr>
                <w:sz w:val="28"/>
              </w:rPr>
            </w:pPr>
            <w:r>
              <w:rPr>
                <w:b/>
                <w:color w:val="231F20"/>
                <w:sz w:val="28"/>
              </w:rPr>
              <w:t>Оборудование:</w:t>
            </w:r>
            <w:r>
              <w:rPr>
                <w:b/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световой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микроскоп;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микропрепараты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растительных,</w:t>
            </w:r>
          </w:p>
          <w:p w:rsidR="00C23A5A" w:rsidRDefault="00C301FD">
            <w:pPr>
              <w:pStyle w:val="TableParagraph"/>
              <w:rPr>
                <w:sz w:val="28"/>
              </w:rPr>
            </w:pPr>
            <w:r>
              <w:rPr>
                <w:color w:val="231F20"/>
                <w:sz w:val="28"/>
              </w:rPr>
              <w:t>животных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бактериальных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клеток.</w:t>
            </w:r>
          </w:p>
          <w:p w:rsidR="00C23A5A" w:rsidRDefault="00C301FD">
            <w:pPr>
              <w:pStyle w:val="TableParagraph"/>
              <w:spacing w:before="22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Практическая</w:t>
            </w:r>
            <w:r>
              <w:rPr>
                <w:b/>
                <w:color w:val="231F20"/>
                <w:spacing w:val="-4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работа</w:t>
            </w:r>
          </w:p>
          <w:p w:rsidR="00C23A5A" w:rsidRDefault="00C301FD">
            <w:pPr>
              <w:pStyle w:val="TableParagraph"/>
              <w:spacing w:before="31" w:line="256" w:lineRule="auto"/>
              <w:ind w:right="965"/>
              <w:rPr>
                <w:sz w:val="28"/>
              </w:rPr>
            </w:pPr>
            <w:r>
              <w:rPr>
                <w:color w:val="231F20"/>
                <w:sz w:val="28"/>
              </w:rPr>
              <w:t>«Изучение</w:t>
            </w:r>
            <w:r>
              <w:rPr>
                <w:color w:val="231F20"/>
                <w:spacing w:val="-1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методов</w:t>
            </w:r>
            <w:r>
              <w:rPr>
                <w:color w:val="231F20"/>
                <w:spacing w:val="-1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клеточной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биологии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(хроматография,</w:t>
            </w:r>
          </w:p>
          <w:p w:rsidR="00C23A5A" w:rsidRDefault="00C301FD">
            <w:pPr>
              <w:pStyle w:val="TableParagraph"/>
              <w:spacing w:before="2"/>
              <w:rPr>
                <w:sz w:val="28"/>
              </w:rPr>
            </w:pPr>
            <w:r>
              <w:rPr>
                <w:color w:val="231F20"/>
                <w:sz w:val="28"/>
              </w:rPr>
              <w:t>электрофорез,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дифференциальное</w:t>
            </w:r>
          </w:p>
          <w:p w:rsidR="00C23A5A" w:rsidRDefault="00C301FD">
            <w:pPr>
              <w:pStyle w:val="TableParagraph"/>
              <w:spacing w:before="25"/>
              <w:rPr>
                <w:sz w:val="28"/>
              </w:rPr>
            </w:pPr>
            <w:r>
              <w:rPr>
                <w:color w:val="231F20"/>
                <w:sz w:val="28"/>
              </w:rPr>
              <w:t>центрифугирование,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ПЦР)»</w:t>
            </w:r>
          </w:p>
        </w:tc>
        <w:tc>
          <w:tcPr>
            <w:tcW w:w="4791" w:type="dxa"/>
          </w:tcPr>
          <w:p w:rsidR="00C23A5A" w:rsidRDefault="00C301FD">
            <w:pPr>
              <w:pStyle w:val="TableParagraph"/>
              <w:spacing w:line="264" w:lineRule="auto"/>
              <w:ind w:left="115" w:right="966"/>
              <w:rPr>
                <w:sz w:val="28"/>
              </w:rPr>
            </w:pPr>
            <w:r>
              <w:rPr>
                <w:color w:val="231F20"/>
                <w:sz w:val="28"/>
              </w:rPr>
              <w:t>в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световой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микроскоп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делать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описание.</w:t>
            </w:r>
          </w:p>
          <w:p w:rsidR="00C23A5A" w:rsidRDefault="00C301FD">
            <w:pPr>
              <w:pStyle w:val="TableParagraph"/>
              <w:spacing w:line="256" w:lineRule="auto"/>
              <w:ind w:left="115" w:right="796"/>
              <w:rPr>
                <w:sz w:val="28"/>
              </w:rPr>
            </w:pPr>
            <w:r>
              <w:rPr>
                <w:color w:val="231F20"/>
                <w:sz w:val="28"/>
              </w:rPr>
              <w:t>Объяснять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соблюдать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правила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техники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proofErr w:type="spellStart"/>
            <w:r>
              <w:rPr>
                <w:color w:val="231F20"/>
                <w:sz w:val="28"/>
              </w:rPr>
              <w:t>микроскопирования</w:t>
            </w:r>
            <w:proofErr w:type="spellEnd"/>
          </w:p>
        </w:tc>
      </w:tr>
      <w:tr w:rsidR="00C23A5A">
        <w:trPr>
          <w:trHeight w:val="342"/>
        </w:trPr>
        <w:tc>
          <w:tcPr>
            <w:tcW w:w="3681" w:type="dxa"/>
            <w:gridSpan w:val="2"/>
          </w:tcPr>
          <w:p w:rsidR="00C23A5A" w:rsidRDefault="00C301FD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</w:tc>
        <w:tc>
          <w:tcPr>
            <w:tcW w:w="1643" w:type="dxa"/>
          </w:tcPr>
          <w:p w:rsidR="00C23A5A" w:rsidRDefault="00C301FD">
            <w:pPr>
              <w:pStyle w:val="TableParagraph"/>
              <w:spacing w:line="31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33" w:type="dxa"/>
          </w:tcPr>
          <w:p w:rsidR="00C23A5A" w:rsidRDefault="00C23A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1" w:type="dxa"/>
          </w:tcPr>
          <w:p w:rsidR="00C23A5A" w:rsidRDefault="00C23A5A">
            <w:pPr>
              <w:pStyle w:val="TableParagraph"/>
              <w:ind w:left="0"/>
              <w:rPr>
                <w:sz w:val="26"/>
              </w:rPr>
            </w:pPr>
          </w:p>
        </w:tc>
      </w:tr>
      <w:tr w:rsidR="00C23A5A">
        <w:trPr>
          <w:trHeight w:val="350"/>
        </w:trPr>
        <w:tc>
          <w:tcPr>
            <w:tcW w:w="843" w:type="dxa"/>
          </w:tcPr>
          <w:p w:rsidR="00C23A5A" w:rsidRDefault="00C301FD">
            <w:pPr>
              <w:pStyle w:val="TableParagraph"/>
              <w:spacing w:line="319" w:lineRule="exact"/>
              <w:ind w:left="1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4005" w:type="dxa"/>
            <w:gridSpan w:val="4"/>
          </w:tcPr>
          <w:p w:rsidR="00C23A5A" w:rsidRDefault="00C301FD">
            <w:pPr>
              <w:pStyle w:val="TableParagraph"/>
              <w:spacing w:line="319" w:lineRule="exact"/>
              <w:ind w:left="117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Тема</w:t>
            </w:r>
            <w:r>
              <w:rPr>
                <w:b/>
                <w:color w:val="231F20"/>
                <w:spacing w:val="-8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«Химическая</w:t>
            </w:r>
            <w:r>
              <w:rPr>
                <w:b/>
                <w:color w:val="231F20"/>
                <w:spacing w:val="1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организация</w:t>
            </w:r>
            <w:r>
              <w:rPr>
                <w:b/>
                <w:color w:val="231F20"/>
                <w:spacing w:val="-5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клетки»</w:t>
            </w:r>
          </w:p>
        </w:tc>
      </w:tr>
      <w:tr w:rsidR="00C23A5A">
        <w:trPr>
          <w:trHeight w:val="4521"/>
        </w:trPr>
        <w:tc>
          <w:tcPr>
            <w:tcW w:w="843" w:type="dxa"/>
          </w:tcPr>
          <w:p w:rsidR="00C23A5A" w:rsidRDefault="00C301FD">
            <w:pPr>
              <w:pStyle w:val="TableParagraph"/>
              <w:spacing w:line="311" w:lineRule="exact"/>
              <w:ind w:left="155" w:right="139"/>
              <w:jc w:val="center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2838" w:type="dxa"/>
          </w:tcPr>
          <w:p w:rsidR="00C23A5A" w:rsidRDefault="00C301FD">
            <w:pPr>
              <w:pStyle w:val="TableParagraph"/>
              <w:spacing w:line="259" w:lineRule="auto"/>
              <w:ind w:left="117" w:right="349"/>
              <w:rPr>
                <w:sz w:val="28"/>
              </w:rPr>
            </w:pPr>
            <w:r>
              <w:rPr>
                <w:color w:val="231F20"/>
                <w:sz w:val="28"/>
              </w:rPr>
              <w:t>Химический состав</w:t>
            </w:r>
            <w:r>
              <w:rPr>
                <w:color w:val="231F20"/>
                <w:spacing w:val="-6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клетки.</w:t>
            </w:r>
            <w:r>
              <w:rPr>
                <w:color w:val="231F20"/>
                <w:spacing w:val="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Вода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минеральные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вещества</w:t>
            </w:r>
          </w:p>
        </w:tc>
        <w:tc>
          <w:tcPr>
            <w:tcW w:w="1643" w:type="dxa"/>
          </w:tcPr>
          <w:p w:rsidR="00C23A5A" w:rsidRDefault="00C301FD">
            <w:pPr>
              <w:pStyle w:val="TableParagraph"/>
              <w:spacing w:line="31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33" w:type="dxa"/>
          </w:tcPr>
          <w:p w:rsidR="00C23A5A" w:rsidRDefault="00C301FD">
            <w:pPr>
              <w:pStyle w:val="TableParagraph"/>
              <w:spacing w:line="264" w:lineRule="auto"/>
              <w:ind w:right="298"/>
              <w:rPr>
                <w:sz w:val="28"/>
              </w:rPr>
            </w:pPr>
            <w:r>
              <w:rPr>
                <w:sz w:val="28"/>
              </w:rPr>
              <w:t>Химический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состав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клетки.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Макро-,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микро-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ультрамикроэлементы</w:t>
            </w:r>
            <w:proofErr w:type="spellEnd"/>
            <w:r>
              <w:rPr>
                <w:sz w:val="28"/>
              </w:rPr>
              <w:t>.</w:t>
            </w:r>
          </w:p>
          <w:p w:rsidR="00C23A5A" w:rsidRDefault="00C301FD">
            <w:pPr>
              <w:pStyle w:val="TableParagraph"/>
              <w:spacing w:line="256" w:lineRule="auto"/>
              <w:ind w:right="660"/>
              <w:rPr>
                <w:sz w:val="28"/>
              </w:rPr>
            </w:pPr>
            <w:r>
              <w:rPr>
                <w:sz w:val="28"/>
              </w:rPr>
              <w:t>Вода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 растворителя,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реагента,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</w:p>
          <w:p w:rsidR="00C23A5A" w:rsidRDefault="00C301FD">
            <w:pPr>
              <w:pStyle w:val="TableParagraph"/>
              <w:spacing w:line="259" w:lineRule="auto"/>
              <w:ind w:right="377"/>
              <w:rPr>
                <w:sz w:val="28"/>
              </w:rPr>
            </w:pPr>
            <w:r>
              <w:rPr>
                <w:sz w:val="28"/>
              </w:rPr>
              <w:t>в структурировании клетки,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теплорегуляции. Минеральные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клетки,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биологическая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роль.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катионов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анионов</w:t>
            </w:r>
          </w:p>
          <w:p w:rsidR="00C23A5A" w:rsidRDefault="00C301FD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клетке.</w:t>
            </w:r>
          </w:p>
          <w:p w:rsidR="00C23A5A" w:rsidRDefault="00C301FD">
            <w:pPr>
              <w:pStyle w:val="TableParagraph"/>
              <w:spacing w:before="13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Демонстрации</w:t>
            </w:r>
          </w:p>
          <w:p w:rsidR="00C23A5A" w:rsidRDefault="00C301FD">
            <w:pPr>
              <w:pStyle w:val="TableParagraph"/>
              <w:spacing w:before="24"/>
              <w:rPr>
                <w:sz w:val="28"/>
              </w:rPr>
            </w:pPr>
            <w:r>
              <w:rPr>
                <w:color w:val="231F20"/>
                <w:sz w:val="28"/>
                <w:u w:val="single" w:color="231F20"/>
              </w:rPr>
              <w:t>Диаграммы: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«Распределение</w:t>
            </w:r>
          </w:p>
          <w:p w:rsidR="00C23A5A" w:rsidRDefault="00C301FD">
            <w:pPr>
              <w:pStyle w:val="TableParagraph"/>
              <w:spacing w:before="6" w:line="340" w:lineRule="atLeast"/>
              <w:ind w:right="564"/>
              <w:rPr>
                <w:sz w:val="28"/>
              </w:rPr>
            </w:pPr>
            <w:r>
              <w:rPr>
                <w:color w:val="231F20"/>
                <w:sz w:val="28"/>
              </w:rPr>
              <w:t>химических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элементов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неживой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природе»,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«Распределение</w:t>
            </w:r>
          </w:p>
        </w:tc>
        <w:tc>
          <w:tcPr>
            <w:tcW w:w="4791" w:type="dxa"/>
          </w:tcPr>
          <w:p w:rsidR="00C23A5A" w:rsidRDefault="00C301FD">
            <w:pPr>
              <w:pStyle w:val="TableParagraph"/>
              <w:spacing w:line="259" w:lineRule="auto"/>
              <w:ind w:left="115" w:right="182"/>
              <w:rPr>
                <w:sz w:val="28"/>
              </w:rPr>
            </w:pPr>
            <w:r>
              <w:rPr>
                <w:color w:val="231F20"/>
                <w:sz w:val="28"/>
              </w:rPr>
              <w:t>Раскрывать содержание терминов 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понятий: элементы-</w:t>
            </w:r>
            <w:proofErr w:type="spellStart"/>
            <w:r>
              <w:rPr>
                <w:color w:val="231F20"/>
                <w:sz w:val="28"/>
              </w:rPr>
              <w:t>биогены</w:t>
            </w:r>
            <w:proofErr w:type="spellEnd"/>
            <w:r>
              <w:rPr>
                <w:color w:val="231F20"/>
                <w:sz w:val="28"/>
              </w:rPr>
              <w:t>, диполь,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водородная связь, гидрофильность,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гидрофобность,</w:t>
            </w:r>
            <w:r>
              <w:rPr>
                <w:color w:val="231F20"/>
                <w:spacing w:val="-1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тургор,</w:t>
            </w:r>
            <w:r>
              <w:rPr>
                <w:color w:val="231F20"/>
                <w:spacing w:val="-1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минеральные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вещества, буферные системы,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анионы,</w:t>
            </w:r>
            <w:r>
              <w:rPr>
                <w:color w:val="231F20"/>
                <w:spacing w:val="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катионы.</w:t>
            </w:r>
          </w:p>
          <w:p w:rsidR="00C23A5A" w:rsidRDefault="00C301FD">
            <w:pPr>
              <w:pStyle w:val="TableParagraph"/>
              <w:spacing w:line="259" w:lineRule="auto"/>
              <w:ind w:left="115" w:right="665"/>
              <w:rPr>
                <w:sz w:val="28"/>
              </w:rPr>
            </w:pPr>
            <w:r>
              <w:rPr>
                <w:color w:val="231F20"/>
                <w:sz w:val="28"/>
              </w:rPr>
              <w:t>Перечислять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особенности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химического состава клетки.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Различать макро-, микро- 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proofErr w:type="spellStart"/>
            <w:r>
              <w:rPr>
                <w:color w:val="231F20"/>
                <w:sz w:val="28"/>
              </w:rPr>
              <w:t>ультрамикроэлементы</w:t>
            </w:r>
            <w:proofErr w:type="spellEnd"/>
            <w:r>
              <w:rPr>
                <w:color w:val="231F20"/>
                <w:sz w:val="28"/>
              </w:rPr>
              <w:t>,</w:t>
            </w:r>
            <w:r>
              <w:rPr>
                <w:color w:val="231F20"/>
                <w:spacing w:val="-1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входящие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состав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живого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их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роль</w:t>
            </w:r>
          </w:p>
          <w:p w:rsidR="00C23A5A" w:rsidRDefault="00C301FD">
            <w:pPr>
              <w:pStyle w:val="TableParagraph"/>
              <w:spacing w:line="320" w:lineRule="exact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в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организме.</w:t>
            </w:r>
          </w:p>
          <w:p w:rsidR="00C23A5A" w:rsidRDefault="00C301FD">
            <w:pPr>
              <w:pStyle w:val="TableParagraph"/>
              <w:spacing w:before="16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Характеризовать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строение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свойства</w:t>
            </w:r>
          </w:p>
        </w:tc>
      </w:tr>
    </w:tbl>
    <w:p w:rsidR="00C23A5A" w:rsidRDefault="00C23A5A">
      <w:pPr>
        <w:rPr>
          <w:sz w:val="28"/>
        </w:rPr>
        <w:sectPr w:rsidR="00C23A5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C23A5A" w:rsidRDefault="00C23A5A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38"/>
        <w:gridCol w:w="1643"/>
        <w:gridCol w:w="4733"/>
        <w:gridCol w:w="4791"/>
      </w:tblGrid>
      <w:tr w:rsidR="00C23A5A">
        <w:trPr>
          <w:trHeight w:val="3822"/>
        </w:trPr>
        <w:tc>
          <w:tcPr>
            <w:tcW w:w="843" w:type="dxa"/>
          </w:tcPr>
          <w:p w:rsidR="00C23A5A" w:rsidRDefault="00C23A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C23A5A" w:rsidRDefault="00C23A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3" w:type="dxa"/>
          </w:tcPr>
          <w:p w:rsidR="00C23A5A" w:rsidRDefault="00C23A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3" w:type="dxa"/>
          </w:tcPr>
          <w:p w:rsidR="00C23A5A" w:rsidRDefault="00C301FD">
            <w:pPr>
              <w:pStyle w:val="TableParagraph"/>
              <w:spacing w:line="264" w:lineRule="auto"/>
              <w:ind w:right="836"/>
              <w:rPr>
                <w:sz w:val="28"/>
              </w:rPr>
            </w:pPr>
            <w:r>
              <w:rPr>
                <w:color w:val="231F20"/>
                <w:sz w:val="28"/>
              </w:rPr>
              <w:t>химических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элементов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живой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природе».</w:t>
            </w:r>
          </w:p>
          <w:p w:rsidR="00C23A5A" w:rsidRDefault="00C301FD">
            <w:pPr>
              <w:pStyle w:val="TableParagraph"/>
              <w:spacing w:line="256" w:lineRule="auto"/>
              <w:ind w:right="381"/>
              <w:rPr>
                <w:sz w:val="28"/>
              </w:rPr>
            </w:pPr>
            <w:r>
              <w:rPr>
                <w:color w:val="231F20"/>
                <w:sz w:val="28"/>
                <w:u w:val="single" w:color="231F20"/>
              </w:rPr>
              <w:t>Таблицы</w:t>
            </w:r>
            <w:r>
              <w:rPr>
                <w:color w:val="231F20"/>
                <w:spacing w:val="-9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и</w:t>
            </w:r>
            <w:r>
              <w:rPr>
                <w:color w:val="231F20"/>
                <w:spacing w:val="-6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схемы: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«Периодическая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таблица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химических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элементов»,</w:t>
            </w:r>
          </w:p>
          <w:p w:rsidR="00C23A5A" w:rsidRDefault="00C301FD">
            <w:pPr>
              <w:pStyle w:val="TableParagraph"/>
              <w:rPr>
                <w:sz w:val="28"/>
              </w:rPr>
            </w:pPr>
            <w:r>
              <w:rPr>
                <w:color w:val="231F20"/>
                <w:sz w:val="28"/>
              </w:rPr>
              <w:t>«Строение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молекулы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воды»,</w:t>
            </w:r>
          </w:p>
          <w:p w:rsidR="00C23A5A" w:rsidRDefault="00C301FD">
            <w:pPr>
              <w:pStyle w:val="TableParagraph"/>
              <w:spacing w:before="13"/>
              <w:rPr>
                <w:sz w:val="28"/>
              </w:rPr>
            </w:pPr>
            <w:r>
              <w:rPr>
                <w:color w:val="231F20"/>
                <w:sz w:val="28"/>
              </w:rPr>
              <w:t>«Вещества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составе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организмов»</w:t>
            </w:r>
          </w:p>
        </w:tc>
        <w:tc>
          <w:tcPr>
            <w:tcW w:w="4791" w:type="dxa"/>
          </w:tcPr>
          <w:p w:rsidR="00C23A5A" w:rsidRDefault="00C301FD">
            <w:pPr>
              <w:pStyle w:val="TableParagraph"/>
              <w:spacing w:line="264" w:lineRule="auto"/>
              <w:ind w:left="115" w:right="303"/>
              <w:rPr>
                <w:sz w:val="28"/>
              </w:rPr>
            </w:pPr>
            <w:r>
              <w:rPr>
                <w:color w:val="231F20"/>
                <w:sz w:val="28"/>
              </w:rPr>
              <w:t>воды;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объяснять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причины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её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особых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свойств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функции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клетке.</w:t>
            </w:r>
          </w:p>
          <w:p w:rsidR="00C23A5A" w:rsidRDefault="00C301FD">
            <w:pPr>
              <w:pStyle w:val="TableParagraph"/>
              <w:spacing w:line="256" w:lineRule="auto"/>
              <w:ind w:left="115" w:right="199"/>
              <w:rPr>
                <w:sz w:val="28"/>
              </w:rPr>
            </w:pPr>
            <w:r>
              <w:rPr>
                <w:color w:val="231F20"/>
                <w:sz w:val="28"/>
              </w:rPr>
              <w:t>Показывать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роль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катионов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анионов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обеспечении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процессов</w:t>
            </w:r>
          </w:p>
          <w:p w:rsidR="00C23A5A" w:rsidRDefault="00C301FD">
            <w:pPr>
              <w:pStyle w:val="TableParagraph"/>
              <w:spacing w:line="256" w:lineRule="auto"/>
              <w:ind w:left="115" w:right="305"/>
              <w:rPr>
                <w:sz w:val="28"/>
              </w:rPr>
            </w:pPr>
            <w:r>
              <w:rPr>
                <w:color w:val="231F20"/>
                <w:sz w:val="28"/>
              </w:rPr>
              <w:t>жизнедеятельности</w:t>
            </w:r>
            <w:r>
              <w:rPr>
                <w:color w:val="231F20"/>
                <w:spacing w:val="-1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(</w:t>
            </w:r>
            <w:proofErr w:type="spellStart"/>
            <w:r>
              <w:rPr>
                <w:color w:val="231F20"/>
                <w:sz w:val="28"/>
              </w:rPr>
              <w:t>осморегуляция</w:t>
            </w:r>
            <w:proofErr w:type="spellEnd"/>
            <w:r>
              <w:rPr>
                <w:color w:val="231F20"/>
                <w:sz w:val="28"/>
              </w:rPr>
              <w:t>,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создание мембранного потенциала,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регуляция работы белков), работы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буферных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систем.</w:t>
            </w:r>
          </w:p>
          <w:p w:rsidR="00C23A5A" w:rsidRDefault="00C301FD">
            <w:pPr>
              <w:pStyle w:val="TableParagraph"/>
              <w:spacing w:before="1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Устанавливать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взаимосвязь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строения</w:t>
            </w:r>
          </w:p>
          <w:p w:rsidR="00C23A5A" w:rsidRDefault="00C301FD">
            <w:pPr>
              <w:pStyle w:val="TableParagraph"/>
              <w:spacing w:before="6" w:line="340" w:lineRule="atLeast"/>
              <w:ind w:left="115" w:right="367"/>
              <w:rPr>
                <w:sz w:val="28"/>
              </w:rPr>
            </w:pP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функции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неорганических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веществ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клетки</w:t>
            </w:r>
          </w:p>
        </w:tc>
      </w:tr>
      <w:tr w:rsidR="00C23A5A">
        <w:trPr>
          <w:trHeight w:val="5566"/>
        </w:trPr>
        <w:tc>
          <w:tcPr>
            <w:tcW w:w="843" w:type="dxa"/>
          </w:tcPr>
          <w:p w:rsidR="00C23A5A" w:rsidRDefault="00C301FD">
            <w:pPr>
              <w:pStyle w:val="TableParagraph"/>
              <w:spacing w:line="319" w:lineRule="exact"/>
              <w:ind w:left="247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2838" w:type="dxa"/>
          </w:tcPr>
          <w:p w:rsidR="00C23A5A" w:rsidRDefault="00C301FD">
            <w:pPr>
              <w:pStyle w:val="TableParagraph"/>
              <w:spacing w:line="256" w:lineRule="auto"/>
              <w:ind w:left="117" w:right="520"/>
              <w:rPr>
                <w:sz w:val="28"/>
              </w:rPr>
            </w:pPr>
            <w:r>
              <w:rPr>
                <w:color w:val="231F20"/>
                <w:sz w:val="28"/>
              </w:rPr>
              <w:t>Органические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вещества</w:t>
            </w:r>
            <w:r>
              <w:rPr>
                <w:color w:val="231F20"/>
                <w:spacing w:val="-1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клетки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–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белки</w:t>
            </w:r>
          </w:p>
        </w:tc>
        <w:tc>
          <w:tcPr>
            <w:tcW w:w="1643" w:type="dxa"/>
          </w:tcPr>
          <w:p w:rsidR="00C23A5A" w:rsidRDefault="00C301FD">
            <w:pPr>
              <w:pStyle w:val="TableParagraph"/>
              <w:spacing w:line="319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33" w:type="dxa"/>
          </w:tcPr>
          <w:p w:rsidR="00C23A5A" w:rsidRDefault="00C301FD">
            <w:pPr>
              <w:pStyle w:val="TableParagraph"/>
              <w:spacing w:line="259" w:lineRule="auto"/>
              <w:ind w:right="613"/>
              <w:rPr>
                <w:sz w:val="28"/>
              </w:rPr>
            </w:pPr>
            <w:r>
              <w:rPr>
                <w:sz w:val="28"/>
              </w:rPr>
              <w:t>Органические вещества клетки.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Биологические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полимеры.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Белки.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Аминокислотный состав белков.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Структуры белковой молекулы.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Первичная структура белка,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пептидная связь.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Вторичная,</w:t>
            </w:r>
          </w:p>
          <w:p w:rsidR="00C23A5A" w:rsidRDefault="00C301FD">
            <w:pPr>
              <w:pStyle w:val="TableParagraph"/>
              <w:spacing w:line="264" w:lineRule="auto"/>
              <w:ind w:right="272"/>
              <w:rPr>
                <w:sz w:val="28"/>
              </w:rPr>
            </w:pPr>
            <w:r>
              <w:rPr>
                <w:sz w:val="28"/>
              </w:rPr>
              <w:t>третичная,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четвертичная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структуры.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Денатурация. Свойства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белков.</w:t>
            </w:r>
          </w:p>
          <w:p w:rsidR="00C23A5A" w:rsidRDefault="00C301FD">
            <w:pPr>
              <w:pStyle w:val="TableParagraph"/>
              <w:spacing w:line="256" w:lineRule="auto"/>
              <w:ind w:right="728"/>
              <w:rPr>
                <w:sz w:val="28"/>
              </w:rPr>
            </w:pPr>
            <w:r>
              <w:rPr>
                <w:sz w:val="28"/>
              </w:rPr>
              <w:t>Классификация белков.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Биологические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белков.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Прионы</w:t>
            </w:r>
            <w:proofErr w:type="spellEnd"/>
            <w:r>
              <w:rPr>
                <w:sz w:val="28"/>
              </w:rPr>
              <w:t>.</w:t>
            </w:r>
          </w:p>
          <w:p w:rsidR="00C23A5A" w:rsidRDefault="00C301FD">
            <w:pPr>
              <w:pStyle w:val="TableParagraph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Демонстрации</w:t>
            </w:r>
          </w:p>
          <w:p w:rsidR="00C23A5A" w:rsidRDefault="00C301FD">
            <w:pPr>
              <w:pStyle w:val="TableParagraph"/>
              <w:spacing w:before="18"/>
              <w:rPr>
                <w:sz w:val="28"/>
              </w:rPr>
            </w:pPr>
            <w:r>
              <w:rPr>
                <w:color w:val="231F20"/>
                <w:sz w:val="28"/>
                <w:u w:val="single" w:color="231F20"/>
              </w:rPr>
              <w:t>Портрет: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Л.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proofErr w:type="spellStart"/>
            <w:r>
              <w:rPr>
                <w:color w:val="231F20"/>
                <w:sz w:val="28"/>
              </w:rPr>
              <w:t>Полинг</w:t>
            </w:r>
            <w:proofErr w:type="spellEnd"/>
            <w:r>
              <w:rPr>
                <w:color w:val="231F20"/>
                <w:sz w:val="28"/>
              </w:rPr>
              <w:t>.</w:t>
            </w:r>
          </w:p>
          <w:p w:rsidR="00C23A5A" w:rsidRDefault="00C301FD">
            <w:pPr>
              <w:pStyle w:val="TableParagraph"/>
              <w:spacing w:before="23" w:line="256" w:lineRule="auto"/>
              <w:ind w:right="945"/>
              <w:rPr>
                <w:sz w:val="28"/>
              </w:rPr>
            </w:pPr>
            <w:r>
              <w:rPr>
                <w:color w:val="231F20"/>
                <w:sz w:val="28"/>
                <w:u w:val="single" w:color="231F20"/>
              </w:rPr>
              <w:t>Таблицы и схемы:</w:t>
            </w:r>
            <w:r>
              <w:rPr>
                <w:color w:val="231F20"/>
                <w:sz w:val="28"/>
              </w:rPr>
              <w:t xml:space="preserve"> «Строение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молекулы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белка»,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«Структуры</w:t>
            </w:r>
          </w:p>
          <w:p w:rsidR="00C23A5A" w:rsidRDefault="00C301FD">
            <w:pPr>
              <w:pStyle w:val="TableParagraph"/>
              <w:spacing w:before="10"/>
              <w:rPr>
                <w:sz w:val="28"/>
              </w:rPr>
            </w:pPr>
            <w:r>
              <w:rPr>
                <w:color w:val="231F20"/>
                <w:sz w:val="28"/>
              </w:rPr>
              <w:t>белковой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молекулы».</w:t>
            </w:r>
          </w:p>
        </w:tc>
        <w:tc>
          <w:tcPr>
            <w:tcW w:w="4791" w:type="dxa"/>
          </w:tcPr>
          <w:p w:rsidR="00C23A5A" w:rsidRDefault="00C301FD">
            <w:pPr>
              <w:pStyle w:val="TableParagraph"/>
              <w:spacing w:line="259" w:lineRule="auto"/>
              <w:ind w:left="115" w:right="120"/>
              <w:rPr>
                <w:sz w:val="28"/>
              </w:rPr>
            </w:pPr>
            <w:r>
              <w:rPr>
                <w:color w:val="231F20"/>
                <w:sz w:val="28"/>
              </w:rPr>
              <w:t>Раскрывать содержание терминов 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понятий: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мономеры,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полимеры,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белок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(протеин), пептид, аминокислота,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пептидная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связь,</w:t>
            </w:r>
            <w:r>
              <w:rPr>
                <w:color w:val="231F20"/>
                <w:spacing w:val="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полипептид,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денатурация,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proofErr w:type="spellStart"/>
            <w:r>
              <w:rPr>
                <w:color w:val="231F20"/>
                <w:sz w:val="28"/>
              </w:rPr>
              <w:t>ренатурация</w:t>
            </w:r>
            <w:proofErr w:type="spellEnd"/>
            <w:r>
              <w:rPr>
                <w:color w:val="231F20"/>
                <w:sz w:val="28"/>
              </w:rPr>
              <w:t>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глобулярные и фибриллярные белки,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proofErr w:type="spellStart"/>
            <w:r>
              <w:rPr>
                <w:color w:val="231F20"/>
                <w:sz w:val="28"/>
              </w:rPr>
              <w:t>прионы</w:t>
            </w:r>
            <w:proofErr w:type="spellEnd"/>
            <w:r>
              <w:rPr>
                <w:color w:val="231F20"/>
                <w:sz w:val="28"/>
              </w:rPr>
              <w:t>.</w:t>
            </w:r>
          </w:p>
          <w:p w:rsidR="00C23A5A" w:rsidRDefault="00C301FD">
            <w:pPr>
              <w:pStyle w:val="TableParagraph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Характеризовать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белки,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их</w:t>
            </w:r>
          </w:p>
          <w:p w:rsidR="00C23A5A" w:rsidRDefault="00C301FD">
            <w:pPr>
              <w:pStyle w:val="TableParagraph"/>
              <w:spacing w:before="21" w:line="259" w:lineRule="auto"/>
              <w:ind w:left="115" w:right="119"/>
              <w:rPr>
                <w:sz w:val="28"/>
              </w:rPr>
            </w:pPr>
            <w:r>
              <w:rPr>
                <w:color w:val="231F20"/>
                <w:sz w:val="28"/>
              </w:rPr>
              <w:t>структурную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организацию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функции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(структурная,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энергетическая,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сигнальная,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регуляторная,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двигательная,</w:t>
            </w:r>
            <w:r>
              <w:rPr>
                <w:color w:val="231F20"/>
                <w:spacing w:val="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защитная,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ферментативная).</w:t>
            </w:r>
          </w:p>
          <w:p w:rsidR="00C23A5A" w:rsidRDefault="00C301FD">
            <w:pPr>
              <w:pStyle w:val="TableParagraph"/>
              <w:spacing w:line="256" w:lineRule="auto"/>
              <w:ind w:left="115" w:right="605"/>
              <w:rPr>
                <w:sz w:val="28"/>
              </w:rPr>
            </w:pPr>
            <w:r>
              <w:rPr>
                <w:color w:val="231F20"/>
                <w:sz w:val="28"/>
              </w:rPr>
              <w:t>Называть химические основы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формирования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структур</w:t>
            </w:r>
            <w:r>
              <w:rPr>
                <w:color w:val="231F20"/>
                <w:spacing w:val="-1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белковой</w:t>
            </w:r>
          </w:p>
          <w:p w:rsidR="00C23A5A" w:rsidRDefault="00C301FD">
            <w:pPr>
              <w:pStyle w:val="TableParagraph"/>
              <w:spacing w:before="8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молекулы.</w:t>
            </w:r>
          </w:p>
        </w:tc>
      </w:tr>
    </w:tbl>
    <w:p w:rsidR="00C23A5A" w:rsidRDefault="00C23A5A">
      <w:pPr>
        <w:rPr>
          <w:sz w:val="28"/>
        </w:rPr>
        <w:sectPr w:rsidR="00C23A5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C23A5A" w:rsidRDefault="00C23A5A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38"/>
        <w:gridCol w:w="1643"/>
        <w:gridCol w:w="4733"/>
        <w:gridCol w:w="4791"/>
      </w:tblGrid>
      <w:tr w:rsidR="00C23A5A">
        <w:trPr>
          <w:trHeight w:val="1740"/>
        </w:trPr>
        <w:tc>
          <w:tcPr>
            <w:tcW w:w="843" w:type="dxa"/>
          </w:tcPr>
          <w:p w:rsidR="00C23A5A" w:rsidRDefault="00C23A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C23A5A" w:rsidRDefault="00C23A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3" w:type="dxa"/>
          </w:tcPr>
          <w:p w:rsidR="00C23A5A" w:rsidRDefault="00C23A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3" w:type="dxa"/>
          </w:tcPr>
          <w:p w:rsidR="00C23A5A" w:rsidRDefault="00C301FD">
            <w:pPr>
              <w:pStyle w:val="TableParagraph"/>
              <w:spacing w:line="264" w:lineRule="auto"/>
              <w:ind w:right="123"/>
              <w:rPr>
                <w:sz w:val="28"/>
              </w:rPr>
            </w:pPr>
            <w:r>
              <w:rPr>
                <w:b/>
                <w:color w:val="231F20"/>
                <w:sz w:val="28"/>
              </w:rPr>
              <w:t>Оборудование:</w:t>
            </w:r>
            <w:r>
              <w:rPr>
                <w:b/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химическая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посуда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оборудование.</w:t>
            </w:r>
          </w:p>
          <w:p w:rsidR="00C23A5A" w:rsidRDefault="00C301FD">
            <w:pPr>
              <w:pStyle w:val="TableParagraph"/>
              <w:spacing w:line="312" w:lineRule="exact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Лабораторная</w:t>
            </w:r>
            <w:r>
              <w:rPr>
                <w:b/>
                <w:color w:val="231F20"/>
                <w:spacing w:val="-6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работа</w:t>
            </w:r>
          </w:p>
          <w:p w:rsidR="00C23A5A" w:rsidRDefault="00C301FD">
            <w:pPr>
              <w:pStyle w:val="TableParagraph"/>
              <w:spacing w:line="354" w:lineRule="exact"/>
              <w:ind w:right="518"/>
              <w:rPr>
                <w:sz w:val="28"/>
              </w:rPr>
            </w:pPr>
            <w:r>
              <w:rPr>
                <w:color w:val="231F20"/>
                <w:sz w:val="28"/>
              </w:rPr>
              <w:t>«Обнаружение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белков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помощью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качественных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реакций»</w:t>
            </w:r>
          </w:p>
        </w:tc>
        <w:tc>
          <w:tcPr>
            <w:tcW w:w="4791" w:type="dxa"/>
          </w:tcPr>
          <w:p w:rsidR="00C23A5A" w:rsidRDefault="00C301FD">
            <w:pPr>
              <w:pStyle w:val="TableParagraph"/>
              <w:spacing w:line="264" w:lineRule="auto"/>
              <w:ind w:left="115" w:right="293"/>
              <w:rPr>
                <w:sz w:val="28"/>
              </w:rPr>
            </w:pPr>
            <w:r>
              <w:rPr>
                <w:color w:val="231F20"/>
                <w:sz w:val="28"/>
              </w:rPr>
              <w:t>Приводить</w:t>
            </w:r>
            <w:r>
              <w:rPr>
                <w:color w:val="231F20"/>
                <w:spacing w:val="-1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примеры</w:t>
            </w:r>
            <w:r>
              <w:rPr>
                <w:color w:val="231F20"/>
                <w:spacing w:val="-1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фибриллярных,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глобулярных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белков.</w:t>
            </w:r>
          </w:p>
          <w:p w:rsidR="00C23A5A" w:rsidRDefault="00C301FD">
            <w:pPr>
              <w:pStyle w:val="TableParagraph"/>
              <w:spacing w:line="256" w:lineRule="auto"/>
              <w:ind w:left="115" w:right="577"/>
              <w:rPr>
                <w:sz w:val="28"/>
              </w:rPr>
            </w:pPr>
            <w:r>
              <w:rPr>
                <w:color w:val="231F20"/>
                <w:sz w:val="28"/>
              </w:rPr>
              <w:t>Выполнять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качественные</w:t>
            </w:r>
            <w:r>
              <w:rPr>
                <w:color w:val="231F20"/>
                <w:spacing w:val="-1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реакции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на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обнаружение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белков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клетке;</w:t>
            </w:r>
          </w:p>
          <w:p w:rsidR="00C23A5A" w:rsidRDefault="00C301FD">
            <w:pPr>
              <w:pStyle w:val="TableParagraph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объяснять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полученные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результаты</w:t>
            </w:r>
          </w:p>
        </w:tc>
      </w:tr>
      <w:tr w:rsidR="00C23A5A">
        <w:trPr>
          <w:trHeight w:val="4867"/>
        </w:trPr>
        <w:tc>
          <w:tcPr>
            <w:tcW w:w="843" w:type="dxa"/>
          </w:tcPr>
          <w:p w:rsidR="00C23A5A" w:rsidRDefault="00C301FD">
            <w:pPr>
              <w:pStyle w:val="TableParagraph"/>
              <w:spacing w:line="311" w:lineRule="exact"/>
              <w:ind w:left="155" w:right="139"/>
              <w:jc w:val="center"/>
              <w:rPr>
                <w:sz w:val="28"/>
              </w:rPr>
            </w:pPr>
            <w:r>
              <w:rPr>
                <w:sz w:val="28"/>
              </w:rPr>
              <w:t>4.3</w:t>
            </w:r>
          </w:p>
        </w:tc>
        <w:tc>
          <w:tcPr>
            <w:tcW w:w="2838" w:type="dxa"/>
          </w:tcPr>
          <w:p w:rsidR="00C23A5A" w:rsidRDefault="00C301FD">
            <w:pPr>
              <w:pStyle w:val="TableParagraph"/>
              <w:spacing w:line="261" w:lineRule="auto"/>
              <w:ind w:left="117" w:right="520"/>
              <w:rPr>
                <w:sz w:val="28"/>
              </w:rPr>
            </w:pPr>
            <w:r>
              <w:rPr>
                <w:color w:val="231F20"/>
                <w:sz w:val="28"/>
              </w:rPr>
              <w:t>Органические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вещества</w:t>
            </w:r>
            <w:r>
              <w:rPr>
                <w:color w:val="231F20"/>
                <w:spacing w:val="-1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клетки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–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углеводы</w:t>
            </w:r>
          </w:p>
        </w:tc>
        <w:tc>
          <w:tcPr>
            <w:tcW w:w="1643" w:type="dxa"/>
          </w:tcPr>
          <w:p w:rsidR="00C23A5A" w:rsidRDefault="00C301FD">
            <w:pPr>
              <w:pStyle w:val="TableParagraph"/>
              <w:spacing w:line="31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33" w:type="dxa"/>
          </w:tcPr>
          <w:p w:rsidR="00C23A5A" w:rsidRDefault="00C301FD">
            <w:pPr>
              <w:pStyle w:val="TableParagraph"/>
              <w:spacing w:line="259" w:lineRule="auto"/>
              <w:ind w:right="112"/>
              <w:rPr>
                <w:sz w:val="28"/>
              </w:rPr>
            </w:pPr>
            <w:r>
              <w:rPr>
                <w:sz w:val="28"/>
              </w:rPr>
              <w:t>Углеводы.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Моносахариды,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дисахариды, олигосахариды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полисахариды.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Общий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физико-химические свойства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углеводов. Биологические функции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углеводов.</w:t>
            </w:r>
          </w:p>
          <w:p w:rsidR="00C23A5A" w:rsidRDefault="00C301FD">
            <w:pPr>
              <w:pStyle w:val="TableParagraph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Демонстрации</w:t>
            </w:r>
          </w:p>
          <w:p w:rsidR="00C23A5A" w:rsidRDefault="00C301FD">
            <w:pPr>
              <w:pStyle w:val="TableParagraph"/>
              <w:spacing w:before="16" w:line="256" w:lineRule="auto"/>
              <w:ind w:right="1066"/>
              <w:rPr>
                <w:sz w:val="28"/>
              </w:rPr>
            </w:pPr>
            <w:r>
              <w:rPr>
                <w:color w:val="231F20"/>
                <w:sz w:val="28"/>
                <w:u w:val="single" w:color="231F20"/>
              </w:rPr>
              <w:t>Таблицы</w:t>
            </w:r>
            <w:r>
              <w:rPr>
                <w:color w:val="231F20"/>
                <w:spacing w:val="-7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и</w:t>
            </w:r>
            <w:r>
              <w:rPr>
                <w:color w:val="231F20"/>
                <w:spacing w:val="-5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схемы: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«Строение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молекул</w:t>
            </w:r>
            <w:r>
              <w:rPr>
                <w:color w:val="231F20"/>
                <w:spacing w:val="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углеводов»</w:t>
            </w:r>
          </w:p>
        </w:tc>
        <w:tc>
          <w:tcPr>
            <w:tcW w:w="4791" w:type="dxa"/>
          </w:tcPr>
          <w:p w:rsidR="00C23A5A" w:rsidRDefault="00C301FD">
            <w:pPr>
              <w:pStyle w:val="TableParagraph"/>
              <w:spacing w:line="259" w:lineRule="auto"/>
              <w:ind w:left="115" w:right="385"/>
              <w:rPr>
                <w:sz w:val="28"/>
              </w:rPr>
            </w:pPr>
            <w:r>
              <w:rPr>
                <w:color w:val="231F20"/>
                <w:sz w:val="28"/>
              </w:rPr>
              <w:t>Раскрывать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содержание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терминов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понятий: углеводы, моносахариды,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дисахариды, олигосахариды,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полисахариды, глюкоза, рибоза,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proofErr w:type="spellStart"/>
            <w:r>
              <w:rPr>
                <w:color w:val="231F20"/>
                <w:sz w:val="28"/>
              </w:rPr>
              <w:t>дезоксирибоза</w:t>
            </w:r>
            <w:proofErr w:type="spellEnd"/>
            <w:r>
              <w:rPr>
                <w:color w:val="231F20"/>
                <w:sz w:val="28"/>
              </w:rPr>
              <w:t>, лактоза, мальтоза,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сахароза,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крахмал,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гликоген,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целлюлоза.</w:t>
            </w:r>
          </w:p>
          <w:p w:rsidR="00C23A5A" w:rsidRDefault="00C301FD">
            <w:pPr>
              <w:pStyle w:val="TableParagraph"/>
              <w:spacing w:line="256" w:lineRule="auto"/>
              <w:ind w:left="115" w:right="1021"/>
              <w:rPr>
                <w:sz w:val="28"/>
              </w:rPr>
            </w:pPr>
            <w:r>
              <w:rPr>
                <w:color w:val="231F20"/>
                <w:sz w:val="28"/>
              </w:rPr>
              <w:t>Классифицировать углеводы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строению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перечислять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их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функции.</w:t>
            </w:r>
          </w:p>
          <w:p w:rsidR="00C23A5A" w:rsidRDefault="00C301FD">
            <w:pPr>
              <w:pStyle w:val="TableParagraph"/>
              <w:spacing w:before="1" w:line="256" w:lineRule="auto"/>
              <w:ind w:left="115" w:right="862"/>
              <w:rPr>
                <w:sz w:val="28"/>
              </w:rPr>
            </w:pPr>
            <w:r>
              <w:rPr>
                <w:color w:val="231F20"/>
                <w:sz w:val="28"/>
              </w:rPr>
              <w:t>Приводить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примеры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различных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углеводов (моносахаридов,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дисахаридов,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олигосахаридов,</w:t>
            </w:r>
          </w:p>
          <w:p w:rsidR="00C23A5A" w:rsidRDefault="00C301FD">
            <w:pPr>
              <w:pStyle w:val="TableParagraph"/>
              <w:spacing w:before="11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полисахаридов)</w:t>
            </w:r>
          </w:p>
        </w:tc>
      </w:tr>
      <w:tr w:rsidR="00C23A5A">
        <w:trPr>
          <w:trHeight w:val="2785"/>
        </w:trPr>
        <w:tc>
          <w:tcPr>
            <w:tcW w:w="843" w:type="dxa"/>
          </w:tcPr>
          <w:p w:rsidR="00C23A5A" w:rsidRDefault="00C301FD">
            <w:pPr>
              <w:pStyle w:val="TableParagraph"/>
              <w:spacing w:line="311" w:lineRule="exact"/>
              <w:ind w:left="155" w:right="139"/>
              <w:jc w:val="center"/>
              <w:rPr>
                <w:sz w:val="28"/>
              </w:rPr>
            </w:pPr>
            <w:r>
              <w:rPr>
                <w:sz w:val="28"/>
              </w:rPr>
              <w:t>4.4</w:t>
            </w:r>
          </w:p>
        </w:tc>
        <w:tc>
          <w:tcPr>
            <w:tcW w:w="2838" w:type="dxa"/>
          </w:tcPr>
          <w:p w:rsidR="00C23A5A" w:rsidRDefault="00C301FD">
            <w:pPr>
              <w:pStyle w:val="TableParagraph"/>
              <w:spacing w:line="261" w:lineRule="auto"/>
              <w:ind w:left="117" w:right="520"/>
              <w:rPr>
                <w:sz w:val="28"/>
              </w:rPr>
            </w:pPr>
            <w:r>
              <w:rPr>
                <w:color w:val="231F20"/>
                <w:sz w:val="28"/>
              </w:rPr>
              <w:t>Органические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вещества</w:t>
            </w:r>
            <w:r>
              <w:rPr>
                <w:color w:val="231F20"/>
                <w:spacing w:val="-1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клетки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–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липиды</w:t>
            </w:r>
          </w:p>
        </w:tc>
        <w:tc>
          <w:tcPr>
            <w:tcW w:w="1643" w:type="dxa"/>
          </w:tcPr>
          <w:p w:rsidR="00C23A5A" w:rsidRDefault="00C301FD">
            <w:pPr>
              <w:pStyle w:val="TableParagraph"/>
              <w:spacing w:line="31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33" w:type="dxa"/>
          </w:tcPr>
          <w:p w:rsidR="00C23A5A" w:rsidRDefault="00C301FD">
            <w:pPr>
              <w:pStyle w:val="TableParagraph"/>
              <w:spacing w:line="256" w:lineRule="auto"/>
              <w:ind w:right="155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Липиды. </w:t>
            </w:r>
            <w:proofErr w:type="spellStart"/>
            <w:r>
              <w:rPr>
                <w:sz w:val="28"/>
              </w:rPr>
              <w:t>Гидрофильно</w:t>
            </w:r>
            <w:proofErr w:type="spellEnd"/>
            <w:r>
              <w:rPr>
                <w:sz w:val="28"/>
              </w:rPr>
              <w:t>-гидрофобные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свойства.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Классификация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липидов.</w:t>
            </w:r>
          </w:p>
          <w:p w:rsidR="00C23A5A" w:rsidRDefault="00C301FD">
            <w:pPr>
              <w:pStyle w:val="TableParagraph"/>
              <w:spacing w:line="259" w:lineRule="auto"/>
              <w:ind w:right="126"/>
              <w:rPr>
                <w:sz w:val="28"/>
              </w:rPr>
            </w:pPr>
            <w:r>
              <w:rPr>
                <w:sz w:val="28"/>
              </w:rPr>
              <w:t>Триглицериды,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фосфолипиды,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воски,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стероиды. Биологические функции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липидов.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биологических мембран – текучесть,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способность к самозамыканию,</w:t>
            </w:r>
          </w:p>
          <w:p w:rsidR="00C23A5A" w:rsidRDefault="00C301FD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полупроницаемость.</w:t>
            </w:r>
          </w:p>
        </w:tc>
        <w:tc>
          <w:tcPr>
            <w:tcW w:w="4791" w:type="dxa"/>
          </w:tcPr>
          <w:p w:rsidR="00C23A5A" w:rsidRDefault="00C301FD">
            <w:pPr>
              <w:pStyle w:val="TableParagraph"/>
              <w:spacing w:line="259" w:lineRule="auto"/>
              <w:ind w:left="115" w:right="385"/>
              <w:rPr>
                <w:sz w:val="28"/>
              </w:rPr>
            </w:pPr>
            <w:r>
              <w:rPr>
                <w:color w:val="231F20"/>
                <w:sz w:val="28"/>
              </w:rPr>
              <w:t>Раскрывать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содержание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терминов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понятий: липиды, триглицериды,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фосфолипиды, воски, стероиды,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липопротеины,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гликолипиды.</w:t>
            </w:r>
          </w:p>
          <w:p w:rsidR="00C23A5A" w:rsidRDefault="00C301FD">
            <w:pPr>
              <w:pStyle w:val="TableParagraph"/>
              <w:spacing w:line="322" w:lineRule="exact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Классифицировать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липиды</w:t>
            </w:r>
          </w:p>
          <w:p w:rsidR="00C23A5A" w:rsidRDefault="00C301FD">
            <w:pPr>
              <w:pStyle w:val="TableParagraph"/>
              <w:spacing w:before="13" w:line="264" w:lineRule="auto"/>
              <w:ind w:left="115" w:right="676"/>
              <w:rPr>
                <w:sz w:val="28"/>
              </w:rPr>
            </w:pPr>
            <w:r>
              <w:rPr>
                <w:color w:val="231F20"/>
                <w:sz w:val="28"/>
              </w:rPr>
              <w:t>по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строению;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характеризовать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их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функции</w:t>
            </w:r>
          </w:p>
        </w:tc>
      </w:tr>
    </w:tbl>
    <w:p w:rsidR="00C23A5A" w:rsidRDefault="00C23A5A">
      <w:pPr>
        <w:spacing w:line="264" w:lineRule="auto"/>
        <w:rPr>
          <w:sz w:val="28"/>
        </w:rPr>
        <w:sectPr w:rsidR="00C23A5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C23A5A" w:rsidRDefault="00C23A5A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38"/>
        <w:gridCol w:w="1643"/>
        <w:gridCol w:w="4733"/>
        <w:gridCol w:w="4791"/>
      </w:tblGrid>
      <w:tr w:rsidR="00C23A5A">
        <w:trPr>
          <w:trHeight w:val="1041"/>
        </w:trPr>
        <w:tc>
          <w:tcPr>
            <w:tcW w:w="843" w:type="dxa"/>
          </w:tcPr>
          <w:p w:rsidR="00C23A5A" w:rsidRDefault="00C23A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C23A5A" w:rsidRDefault="00C23A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3" w:type="dxa"/>
          </w:tcPr>
          <w:p w:rsidR="00C23A5A" w:rsidRDefault="00C23A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3" w:type="dxa"/>
          </w:tcPr>
          <w:p w:rsidR="00C23A5A" w:rsidRDefault="00C301FD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Демонстрации</w:t>
            </w:r>
          </w:p>
          <w:p w:rsidR="00C23A5A" w:rsidRDefault="00C301FD">
            <w:pPr>
              <w:pStyle w:val="TableParagraph"/>
              <w:spacing w:before="12" w:line="340" w:lineRule="atLeast"/>
              <w:ind w:right="1066"/>
              <w:rPr>
                <w:sz w:val="28"/>
              </w:rPr>
            </w:pPr>
            <w:r>
              <w:rPr>
                <w:color w:val="231F20"/>
                <w:sz w:val="28"/>
                <w:u w:val="single" w:color="231F20"/>
              </w:rPr>
              <w:t>Таблицы</w:t>
            </w:r>
            <w:r>
              <w:rPr>
                <w:color w:val="231F20"/>
                <w:spacing w:val="-7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и</w:t>
            </w:r>
            <w:r>
              <w:rPr>
                <w:color w:val="231F20"/>
                <w:spacing w:val="-5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схемы: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«Строение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молекул</w:t>
            </w:r>
            <w:r>
              <w:rPr>
                <w:color w:val="231F20"/>
                <w:spacing w:val="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липидов»</w:t>
            </w:r>
          </w:p>
        </w:tc>
        <w:tc>
          <w:tcPr>
            <w:tcW w:w="4791" w:type="dxa"/>
          </w:tcPr>
          <w:p w:rsidR="00C23A5A" w:rsidRDefault="00C23A5A">
            <w:pPr>
              <w:pStyle w:val="TableParagraph"/>
              <w:ind w:left="0"/>
              <w:rPr>
                <w:sz w:val="26"/>
              </w:rPr>
            </w:pPr>
          </w:p>
        </w:tc>
      </w:tr>
      <w:tr w:rsidR="00C23A5A">
        <w:trPr>
          <w:trHeight w:val="8346"/>
        </w:trPr>
        <w:tc>
          <w:tcPr>
            <w:tcW w:w="843" w:type="dxa"/>
          </w:tcPr>
          <w:p w:rsidR="00C23A5A" w:rsidRDefault="00C301FD">
            <w:pPr>
              <w:pStyle w:val="TableParagraph"/>
              <w:spacing w:line="318" w:lineRule="exact"/>
              <w:ind w:left="247"/>
              <w:rPr>
                <w:sz w:val="28"/>
              </w:rPr>
            </w:pPr>
            <w:r>
              <w:rPr>
                <w:sz w:val="28"/>
              </w:rPr>
              <w:t>4.5</w:t>
            </w:r>
          </w:p>
        </w:tc>
        <w:tc>
          <w:tcPr>
            <w:tcW w:w="2838" w:type="dxa"/>
          </w:tcPr>
          <w:p w:rsidR="00C23A5A" w:rsidRDefault="00C301FD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color w:val="231F20"/>
                <w:sz w:val="28"/>
              </w:rPr>
              <w:t>Нуклеиновые</w:t>
            </w:r>
          </w:p>
          <w:p w:rsidR="00C23A5A" w:rsidRDefault="00C301FD">
            <w:pPr>
              <w:pStyle w:val="TableParagraph"/>
              <w:spacing w:before="24" w:line="256" w:lineRule="auto"/>
              <w:ind w:left="117" w:right="220"/>
              <w:jc w:val="both"/>
              <w:rPr>
                <w:sz w:val="28"/>
              </w:rPr>
            </w:pPr>
            <w:r>
              <w:rPr>
                <w:color w:val="231F20"/>
                <w:sz w:val="28"/>
              </w:rPr>
              <w:t>кислоты.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Строение</w:t>
            </w:r>
            <w:r>
              <w:rPr>
                <w:color w:val="231F20"/>
                <w:spacing w:val="-1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функции ДНК, РНК,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АТФ</w:t>
            </w:r>
          </w:p>
        </w:tc>
        <w:tc>
          <w:tcPr>
            <w:tcW w:w="1643" w:type="dxa"/>
          </w:tcPr>
          <w:p w:rsidR="00C23A5A" w:rsidRDefault="00C301FD">
            <w:pPr>
              <w:pStyle w:val="TableParagraph"/>
              <w:spacing w:line="318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733" w:type="dxa"/>
          </w:tcPr>
          <w:p w:rsidR="00C23A5A" w:rsidRDefault="00C301FD">
            <w:pPr>
              <w:pStyle w:val="TableParagraph"/>
              <w:spacing w:line="259" w:lineRule="auto"/>
              <w:ind w:right="285"/>
              <w:rPr>
                <w:sz w:val="28"/>
              </w:rPr>
            </w:pPr>
            <w:r>
              <w:rPr>
                <w:sz w:val="28"/>
              </w:rPr>
              <w:t>Нуклеиновые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кислоты.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ДНК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РНК.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Строение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нуклеиновых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кислот.</w:t>
            </w:r>
          </w:p>
          <w:p w:rsidR="00C23A5A" w:rsidRDefault="00C301FD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Нуклеотиды.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Принцип</w:t>
            </w:r>
          </w:p>
          <w:p w:rsidR="00C23A5A" w:rsidRDefault="00C301FD">
            <w:pPr>
              <w:pStyle w:val="TableParagraph"/>
              <w:spacing w:before="20" w:line="259" w:lineRule="auto"/>
              <w:ind w:right="140"/>
              <w:rPr>
                <w:sz w:val="28"/>
              </w:rPr>
            </w:pPr>
            <w:proofErr w:type="spellStart"/>
            <w:r>
              <w:rPr>
                <w:sz w:val="28"/>
              </w:rPr>
              <w:t>комплементарности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Правило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Чаргаффа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Структура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ДНК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двойная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спираль. Местонахождение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биологические функции ДНК. 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РНК.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РНК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клетке.</w:t>
            </w:r>
          </w:p>
          <w:p w:rsidR="00C23A5A" w:rsidRDefault="00C301FD">
            <w:pPr>
              <w:pStyle w:val="TableParagraph"/>
              <w:spacing w:before="5"/>
              <w:rPr>
                <w:sz w:val="28"/>
              </w:rPr>
            </w:pPr>
            <w:r>
              <w:rPr>
                <w:sz w:val="28"/>
              </w:rPr>
              <w:t>Строение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молекулы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АТФ.</w:t>
            </w:r>
          </w:p>
          <w:p w:rsidR="00C23A5A" w:rsidRDefault="00C301FD">
            <w:pPr>
              <w:pStyle w:val="TableParagraph"/>
              <w:spacing w:before="23" w:line="259" w:lineRule="auto"/>
              <w:ind w:right="217"/>
              <w:rPr>
                <w:i/>
                <w:sz w:val="28"/>
              </w:rPr>
            </w:pPr>
            <w:r>
              <w:rPr>
                <w:sz w:val="28"/>
              </w:rPr>
              <w:t>Макроэргические связи в молекуле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АТФ.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Биологические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АТФ.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Восстановленные переносчики,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клетке.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i/>
                <w:sz w:val="28"/>
              </w:rPr>
              <w:t>Другие</w:t>
            </w:r>
            <w:r>
              <w:rPr>
                <w:i/>
                <w:spacing w:val="1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нуклеозидтрифосфаты</w:t>
            </w:r>
            <w:proofErr w:type="spellEnd"/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(НТФ).</w:t>
            </w:r>
          </w:p>
          <w:p w:rsidR="00C23A5A" w:rsidRDefault="00C301FD">
            <w:pPr>
              <w:pStyle w:val="TableParagraph"/>
              <w:spacing w:line="261" w:lineRule="auto"/>
              <w:ind w:right="802"/>
              <w:rPr>
                <w:i/>
                <w:sz w:val="28"/>
              </w:rPr>
            </w:pPr>
            <w:proofErr w:type="spellStart"/>
            <w:r>
              <w:rPr>
                <w:sz w:val="28"/>
              </w:rPr>
              <w:t>Секвенирование</w:t>
            </w:r>
            <w:proofErr w:type="spellEnd"/>
            <w:r>
              <w:rPr>
                <w:sz w:val="28"/>
              </w:rPr>
              <w:t xml:space="preserve"> ДНК. </w:t>
            </w:r>
            <w:r>
              <w:rPr>
                <w:i/>
                <w:sz w:val="28"/>
              </w:rPr>
              <w:t>Методы</w:t>
            </w:r>
            <w:r>
              <w:rPr>
                <w:i/>
                <w:spacing w:val="-68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геномики</w:t>
            </w:r>
            <w:proofErr w:type="spellEnd"/>
            <w:r>
              <w:rPr>
                <w:i/>
                <w:sz w:val="28"/>
              </w:rPr>
              <w:t xml:space="preserve">, </w:t>
            </w:r>
            <w:proofErr w:type="spellStart"/>
            <w:r>
              <w:rPr>
                <w:i/>
                <w:sz w:val="28"/>
              </w:rPr>
              <w:t>транскриптомики</w:t>
            </w:r>
            <w:proofErr w:type="spellEnd"/>
            <w:r>
              <w:rPr>
                <w:i/>
                <w:sz w:val="28"/>
              </w:rPr>
              <w:t>,</w:t>
            </w:r>
            <w:r>
              <w:rPr>
                <w:i/>
                <w:spacing w:val="1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протеомики</w:t>
            </w:r>
            <w:proofErr w:type="spellEnd"/>
            <w:r>
              <w:rPr>
                <w:i/>
                <w:sz w:val="28"/>
              </w:rPr>
              <w:t>.</w:t>
            </w:r>
          </w:p>
          <w:p w:rsidR="00C23A5A" w:rsidRDefault="00C301FD">
            <w:pPr>
              <w:pStyle w:val="TableParagraph"/>
              <w:spacing w:line="314" w:lineRule="exact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Демонстрации</w:t>
            </w:r>
          </w:p>
          <w:p w:rsidR="00C23A5A" w:rsidRDefault="00C301FD">
            <w:pPr>
              <w:pStyle w:val="TableParagraph"/>
              <w:spacing w:before="22"/>
              <w:rPr>
                <w:sz w:val="28"/>
              </w:rPr>
            </w:pPr>
            <w:r>
              <w:rPr>
                <w:color w:val="231F20"/>
                <w:sz w:val="28"/>
                <w:u w:val="single" w:color="231F20"/>
              </w:rPr>
              <w:t>Портреты: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Дж. Уотсон, Ф. Крик,</w:t>
            </w:r>
          </w:p>
          <w:p w:rsidR="00C23A5A" w:rsidRDefault="00C301FD">
            <w:pPr>
              <w:pStyle w:val="TableParagraph"/>
              <w:spacing w:before="31" w:line="256" w:lineRule="auto"/>
              <w:ind w:right="96"/>
              <w:rPr>
                <w:sz w:val="28"/>
              </w:rPr>
            </w:pPr>
            <w:r>
              <w:rPr>
                <w:color w:val="231F20"/>
                <w:sz w:val="28"/>
              </w:rPr>
              <w:t xml:space="preserve">М. </w:t>
            </w:r>
            <w:proofErr w:type="spellStart"/>
            <w:r>
              <w:rPr>
                <w:color w:val="231F20"/>
                <w:sz w:val="28"/>
              </w:rPr>
              <w:t>Уилкинс</w:t>
            </w:r>
            <w:proofErr w:type="spellEnd"/>
            <w:r>
              <w:rPr>
                <w:color w:val="231F20"/>
                <w:sz w:val="28"/>
              </w:rPr>
              <w:t xml:space="preserve">, Р. Франклин, Ф. </w:t>
            </w:r>
            <w:proofErr w:type="spellStart"/>
            <w:r>
              <w:rPr>
                <w:color w:val="231F20"/>
                <w:sz w:val="28"/>
              </w:rPr>
              <w:t>Сэнгер</w:t>
            </w:r>
            <w:proofErr w:type="spellEnd"/>
            <w:r>
              <w:rPr>
                <w:color w:val="231F20"/>
                <w:sz w:val="28"/>
              </w:rPr>
              <w:t>,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С.</w:t>
            </w:r>
            <w:r>
              <w:rPr>
                <w:color w:val="231F20"/>
                <w:spacing w:val="2"/>
                <w:sz w:val="28"/>
              </w:rPr>
              <w:t xml:space="preserve"> </w:t>
            </w:r>
            <w:proofErr w:type="spellStart"/>
            <w:r>
              <w:rPr>
                <w:color w:val="231F20"/>
                <w:sz w:val="28"/>
              </w:rPr>
              <w:t>Прузинер</w:t>
            </w:r>
            <w:proofErr w:type="spellEnd"/>
            <w:r>
              <w:rPr>
                <w:color w:val="231F20"/>
                <w:sz w:val="28"/>
              </w:rPr>
              <w:t>.</w:t>
            </w:r>
          </w:p>
          <w:p w:rsidR="00C23A5A" w:rsidRDefault="00C301FD">
            <w:pPr>
              <w:pStyle w:val="TableParagraph"/>
              <w:spacing w:before="2" w:line="256" w:lineRule="auto"/>
              <w:ind w:right="578"/>
              <w:rPr>
                <w:sz w:val="28"/>
              </w:rPr>
            </w:pPr>
            <w:r>
              <w:rPr>
                <w:color w:val="231F20"/>
                <w:sz w:val="28"/>
                <w:u w:val="single" w:color="231F20"/>
              </w:rPr>
              <w:t>Таблицы</w:t>
            </w:r>
            <w:r>
              <w:rPr>
                <w:color w:val="231F20"/>
                <w:spacing w:val="-8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и</w:t>
            </w:r>
            <w:r>
              <w:rPr>
                <w:color w:val="231F20"/>
                <w:spacing w:val="-5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схемы: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«Нуклеиновые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кислоты»,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«Строение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молекулы</w:t>
            </w:r>
          </w:p>
          <w:p w:rsidR="00C23A5A" w:rsidRDefault="00C301FD">
            <w:pPr>
              <w:pStyle w:val="TableParagraph"/>
              <w:spacing w:before="10"/>
              <w:rPr>
                <w:sz w:val="28"/>
              </w:rPr>
            </w:pPr>
            <w:r>
              <w:rPr>
                <w:color w:val="231F20"/>
                <w:sz w:val="28"/>
              </w:rPr>
              <w:t>АТФ».</w:t>
            </w:r>
          </w:p>
        </w:tc>
        <w:tc>
          <w:tcPr>
            <w:tcW w:w="4791" w:type="dxa"/>
          </w:tcPr>
          <w:p w:rsidR="00C23A5A" w:rsidRDefault="00C301FD">
            <w:pPr>
              <w:pStyle w:val="TableParagraph"/>
              <w:spacing w:line="256" w:lineRule="auto"/>
              <w:ind w:left="115" w:right="385"/>
              <w:rPr>
                <w:sz w:val="28"/>
              </w:rPr>
            </w:pPr>
            <w:r>
              <w:rPr>
                <w:color w:val="231F20"/>
                <w:sz w:val="28"/>
              </w:rPr>
              <w:t>Раскрывать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содержание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терминов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понятий: дезоксирибонуклеиновая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кислота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(ДНК),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рибонуклеиновая</w:t>
            </w:r>
          </w:p>
          <w:p w:rsidR="00C23A5A" w:rsidRDefault="00C301FD">
            <w:pPr>
              <w:pStyle w:val="TableParagraph"/>
              <w:spacing w:line="259" w:lineRule="auto"/>
              <w:ind w:left="115" w:right="101"/>
              <w:jc w:val="both"/>
              <w:rPr>
                <w:sz w:val="28"/>
              </w:rPr>
            </w:pPr>
            <w:r>
              <w:rPr>
                <w:color w:val="231F20"/>
                <w:sz w:val="28"/>
              </w:rPr>
              <w:t>кислота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(РНК),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нуклеотид,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нуклеозид,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 xml:space="preserve">азотистые основания, </w:t>
            </w:r>
            <w:proofErr w:type="spellStart"/>
            <w:r>
              <w:rPr>
                <w:color w:val="231F20"/>
                <w:sz w:val="28"/>
              </w:rPr>
              <w:t>аденин</w:t>
            </w:r>
            <w:proofErr w:type="spellEnd"/>
            <w:r>
              <w:rPr>
                <w:color w:val="231F20"/>
                <w:sz w:val="28"/>
              </w:rPr>
              <w:t>, гуанин,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proofErr w:type="spellStart"/>
            <w:r>
              <w:rPr>
                <w:color w:val="231F20"/>
                <w:sz w:val="28"/>
              </w:rPr>
              <w:t>цитозин</w:t>
            </w:r>
            <w:proofErr w:type="spellEnd"/>
            <w:r>
              <w:rPr>
                <w:color w:val="231F20"/>
                <w:sz w:val="28"/>
              </w:rPr>
              <w:t>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proofErr w:type="spellStart"/>
            <w:r>
              <w:rPr>
                <w:color w:val="231F20"/>
                <w:sz w:val="28"/>
              </w:rPr>
              <w:t>тимин</w:t>
            </w:r>
            <w:proofErr w:type="spellEnd"/>
            <w:r>
              <w:rPr>
                <w:color w:val="231F20"/>
                <w:sz w:val="28"/>
              </w:rPr>
              <w:t>,</w:t>
            </w:r>
            <w:r>
              <w:rPr>
                <w:color w:val="231F20"/>
                <w:spacing w:val="2"/>
                <w:sz w:val="28"/>
              </w:rPr>
              <w:t xml:space="preserve"> </w:t>
            </w:r>
            <w:proofErr w:type="spellStart"/>
            <w:r>
              <w:rPr>
                <w:color w:val="231F20"/>
                <w:sz w:val="28"/>
              </w:rPr>
              <w:t>урацил</w:t>
            </w:r>
            <w:proofErr w:type="spellEnd"/>
            <w:r>
              <w:rPr>
                <w:color w:val="231F20"/>
                <w:sz w:val="28"/>
              </w:rPr>
              <w:t>,</w:t>
            </w:r>
          </w:p>
          <w:p w:rsidR="00C23A5A" w:rsidRDefault="00C301FD">
            <w:pPr>
              <w:pStyle w:val="TableParagraph"/>
              <w:spacing w:before="2" w:line="261" w:lineRule="auto"/>
              <w:ind w:left="115" w:right="1116"/>
              <w:rPr>
                <w:sz w:val="28"/>
              </w:rPr>
            </w:pPr>
            <w:r>
              <w:rPr>
                <w:color w:val="231F20"/>
                <w:sz w:val="28"/>
              </w:rPr>
              <w:t>комплементарные</w:t>
            </w:r>
            <w:r>
              <w:rPr>
                <w:color w:val="231F20"/>
                <w:spacing w:val="-1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основания,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proofErr w:type="spellStart"/>
            <w:r>
              <w:rPr>
                <w:color w:val="231F20"/>
                <w:sz w:val="28"/>
              </w:rPr>
              <w:t>аденозинтрифосфат</w:t>
            </w:r>
            <w:proofErr w:type="spellEnd"/>
            <w:r>
              <w:rPr>
                <w:color w:val="231F20"/>
                <w:sz w:val="28"/>
              </w:rPr>
              <w:t xml:space="preserve"> (АТФ),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макроэргическая связь,</w:t>
            </w:r>
          </w:p>
          <w:p w:rsidR="00C23A5A" w:rsidRDefault="00C301FD">
            <w:pPr>
              <w:pStyle w:val="TableParagraph"/>
              <w:spacing w:line="256" w:lineRule="auto"/>
              <w:ind w:left="115" w:right="956"/>
              <w:rPr>
                <w:sz w:val="28"/>
              </w:rPr>
            </w:pPr>
            <w:proofErr w:type="spellStart"/>
            <w:r>
              <w:rPr>
                <w:color w:val="231F20"/>
                <w:sz w:val="28"/>
              </w:rPr>
              <w:t>секвенирование</w:t>
            </w:r>
            <w:proofErr w:type="spellEnd"/>
            <w:r>
              <w:rPr>
                <w:color w:val="231F20"/>
                <w:sz w:val="28"/>
              </w:rPr>
              <w:t xml:space="preserve">, </w:t>
            </w:r>
            <w:proofErr w:type="spellStart"/>
            <w:r>
              <w:rPr>
                <w:color w:val="231F20"/>
                <w:sz w:val="28"/>
              </w:rPr>
              <w:t>геномика</w:t>
            </w:r>
            <w:proofErr w:type="spellEnd"/>
            <w:r>
              <w:rPr>
                <w:color w:val="231F20"/>
                <w:sz w:val="28"/>
              </w:rPr>
              <w:t>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proofErr w:type="spellStart"/>
            <w:r>
              <w:rPr>
                <w:color w:val="231F20"/>
                <w:sz w:val="28"/>
              </w:rPr>
              <w:t>транскриптомика</w:t>
            </w:r>
            <w:proofErr w:type="spellEnd"/>
            <w:r>
              <w:rPr>
                <w:color w:val="231F20"/>
                <w:sz w:val="28"/>
              </w:rPr>
              <w:t>,</w:t>
            </w:r>
            <w:r>
              <w:rPr>
                <w:color w:val="231F20"/>
                <w:spacing w:val="-11"/>
                <w:sz w:val="28"/>
              </w:rPr>
              <w:t xml:space="preserve"> </w:t>
            </w:r>
            <w:proofErr w:type="spellStart"/>
            <w:r>
              <w:rPr>
                <w:color w:val="231F20"/>
                <w:sz w:val="28"/>
              </w:rPr>
              <w:t>протеомика</w:t>
            </w:r>
            <w:proofErr w:type="spellEnd"/>
            <w:r>
              <w:rPr>
                <w:color w:val="231F20"/>
                <w:sz w:val="28"/>
              </w:rPr>
              <w:t>.</w:t>
            </w:r>
          </w:p>
          <w:p w:rsidR="00C23A5A" w:rsidRDefault="00C301FD">
            <w:pPr>
              <w:pStyle w:val="TableParagraph"/>
              <w:spacing w:line="259" w:lineRule="auto"/>
              <w:ind w:left="115" w:right="192"/>
              <w:rPr>
                <w:sz w:val="28"/>
              </w:rPr>
            </w:pPr>
            <w:r>
              <w:rPr>
                <w:color w:val="231F20"/>
                <w:sz w:val="28"/>
              </w:rPr>
              <w:t>Характеризовать,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описывать 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схематически изображать строение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нуклеотида ДНК и двойной спирали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 xml:space="preserve">ДНК, </w:t>
            </w:r>
            <w:proofErr w:type="spellStart"/>
            <w:r>
              <w:rPr>
                <w:color w:val="231F20"/>
                <w:sz w:val="28"/>
              </w:rPr>
              <w:t>секвенирование</w:t>
            </w:r>
            <w:proofErr w:type="spellEnd"/>
            <w:r>
              <w:rPr>
                <w:color w:val="231F20"/>
                <w:sz w:val="28"/>
              </w:rPr>
              <w:t xml:space="preserve"> ДНК.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Описывать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процесс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репликации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ДНК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клетке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называть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его</w:t>
            </w:r>
          </w:p>
          <w:p w:rsidR="00C23A5A" w:rsidRDefault="00C301FD">
            <w:pPr>
              <w:pStyle w:val="TableParagraph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биологическое</w:t>
            </w:r>
            <w:r>
              <w:rPr>
                <w:color w:val="231F20"/>
                <w:spacing w:val="-1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значение.</w:t>
            </w:r>
          </w:p>
          <w:p w:rsidR="00C23A5A" w:rsidRDefault="00C301FD">
            <w:pPr>
              <w:pStyle w:val="TableParagraph"/>
              <w:spacing w:before="21" w:line="261" w:lineRule="auto"/>
              <w:ind w:left="115" w:right="164"/>
              <w:rPr>
                <w:sz w:val="28"/>
              </w:rPr>
            </w:pPr>
            <w:r>
              <w:rPr>
                <w:color w:val="231F20"/>
                <w:sz w:val="28"/>
              </w:rPr>
              <w:t>Характеризовать функции ДНК.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Различать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структуру</w:t>
            </w:r>
            <w:r>
              <w:rPr>
                <w:color w:val="231F20"/>
                <w:spacing w:val="-1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функции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РНК.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Описывать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процесс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транскрипции.</w:t>
            </w:r>
          </w:p>
          <w:p w:rsidR="00C23A5A" w:rsidRDefault="00C301FD">
            <w:pPr>
              <w:pStyle w:val="TableParagraph"/>
              <w:spacing w:line="256" w:lineRule="auto"/>
              <w:ind w:left="115" w:right="558"/>
              <w:rPr>
                <w:sz w:val="28"/>
              </w:rPr>
            </w:pPr>
            <w:r>
              <w:rPr>
                <w:color w:val="231F20"/>
                <w:sz w:val="28"/>
              </w:rPr>
              <w:t>Сравнивать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нуклеиновые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кислоты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(ДНК и</w:t>
            </w:r>
            <w:r>
              <w:rPr>
                <w:color w:val="231F20"/>
                <w:spacing w:val="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РНК).</w:t>
            </w:r>
          </w:p>
          <w:p w:rsidR="00C23A5A" w:rsidRDefault="00C301FD">
            <w:pPr>
              <w:pStyle w:val="TableParagraph"/>
              <w:spacing w:before="1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Характеризовать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особенности</w:t>
            </w:r>
          </w:p>
        </w:tc>
      </w:tr>
    </w:tbl>
    <w:p w:rsidR="00C23A5A" w:rsidRDefault="00C23A5A">
      <w:pPr>
        <w:rPr>
          <w:sz w:val="28"/>
        </w:rPr>
        <w:sectPr w:rsidR="00C23A5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C23A5A" w:rsidRDefault="00C23A5A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38"/>
        <w:gridCol w:w="1643"/>
        <w:gridCol w:w="4733"/>
        <w:gridCol w:w="4791"/>
      </w:tblGrid>
      <w:tr w:rsidR="00C23A5A">
        <w:trPr>
          <w:trHeight w:val="2086"/>
        </w:trPr>
        <w:tc>
          <w:tcPr>
            <w:tcW w:w="843" w:type="dxa"/>
          </w:tcPr>
          <w:p w:rsidR="00C23A5A" w:rsidRDefault="00C23A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C23A5A" w:rsidRDefault="00C23A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3" w:type="dxa"/>
          </w:tcPr>
          <w:p w:rsidR="00C23A5A" w:rsidRDefault="00C23A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3" w:type="dxa"/>
          </w:tcPr>
          <w:p w:rsidR="00C23A5A" w:rsidRDefault="00C301FD">
            <w:pPr>
              <w:pStyle w:val="TableParagraph"/>
              <w:spacing w:line="264" w:lineRule="auto"/>
              <w:ind w:right="123"/>
              <w:rPr>
                <w:sz w:val="28"/>
              </w:rPr>
            </w:pPr>
            <w:r>
              <w:rPr>
                <w:b/>
                <w:color w:val="231F20"/>
                <w:sz w:val="28"/>
              </w:rPr>
              <w:t>Оборудование:</w:t>
            </w:r>
            <w:r>
              <w:rPr>
                <w:b/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химическая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посуда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оборудование.</w:t>
            </w:r>
          </w:p>
          <w:p w:rsidR="00C23A5A" w:rsidRDefault="00C301FD">
            <w:pPr>
              <w:pStyle w:val="TableParagraph"/>
              <w:spacing w:line="312" w:lineRule="exact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Лабораторная</w:t>
            </w:r>
            <w:r>
              <w:rPr>
                <w:b/>
                <w:color w:val="231F20"/>
                <w:spacing w:val="-6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работа</w:t>
            </w:r>
          </w:p>
          <w:p w:rsidR="00C23A5A" w:rsidRDefault="00C301FD">
            <w:pPr>
              <w:pStyle w:val="TableParagraph"/>
              <w:spacing w:before="13"/>
              <w:rPr>
                <w:sz w:val="28"/>
              </w:rPr>
            </w:pPr>
            <w:r>
              <w:rPr>
                <w:color w:val="231F20"/>
                <w:sz w:val="28"/>
              </w:rPr>
              <w:t>«Исследование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нуклеиновых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кислот,</w:t>
            </w:r>
          </w:p>
          <w:p w:rsidR="00C23A5A" w:rsidRDefault="00C301FD">
            <w:pPr>
              <w:pStyle w:val="TableParagraph"/>
              <w:spacing w:before="13" w:line="340" w:lineRule="atLeast"/>
              <w:ind w:right="574"/>
              <w:rPr>
                <w:sz w:val="28"/>
              </w:rPr>
            </w:pPr>
            <w:r>
              <w:rPr>
                <w:color w:val="231F20"/>
                <w:sz w:val="28"/>
              </w:rPr>
              <w:t>выделенных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из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клеток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различных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организмов»</w:t>
            </w:r>
          </w:p>
        </w:tc>
        <w:tc>
          <w:tcPr>
            <w:tcW w:w="4791" w:type="dxa"/>
          </w:tcPr>
          <w:p w:rsidR="00C23A5A" w:rsidRDefault="00C301FD">
            <w:pPr>
              <w:pStyle w:val="TableParagraph"/>
              <w:spacing w:line="259" w:lineRule="auto"/>
              <w:ind w:left="115" w:right="155"/>
              <w:rPr>
                <w:sz w:val="28"/>
              </w:rPr>
            </w:pPr>
            <w:r>
              <w:rPr>
                <w:color w:val="231F20"/>
                <w:sz w:val="28"/>
              </w:rPr>
              <w:t>строения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функции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АТФ.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Формулировать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объяснять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принцип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proofErr w:type="spellStart"/>
            <w:r>
              <w:rPr>
                <w:color w:val="231F20"/>
                <w:sz w:val="28"/>
              </w:rPr>
              <w:t>комплементарности</w:t>
            </w:r>
            <w:proofErr w:type="spellEnd"/>
            <w:r>
              <w:rPr>
                <w:color w:val="231F20"/>
                <w:sz w:val="28"/>
              </w:rPr>
              <w:t xml:space="preserve"> 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правило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proofErr w:type="spellStart"/>
            <w:r>
              <w:rPr>
                <w:color w:val="231F20"/>
                <w:sz w:val="28"/>
              </w:rPr>
              <w:t>Чаргаффа</w:t>
            </w:r>
            <w:proofErr w:type="spellEnd"/>
          </w:p>
        </w:tc>
      </w:tr>
      <w:tr w:rsidR="00C23A5A">
        <w:trPr>
          <w:trHeight w:val="3477"/>
        </w:trPr>
        <w:tc>
          <w:tcPr>
            <w:tcW w:w="843" w:type="dxa"/>
          </w:tcPr>
          <w:p w:rsidR="00C23A5A" w:rsidRDefault="00C301FD">
            <w:pPr>
              <w:pStyle w:val="TableParagraph"/>
              <w:spacing w:line="312" w:lineRule="exact"/>
              <w:ind w:left="155" w:right="139"/>
              <w:jc w:val="center"/>
              <w:rPr>
                <w:sz w:val="28"/>
              </w:rPr>
            </w:pPr>
            <w:r>
              <w:rPr>
                <w:sz w:val="28"/>
              </w:rPr>
              <w:t>4.6</w:t>
            </w:r>
          </w:p>
        </w:tc>
        <w:tc>
          <w:tcPr>
            <w:tcW w:w="2838" w:type="dxa"/>
          </w:tcPr>
          <w:p w:rsidR="00C23A5A" w:rsidRDefault="00C301FD">
            <w:pPr>
              <w:pStyle w:val="TableParagraph"/>
              <w:spacing w:line="264" w:lineRule="auto"/>
              <w:ind w:left="117" w:right="172"/>
              <w:rPr>
                <w:sz w:val="28"/>
              </w:rPr>
            </w:pPr>
            <w:r>
              <w:rPr>
                <w:color w:val="231F20"/>
                <w:spacing w:val="-1"/>
                <w:sz w:val="28"/>
              </w:rPr>
              <w:t>Методы</w:t>
            </w:r>
            <w:r>
              <w:rPr>
                <w:color w:val="231F20"/>
                <w:spacing w:val="-1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структурной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биологии</w:t>
            </w:r>
          </w:p>
        </w:tc>
        <w:tc>
          <w:tcPr>
            <w:tcW w:w="1643" w:type="dxa"/>
          </w:tcPr>
          <w:p w:rsidR="00C23A5A" w:rsidRDefault="00C301FD">
            <w:pPr>
              <w:pStyle w:val="TableParagraph"/>
              <w:spacing w:line="312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33" w:type="dxa"/>
          </w:tcPr>
          <w:p w:rsidR="00C23A5A" w:rsidRDefault="00C301FD">
            <w:pPr>
              <w:pStyle w:val="TableParagraph"/>
              <w:spacing w:line="259" w:lineRule="auto"/>
              <w:ind w:right="272"/>
              <w:rPr>
                <w:i/>
                <w:sz w:val="28"/>
              </w:rPr>
            </w:pPr>
            <w:r>
              <w:rPr>
                <w:sz w:val="28"/>
              </w:rPr>
              <w:t>Структурная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биология: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биохимические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биофизические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исследования состава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пространственной структуры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биомолекул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i/>
                <w:sz w:val="28"/>
              </w:rPr>
              <w:t>Моделирование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структуры и функций </w:t>
            </w:r>
            <w:proofErr w:type="spellStart"/>
            <w:r>
              <w:rPr>
                <w:i/>
                <w:sz w:val="28"/>
              </w:rPr>
              <w:t>биомолекул</w:t>
            </w:r>
            <w:proofErr w:type="spellEnd"/>
            <w:r>
              <w:rPr>
                <w:i/>
                <w:sz w:val="28"/>
              </w:rPr>
              <w:t xml:space="preserve"> и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их комплексов. Компьютерный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дизайн и органический синтез</w:t>
            </w:r>
            <w:r>
              <w:rPr>
                <w:i/>
                <w:spacing w:val="1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биомолекул</w:t>
            </w:r>
            <w:proofErr w:type="spellEnd"/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4"/>
                <w:sz w:val="28"/>
              </w:rPr>
              <w:t xml:space="preserve"> </w:t>
            </w:r>
            <w:r>
              <w:rPr>
                <w:i/>
                <w:sz w:val="28"/>
              </w:rPr>
              <w:t>их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неприродных</w:t>
            </w:r>
          </w:p>
          <w:p w:rsidR="00C23A5A" w:rsidRDefault="00C301FD">
            <w:pPr>
              <w:pStyle w:val="TableParagraph"/>
              <w:rPr>
                <w:i/>
                <w:sz w:val="28"/>
              </w:rPr>
            </w:pPr>
            <w:r>
              <w:rPr>
                <w:i/>
                <w:sz w:val="28"/>
              </w:rPr>
              <w:t>аналогов</w:t>
            </w:r>
          </w:p>
        </w:tc>
        <w:tc>
          <w:tcPr>
            <w:tcW w:w="4791" w:type="dxa"/>
          </w:tcPr>
          <w:p w:rsidR="00C23A5A" w:rsidRDefault="00C301FD">
            <w:pPr>
              <w:pStyle w:val="TableParagraph"/>
              <w:spacing w:line="264" w:lineRule="auto"/>
              <w:ind w:left="115" w:right="385"/>
              <w:rPr>
                <w:sz w:val="28"/>
              </w:rPr>
            </w:pPr>
            <w:r>
              <w:rPr>
                <w:color w:val="231F20"/>
                <w:sz w:val="28"/>
              </w:rPr>
              <w:t>Раскрывать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содержание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терминов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понятий: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моделирование,</w:t>
            </w:r>
          </w:p>
          <w:p w:rsidR="00C23A5A" w:rsidRDefault="00C301FD">
            <w:pPr>
              <w:pStyle w:val="TableParagraph"/>
              <w:spacing w:line="312" w:lineRule="exact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компьютерный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дизайн.</w:t>
            </w:r>
          </w:p>
          <w:p w:rsidR="00C23A5A" w:rsidRDefault="00C301FD">
            <w:pPr>
              <w:pStyle w:val="TableParagraph"/>
              <w:spacing w:before="13" w:line="259" w:lineRule="auto"/>
              <w:ind w:left="115" w:right="265"/>
              <w:rPr>
                <w:sz w:val="28"/>
              </w:rPr>
            </w:pPr>
            <w:r>
              <w:rPr>
                <w:color w:val="231F20"/>
                <w:sz w:val="28"/>
              </w:rPr>
              <w:t>Перечислять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перспективные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направления научных исследований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структурной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биологии,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раскрывать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их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значение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для</w:t>
            </w:r>
            <w:r>
              <w:rPr>
                <w:color w:val="231F20"/>
                <w:spacing w:val="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медицины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</w:p>
          <w:p w:rsidR="00C23A5A" w:rsidRDefault="00C301FD">
            <w:pPr>
              <w:pStyle w:val="TableParagraph"/>
              <w:spacing w:line="322" w:lineRule="exact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сельского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хозяйства</w:t>
            </w:r>
          </w:p>
        </w:tc>
      </w:tr>
      <w:tr w:rsidR="00C23A5A">
        <w:trPr>
          <w:trHeight w:val="350"/>
        </w:trPr>
        <w:tc>
          <w:tcPr>
            <w:tcW w:w="3681" w:type="dxa"/>
            <w:gridSpan w:val="2"/>
          </w:tcPr>
          <w:p w:rsidR="00C23A5A" w:rsidRDefault="00C301FD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</w:tc>
        <w:tc>
          <w:tcPr>
            <w:tcW w:w="1643" w:type="dxa"/>
          </w:tcPr>
          <w:p w:rsidR="00C23A5A" w:rsidRDefault="00C301FD">
            <w:pPr>
              <w:pStyle w:val="TableParagraph"/>
              <w:spacing w:line="311" w:lineRule="exact"/>
              <w:ind w:left="100" w:right="87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733" w:type="dxa"/>
          </w:tcPr>
          <w:p w:rsidR="00C23A5A" w:rsidRDefault="00C23A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1" w:type="dxa"/>
          </w:tcPr>
          <w:p w:rsidR="00C23A5A" w:rsidRDefault="00C23A5A">
            <w:pPr>
              <w:pStyle w:val="TableParagraph"/>
              <w:ind w:left="0"/>
              <w:rPr>
                <w:sz w:val="26"/>
              </w:rPr>
            </w:pPr>
          </w:p>
        </w:tc>
      </w:tr>
      <w:tr w:rsidR="00C23A5A">
        <w:trPr>
          <w:trHeight w:val="343"/>
        </w:trPr>
        <w:tc>
          <w:tcPr>
            <w:tcW w:w="843" w:type="dxa"/>
          </w:tcPr>
          <w:p w:rsidR="00C23A5A" w:rsidRDefault="00C301FD">
            <w:pPr>
              <w:pStyle w:val="TableParagraph"/>
              <w:spacing w:line="311" w:lineRule="exact"/>
              <w:ind w:left="1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14005" w:type="dxa"/>
            <w:gridSpan w:val="4"/>
          </w:tcPr>
          <w:p w:rsidR="00C23A5A" w:rsidRDefault="00C301FD">
            <w:pPr>
              <w:pStyle w:val="TableParagraph"/>
              <w:spacing w:line="311" w:lineRule="exact"/>
              <w:ind w:left="117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Тема</w:t>
            </w:r>
            <w:r>
              <w:rPr>
                <w:b/>
                <w:color w:val="231F20"/>
                <w:spacing w:val="-6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«Строение</w:t>
            </w:r>
            <w:r>
              <w:rPr>
                <w:b/>
                <w:color w:val="231F20"/>
                <w:spacing w:val="-4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и</w:t>
            </w:r>
            <w:r>
              <w:rPr>
                <w:b/>
                <w:color w:val="231F20"/>
                <w:spacing w:val="-5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функции</w:t>
            </w:r>
            <w:r>
              <w:rPr>
                <w:b/>
                <w:color w:val="231F20"/>
                <w:spacing w:val="-4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клетки»</w:t>
            </w:r>
          </w:p>
        </w:tc>
      </w:tr>
      <w:tr w:rsidR="00C23A5A">
        <w:trPr>
          <w:trHeight w:val="2785"/>
        </w:trPr>
        <w:tc>
          <w:tcPr>
            <w:tcW w:w="843" w:type="dxa"/>
          </w:tcPr>
          <w:p w:rsidR="00C23A5A" w:rsidRDefault="00C301FD">
            <w:pPr>
              <w:pStyle w:val="TableParagraph"/>
              <w:spacing w:line="318" w:lineRule="exact"/>
              <w:ind w:left="155" w:right="139"/>
              <w:jc w:val="center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2838" w:type="dxa"/>
          </w:tcPr>
          <w:p w:rsidR="00C23A5A" w:rsidRDefault="00C301FD">
            <w:pPr>
              <w:pStyle w:val="TableParagraph"/>
              <w:spacing w:line="256" w:lineRule="auto"/>
              <w:ind w:left="117" w:right="483"/>
              <w:rPr>
                <w:sz w:val="28"/>
              </w:rPr>
            </w:pPr>
            <w:r>
              <w:rPr>
                <w:color w:val="231F20"/>
                <w:sz w:val="28"/>
              </w:rPr>
              <w:t>Типы клеток.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proofErr w:type="spellStart"/>
            <w:r>
              <w:rPr>
                <w:color w:val="231F20"/>
                <w:spacing w:val="-1"/>
                <w:sz w:val="28"/>
              </w:rPr>
              <w:t>Прокариотическая</w:t>
            </w:r>
            <w:proofErr w:type="spellEnd"/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клетка</w:t>
            </w:r>
          </w:p>
        </w:tc>
        <w:tc>
          <w:tcPr>
            <w:tcW w:w="1643" w:type="dxa"/>
          </w:tcPr>
          <w:p w:rsidR="00C23A5A" w:rsidRDefault="00C301FD">
            <w:pPr>
              <w:pStyle w:val="TableParagraph"/>
              <w:spacing w:line="318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33" w:type="dxa"/>
          </w:tcPr>
          <w:p w:rsidR="00C23A5A" w:rsidRDefault="00C301FD">
            <w:pPr>
              <w:pStyle w:val="TableParagraph"/>
              <w:spacing w:line="256" w:lineRule="auto"/>
              <w:ind w:right="713"/>
              <w:jc w:val="both"/>
              <w:rPr>
                <w:sz w:val="28"/>
              </w:rPr>
            </w:pPr>
            <w:r>
              <w:rPr>
                <w:sz w:val="28"/>
              </w:rPr>
              <w:t>Типы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клеток: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эукариотическая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прокариотическая</w:t>
            </w:r>
            <w:proofErr w:type="spellEnd"/>
            <w:r>
              <w:rPr>
                <w:sz w:val="28"/>
              </w:rPr>
              <w:t>. Структурно-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функциональные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  <w:p w:rsidR="00C23A5A" w:rsidRDefault="00C301F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клетки.</w:t>
            </w:r>
          </w:p>
          <w:p w:rsidR="00C23A5A" w:rsidRDefault="00C301FD">
            <w:pPr>
              <w:pStyle w:val="TableParagraph"/>
              <w:spacing w:before="31" w:line="256" w:lineRule="auto"/>
              <w:ind w:right="253"/>
              <w:jc w:val="both"/>
              <w:rPr>
                <w:sz w:val="28"/>
              </w:rPr>
            </w:pPr>
            <w:r>
              <w:rPr>
                <w:sz w:val="28"/>
              </w:rPr>
              <w:t>Строение</w:t>
            </w:r>
            <w:r>
              <w:rPr>
                <w:spacing w:val="-1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прокариотической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клетки.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Клеточная стенка бактерий и архей.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</w:p>
          <w:p w:rsidR="00C23A5A" w:rsidRDefault="00C301FD">
            <w:pPr>
              <w:pStyle w:val="TableParagraph"/>
              <w:spacing w:before="11"/>
              <w:jc w:val="both"/>
              <w:rPr>
                <w:sz w:val="28"/>
              </w:rPr>
            </w:pPr>
            <w:r>
              <w:rPr>
                <w:sz w:val="28"/>
              </w:rPr>
              <w:t>гетеротрофной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автотрофной</w:t>
            </w:r>
          </w:p>
        </w:tc>
        <w:tc>
          <w:tcPr>
            <w:tcW w:w="4791" w:type="dxa"/>
          </w:tcPr>
          <w:p w:rsidR="00C23A5A" w:rsidRDefault="00C301FD">
            <w:pPr>
              <w:pStyle w:val="TableParagraph"/>
              <w:spacing w:line="259" w:lineRule="auto"/>
              <w:ind w:left="115" w:right="385"/>
              <w:rPr>
                <w:sz w:val="28"/>
              </w:rPr>
            </w:pPr>
            <w:r>
              <w:rPr>
                <w:color w:val="231F20"/>
                <w:sz w:val="28"/>
              </w:rPr>
              <w:t>Раскрывать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содержание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терминов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 xml:space="preserve">понятий: </w:t>
            </w:r>
            <w:proofErr w:type="spellStart"/>
            <w:r>
              <w:rPr>
                <w:color w:val="231F20"/>
                <w:sz w:val="28"/>
              </w:rPr>
              <w:t>прокариотическая</w:t>
            </w:r>
            <w:proofErr w:type="spellEnd"/>
            <w:r>
              <w:rPr>
                <w:color w:val="231F20"/>
                <w:sz w:val="28"/>
              </w:rPr>
              <w:t xml:space="preserve"> клетка,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клеточная стенка,</w:t>
            </w:r>
            <w:r>
              <w:rPr>
                <w:color w:val="231F20"/>
                <w:spacing w:val="2"/>
                <w:sz w:val="28"/>
              </w:rPr>
              <w:t xml:space="preserve"> </w:t>
            </w:r>
            <w:proofErr w:type="spellStart"/>
            <w:r>
              <w:rPr>
                <w:color w:val="231F20"/>
                <w:sz w:val="28"/>
              </w:rPr>
              <w:t>муреин</w:t>
            </w:r>
            <w:proofErr w:type="spellEnd"/>
            <w:r>
              <w:rPr>
                <w:color w:val="231F20"/>
                <w:sz w:val="28"/>
              </w:rPr>
              <w:t>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фотосинтетические мембраны,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proofErr w:type="spellStart"/>
            <w:r>
              <w:rPr>
                <w:color w:val="231F20"/>
                <w:sz w:val="28"/>
              </w:rPr>
              <w:t>флагеллин</w:t>
            </w:r>
            <w:proofErr w:type="spellEnd"/>
            <w:r>
              <w:rPr>
                <w:color w:val="231F20"/>
                <w:sz w:val="28"/>
              </w:rPr>
              <w:t>.</w:t>
            </w:r>
          </w:p>
          <w:p w:rsidR="00C23A5A" w:rsidRDefault="00C301FD">
            <w:pPr>
              <w:pStyle w:val="TableParagraph"/>
              <w:spacing w:line="256" w:lineRule="auto"/>
              <w:ind w:left="115" w:right="382"/>
              <w:rPr>
                <w:sz w:val="28"/>
              </w:rPr>
            </w:pPr>
            <w:r>
              <w:rPr>
                <w:color w:val="231F20"/>
                <w:sz w:val="28"/>
              </w:rPr>
              <w:t>Характеризовать форму и размеры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proofErr w:type="spellStart"/>
            <w:r>
              <w:rPr>
                <w:color w:val="231F20"/>
                <w:sz w:val="28"/>
              </w:rPr>
              <w:t>прокариотических</w:t>
            </w:r>
            <w:proofErr w:type="spellEnd"/>
            <w:r>
              <w:rPr>
                <w:color w:val="231F20"/>
                <w:spacing w:val="-1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клеток;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функции</w:t>
            </w:r>
          </w:p>
          <w:p w:rsidR="00C23A5A" w:rsidRDefault="00C301FD">
            <w:pPr>
              <w:pStyle w:val="TableParagraph"/>
              <w:spacing w:before="3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генетического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аппарата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прокариот.</w:t>
            </w:r>
          </w:p>
        </w:tc>
      </w:tr>
    </w:tbl>
    <w:p w:rsidR="00C23A5A" w:rsidRDefault="00C23A5A">
      <w:pPr>
        <w:rPr>
          <w:sz w:val="28"/>
        </w:rPr>
        <w:sectPr w:rsidR="00C23A5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C23A5A" w:rsidRDefault="00C23A5A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38"/>
        <w:gridCol w:w="1643"/>
        <w:gridCol w:w="4733"/>
        <w:gridCol w:w="4791"/>
      </w:tblGrid>
      <w:tr w:rsidR="00C23A5A">
        <w:trPr>
          <w:trHeight w:val="2784"/>
        </w:trPr>
        <w:tc>
          <w:tcPr>
            <w:tcW w:w="843" w:type="dxa"/>
          </w:tcPr>
          <w:p w:rsidR="00C23A5A" w:rsidRDefault="00C23A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C23A5A" w:rsidRDefault="00C23A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3" w:type="dxa"/>
          </w:tcPr>
          <w:p w:rsidR="00C23A5A" w:rsidRDefault="00C23A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3" w:type="dxa"/>
          </w:tcPr>
          <w:p w:rsidR="00C23A5A" w:rsidRDefault="00C301FD">
            <w:pPr>
              <w:pStyle w:val="TableParagraph"/>
              <w:spacing w:line="264" w:lineRule="auto"/>
              <w:ind w:right="407"/>
              <w:rPr>
                <w:sz w:val="28"/>
              </w:rPr>
            </w:pPr>
            <w:proofErr w:type="spellStart"/>
            <w:r>
              <w:rPr>
                <w:sz w:val="28"/>
              </w:rPr>
              <w:t>прокариотических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клеток.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роль прокариот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биоценозах.</w:t>
            </w:r>
          </w:p>
          <w:p w:rsidR="00C23A5A" w:rsidRDefault="00C301FD">
            <w:pPr>
              <w:pStyle w:val="TableParagraph"/>
              <w:spacing w:line="312" w:lineRule="exact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Демонстрации</w:t>
            </w:r>
          </w:p>
          <w:p w:rsidR="00C23A5A" w:rsidRDefault="00C301FD">
            <w:pPr>
              <w:pStyle w:val="TableParagraph"/>
              <w:spacing w:before="13"/>
              <w:rPr>
                <w:sz w:val="28"/>
              </w:rPr>
            </w:pPr>
            <w:r>
              <w:rPr>
                <w:color w:val="231F20"/>
                <w:sz w:val="28"/>
                <w:u w:val="single" w:color="231F20"/>
              </w:rPr>
              <w:t>Таблицы</w:t>
            </w:r>
            <w:r>
              <w:rPr>
                <w:color w:val="231F20"/>
                <w:spacing w:val="-6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и</w:t>
            </w:r>
            <w:r>
              <w:rPr>
                <w:color w:val="231F20"/>
                <w:spacing w:val="-3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схемы: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«Строение</w:t>
            </w:r>
          </w:p>
          <w:p w:rsidR="00C23A5A" w:rsidRDefault="00C301FD">
            <w:pPr>
              <w:pStyle w:val="TableParagraph"/>
              <w:spacing w:before="31" w:line="256" w:lineRule="auto"/>
              <w:ind w:right="134"/>
              <w:rPr>
                <w:sz w:val="28"/>
              </w:rPr>
            </w:pPr>
            <w:proofErr w:type="spellStart"/>
            <w:r>
              <w:rPr>
                <w:color w:val="231F20"/>
                <w:sz w:val="28"/>
              </w:rPr>
              <w:t>эукариотической</w:t>
            </w:r>
            <w:proofErr w:type="spellEnd"/>
            <w:r>
              <w:rPr>
                <w:color w:val="231F20"/>
                <w:spacing w:val="-1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клетки»,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«Строение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proofErr w:type="spellStart"/>
            <w:r>
              <w:rPr>
                <w:color w:val="231F20"/>
                <w:sz w:val="28"/>
              </w:rPr>
              <w:t>прокариотической</w:t>
            </w:r>
            <w:proofErr w:type="spellEnd"/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клетки»</w:t>
            </w:r>
          </w:p>
        </w:tc>
        <w:tc>
          <w:tcPr>
            <w:tcW w:w="4791" w:type="dxa"/>
          </w:tcPr>
          <w:p w:rsidR="00C23A5A" w:rsidRDefault="00C301FD">
            <w:pPr>
              <w:pStyle w:val="TableParagraph"/>
              <w:spacing w:line="261" w:lineRule="auto"/>
              <w:ind w:left="115" w:right="529"/>
              <w:rPr>
                <w:sz w:val="28"/>
              </w:rPr>
            </w:pPr>
            <w:r>
              <w:rPr>
                <w:color w:val="231F20"/>
                <w:sz w:val="28"/>
              </w:rPr>
              <w:t>Описывать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процесс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спорообразования, отмечать его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значение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для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выживания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бактерий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при ухудшении</w:t>
            </w:r>
            <w:r>
              <w:rPr>
                <w:color w:val="231F20"/>
                <w:spacing w:val="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условий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существования.</w:t>
            </w:r>
          </w:p>
          <w:p w:rsidR="00C23A5A" w:rsidRDefault="00C301FD">
            <w:pPr>
              <w:pStyle w:val="TableParagraph"/>
              <w:spacing w:line="311" w:lineRule="exact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Описывать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размножение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прокариот.</w:t>
            </w:r>
          </w:p>
          <w:p w:rsidR="00C23A5A" w:rsidRDefault="00C301FD">
            <w:pPr>
              <w:pStyle w:val="TableParagraph"/>
              <w:spacing w:line="340" w:lineRule="atLeast"/>
              <w:ind w:left="115" w:right="477"/>
              <w:rPr>
                <w:sz w:val="28"/>
              </w:rPr>
            </w:pPr>
            <w:r>
              <w:rPr>
                <w:color w:val="231F20"/>
                <w:sz w:val="28"/>
              </w:rPr>
              <w:t>Оценивать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место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роль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прокариот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биоценозах</w:t>
            </w:r>
          </w:p>
        </w:tc>
      </w:tr>
      <w:tr w:rsidR="00C23A5A">
        <w:trPr>
          <w:trHeight w:val="6603"/>
        </w:trPr>
        <w:tc>
          <w:tcPr>
            <w:tcW w:w="843" w:type="dxa"/>
          </w:tcPr>
          <w:p w:rsidR="00C23A5A" w:rsidRDefault="00C301FD">
            <w:pPr>
              <w:pStyle w:val="TableParagraph"/>
              <w:spacing w:line="311" w:lineRule="exact"/>
              <w:ind w:left="247"/>
              <w:rPr>
                <w:sz w:val="28"/>
              </w:rPr>
            </w:pPr>
            <w:r>
              <w:rPr>
                <w:sz w:val="28"/>
              </w:rPr>
              <w:t>5.2</w:t>
            </w:r>
          </w:p>
        </w:tc>
        <w:tc>
          <w:tcPr>
            <w:tcW w:w="2838" w:type="dxa"/>
          </w:tcPr>
          <w:p w:rsidR="00C23A5A" w:rsidRDefault="00C301FD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color w:val="231F20"/>
                <w:sz w:val="28"/>
              </w:rPr>
              <w:t>Строение</w:t>
            </w:r>
          </w:p>
          <w:p w:rsidR="00C23A5A" w:rsidRDefault="00C301FD">
            <w:pPr>
              <w:pStyle w:val="TableParagraph"/>
              <w:spacing w:before="24" w:line="256" w:lineRule="auto"/>
              <w:ind w:left="117" w:right="668"/>
              <w:rPr>
                <w:sz w:val="28"/>
              </w:rPr>
            </w:pPr>
            <w:proofErr w:type="spellStart"/>
            <w:r>
              <w:rPr>
                <w:color w:val="231F20"/>
                <w:spacing w:val="-1"/>
                <w:sz w:val="28"/>
              </w:rPr>
              <w:t>эукариотической</w:t>
            </w:r>
            <w:proofErr w:type="spellEnd"/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клетки.</w:t>
            </w:r>
          </w:p>
          <w:p w:rsidR="00C23A5A" w:rsidRDefault="00C301FD">
            <w:pPr>
              <w:pStyle w:val="TableParagraph"/>
              <w:spacing w:before="10" w:line="256" w:lineRule="auto"/>
              <w:ind w:left="117" w:right="801"/>
              <w:rPr>
                <w:sz w:val="28"/>
              </w:rPr>
            </w:pPr>
            <w:r>
              <w:rPr>
                <w:color w:val="231F20"/>
                <w:spacing w:val="-1"/>
                <w:sz w:val="28"/>
              </w:rPr>
              <w:t>Поверхностный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аппарат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клетки</w:t>
            </w:r>
          </w:p>
        </w:tc>
        <w:tc>
          <w:tcPr>
            <w:tcW w:w="1643" w:type="dxa"/>
          </w:tcPr>
          <w:p w:rsidR="00C23A5A" w:rsidRDefault="00C301FD">
            <w:pPr>
              <w:pStyle w:val="TableParagraph"/>
              <w:spacing w:line="31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33" w:type="dxa"/>
          </w:tcPr>
          <w:p w:rsidR="00C23A5A" w:rsidRDefault="00C301FD">
            <w:pPr>
              <w:pStyle w:val="TableParagraph"/>
              <w:spacing w:line="256" w:lineRule="auto"/>
              <w:ind w:right="868"/>
              <w:rPr>
                <w:sz w:val="28"/>
              </w:rPr>
            </w:pPr>
            <w:r>
              <w:rPr>
                <w:sz w:val="28"/>
              </w:rPr>
              <w:t>Строение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функционирование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эукариотической</w:t>
            </w:r>
            <w:proofErr w:type="spellEnd"/>
            <w:r>
              <w:rPr>
                <w:sz w:val="28"/>
              </w:rPr>
              <w:t xml:space="preserve"> клетки.</w:t>
            </w:r>
          </w:p>
          <w:p w:rsidR="00C23A5A" w:rsidRDefault="00C301FD">
            <w:pPr>
              <w:pStyle w:val="TableParagraph"/>
              <w:spacing w:line="259" w:lineRule="auto"/>
              <w:ind w:right="308"/>
              <w:rPr>
                <w:sz w:val="28"/>
              </w:rPr>
            </w:pPr>
            <w:r>
              <w:rPr>
                <w:sz w:val="28"/>
              </w:rPr>
              <w:t>Плазматическая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мембрана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(плазмалемма).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Структура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плазматической мембраны.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Транспорт веществ через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плазматическую мембрану: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пассивный (диффузия, облегчённая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диффузия), активный (первичный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вторичный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активный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транспорт).</w:t>
            </w:r>
          </w:p>
          <w:p w:rsidR="00C23A5A" w:rsidRDefault="00C301FD">
            <w:pPr>
              <w:pStyle w:val="TableParagraph"/>
              <w:spacing w:line="256" w:lineRule="auto"/>
              <w:ind w:right="464"/>
              <w:rPr>
                <w:sz w:val="28"/>
              </w:rPr>
            </w:pPr>
            <w:r>
              <w:rPr>
                <w:sz w:val="28"/>
              </w:rPr>
              <w:t>Полупроницаемость мембраны.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 натрий-калиевого насоса.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Эндоцитоз</w:t>
            </w:r>
            <w:proofErr w:type="spellEnd"/>
            <w:r>
              <w:rPr>
                <w:sz w:val="28"/>
              </w:rPr>
              <w:t>:</w:t>
            </w:r>
            <w:r>
              <w:rPr>
                <w:spacing w:val="-1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пиноцитоз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фагоцитоз.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Экзоцитоз</w:t>
            </w:r>
            <w:proofErr w:type="spellEnd"/>
            <w:r>
              <w:rPr>
                <w:sz w:val="28"/>
              </w:rPr>
              <w:t>. Клеточная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стенка.</w:t>
            </w:r>
          </w:p>
          <w:p w:rsidR="00C23A5A" w:rsidRDefault="00C301FD">
            <w:pPr>
              <w:pStyle w:val="TableParagraph"/>
              <w:spacing w:before="11" w:line="256" w:lineRule="auto"/>
              <w:ind w:right="698"/>
              <w:rPr>
                <w:sz w:val="28"/>
              </w:rPr>
            </w:pPr>
            <w:r>
              <w:rPr>
                <w:sz w:val="28"/>
              </w:rPr>
              <w:t>Структура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клеточной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стенки растений,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грибов.</w:t>
            </w:r>
          </w:p>
          <w:p w:rsidR="00C23A5A" w:rsidRDefault="00C301FD">
            <w:pPr>
              <w:pStyle w:val="TableParagraph"/>
              <w:spacing w:before="2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Демонстрации</w:t>
            </w:r>
          </w:p>
          <w:p w:rsidR="00C23A5A" w:rsidRDefault="00C301FD">
            <w:pPr>
              <w:pStyle w:val="TableParagraph"/>
              <w:spacing w:before="24"/>
              <w:rPr>
                <w:sz w:val="28"/>
              </w:rPr>
            </w:pPr>
            <w:r>
              <w:rPr>
                <w:color w:val="231F20"/>
                <w:sz w:val="28"/>
                <w:u w:val="single" w:color="231F20"/>
              </w:rPr>
              <w:t>Таблицы</w:t>
            </w:r>
            <w:r>
              <w:rPr>
                <w:color w:val="231F20"/>
                <w:spacing w:val="-6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и</w:t>
            </w:r>
            <w:r>
              <w:rPr>
                <w:color w:val="231F20"/>
                <w:spacing w:val="-3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схемы: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«Строение</w:t>
            </w:r>
          </w:p>
          <w:p w:rsidR="00C23A5A" w:rsidRDefault="00C301FD">
            <w:pPr>
              <w:pStyle w:val="TableParagraph"/>
              <w:spacing w:before="31"/>
              <w:rPr>
                <w:sz w:val="28"/>
              </w:rPr>
            </w:pPr>
            <w:proofErr w:type="spellStart"/>
            <w:r>
              <w:rPr>
                <w:color w:val="231F20"/>
                <w:sz w:val="28"/>
              </w:rPr>
              <w:t>эукариотической</w:t>
            </w:r>
            <w:proofErr w:type="spellEnd"/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клетки»,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«Строение</w:t>
            </w:r>
          </w:p>
        </w:tc>
        <w:tc>
          <w:tcPr>
            <w:tcW w:w="4791" w:type="dxa"/>
          </w:tcPr>
          <w:p w:rsidR="00C23A5A" w:rsidRDefault="00C301FD">
            <w:pPr>
              <w:pStyle w:val="TableParagraph"/>
              <w:spacing w:line="259" w:lineRule="auto"/>
              <w:ind w:left="115" w:right="127"/>
              <w:rPr>
                <w:sz w:val="28"/>
              </w:rPr>
            </w:pPr>
            <w:r>
              <w:rPr>
                <w:color w:val="231F20"/>
                <w:sz w:val="28"/>
              </w:rPr>
              <w:t>Раскрывать содержание терминов 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понятий: плазматическая мембрана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(плазмалемма),</w:t>
            </w:r>
            <w:r>
              <w:rPr>
                <w:color w:val="231F20"/>
                <w:spacing w:val="-1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жидкостно-мозаичная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модель,</w:t>
            </w:r>
            <w:r>
              <w:rPr>
                <w:color w:val="231F20"/>
                <w:spacing w:val="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мембранные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белки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(периферические, интегральные),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proofErr w:type="spellStart"/>
            <w:r>
              <w:rPr>
                <w:color w:val="231F20"/>
                <w:sz w:val="28"/>
              </w:rPr>
              <w:t>гликокаликс</w:t>
            </w:r>
            <w:proofErr w:type="spellEnd"/>
            <w:r>
              <w:rPr>
                <w:color w:val="231F20"/>
                <w:sz w:val="28"/>
              </w:rPr>
              <w:t>, диффузия,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осмос,</w:t>
            </w:r>
          </w:p>
          <w:p w:rsidR="00C23A5A" w:rsidRDefault="00C301FD">
            <w:pPr>
              <w:pStyle w:val="TableParagraph"/>
              <w:spacing w:line="259" w:lineRule="auto"/>
              <w:ind w:left="115" w:right="643"/>
              <w:rPr>
                <w:sz w:val="28"/>
              </w:rPr>
            </w:pPr>
            <w:r>
              <w:rPr>
                <w:color w:val="231F20"/>
                <w:sz w:val="28"/>
              </w:rPr>
              <w:t xml:space="preserve">активный транспорт, </w:t>
            </w:r>
            <w:proofErr w:type="spellStart"/>
            <w:r>
              <w:rPr>
                <w:color w:val="231F20"/>
                <w:sz w:val="28"/>
              </w:rPr>
              <w:t>эндоцитоз</w:t>
            </w:r>
            <w:proofErr w:type="spellEnd"/>
            <w:r>
              <w:rPr>
                <w:color w:val="231F20"/>
                <w:sz w:val="28"/>
              </w:rPr>
              <w:t>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фагоцитоз,</w:t>
            </w:r>
            <w:r>
              <w:rPr>
                <w:color w:val="231F20"/>
                <w:spacing w:val="-11"/>
                <w:sz w:val="28"/>
              </w:rPr>
              <w:t xml:space="preserve"> </w:t>
            </w:r>
            <w:proofErr w:type="spellStart"/>
            <w:r>
              <w:rPr>
                <w:color w:val="231F20"/>
                <w:sz w:val="28"/>
              </w:rPr>
              <w:t>пиноцитоз</w:t>
            </w:r>
            <w:proofErr w:type="spellEnd"/>
            <w:r>
              <w:rPr>
                <w:color w:val="231F20"/>
                <w:sz w:val="28"/>
              </w:rPr>
              <w:t>,</w:t>
            </w:r>
            <w:r>
              <w:rPr>
                <w:color w:val="231F20"/>
                <w:spacing w:val="-11"/>
                <w:sz w:val="28"/>
              </w:rPr>
              <w:t xml:space="preserve"> </w:t>
            </w:r>
            <w:proofErr w:type="spellStart"/>
            <w:r>
              <w:rPr>
                <w:color w:val="231F20"/>
                <w:sz w:val="28"/>
              </w:rPr>
              <w:t>экзоцитоз</w:t>
            </w:r>
            <w:proofErr w:type="spellEnd"/>
            <w:r>
              <w:rPr>
                <w:color w:val="231F20"/>
                <w:sz w:val="28"/>
              </w:rPr>
              <w:t>,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 xml:space="preserve">клеточная стенка, </w:t>
            </w:r>
            <w:proofErr w:type="spellStart"/>
            <w:r>
              <w:rPr>
                <w:color w:val="231F20"/>
                <w:sz w:val="28"/>
              </w:rPr>
              <w:t>плазмодесмы</w:t>
            </w:r>
            <w:proofErr w:type="spellEnd"/>
            <w:r>
              <w:rPr>
                <w:color w:val="231F20"/>
                <w:sz w:val="28"/>
              </w:rPr>
              <w:t>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proofErr w:type="spellStart"/>
            <w:r>
              <w:rPr>
                <w:color w:val="231F20"/>
                <w:sz w:val="28"/>
              </w:rPr>
              <w:t>симпласт</w:t>
            </w:r>
            <w:proofErr w:type="spellEnd"/>
            <w:r>
              <w:rPr>
                <w:color w:val="231F20"/>
                <w:sz w:val="28"/>
              </w:rPr>
              <w:t>.</w:t>
            </w:r>
          </w:p>
          <w:p w:rsidR="00C23A5A" w:rsidRDefault="00C301FD">
            <w:pPr>
              <w:pStyle w:val="TableParagraph"/>
              <w:spacing w:line="256" w:lineRule="auto"/>
              <w:ind w:left="115" w:right="132"/>
              <w:rPr>
                <w:sz w:val="28"/>
              </w:rPr>
            </w:pPr>
            <w:r>
              <w:rPr>
                <w:color w:val="231F20"/>
                <w:sz w:val="28"/>
              </w:rPr>
              <w:t>Характеризовать особенности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строения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функции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proofErr w:type="spellStart"/>
            <w:r>
              <w:rPr>
                <w:color w:val="231F20"/>
                <w:sz w:val="28"/>
              </w:rPr>
              <w:t>эукариотической</w:t>
            </w:r>
            <w:proofErr w:type="spellEnd"/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клетки; транспорт веществ</w:t>
            </w:r>
          </w:p>
          <w:p w:rsidR="00C23A5A" w:rsidRDefault="00C301FD">
            <w:pPr>
              <w:pStyle w:val="TableParagraph"/>
              <w:spacing w:line="259" w:lineRule="auto"/>
              <w:ind w:left="115" w:right="116"/>
              <w:rPr>
                <w:sz w:val="28"/>
              </w:rPr>
            </w:pPr>
            <w:r>
              <w:rPr>
                <w:color w:val="231F20"/>
                <w:sz w:val="28"/>
              </w:rPr>
              <w:t>через плазматическую мембрану: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пассивный и активный транспорт;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работу белков-каналов; работу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натрий-калиевого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насоса;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структуру</w:t>
            </w:r>
            <w:r>
              <w:rPr>
                <w:color w:val="231F20"/>
                <w:spacing w:val="-1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функции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клеточной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стенки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растений</w:t>
            </w:r>
          </w:p>
          <w:p w:rsidR="00C23A5A" w:rsidRDefault="00C301FD">
            <w:pPr>
              <w:pStyle w:val="TableParagraph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грибов</w:t>
            </w:r>
          </w:p>
        </w:tc>
      </w:tr>
    </w:tbl>
    <w:p w:rsidR="00C23A5A" w:rsidRDefault="00C23A5A">
      <w:pPr>
        <w:rPr>
          <w:sz w:val="28"/>
        </w:rPr>
        <w:sectPr w:rsidR="00C23A5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C23A5A" w:rsidRDefault="00C23A5A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38"/>
        <w:gridCol w:w="1643"/>
        <w:gridCol w:w="4733"/>
        <w:gridCol w:w="4791"/>
      </w:tblGrid>
      <w:tr w:rsidR="00C23A5A">
        <w:trPr>
          <w:trHeight w:val="2784"/>
        </w:trPr>
        <w:tc>
          <w:tcPr>
            <w:tcW w:w="843" w:type="dxa"/>
          </w:tcPr>
          <w:p w:rsidR="00C23A5A" w:rsidRDefault="00C23A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C23A5A" w:rsidRDefault="00C23A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3" w:type="dxa"/>
          </w:tcPr>
          <w:p w:rsidR="00C23A5A" w:rsidRDefault="00C23A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3" w:type="dxa"/>
          </w:tcPr>
          <w:p w:rsidR="00C23A5A" w:rsidRDefault="00C301FD">
            <w:pPr>
              <w:pStyle w:val="TableParagraph"/>
              <w:spacing w:line="264" w:lineRule="auto"/>
              <w:ind w:right="994"/>
              <w:rPr>
                <w:sz w:val="28"/>
              </w:rPr>
            </w:pPr>
            <w:r>
              <w:rPr>
                <w:color w:val="231F20"/>
                <w:sz w:val="28"/>
              </w:rPr>
              <w:t>животной</w:t>
            </w:r>
            <w:r>
              <w:rPr>
                <w:color w:val="231F20"/>
                <w:spacing w:val="-1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клетки»,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«Строение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растительной клетки».</w:t>
            </w:r>
          </w:p>
          <w:p w:rsidR="00C23A5A" w:rsidRDefault="00C301FD">
            <w:pPr>
              <w:pStyle w:val="TableParagraph"/>
              <w:spacing w:line="256" w:lineRule="auto"/>
              <w:ind w:right="123"/>
              <w:rPr>
                <w:sz w:val="28"/>
              </w:rPr>
            </w:pPr>
            <w:r>
              <w:rPr>
                <w:b/>
                <w:color w:val="231F20"/>
                <w:sz w:val="28"/>
              </w:rPr>
              <w:t>Оборудование:</w:t>
            </w:r>
            <w:r>
              <w:rPr>
                <w:b/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световой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микроскоп;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микропрепараты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растительных,</w:t>
            </w:r>
          </w:p>
          <w:p w:rsidR="00C23A5A" w:rsidRDefault="00C301FD">
            <w:pPr>
              <w:pStyle w:val="TableParagraph"/>
              <w:rPr>
                <w:sz w:val="28"/>
              </w:rPr>
            </w:pPr>
            <w:r>
              <w:rPr>
                <w:color w:val="231F20"/>
                <w:sz w:val="28"/>
              </w:rPr>
              <w:t>животных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клеток.</w:t>
            </w:r>
          </w:p>
          <w:p w:rsidR="00C23A5A" w:rsidRDefault="00C301FD">
            <w:pPr>
              <w:pStyle w:val="TableParagraph"/>
              <w:spacing w:before="13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Практическая</w:t>
            </w:r>
            <w:r>
              <w:rPr>
                <w:b/>
                <w:color w:val="231F20"/>
                <w:spacing w:val="-6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работа</w:t>
            </w:r>
          </w:p>
          <w:p w:rsidR="00C23A5A" w:rsidRDefault="00C301FD">
            <w:pPr>
              <w:pStyle w:val="TableParagraph"/>
              <w:spacing w:before="6" w:line="340" w:lineRule="atLeast"/>
              <w:ind w:right="1018"/>
              <w:rPr>
                <w:sz w:val="28"/>
              </w:rPr>
            </w:pPr>
            <w:r>
              <w:rPr>
                <w:color w:val="231F20"/>
                <w:sz w:val="28"/>
              </w:rPr>
              <w:t>«Изучение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свойств</w:t>
            </w:r>
            <w:r>
              <w:rPr>
                <w:color w:val="231F20"/>
                <w:spacing w:val="-1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клеточной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мембраны»</w:t>
            </w:r>
          </w:p>
        </w:tc>
        <w:tc>
          <w:tcPr>
            <w:tcW w:w="4791" w:type="dxa"/>
          </w:tcPr>
          <w:p w:rsidR="00C23A5A" w:rsidRDefault="00C23A5A">
            <w:pPr>
              <w:pStyle w:val="TableParagraph"/>
              <w:ind w:left="0"/>
              <w:rPr>
                <w:sz w:val="26"/>
              </w:rPr>
            </w:pPr>
          </w:p>
        </w:tc>
      </w:tr>
      <w:tr w:rsidR="00C23A5A">
        <w:trPr>
          <w:trHeight w:val="6603"/>
        </w:trPr>
        <w:tc>
          <w:tcPr>
            <w:tcW w:w="843" w:type="dxa"/>
          </w:tcPr>
          <w:p w:rsidR="00C23A5A" w:rsidRDefault="00C301FD">
            <w:pPr>
              <w:pStyle w:val="TableParagraph"/>
              <w:spacing w:line="311" w:lineRule="exact"/>
              <w:ind w:left="247"/>
              <w:rPr>
                <w:sz w:val="28"/>
              </w:rPr>
            </w:pPr>
            <w:r>
              <w:rPr>
                <w:sz w:val="28"/>
              </w:rPr>
              <w:t>5.3</w:t>
            </w:r>
          </w:p>
        </w:tc>
        <w:tc>
          <w:tcPr>
            <w:tcW w:w="2838" w:type="dxa"/>
          </w:tcPr>
          <w:p w:rsidR="00C23A5A" w:rsidRDefault="00C301FD">
            <w:pPr>
              <w:pStyle w:val="TableParagraph"/>
              <w:spacing w:line="256" w:lineRule="auto"/>
              <w:ind w:left="117" w:right="732"/>
              <w:rPr>
                <w:sz w:val="28"/>
              </w:rPr>
            </w:pPr>
            <w:r>
              <w:rPr>
                <w:color w:val="231F20"/>
                <w:sz w:val="28"/>
              </w:rPr>
              <w:t>Цитоплазма</w:t>
            </w:r>
            <w:r>
              <w:rPr>
                <w:color w:val="231F20"/>
                <w:spacing w:val="-1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её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органоиды</w:t>
            </w:r>
          </w:p>
        </w:tc>
        <w:tc>
          <w:tcPr>
            <w:tcW w:w="1643" w:type="dxa"/>
          </w:tcPr>
          <w:p w:rsidR="00C23A5A" w:rsidRDefault="00C301FD">
            <w:pPr>
              <w:pStyle w:val="TableParagraph"/>
              <w:spacing w:line="31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33" w:type="dxa"/>
          </w:tcPr>
          <w:p w:rsidR="00C23A5A" w:rsidRDefault="00C301FD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Цитоплазма.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Цитозоль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Цитоскелет</w:t>
            </w:r>
            <w:proofErr w:type="spellEnd"/>
            <w:r>
              <w:rPr>
                <w:sz w:val="28"/>
              </w:rPr>
              <w:t>.</w:t>
            </w:r>
          </w:p>
          <w:p w:rsidR="00C23A5A" w:rsidRDefault="00C301FD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Движение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цитоплазмы.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Органоиды</w:t>
            </w:r>
          </w:p>
          <w:p w:rsidR="00C23A5A" w:rsidRDefault="00C301FD">
            <w:pPr>
              <w:pStyle w:val="TableParagraph"/>
              <w:spacing w:before="23" w:line="259" w:lineRule="auto"/>
              <w:ind w:right="109"/>
              <w:rPr>
                <w:i/>
                <w:sz w:val="28"/>
              </w:rPr>
            </w:pPr>
            <w:r>
              <w:rPr>
                <w:sz w:val="28"/>
              </w:rPr>
              <w:t xml:space="preserve">клетки. </w:t>
            </w:r>
            <w:proofErr w:type="spellStart"/>
            <w:r>
              <w:rPr>
                <w:sz w:val="28"/>
              </w:rPr>
              <w:t>Одномембранные</w:t>
            </w:r>
            <w:proofErr w:type="spellEnd"/>
            <w:r>
              <w:rPr>
                <w:sz w:val="28"/>
              </w:rPr>
              <w:t xml:space="preserve"> органоиды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клетки: эндоплазматическая сеть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(ЭПС), аппарат </w:t>
            </w:r>
            <w:proofErr w:type="spellStart"/>
            <w:r>
              <w:rPr>
                <w:sz w:val="28"/>
              </w:rPr>
              <w:t>Гольджи</w:t>
            </w:r>
            <w:proofErr w:type="spellEnd"/>
            <w:r>
              <w:rPr>
                <w:sz w:val="28"/>
              </w:rPr>
              <w:t>, лизосомы,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 строение и функции. Взаимосвязь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одномембранных</w:t>
            </w:r>
            <w:proofErr w:type="spellEnd"/>
            <w:r>
              <w:rPr>
                <w:sz w:val="28"/>
              </w:rPr>
              <w:t xml:space="preserve"> органоидов клетки.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Строение гранулярного </w:t>
            </w:r>
            <w:proofErr w:type="spellStart"/>
            <w:r>
              <w:rPr>
                <w:sz w:val="28"/>
              </w:rPr>
              <w:t>ретикулума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Механизм направления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белков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ЭПС.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Синтез растворимых белков. Синтез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клеточных мембран. Гладкий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агранулярный</w:t>
            </w:r>
            <w:proofErr w:type="spellEnd"/>
            <w:r>
              <w:rPr>
                <w:sz w:val="28"/>
              </w:rPr>
              <w:t>) эндоплазматический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ретикулум</w:t>
            </w:r>
            <w:proofErr w:type="spellEnd"/>
            <w:r>
              <w:rPr>
                <w:sz w:val="28"/>
              </w:rPr>
              <w:t>. Секреторная функция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аппарата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Гольджи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i/>
                <w:sz w:val="28"/>
              </w:rPr>
              <w:t>Модификация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белков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аппарате</w:t>
            </w:r>
            <w:r>
              <w:rPr>
                <w:i/>
                <w:spacing w:val="-1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Гольджи</w:t>
            </w:r>
            <w:proofErr w:type="spellEnd"/>
            <w:r>
              <w:rPr>
                <w:i/>
                <w:sz w:val="28"/>
              </w:rPr>
              <w:t>.</w:t>
            </w:r>
          </w:p>
          <w:p w:rsidR="00C23A5A" w:rsidRDefault="00C301FD">
            <w:pPr>
              <w:pStyle w:val="TableParagraph"/>
              <w:spacing w:before="4" w:line="256" w:lineRule="auto"/>
              <w:ind w:right="827"/>
              <w:rPr>
                <w:sz w:val="28"/>
              </w:rPr>
            </w:pPr>
            <w:r>
              <w:rPr>
                <w:i/>
                <w:sz w:val="28"/>
              </w:rPr>
              <w:t>Сортировка белков в аппарате</w:t>
            </w:r>
            <w:r>
              <w:rPr>
                <w:i/>
                <w:spacing w:val="-67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Гольджи</w:t>
            </w:r>
            <w:proofErr w:type="spellEnd"/>
            <w:r>
              <w:rPr>
                <w:i/>
                <w:sz w:val="28"/>
              </w:rPr>
              <w:t xml:space="preserve">. </w:t>
            </w:r>
            <w:r>
              <w:rPr>
                <w:sz w:val="28"/>
              </w:rPr>
              <w:t>Транспорт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</w:p>
          <w:p w:rsidR="00C23A5A" w:rsidRDefault="00C301FD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клетке.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Вакуоли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растительных</w:t>
            </w:r>
          </w:p>
          <w:p w:rsidR="00C23A5A" w:rsidRDefault="00C301FD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клеток.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Клеточный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сок.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Тургор.</w:t>
            </w:r>
          </w:p>
        </w:tc>
        <w:tc>
          <w:tcPr>
            <w:tcW w:w="4791" w:type="dxa"/>
          </w:tcPr>
          <w:p w:rsidR="00C23A5A" w:rsidRDefault="00C301FD">
            <w:pPr>
              <w:pStyle w:val="TableParagraph"/>
              <w:spacing w:line="259" w:lineRule="auto"/>
              <w:ind w:left="115" w:right="241"/>
              <w:rPr>
                <w:sz w:val="28"/>
              </w:rPr>
            </w:pPr>
            <w:r>
              <w:rPr>
                <w:color w:val="231F20"/>
                <w:sz w:val="28"/>
              </w:rPr>
              <w:t>Раскрывать содержание терминов 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понятий:</w:t>
            </w:r>
            <w:r>
              <w:rPr>
                <w:color w:val="231F20"/>
                <w:spacing w:val="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цитоплазма,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proofErr w:type="spellStart"/>
            <w:r>
              <w:rPr>
                <w:color w:val="231F20"/>
                <w:sz w:val="28"/>
              </w:rPr>
              <w:t>цитозоль</w:t>
            </w:r>
            <w:proofErr w:type="spellEnd"/>
            <w:r>
              <w:rPr>
                <w:color w:val="231F20"/>
                <w:sz w:val="28"/>
              </w:rPr>
              <w:t>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proofErr w:type="spellStart"/>
            <w:r>
              <w:rPr>
                <w:color w:val="231F20"/>
                <w:sz w:val="28"/>
              </w:rPr>
              <w:t>цитоскелет</w:t>
            </w:r>
            <w:proofErr w:type="spellEnd"/>
            <w:r>
              <w:rPr>
                <w:color w:val="231F20"/>
                <w:sz w:val="28"/>
              </w:rPr>
              <w:t xml:space="preserve">, </w:t>
            </w:r>
            <w:proofErr w:type="spellStart"/>
            <w:r>
              <w:rPr>
                <w:color w:val="231F20"/>
                <w:sz w:val="28"/>
              </w:rPr>
              <w:t>компартменты</w:t>
            </w:r>
            <w:proofErr w:type="spellEnd"/>
            <w:r>
              <w:rPr>
                <w:color w:val="231F20"/>
                <w:sz w:val="28"/>
              </w:rPr>
              <w:t>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органоиды,</w:t>
            </w:r>
            <w:r>
              <w:rPr>
                <w:color w:val="231F20"/>
                <w:spacing w:val="-1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эндоплазматическая</w:t>
            </w:r>
            <w:r>
              <w:rPr>
                <w:color w:val="231F20"/>
                <w:spacing w:val="-1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сеть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 xml:space="preserve">(ЭПС), аппарат </w:t>
            </w:r>
            <w:proofErr w:type="spellStart"/>
            <w:r>
              <w:rPr>
                <w:color w:val="231F20"/>
                <w:sz w:val="28"/>
              </w:rPr>
              <w:t>Гольджи</w:t>
            </w:r>
            <w:proofErr w:type="spellEnd"/>
            <w:r>
              <w:rPr>
                <w:color w:val="231F20"/>
                <w:sz w:val="28"/>
              </w:rPr>
              <w:t>, лизосомы,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вакуоль,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рибосомы,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автолиз,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везикулярный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транспорт,</w:t>
            </w:r>
          </w:p>
          <w:p w:rsidR="00C23A5A" w:rsidRDefault="00C301FD">
            <w:pPr>
              <w:pStyle w:val="TableParagraph"/>
              <w:spacing w:line="259" w:lineRule="auto"/>
              <w:ind w:left="115" w:right="162"/>
              <w:rPr>
                <w:sz w:val="28"/>
              </w:rPr>
            </w:pPr>
            <w:proofErr w:type="spellStart"/>
            <w:r>
              <w:rPr>
                <w:color w:val="231F20"/>
                <w:sz w:val="28"/>
              </w:rPr>
              <w:t>пероксисомы</w:t>
            </w:r>
            <w:proofErr w:type="spellEnd"/>
            <w:r>
              <w:rPr>
                <w:color w:val="231F20"/>
                <w:sz w:val="28"/>
              </w:rPr>
              <w:t>,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клеточный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сок,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тургор,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 xml:space="preserve">митохондрии, </w:t>
            </w:r>
            <w:proofErr w:type="spellStart"/>
            <w:r>
              <w:rPr>
                <w:color w:val="231F20"/>
                <w:sz w:val="28"/>
              </w:rPr>
              <w:t>кристы</w:t>
            </w:r>
            <w:proofErr w:type="spellEnd"/>
            <w:r>
              <w:rPr>
                <w:color w:val="231F20"/>
                <w:sz w:val="28"/>
              </w:rPr>
              <w:t>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пластиды,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хромопласты,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лейкопласты,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хлоропласты,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строма,</w:t>
            </w:r>
            <w:r>
              <w:rPr>
                <w:color w:val="231F20"/>
                <w:spacing w:val="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граны,</w:t>
            </w:r>
          </w:p>
          <w:p w:rsidR="00C23A5A" w:rsidRDefault="00C301FD">
            <w:pPr>
              <w:pStyle w:val="TableParagraph"/>
              <w:spacing w:line="322" w:lineRule="exact"/>
              <w:ind w:left="115"/>
              <w:rPr>
                <w:sz w:val="28"/>
              </w:rPr>
            </w:pPr>
            <w:proofErr w:type="spellStart"/>
            <w:r>
              <w:rPr>
                <w:color w:val="231F20"/>
                <w:sz w:val="28"/>
              </w:rPr>
              <w:t>тилакоид</w:t>
            </w:r>
            <w:proofErr w:type="spellEnd"/>
            <w:r>
              <w:rPr>
                <w:color w:val="231F20"/>
                <w:sz w:val="28"/>
              </w:rPr>
              <w:t>,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proofErr w:type="spellStart"/>
            <w:r>
              <w:rPr>
                <w:color w:val="231F20"/>
                <w:sz w:val="28"/>
              </w:rPr>
              <w:t>ламелла</w:t>
            </w:r>
            <w:proofErr w:type="spellEnd"/>
            <w:r>
              <w:rPr>
                <w:color w:val="231F20"/>
                <w:sz w:val="28"/>
              </w:rPr>
              <w:t>.</w:t>
            </w:r>
          </w:p>
          <w:p w:rsidR="00C23A5A" w:rsidRDefault="00C301FD">
            <w:pPr>
              <w:pStyle w:val="TableParagraph"/>
              <w:spacing w:before="14" w:line="256" w:lineRule="auto"/>
              <w:ind w:left="115" w:right="1161"/>
              <w:rPr>
                <w:sz w:val="28"/>
              </w:rPr>
            </w:pPr>
            <w:r>
              <w:rPr>
                <w:color w:val="231F20"/>
                <w:sz w:val="28"/>
              </w:rPr>
              <w:t>Характеризовать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цитоплазму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proofErr w:type="spellStart"/>
            <w:r>
              <w:rPr>
                <w:color w:val="231F20"/>
                <w:sz w:val="28"/>
              </w:rPr>
              <w:t>эукариотической</w:t>
            </w:r>
            <w:proofErr w:type="spellEnd"/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клетки;</w:t>
            </w:r>
          </w:p>
          <w:p w:rsidR="00C23A5A" w:rsidRDefault="00C301FD">
            <w:pPr>
              <w:pStyle w:val="TableParagraph"/>
              <w:spacing w:before="10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классифицировать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органоиды</w:t>
            </w:r>
          </w:p>
          <w:p w:rsidR="00C23A5A" w:rsidRDefault="00C301FD">
            <w:pPr>
              <w:pStyle w:val="TableParagraph"/>
              <w:spacing w:before="23" w:line="256" w:lineRule="auto"/>
              <w:ind w:left="115" w:right="562"/>
              <w:rPr>
                <w:sz w:val="28"/>
              </w:rPr>
            </w:pPr>
            <w:r>
              <w:rPr>
                <w:color w:val="231F20"/>
                <w:sz w:val="28"/>
              </w:rPr>
              <w:t>в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зависимости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от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особенностей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их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строения (</w:t>
            </w:r>
            <w:proofErr w:type="spellStart"/>
            <w:r>
              <w:rPr>
                <w:color w:val="231F20"/>
                <w:sz w:val="28"/>
              </w:rPr>
              <w:t>одномембранные</w:t>
            </w:r>
            <w:proofErr w:type="spellEnd"/>
            <w:r>
              <w:rPr>
                <w:color w:val="231F20"/>
                <w:sz w:val="28"/>
              </w:rPr>
              <w:t>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proofErr w:type="spellStart"/>
            <w:r>
              <w:rPr>
                <w:color w:val="231F20"/>
                <w:sz w:val="28"/>
              </w:rPr>
              <w:t>двумембранные</w:t>
            </w:r>
            <w:proofErr w:type="spellEnd"/>
            <w:r>
              <w:rPr>
                <w:color w:val="231F20"/>
                <w:sz w:val="28"/>
              </w:rPr>
              <w:t>,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proofErr w:type="spellStart"/>
            <w:r>
              <w:rPr>
                <w:color w:val="231F20"/>
                <w:sz w:val="28"/>
              </w:rPr>
              <w:t>немембранные</w:t>
            </w:r>
            <w:proofErr w:type="spellEnd"/>
            <w:r>
              <w:rPr>
                <w:color w:val="231F20"/>
                <w:sz w:val="28"/>
              </w:rPr>
              <w:t>);</w:t>
            </w:r>
          </w:p>
          <w:p w:rsidR="00C23A5A" w:rsidRDefault="00C301FD">
            <w:pPr>
              <w:pStyle w:val="TableParagraph"/>
              <w:spacing w:before="11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описывать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функции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каждого</w:t>
            </w:r>
          </w:p>
        </w:tc>
      </w:tr>
    </w:tbl>
    <w:p w:rsidR="00C23A5A" w:rsidRDefault="00C23A5A">
      <w:pPr>
        <w:rPr>
          <w:sz w:val="28"/>
        </w:rPr>
        <w:sectPr w:rsidR="00C23A5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C23A5A" w:rsidRDefault="00C23A5A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38"/>
        <w:gridCol w:w="1643"/>
        <w:gridCol w:w="4733"/>
        <w:gridCol w:w="4791"/>
      </w:tblGrid>
      <w:tr w:rsidR="00C23A5A">
        <w:trPr>
          <w:trHeight w:val="9391"/>
        </w:trPr>
        <w:tc>
          <w:tcPr>
            <w:tcW w:w="843" w:type="dxa"/>
          </w:tcPr>
          <w:p w:rsidR="00C23A5A" w:rsidRDefault="00C23A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C23A5A" w:rsidRDefault="00C23A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3" w:type="dxa"/>
          </w:tcPr>
          <w:p w:rsidR="00C23A5A" w:rsidRDefault="00C23A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3" w:type="dxa"/>
          </w:tcPr>
          <w:p w:rsidR="00C23A5A" w:rsidRDefault="00C301FD">
            <w:pPr>
              <w:pStyle w:val="TableParagraph"/>
              <w:spacing w:line="264" w:lineRule="auto"/>
              <w:ind w:right="217"/>
              <w:rPr>
                <w:sz w:val="28"/>
              </w:rPr>
            </w:pPr>
            <w:r>
              <w:rPr>
                <w:sz w:val="28"/>
              </w:rPr>
              <w:t>Полуавтономные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органоиды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клетки: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митохондрии,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пластиды.</w:t>
            </w:r>
          </w:p>
          <w:p w:rsidR="00C23A5A" w:rsidRDefault="00C301FD">
            <w:pPr>
              <w:pStyle w:val="TableParagraph"/>
              <w:spacing w:line="256" w:lineRule="auto"/>
              <w:ind w:right="740"/>
              <w:rPr>
                <w:i/>
                <w:sz w:val="28"/>
              </w:rPr>
            </w:pPr>
            <w:r>
              <w:rPr>
                <w:i/>
                <w:sz w:val="28"/>
              </w:rPr>
              <w:t>Происхождение митохондрий и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пластид.</w:t>
            </w:r>
            <w:r>
              <w:rPr>
                <w:i/>
                <w:spacing w:val="2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Симбиогенез</w:t>
            </w:r>
            <w:proofErr w:type="spellEnd"/>
          </w:p>
          <w:p w:rsidR="00C23A5A" w:rsidRDefault="00C301FD">
            <w:pPr>
              <w:pStyle w:val="TableParagraph"/>
              <w:spacing w:line="259" w:lineRule="auto"/>
              <w:ind w:right="224"/>
              <w:rPr>
                <w:sz w:val="28"/>
              </w:rPr>
            </w:pPr>
            <w:r>
              <w:rPr>
                <w:i/>
                <w:sz w:val="28"/>
              </w:rPr>
              <w:t>(К.С. Мережковский, Л. Маргулис)</w:t>
            </w:r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митохондрий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пластид. Первичные, вторичные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сложные пластиды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фотосинтезирующих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эукариот.</w:t>
            </w:r>
          </w:p>
          <w:p w:rsidR="00C23A5A" w:rsidRDefault="00C301FD">
            <w:pPr>
              <w:pStyle w:val="TableParagraph"/>
              <w:spacing w:line="256" w:lineRule="auto"/>
              <w:ind w:right="822"/>
              <w:rPr>
                <w:b/>
                <w:sz w:val="28"/>
              </w:rPr>
            </w:pPr>
            <w:r>
              <w:rPr>
                <w:sz w:val="28"/>
              </w:rPr>
              <w:t>Хлоропласты, хромопласты,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лейкопласты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высших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растений.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Демонстрации</w:t>
            </w:r>
          </w:p>
          <w:p w:rsidR="00C23A5A" w:rsidRDefault="00C301FD">
            <w:pPr>
              <w:pStyle w:val="TableParagraph"/>
              <w:spacing w:line="256" w:lineRule="auto"/>
              <w:ind w:right="737"/>
              <w:rPr>
                <w:sz w:val="28"/>
              </w:rPr>
            </w:pPr>
            <w:r>
              <w:rPr>
                <w:color w:val="231F20"/>
                <w:sz w:val="28"/>
                <w:u w:val="single" w:color="231F20"/>
              </w:rPr>
              <w:t>Портреты:</w:t>
            </w:r>
            <w:r>
              <w:rPr>
                <w:color w:val="231F20"/>
                <w:sz w:val="28"/>
              </w:rPr>
              <w:t xml:space="preserve"> К. С. Мережковский,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Л.</w:t>
            </w:r>
            <w:r>
              <w:rPr>
                <w:color w:val="231F20"/>
                <w:spacing w:val="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Маргулис.</w:t>
            </w:r>
          </w:p>
          <w:p w:rsidR="00C23A5A" w:rsidRDefault="00C301FD">
            <w:pPr>
              <w:pStyle w:val="TableParagraph"/>
              <w:rPr>
                <w:sz w:val="28"/>
              </w:rPr>
            </w:pPr>
            <w:r>
              <w:rPr>
                <w:color w:val="231F20"/>
                <w:sz w:val="28"/>
                <w:u w:val="single" w:color="231F20"/>
              </w:rPr>
              <w:t>Таблицы</w:t>
            </w:r>
            <w:r>
              <w:rPr>
                <w:color w:val="231F20"/>
                <w:spacing w:val="-6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и</w:t>
            </w:r>
            <w:r>
              <w:rPr>
                <w:color w:val="231F20"/>
                <w:spacing w:val="-3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схемы: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«Строение</w:t>
            </w:r>
          </w:p>
          <w:p w:rsidR="00C23A5A" w:rsidRDefault="00C301FD">
            <w:pPr>
              <w:pStyle w:val="TableParagraph"/>
              <w:spacing w:before="24" w:line="259" w:lineRule="auto"/>
              <w:ind w:right="134"/>
              <w:rPr>
                <w:sz w:val="28"/>
              </w:rPr>
            </w:pPr>
            <w:proofErr w:type="spellStart"/>
            <w:r>
              <w:rPr>
                <w:color w:val="231F20"/>
                <w:sz w:val="28"/>
              </w:rPr>
              <w:t>эукариотической</w:t>
            </w:r>
            <w:proofErr w:type="spellEnd"/>
            <w:r>
              <w:rPr>
                <w:color w:val="231F20"/>
                <w:spacing w:val="-1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клетки»,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«Строение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животной клетки»,</w:t>
            </w:r>
            <w:r>
              <w:rPr>
                <w:color w:val="231F20"/>
                <w:spacing w:val="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«Строение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растительной клетки», «Строение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митохондрии».</w:t>
            </w:r>
          </w:p>
          <w:p w:rsidR="00C23A5A" w:rsidRDefault="00C301FD">
            <w:pPr>
              <w:pStyle w:val="TableParagraph"/>
              <w:spacing w:line="264" w:lineRule="auto"/>
              <w:ind w:right="121"/>
              <w:rPr>
                <w:sz w:val="28"/>
              </w:rPr>
            </w:pPr>
            <w:r>
              <w:rPr>
                <w:b/>
                <w:color w:val="231F20"/>
                <w:sz w:val="28"/>
              </w:rPr>
              <w:t>Оборудование:</w:t>
            </w:r>
            <w:r>
              <w:rPr>
                <w:b/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световой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микроскоп;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микропрепараты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растительных,</w:t>
            </w:r>
          </w:p>
          <w:p w:rsidR="00C23A5A" w:rsidRDefault="00C301FD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color w:val="231F20"/>
                <w:sz w:val="28"/>
              </w:rPr>
              <w:t>животных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клеток.</w:t>
            </w:r>
          </w:p>
          <w:p w:rsidR="00C23A5A" w:rsidRDefault="00C301FD">
            <w:pPr>
              <w:pStyle w:val="TableParagraph"/>
              <w:spacing w:before="24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Практическая</w:t>
            </w:r>
            <w:r>
              <w:rPr>
                <w:b/>
                <w:color w:val="231F20"/>
                <w:spacing w:val="-6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работа</w:t>
            </w:r>
          </w:p>
          <w:p w:rsidR="00C23A5A" w:rsidRDefault="00C301FD">
            <w:pPr>
              <w:pStyle w:val="TableParagraph"/>
              <w:spacing w:before="23" w:line="264" w:lineRule="auto"/>
              <w:ind w:right="560"/>
              <w:rPr>
                <w:sz w:val="28"/>
              </w:rPr>
            </w:pPr>
            <w:r>
              <w:rPr>
                <w:color w:val="231F20"/>
                <w:sz w:val="28"/>
              </w:rPr>
              <w:t>«Изучение</w:t>
            </w:r>
            <w:r>
              <w:rPr>
                <w:color w:val="231F20"/>
                <w:spacing w:val="-1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движения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цитоплазмы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растительных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клетках».</w:t>
            </w:r>
          </w:p>
          <w:p w:rsidR="00C23A5A" w:rsidRDefault="00C301FD">
            <w:pPr>
              <w:pStyle w:val="TableParagraph"/>
              <w:spacing w:line="312" w:lineRule="exact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Лабораторная</w:t>
            </w:r>
            <w:r>
              <w:rPr>
                <w:b/>
                <w:color w:val="231F20"/>
                <w:spacing w:val="-6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работа</w:t>
            </w:r>
          </w:p>
          <w:p w:rsidR="00C23A5A" w:rsidRDefault="00C301FD">
            <w:pPr>
              <w:pStyle w:val="TableParagraph"/>
              <w:spacing w:before="24"/>
              <w:rPr>
                <w:sz w:val="28"/>
              </w:rPr>
            </w:pPr>
            <w:r>
              <w:rPr>
                <w:color w:val="231F20"/>
                <w:sz w:val="28"/>
              </w:rPr>
              <w:t>«Исследование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плазмолиза</w:t>
            </w:r>
          </w:p>
        </w:tc>
        <w:tc>
          <w:tcPr>
            <w:tcW w:w="4791" w:type="dxa"/>
          </w:tcPr>
          <w:p w:rsidR="00C23A5A" w:rsidRDefault="00C301FD">
            <w:pPr>
              <w:pStyle w:val="TableParagraph"/>
              <w:spacing w:line="311" w:lineRule="exact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органоида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клетке.</w:t>
            </w:r>
          </w:p>
          <w:p w:rsidR="00C23A5A" w:rsidRDefault="00C301FD">
            <w:pPr>
              <w:pStyle w:val="TableParagraph"/>
              <w:spacing w:before="31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Объяснять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события,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связанные</w:t>
            </w:r>
          </w:p>
          <w:p w:rsidR="00C23A5A" w:rsidRDefault="00C301FD">
            <w:pPr>
              <w:pStyle w:val="TableParagraph"/>
              <w:spacing w:before="24" w:line="256" w:lineRule="auto"/>
              <w:ind w:left="115" w:right="415"/>
              <w:rPr>
                <w:sz w:val="28"/>
              </w:rPr>
            </w:pPr>
            <w:r>
              <w:rPr>
                <w:color w:val="231F20"/>
                <w:sz w:val="28"/>
              </w:rPr>
              <w:t>с</w:t>
            </w:r>
            <w:r>
              <w:rPr>
                <w:color w:val="231F20"/>
                <w:spacing w:val="-1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внутриклеточным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пищеварением,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его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значение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для организма.</w:t>
            </w:r>
          </w:p>
          <w:p w:rsidR="00C23A5A" w:rsidRDefault="00C301FD">
            <w:pPr>
              <w:pStyle w:val="TableParagraph"/>
              <w:spacing w:before="10" w:line="256" w:lineRule="auto"/>
              <w:ind w:left="115" w:right="773"/>
              <w:rPr>
                <w:sz w:val="28"/>
              </w:rPr>
            </w:pPr>
            <w:r>
              <w:rPr>
                <w:color w:val="231F20"/>
                <w:sz w:val="28"/>
              </w:rPr>
              <w:t>Отмечать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значение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proofErr w:type="spellStart"/>
            <w:r>
              <w:rPr>
                <w:color w:val="231F20"/>
                <w:sz w:val="28"/>
              </w:rPr>
              <w:t>цитоскелета</w:t>
            </w:r>
            <w:proofErr w:type="spellEnd"/>
            <w:r>
              <w:rPr>
                <w:color w:val="231F20"/>
                <w:sz w:val="28"/>
              </w:rPr>
              <w:t>;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характеризовать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его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элементы</w:t>
            </w:r>
          </w:p>
          <w:p w:rsidR="00C23A5A" w:rsidRDefault="00C301FD">
            <w:pPr>
              <w:pStyle w:val="TableParagraph"/>
              <w:spacing w:before="2" w:line="259" w:lineRule="auto"/>
              <w:ind w:left="115" w:right="164"/>
              <w:rPr>
                <w:sz w:val="28"/>
              </w:rPr>
            </w:pPr>
            <w:r>
              <w:rPr>
                <w:color w:val="231F20"/>
                <w:sz w:val="28"/>
              </w:rPr>
              <w:t xml:space="preserve">(микротрубочки, </w:t>
            </w:r>
            <w:proofErr w:type="spellStart"/>
            <w:r>
              <w:rPr>
                <w:color w:val="231F20"/>
                <w:sz w:val="28"/>
              </w:rPr>
              <w:t>микрофиламенты</w:t>
            </w:r>
            <w:proofErr w:type="spellEnd"/>
            <w:r>
              <w:rPr>
                <w:color w:val="231F20"/>
                <w:sz w:val="28"/>
              </w:rPr>
              <w:t>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промежуточные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proofErr w:type="spellStart"/>
            <w:r>
              <w:rPr>
                <w:color w:val="231F20"/>
                <w:sz w:val="28"/>
              </w:rPr>
              <w:t>филаменты</w:t>
            </w:r>
            <w:proofErr w:type="spellEnd"/>
            <w:r>
              <w:rPr>
                <w:color w:val="231F20"/>
                <w:sz w:val="28"/>
              </w:rPr>
              <w:t>),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их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роль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жизнедеятельности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клеток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тканей</w:t>
            </w:r>
          </w:p>
        </w:tc>
      </w:tr>
    </w:tbl>
    <w:p w:rsidR="00C23A5A" w:rsidRDefault="00C23A5A">
      <w:pPr>
        <w:spacing w:line="259" w:lineRule="auto"/>
        <w:rPr>
          <w:sz w:val="28"/>
        </w:rPr>
        <w:sectPr w:rsidR="00C23A5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C23A5A" w:rsidRDefault="00C23A5A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38"/>
        <w:gridCol w:w="1643"/>
        <w:gridCol w:w="4733"/>
        <w:gridCol w:w="4791"/>
      </w:tblGrid>
      <w:tr w:rsidR="00C23A5A">
        <w:trPr>
          <w:trHeight w:val="695"/>
        </w:trPr>
        <w:tc>
          <w:tcPr>
            <w:tcW w:w="843" w:type="dxa"/>
          </w:tcPr>
          <w:p w:rsidR="00C23A5A" w:rsidRDefault="00C23A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C23A5A" w:rsidRDefault="00C23A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3" w:type="dxa"/>
          </w:tcPr>
          <w:p w:rsidR="00C23A5A" w:rsidRDefault="00C23A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3" w:type="dxa"/>
          </w:tcPr>
          <w:p w:rsidR="00C23A5A" w:rsidRDefault="00C301FD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proofErr w:type="spellStart"/>
            <w:r>
              <w:rPr>
                <w:color w:val="231F20"/>
                <w:sz w:val="28"/>
              </w:rPr>
              <w:t>деплазмолиза</w:t>
            </w:r>
            <w:proofErr w:type="spellEnd"/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 растительных</w:t>
            </w:r>
          </w:p>
          <w:p w:rsidR="00C23A5A" w:rsidRDefault="00C301FD">
            <w:pPr>
              <w:pStyle w:val="TableParagraph"/>
              <w:spacing w:before="31"/>
              <w:rPr>
                <w:sz w:val="28"/>
              </w:rPr>
            </w:pPr>
            <w:r>
              <w:rPr>
                <w:color w:val="231F20"/>
                <w:sz w:val="28"/>
              </w:rPr>
              <w:t>клетках»</w:t>
            </w:r>
          </w:p>
        </w:tc>
        <w:tc>
          <w:tcPr>
            <w:tcW w:w="4791" w:type="dxa"/>
          </w:tcPr>
          <w:p w:rsidR="00C23A5A" w:rsidRDefault="00C23A5A">
            <w:pPr>
              <w:pStyle w:val="TableParagraph"/>
              <w:ind w:left="0"/>
              <w:rPr>
                <w:sz w:val="26"/>
              </w:rPr>
            </w:pPr>
          </w:p>
        </w:tc>
      </w:tr>
      <w:tr w:rsidR="00C23A5A">
        <w:trPr>
          <w:trHeight w:val="6603"/>
        </w:trPr>
        <w:tc>
          <w:tcPr>
            <w:tcW w:w="843" w:type="dxa"/>
          </w:tcPr>
          <w:p w:rsidR="00C23A5A" w:rsidRDefault="00C301FD">
            <w:pPr>
              <w:pStyle w:val="TableParagraph"/>
              <w:spacing w:line="312" w:lineRule="exact"/>
              <w:ind w:left="155" w:right="139"/>
              <w:jc w:val="center"/>
              <w:rPr>
                <w:sz w:val="28"/>
              </w:rPr>
            </w:pPr>
            <w:r>
              <w:rPr>
                <w:sz w:val="28"/>
              </w:rPr>
              <w:t>5.4</w:t>
            </w:r>
          </w:p>
        </w:tc>
        <w:tc>
          <w:tcPr>
            <w:tcW w:w="2838" w:type="dxa"/>
          </w:tcPr>
          <w:p w:rsidR="00C23A5A" w:rsidRDefault="00C301FD">
            <w:pPr>
              <w:pStyle w:val="TableParagraph"/>
              <w:spacing w:line="264" w:lineRule="auto"/>
              <w:ind w:left="117" w:right="547"/>
              <w:rPr>
                <w:sz w:val="28"/>
              </w:rPr>
            </w:pPr>
            <w:proofErr w:type="spellStart"/>
            <w:r>
              <w:rPr>
                <w:color w:val="231F20"/>
                <w:sz w:val="28"/>
              </w:rPr>
              <w:t>Немембранные</w:t>
            </w:r>
            <w:proofErr w:type="spellEnd"/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pacing w:val="-1"/>
                <w:sz w:val="28"/>
              </w:rPr>
              <w:t>органоиды</w:t>
            </w:r>
            <w:r>
              <w:rPr>
                <w:color w:val="231F20"/>
                <w:spacing w:val="-1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клетки</w:t>
            </w:r>
          </w:p>
        </w:tc>
        <w:tc>
          <w:tcPr>
            <w:tcW w:w="1643" w:type="dxa"/>
          </w:tcPr>
          <w:p w:rsidR="00C23A5A" w:rsidRDefault="00C301FD">
            <w:pPr>
              <w:pStyle w:val="TableParagraph"/>
              <w:spacing w:line="312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33" w:type="dxa"/>
          </w:tcPr>
          <w:p w:rsidR="00C23A5A" w:rsidRDefault="00C301FD">
            <w:pPr>
              <w:pStyle w:val="TableParagraph"/>
              <w:spacing w:line="312" w:lineRule="exact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Немембранные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органоиды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клетки</w:t>
            </w:r>
          </w:p>
          <w:p w:rsidR="00C23A5A" w:rsidRDefault="00C301FD">
            <w:pPr>
              <w:pStyle w:val="TableParagraph"/>
              <w:spacing w:before="31" w:line="259" w:lineRule="auto"/>
              <w:ind w:right="264"/>
              <w:jc w:val="both"/>
              <w:rPr>
                <w:sz w:val="28"/>
              </w:rPr>
            </w:pPr>
            <w:r>
              <w:rPr>
                <w:sz w:val="28"/>
              </w:rPr>
              <w:t xml:space="preserve">Строение и функции </w:t>
            </w:r>
            <w:proofErr w:type="spellStart"/>
            <w:r>
              <w:rPr>
                <w:sz w:val="28"/>
              </w:rPr>
              <w:t>немембранных</w:t>
            </w:r>
            <w:proofErr w:type="spell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органоидов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клетки.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Рибосомы.</w:t>
            </w:r>
          </w:p>
          <w:p w:rsidR="00C23A5A" w:rsidRDefault="00C301FD">
            <w:pPr>
              <w:pStyle w:val="TableParagraph"/>
              <w:spacing w:line="261" w:lineRule="auto"/>
              <w:ind w:right="915"/>
              <w:jc w:val="both"/>
              <w:rPr>
                <w:sz w:val="28"/>
              </w:rPr>
            </w:pPr>
            <w:r>
              <w:rPr>
                <w:i/>
                <w:sz w:val="28"/>
              </w:rPr>
              <w:t xml:space="preserve">Промежуточные </w:t>
            </w:r>
            <w:proofErr w:type="spellStart"/>
            <w:r>
              <w:rPr>
                <w:i/>
                <w:sz w:val="28"/>
              </w:rPr>
              <w:t>филаменты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Микрофиламенты</w:t>
            </w:r>
            <w:proofErr w:type="spellEnd"/>
            <w:r>
              <w:rPr>
                <w:sz w:val="28"/>
              </w:rPr>
              <w:t xml:space="preserve">. </w:t>
            </w:r>
            <w:proofErr w:type="spellStart"/>
            <w:r>
              <w:rPr>
                <w:i/>
                <w:sz w:val="28"/>
              </w:rPr>
              <w:t>Актиновые</w:t>
            </w:r>
            <w:proofErr w:type="spellEnd"/>
            <w:r>
              <w:rPr>
                <w:i/>
                <w:spacing w:val="-67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микрофиламенты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Мышечные</w:t>
            </w:r>
          </w:p>
          <w:p w:rsidR="00C23A5A" w:rsidRDefault="00C301FD">
            <w:pPr>
              <w:pStyle w:val="TableParagraph"/>
              <w:spacing w:line="256" w:lineRule="auto"/>
              <w:ind w:right="701"/>
              <w:rPr>
                <w:i/>
                <w:sz w:val="28"/>
              </w:rPr>
            </w:pPr>
            <w:r>
              <w:rPr>
                <w:sz w:val="28"/>
              </w:rPr>
              <w:t>клетки.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Актиновые</w:t>
            </w:r>
            <w:proofErr w:type="spellEnd"/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компоненты</w:t>
            </w:r>
            <w:r>
              <w:rPr>
                <w:i/>
                <w:spacing w:val="-67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немышечных</w:t>
            </w:r>
            <w:proofErr w:type="spellEnd"/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клеток.</w:t>
            </w:r>
          </w:p>
          <w:p w:rsidR="00C23A5A" w:rsidRDefault="00C301FD">
            <w:pPr>
              <w:pStyle w:val="TableParagraph"/>
              <w:spacing w:line="259" w:lineRule="auto"/>
              <w:ind w:right="154"/>
              <w:rPr>
                <w:b/>
                <w:sz w:val="28"/>
              </w:rPr>
            </w:pPr>
            <w:r>
              <w:rPr>
                <w:sz w:val="28"/>
              </w:rPr>
              <w:t>Микротрубочки. Клеточный центр.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Строение и движение жгутиков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ресничек.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Микротрубочки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цитоплазмы.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Центриоль.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i/>
                <w:sz w:val="28"/>
              </w:rPr>
              <w:t>Белки,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ассоциированные с</w:t>
            </w:r>
            <w:r>
              <w:rPr>
                <w:i/>
                <w:spacing w:val="1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микрофиламентами</w:t>
            </w:r>
            <w:proofErr w:type="spellEnd"/>
            <w:r>
              <w:rPr>
                <w:i/>
                <w:sz w:val="28"/>
              </w:rPr>
              <w:t xml:space="preserve"> 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микротрубочками.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Моторные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белки.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Демонстрации</w:t>
            </w:r>
          </w:p>
          <w:p w:rsidR="00C23A5A" w:rsidRDefault="00C301FD">
            <w:pPr>
              <w:pStyle w:val="TableParagraph"/>
              <w:spacing w:line="256" w:lineRule="auto"/>
              <w:ind w:right="991"/>
              <w:rPr>
                <w:sz w:val="28"/>
              </w:rPr>
            </w:pPr>
            <w:r>
              <w:rPr>
                <w:color w:val="231F20"/>
                <w:sz w:val="28"/>
                <w:u w:val="single" w:color="231F20"/>
              </w:rPr>
              <w:t>Таблицы и схемы:</w:t>
            </w:r>
            <w:r>
              <w:rPr>
                <w:color w:val="231F20"/>
                <w:sz w:val="28"/>
              </w:rPr>
              <w:t xml:space="preserve"> «Строение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животной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клетки»,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«Строение</w:t>
            </w:r>
          </w:p>
          <w:p w:rsidR="00C23A5A" w:rsidRDefault="00C301FD">
            <w:pPr>
              <w:pStyle w:val="TableParagraph"/>
              <w:rPr>
                <w:sz w:val="28"/>
              </w:rPr>
            </w:pPr>
            <w:r>
              <w:rPr>
                <w:color w:val="231F20"/>
                <w:sz w:val="28"/>
              </w:rPr>
              <w:t>растительной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клетки»</w:t>
            </w:r>
          </w:p>
        </w:tc>
        <w:tc>
          <w:tcPr>
            <w:tcW w:w="4791" w:type="dxa"/>
          </w:tcPr>
          <w:p w:rsidR="00C23A5A" w:rsidRDefault="00C301FD">
            <w:pPr>
              <w:pStyle w:val="TableParagraph"/>
              <w:spacing w:line="264" w:lineRule="auto"/>
              <w:ind w:left="115" w:right="385"/>
              <w:rPr>
                <w:sz w:val="28"/>
              </w:rPr>
            </w:pPr>
            <w:r>
              <w:rPr>
                <w:color w:val="231F20"/>
                <w:sz w:val="28"/>
              </w:rPr>
              <w:t>Раскрывать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содержание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терминов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понятий: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рибосома,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proofErr w:type="spellStart"/>
            <w:r>
              <w:rPr>
                <w:color w:val="231F20"/>
                <w:sz w:val="28"/>
              </w:rPr>
              <w:t>полисома</w:t>
            </w:r>
            <w:proofErr w:type="spellEnd"/>
            <w:r>
              <w:rPr>
                <w:color w:val="231F20"/>
                <w:sz w:val="28"/>
              </w:rPr>
              <w:t>,</w:t>
            </w:r>
          </w:p>
          <w:p w:rsidR="00C23A5A" w:rsidRDefault="00C301FD">
            <w:pPr>
              <w:pStyle w:val="TableParagraph"/>
              <w:spacing w:line="259" w:lineRule="auto"/>
              <w:ind w:left="115" w:right="255"/>
              <w:rPr>
                <w:sz w:val="28"/>
              </w:rPr>
            </w:pPr>
            <w:r>
              <w:rPr>
                <w:color w:val="231F20"/>
                <w:sz w:val="28"/>
              </w:rPr>
              <w:t>микротрубочки,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proofErr w:type="spellStart"/>
            <w:r>
              <w:rPr>
                <w:color w:val="231F20"/>
                <w:sz w:val="28"/>
              </w:rPr>
              <w:t>тубулин</w:t>
            </w:r>
            <w:proofErr w:type="spellEnd"/>
            <w:r>
              <w:rPr>
                <w:color w:val="231F20"/>
                <w:sz w:val="28"/>
              </w:rPr>
              <w:t>,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клеточный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центр (центросома), центриоли,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центросфера, жгутики,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реснички,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базальное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тельце.</w:t>
            </w:r>
          </w:p>
          <w:p w:rsidR="00C23A5A" w:rsidRDefault="00C301FD">
            <w:pPr>
              <w:pStyle w:val="TableParagraph"/>
              <w:spacing w:line="256" w:lineRule="auto"/>
              <w:ind w:left="115" w:right="697"/>
              <w:rPr>
                <w:sz w:val="28"/>
              </w:rPr>
            </w:pPr>
            <w:r>
              <w:rPr>
                <w:color w:val="231F20"/>
                <w:sz w:val="28"/>
              </w:rPr>
              <w:t xml:space="preserve">Характеризовать </w:t>
            </w:r>
            <w:proofErr w:type="spellStart"/>
            <w:r>
              <w:rPr>
                <w:color w:val="231F20"/>
                <w:sz w:val="28"/>
              </w:rPr>
              <w:t>немембранные</w:t>
            </w:r>
            <w:proofErr w:type="spellEnd"/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органоиды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клетки,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их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строение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функции</w:t>
            </w:r>
          </w:p>
        </w:tc>
      </w:tr>
      <w:tr w:rsidR="00C23A5A">
        <w:trPr>
          <w:trHeight w:val="2093"/>
        </w:trPr>
        <w:tc>
          <w:tcPr>
            <w:tcW w:w="843" w:type="dxa"/>
          </w:tcPr>
          <w:p w:rsidR="00C23A5A" w:rsidRDefault="00C301FD">
            <w:pPr>
              <w:pStyle w:val="TableParagraph"/>
              <w:spacing w:line="318" w:lineRule="exact"/>
              <w:ind w:left="155" w:right="139"/>
              <w:jc w:val="center"/>
              <w:rPr>
                <w:sz w:val="28"/>
              </w:rPr>
            </w:pPr>
            <w:r>
              <w:rPr>
                <w:sz w:val="28"/>
              </w:rPr>
              <w:t>5.5</w:t>
            </w:r>
          </w:p>
        </w:tc>
        <w:tc>
          <w:tcPr>
            <w:tcW w:w="2838" w:type="dxa"/>
          </w:tcPr>
          <w:p w:rsidR="00C23A5A" w:rsidRDefault="00C301FD">
            <w:pPr>
              <w:pStyle w:val="TableParagraph"/>
              <w:spacing w:line="259" w:lineRule="auto"/>
              <w:ind w:left="117" w:right="225"/>
              <w:rPr>
                <w:sz w:val="28"/>
              </w:rPr>
            </w:pPr>
            <w:r>
              <w:rPr>
                <w:color w:val="231F20"/>
                <w:sz w:val="28"/>
              </w:rPr>
              <w:t>Строение</w:t>
            </w:r>
            <w:r>
              <w:rPr>
                <w:color w:val="231F20"/>
                <w:spacing w:val="-1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функции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ядра</w:t>
            </w:r>
          </w:p>
        </w:tc>
        <w:tc>
          <w:tcPr>
            <w:tcW w:w="1643" w:type="dxa"/>
          </w:tcPr>
          <w:p w:rsidR="00C23A5A" w:rsidRDefault="00C301FD">
            <w:pPr>
              <w:pStyle w:val="TableParagraph"/>
              <w:spacing w:line="318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33" w:type="dxa"/>
          </w:tcPr>
          <w:p w:rsidR="00C23A5A" w:rsidRDefault="00C301FD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Ядро.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Оболочка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ядра,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хроматин,</w:t>
            </w:r>
          </w:p>
          <w:p w:rsidR="00C23A5A" w:rsidRDefault="00C301FD">
            <w:pPr>
              <w:pStyle w:val="TableParagraph"/>
              <w:spacing w:before="24" w:line="259" w:lineRule="auto"/>
              <w:ind w:right="272"/>
              <w:rPr>
                <w:sz w:val="28"/>
              </w:rPr>
            </w:pPr>
            <w:r>
              <w:rPr>
                <w:sz w:val="28"/>
              </w:rPr>
              <w:t>кариоплазма,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ядрышки,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строение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Ядерный белковый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матрикс.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расположение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хромосом</w:t>
            </w:r>
          </w:p>
          <w:p w:rsidR="00C23A5A" w:rsidRDefault="00C301FD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интерфазном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ядре.</w:t>
            </w:r>
          </w:p>
        </w:tc>
        <w:tc>
          <w:tcPr>
            <w:tcW w:w="4791" w:type="dxa"/>
          </w:tcPr>
          <w:p w:rsidR="00C23A5A" w:rsidRDefault="00C301FD">
            <w:pPr>
              <w:pStyle w:val="TableParagraph"/>
              <w:spacing w:line="259" w:lineRule="auto"/>
              <w:ind w:left="115" w:right="385"/>
              <w:rPr>
                <w:sz w:val="28"/>
              </w:rPr>
            </w:pPr>
            <w:r>
              <w:rPr>
                <w:color w:val="231F20"/>
                <w:sz w:val="28"/>
              </w:rPr>
              <w:t>Раскрывать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содержание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терминов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понятий: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ядро,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ядерная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оболочка,</w:t>
            </w:r>
          </w:p>
          <w:p w:rsidR="00C23A5A" w:rsidRDefault="00C301FD">
            <w:pPr>
              <w:pStyle w:val="TableParagraph"/>
              <w:spacing w:line="261" w:lineRule="auto"/>
              <w:ind w:left="115" w:right="757"/>
              <w:rPr>
                <w:sz w:val="28"/>
              </w:rPr>
            </w:pPr>
            <w:r>
              <w:rPr>
                <w:color w:val="231F20"/>
                <w:sz w:val="28"/>
              </w:rPr>
              <w:t xml:space="preserve">ядерные поры, </w:t>
            </w:r>
            <w:proofErr w:type="spellStart"/>
            <w:r>
              <w:rPr>
                <w:color w:val="231F20"/>
                <w:sz w:val="28"/>
              </w:rPr>
              <w:t>нуклеоплазма</w:t>
            </w:r>
            <w:proofErr w:type="spellEnd"/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(кариоплазма),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геном,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хроматин,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proofErr w:type="spellStart"/>
            <w:r>
              <w:rPr>
                <w:color w:val="231F20"/>
                <w:sz w:val="28"/>
              </w:rPr>
              <w:t>эухроматин</w:t>
            </w:r>
            <w:proofErr w:type="spellEnd"/>
            <w:r>
              <w:rPr>
                <w:color w:val="231F20"/>
                <w:sz w:val="28"/>
              </w:rPr>
              <w:t xml:space="preserve">, </w:t>
            </w:r>
            <w:proofErr w:type="spellStart"/>
            <w:r>
              <w:rPr>
                <w:color w:val="231F20"/>
                <w:sz w:val="28"/>
              </w:rPr>
              <w:t>гетерохроматин</w:t>
            </w:r>
            <w:proofErr w:type="spellEnd"/>
            <w:r>
              <w:rPr>
                <w:color w:val="231F20"/>
                <w:sz w:val="28"/>
              </w:rPr>
              <w:t>,</w:t>
            </w:r>
          </w:p>
          <w:p w:rsidR="00C23A5A" w:rsidRDefault="00C301FD">
            <w:pPr>
              <w:pStyle w:val="TableParagraph"/>
              <w:spacing w:line="314" w:lineRule="exact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ядрышко,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хромосомы,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proofErr w:type="spellStart"/>
            <w:r>
              <w:rPr>
                <w:color w:val="231F20"/>
                <w:sz w:val="28"/>
              </w:rPr>
              <w:t>центромера</w:t>
            </w:r>
            <w:proofErr w:type="spellEnd"/>
            <w:r>
              <w:rPr>
                <w:color w:val="231F20"/>
                <w:sz w:val="28"/>
              </w:rPr>
              <w:t>,</w:t>
            </w:r>
          </w:p>
        </w:tc>
      </w:tr>
    </w:tbl>
    <w:p w:rsidR="00C23A5A" w:rsidRDefault="00C23A5A">
      <w:pPr>
        <w:spacing w:line="314" w:lineRule="exact"/>
        <w:rPr>
          <w:sz w:val="28"/>
        </w:rPr>
        <w:sectPr w:rsidR="00C23A5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C23A5A" w:rsidRDefault="00C23A5A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38"/>
        <w:gridCol w:w="1643"/>
        <w:gridCol w:w="4733"/>
        <w:gridCol w:w="4791"/>
      </w:tblGrid>
      <w:tr w:rsidR="00C23A5A">
        <w:trPr>
          <w:trHeight w:val="3476"/>
        </w:trPr>
        <w:tc>
          <w:tcPr>
            <w:tcW w:w="843" w:type="dxa"/>
          </w:tcPr>
          <w:p w:rsidR="00C23A5A" w:rsidRDefault="00C23A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C23A5A" w:rsidRDefault="00C23A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3" w:type="dxa"/>
          </w:tcPr>
          <w:p w:rsidR="00C23A5A" w:rsidRDefault="00C23A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3" w:type="dxa"/>
          </w:tcPr>
          <w:p w:rsidR="00C23A5A" w:rsidRDefault="00C301FD">
            <w:pPr>
              <w:pStyle w:val="TableParagraph"/>
              <w:spacing w:line="264" w:lineRule="auto"/>
              <w:ind w:right="681"/>
              <w:rPr>
                <w:sz w:val="28"/>
              </w:rPr>
            </w:pPr>
            <w:proofErr w:type="spellStart"/>
            <w:r>
              <w:rPr>
                <w:i/>
                <w:sz w:val="28"/>
              </w:rPr>
              <w:t>Эухроматин</w:t>
            </w:r>
            <w:proofErr w:type="spellEnd"/>
            <w:r>
              <w:rPr>
                <w:i/>
                <w:sz w:val="28"/>
              </w:rPr>
              <w:t xml:space="preserve"> и </w:t>
            </w:r>
            <w:proofErr w:type="spellStart"/>
            <w:r>
              <w:rPr>
                <w:i/>
                <w:sz w:val="28"/>
              </w:rPr>
              <w:t>гетерохроматин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Белки хроматина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гистоны.</w:t>
            </w:r>
          </w:p>
          <w:p w:rsidR="00C23A5A" w:rsidRDefault="00C301FD">
            <w:pPr>
              <w:pStyle w:val="TableParagraph"/>
              <w:spacing w:line="312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Динамика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ядерной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оболочки</w:t>
            </w:r>
          </w:p>
          <w:p w:rsidR="00C23A5A" w:rsidRDefault="00C301FD">
            <w:pPr>
              <w:pStyle w:val="TableParagraph"/>
              <w:spacing w:before="13"/>
              <w:rPr>
                <w:i/>
                <w:sz w:val="28"/>
              </w:rPr>
            </w:pPr>
            <w:r>
              <w:rPr>
                <w:i/>
                <w:sz w:val="28"/>
              </w:rPr>
              <w:t>в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митозе.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Ядерный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транспорт.</w:t>
            </w:r>
          </w:p>
          <w:p w:rsidR="00C23A5A" w:rsidRDefault="00C301FD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Клеточные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включения.</w:t>
            </w:r>
          </w:p>
          <w:p w:rsidR="00C23A5A" w:rsidRDefault="00C301FD">
            <w:pPr>
              <w:pStyle w:val="TableParagraph"/>
              <w:spacing w:before="24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Демонстрации</w:t>
            </w:r>
          </w:p>
          <w:p w:rsidR="00C23A5A" w:rsidRDefault="00C301FD">
            <w:pPr>
              <w:pStyle w:val="TableParagraph"/>
              <w:spacing w:before="24"/>
              <w:rPr>
                <w:sz w:val="28"/>
              </w:rPr>
            </w:pPr>
            <w:r>
              <w:rPr>
                <w:color w:val="231F20"/>
                <w:sz w:val="28"/>
                <w:u w:val="single" w:color="231F20"/>
              </w:rPr>
              <w:t>Таблицы</w:t>
            </w:r>
            <w:r>
              <w:rPr>
                <w:color w:val="231F20"/>
                <w:spacing w:val="-5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и</w:t>
            </w:r>
            <w:r>
              <w:rPr>
                <w:color w:val="231F20"/>
                <w:spacing w:val="-2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схемы: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«Ядро»</w:t>
            </w:r>
          </w:p>
        </w:tc>
        <w:tc>
          <w:tcPr>
            <w:tcW w:w="4791" w:type="dxa"/>
          </w:tcPr>
          <w:p w:rsidR="00C23A5A" w:rsidRDefault="00C301FD">
            <w:pPr>
              <w:pStyle w:val="TableParagraph"/>
              <w:spacing w:line="261" w:lineRule="auto"/>
              <w:ind w:left="115" w:right="268"/>
              <w:rPr>
                <w:sz w:val="28"/>
              </w:rPr>
            </w:pPr>
            <w:proofErr w:type="spellStart"/>
            <w:r>
              <w:rPr>
                <w:color w:val="231F20"/>
                <w:sz w:val="28"/>
              </w:rPr>
              <w:t>кинетохор</w:t>
            </w:r>
            <w:proofErr w:type="spellEnd"/>
            <w:r>
              <w:rPr>
                <w:color w:val="231F20"/>
                <w:sz w:val="28"/>
              </w:rPr>
              <w:t>, клеточные включения.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Характеризовать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клеточное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ядро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как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центр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управления</w:t>
            </w:r>
          </w:p>
          <w:p w:rsidR="00C23A5A" w:rsidRDefault="00C301FD">
            <w:pPr>
              <w:pStyle w:val="TableParagraph"/>
              <w:spacing w:line="259" w:lineRule="auto"/>
              <w:ind w:left="115" w:right="1023"/>
              <w:rPr>
                <w:sz w:val="28"/>
              </w:rPr>
            </w:pPr>
            <w:r>
              <w:rPr>
                <w:color w:val="231F20"/>
                <w:sz w:val="28"/>
              </w:rPr>
              <w:t>жизнедеятельностью клетки;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генетический аппарат клеток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эукариот,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строение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функции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хромосом.</w:t>
            </w:r>
          </w:p>
          <w:p w:rsidR="00C23A5A" w:rsidRDefault="00C301FD">
            <w:pPr>
              <w:pStyle w:val="TableParagraph"/>
              <w:spacing w:line="322" w:lineRule="exact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Описывать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структуры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ядра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их</w:t>
            </w:r>
          </w:p>
          <w:p w:rsidR="00C23A5A" w:rsidRDefault="00C301FD">
            <w:pPr>
              <w:pStyle w:val="TableParagraph"/>
              <w:spacing w:line="340" w:lineRule="atLeast"/>
              <w:ind w:left="115" w:right="1389"/>
              <w:rPr>
                <w:sz w:val="28"/>
              </w:rPr>
            </w:pPr>
            <w:r>
              <w:rPr>
                <w:color w:val="231F20"/>
                <w:sz w:val="28"/>
              </w:rPr>
              <w:t>взаимосвязь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</w:t>
            </w:r>
            <w:r>
              <w:rPr>
                <w:color w:val="231F20"/>
                <w:spacing w:val="-1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органоидами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цитоплазмы</w:t>
            </w:r>
          </w:p>
        </w:tc>
      </w:tr>
      <w:tr w:rsidR="00C23A5A">
        <w:trPr>
          <w:trHeight w:val="4867"/>
        </w:trPr>
        <w:tc>
          <w:tcPr>
            <w:tcW w:w="843" w:type="dxa"/>
          </w:tcPr>
          <w:p w:rsidR="00C23A5A" w:rsidRDefault="00C301FD">
            <w:pPr>
              <w:pStyle w:val="TableParagraph"/>
              <w:spacing w:line="311" w:lineRule="exact"/>
              <w:ind w:left="218"/>
              <w:rPr>
                <w:sz w:val="28"/>
              </w:rPr>
            </w:pPr>
            <w:r>
              <w:rPr>
                <w:sz w:val="28"/>
              </w:rPr>
              <w:t>5.6.</w:t>
            </w:r>
          </w:p>
        </w:tc>
        <w:tc>
          <w:tcPr>
            <w:tcW w:w="2838" w:type="dxa"/>
          </w:tcPr>
          <w:p w:rsidR="00C23A5A" w:rsidRDefault="00C301FD">
            <w:pPr>
              <w:pStyle w:val="TableParagraph"/>
              <w:spacing w:line="261" w:lineRule="auto"/>
              <w:ind w:left="117" w:right="772"/>
              <w:jc w:val="both"/>
              <w:rPr>
                <w:sz w:val="28"/>
              </w:rPr>
            </w:pPr>
            <w:r>
              <w:rPr>
                <w:color w:val="231F20"/>
                <w:sz w:val="28"/>
              </w:rPr>
              <w:t>Сравнительная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характеристика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клеток</w:t>
            </w:r>
            <w:r>
              <w:rPr>
                <w:color w:val="231F20"/>
                <w:spacing w:val="-1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эукариот</w:t>
            </w:r>
          </w:p>
        </w:tc>
        <w:tc>
          <w:tcPr>
            <w:tcW w:w="1643" w:type="dxa"/>
          </w:tcPr>
          <w:p w:rsidR="00C23A5A" w:rsidRDefault="00C301FD">
            <w:pPr>
              <w:pStyle w:val="TableParagraph"/>
              <w:spacing w:line="31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33" w:type="dxa"/>
          </w:tcPr>
          <w:p w:rsidR="00C23A5A" w:rsidRDefault="00C301FD">
            <w:pPr>
              <w:pStyle w:val="TableParagraph"/>
              <w:spacing w:line="261" w:lineRule="auto"/>
              <w:ind w:right="821"/>
              <w:jc w:val="both"/>
              <w:rPr>
                <w:sz w:val="28"/>
              </w:rPr>
            </w:pPr>
            <w:r>
              <w:rPr>
                <w:sz w:val="28"/>
              </w:rPr>
              <w:t>Сравнительная характеристика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клеток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эукариот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(растительной,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животной,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грибной).</w:t>
            </w:r>
          </w:p>
          <w:p w:rsidR="00C23A5A" w:rsidRDefault="00C301FD">
            <w:pPr>
              <w:pStyle w:val="TableParagraph"/>
              <w:spacing w:line="314" w:lineRule="exact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Демонстрации</w:t>
            </w:r>
          </w:p>
          <w:p w:rsidR="00C23A5A" w:rsidRDefault="00C301FD">
            <w:pPr>
              <w:pStyle w:val="TableParagraph"/>
              <w:spacing w:before="13" w:line="264" w:lineRule="auto"/>
              <w:ind w:right="1066"/>
              <w:rPr>
                <w:sz w:val="28"/>
              </w:rPr>
            </w:pPr>
            <w:r>
              <w:rPr>
                <w:color w:val="231F20"/>
                <w:sz w:val="28"/>
                <w:u w:val="single" w:color="231F20"/>
              </w:rPr>
              <w:t>Таблицы</w:t>
            </w:r>
            <w:r>
              <w:rPr>
                <w:color w:val="231F20"/>
                <w:spacing w:val="-7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и</w:t>
            </w:r>
            <w:r>
              <w:rPr>
                <w:color w:val="231F20"/>
                <w:spacing w:val="-5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схемы: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«Строение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proofErr w:type="spellStart"/>
            <w:r>
              <w:rPr>
                <w:color w:val="231F20"/>
                <w:sz w:val="28"/>
              </w:rPr>
              <w:t>эукариотической</w:t>
            </w:r>
            <w:proofErr w:type="spellEnd"/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клетки»,</w:t>
            </w:r>
          </w:p>
          <w:p w:rsidR="00C23A5A" w:rsidRDefault="00C301FD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color w:val="231F20"/>
                <w:sz w:val="28"/>
              </w:rPr>
              <w:t>«Строение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животной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клетки»,</w:t>
            </w:r>
          </w:p>
          <w:p w:rsidR="00C23A5A" w:rsidRDefault="00C301FD">
            <w:pPr>
              <w:pStyle w:val="TableParagraph"/>
              <w:spacing w:before="23" w:line="261" w:lineRule="auto"/>
              <w:ind w:right="123"/>
              <w:rPr>
                <w:sz w:val="28"/>
              </w:rPr>
            </w:pPr>
            <w:r>
              <w:rPr>
                <w:color w:val="231F20"/>
                <w:sz w:val="28"/>
              </w:rPr>
              <w:t>«Строение растительной клетки».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Оборудование:</w:t>
            </w:r>
            <w:r>
              <w:rPr>
                <w:b/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световой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микроскоп;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микропрепараты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растительных,</w:t>
            </w:r>
          </w:p>
          <w:p w:rsidR="00C23A5A" w:rsidRDefault="00C301FD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color w:val="231F20"/>
                <w:sz w:val="28"/>
              </w:rPr>
              <w:t>животных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клеток.</w:t>
            </w:r>
          </w:p>
          <w:p w:rsidR="00C23A5A" w:rsidRDefault="00C301FD">
            <w:pPr>
              <w:pStyle w:val="TableParagraph"/>
              <w:spacing w:before="24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Лабораторная</w:t>
            </w:r>
            <w:r>
              <w:rPr>
                <w:b/>
                <w:color w:val="231F20"/>
                <w:spacing w:val="-6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работа</w:t>
            </w:r>
          </w:p>
          <w:p w:rsidR="00C23A5A" w:rsidRDefault="00C301FD">
            <w:pPr>
              <w:pStyle w:val="TableParagraph"/>
              <w:spacing w:before="13" w:line="340" w:lineRule="atLeast"/>
              <w:ind w:right="1308"/>
              <w:rPr>
                <w:sz w:val="28"/>
              </w:rPr>
            </w:pPr>
            <w:r>
              <w:rPr>
                <w:color w:val="231F20"/>
                <w:sz w:val="28"/>
              </w:rPr>
              <w:t>«Изучение</w:t>
            </w:r>
            <w:r>
              <w:rPr>
                <w:color w:val="231F20"/>
                <w:spacing w:val="-1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строения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клеток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различных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организмов»</w:t>
            </w:r>
          </w:p>
        </w:tc>
        <w:tc>
          <w:tcPr>
            <w:tcW w:w="4791" w:type="dxa"/>
          </w:tcPr>
          <w:p w:rsidR="00C23A5A" w:rsidRDefault="00C301FD">
            <w:pPr>
              <w:pStyle w:val="TableParagraph"/>
              <w:spacing w:line="311" w:lineRule="exact"/>
              <w:ind w:left="115"/>
              <w:jc w:val="both"/>
              <w:rPr>
                <w:sz w:val="28"/>
              </w:rPr>
            </w:pPr>
            <w:r>
              <w:rPr>
                <w:color w:val="231F20"/>
                <w:sz w:val="28"/>
              </w:rPr>
              <w:t>Характеризовать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типы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клеток</w:t>
            </w:r>
          </w:p>
          <w:p w:rsidR="00C23A5A" w:rsidRDefault="00C301FD">
            <w:pPr>
              <w:pStyle w:val="TableParagraph"/>
              <w:spacing w:before="31" w:line="256" w:lineRule="auto"/>
              <w:ind w:left="115" w:right="516"/>
              <w:jc w:val="both"/>
              <w:rPr>
                <w:sz w:val="28"/>
              </w:rPr>
            </w:pPr>
            <w:r>
              <w:rPr>
                <w:color w:val="231F20"/>
                <w:sz w:val="28"/>
              </w:rPr>
              <w:t>эукариот: растительная, животная,</w:t>
            </w:r>
            <w:r>
              <w:rPr>
                <w:color w:val="231F20"/>
                <w:spacing w:val="-6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грибная.</w:t>
            </w:r>
          </w:p>
          <w:p w:rsidR="00C23A5A" w:rsidRDefault="00C301FD">
            <w:pPr>
              <w:pStyle w:val="TableParagraph"/>
              <w:spacing w:before="3" w:line="259" w:lineRule="auto"/>
              <w:ind w:left="115" w:right="263"/>
              <w:jc w:val="both"/>
              <w:rPr>
                <w:sz w:val="28"/>
              </w:rPr>
            </w:pPr>
            <w:r>
              <w:rPr>
                <w:color w:val="231F20"/>
                <w:sz w:val="28"/>
              </w:rPr>
              <w:t>Сравнивать между собой строение и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pacing w:val="-1"/>
                <w:sz w:val="28"/>
              </w:rPr>
              <w:t xml:space="preserve">жизнедеятельность </w:t>
            </w:r>
            <w:proofErr w:type="spellStart"/>
            <w:r>
              <w:rPr>
                <w:color w:val="231F20"/>
                <w:sz w:val="28"/>
              </w:rPr>
              <w:t>эукариотических</w:t>
            </w:r>
            <w:proofErr w:type="spellEnd"/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клеток 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роль</w:t>
            </w:r>
            <w:r>
              <w:rPr>
                <w:color w:val="231F20"/>
                <w:spacing w:val="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прокариот</w:t>
            </w:r>
          </w:p>
          <w:p w:rsidR="00C23A5A" w:rsidRDefault="00C301FD">
            <w:pPr>
              <w:pStyle w:val="TableParagraph"/>
              <w:spacing w:before="1"/>
              <w:ind w:left="115"/>
              <w:jc w:val="both"/>
              <w:rPr>
                <w:sz w:val="28"/>
              </w:rPr>
            </w:pPr>
            <w:r>
              <w:rPr>
                <w:color w:val="231F20"/>
                <w:sz w:val="28"/>
              </w:rPr>
              <w:t>в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биоценозах</w:t>
            </w:r>
          </w:p>
        </w:tc>
      </w:tr>
      <w:tr w:rsidR="00C23A5A">
        <w:trPr>
          <w:trHeight w:val="350"/>
        </w:trPr>
        <w:tc>
          <w:tcPr>
            <w:tcW w:w="3681" w:type="dxa"/>
            <w:gridSpan w:val="2"/>
          </w:tcPr>
          <w:p w:rsidR="00C23A5A" w:rsidRDefault="00C301FD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</w:tc>
        <w:tc>
          <w:tcPr>
            <w:tcW w:w="1643" w:type="dxa"/>
          </w:tcPr>
          <w:p w:rsidR="00C23A5A" w:rsidRDefault="00C301FD">
            <w:pPr>
              <w:pStyle w:val="TableParagraph"/>
              <w:spacing w:line="31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733" w:type="dxa"/>
          </w:tcPr>
          <w:p w:rsidR="00C23A5A" w:rsidRDefault="00C23A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1" w:type="dxa"/>
          </w:tcPr>
          <w:p w:rsidR="00C23A5A" w:rsidRDefault="00C23A5A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C23A5A" w:rsidRDefault="00C23A5A">
      <w:pPr>
        <w:rPr>
          <w:sz w:val="26"/>
        </w:rPr>
        <w:sectPr w:rsidR="00C23A5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C23A5A" w:rsidRDefault="00C23A5A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38"/>
        <w:gridCol w:w="1643"/>
        <w:gridCol w:w="4733"/>
        <w:gridCol w:w="4791"/>
      </w:tblGrid>
      <w:tr w:rsidR="00C23A5A">
        <w:trPr>
          <w:trHeight w:val="350"/>
        </w:trPr>
        <w:tc>
          <w:tcPr>
            <w:tcW w:w="843" w:type="dxa"/>
          </w:tcPr>
          <w:p w:rsidR="00C23A5A" w:rsidRDefault="00C301FD">
            <w:pPr>
              <w:pStyle w:val="TableParagraph"/>
              <w:spacing w:line="311" w:lineRule="exact"/>
              <w:ind w:left="1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14005" w:type="dxa"/>
            <w:gridSpan w:val="4"/>
          </w:tcPr>
          <w:p w:rsidR="00C23A5A" w:rsidRDefault="00C301FD">
            <w:pPr>
              <w:pStyle w:val="TableParagraph"/>
              <w:spacing w:line="311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«Обмен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веществ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превращение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энергии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клетке»</w:t>
            </w:r>
          </w:p>
        </w:tc>
      </w:tr>
      <w:tr w:rsidR="00C23A5A">
        <w:trPr>
          <w:trHeight w:val="9038"/>
        </w:trPr>
        <w:tc>
          <w:tcPr>
            <w:tcW w:w="843" w:type="dxa"/>
          </w:tcPr>
          <w:p w:rsidR="00C23A5A" w:rsidRDefault="00C301FD">
            <w:pPr>
              <w:pStyle w:val="TableParagraph"/>
              <w:spacing w:line="311" w:lineRule="exact"/>
              <w:ind w:left="155" w:right="139"/>
              <w:jc w:val="center"/>
              <w:rPr>
                <w:sz w:val="28"/>
              </w:rPr>
            </w:pPr>
            <w:r>
              <w:rPr>
                <w:sz w:val="28"/>
              </w:rPr>
              <w:t>6.1</w:t>
            </w:r>
          </w:p>
        </w:tc>
        <w:tc>
          <w:tcPr>
            <w:tcW w:w="2838" w:type="dxa"/>
          </w:tcPr>
          <w:p w:rsidR="00C23A5A" w:rsidRDefault="00C301FD">
            <w:pPr>
              <w:pStyle w:val="TableParagraph"/>
              <w:spacing w:line="256" w:lineRule="auto"/>
              <w:ind w:left="117" w:right="656"/>
              <w:rPr>
                <w:sz w:val="28"/>
              </w:rPr>
            </w:pPr>
            <w:r>
              <w:rPr>
                <w:color w:val="231F20"/>
                <w:sz w:val="28"/>
              </w:rPr>
              <w:t>Обмен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веществ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–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метаболизм</w:t>
            </w:r>
          </w:p>
        </w:tc>
        <w:tc>
          <w:tcPr>
            <w:tcW w:w="1643" w:type="dxa"/>
          </w:tcPr>
          <w:p w:rsidR="00C23A5A" w:rsidRDefault="00C301FD">
            <w:pPr>
              <w:pStyle w:val="TableParagraph"/>
              <w:spacing w:line="31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733" w:type="dxa"/>
          </w:tcPr>
          <w:p w:rsidR="00C23A5A" w:rsidRDefault="00C301FD">
            <w:pPr>
              <w:pStyle w:val="TableParagraph"/>
              <w:spacing w:line="259" w:lineRule="auto"/>
              <w:ind w:right="343"/>
              <w:rPr>
                <w:sz w:val="28"/>
              </w:rPr>
            </w:pPr>
            <w:r>
              <w:rPr>
                <w:sz w:val="28"/>
              </w:rPr>
              <w:t>Ассимиляция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диссимиляция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две стороны метаболизма. Типы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обмена веществ: автотрофный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гетеротрофный.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кислорода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обменных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процессах.</w:t>
            </w:r>
          </w:p>
          <w:p w:rsidR="00C23A5A" w:rsidRDefault="00C301FD">
            <w:pPr>
              <w:pStyle w:val="TableParagraph"/>
              <w:spacing w:line="259" w:lineRule="auto"/>
              <w:ind w:right="191"/>
              <w:rPr>
                <w:sz w:val="28"/>
              </w:rPr>
            </w:pPr>
            <w:r>
              <w:rPr>
                <w:sz w:val="28"/>
              </w:rPr>
              <w:t>Энергетическое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обеспечение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клетки: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превращение АТФ в обменных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процессах.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Ферментативный</w:t>
            </w:r>
          </w:p>
          <w:p w:rsidR="00C23A5A" w:rsidRDefault="00C301FD">
            <w:pPr>
              <w:pStyle w:val="TableParagraph"/>
              <w:spacing w:line="259" w:lineRule="auto"/>
              <w:ind w:right="677"/>
              <w:rPr>
                <w:sz w:val="28"/>
              </w:rPr>
            </w:pPr>
            <w:r>
              <w:rPr>
                <w:sz w:val="28"/>
              </w:rPr>
              <w:t>характер реакций клеточного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метаболизма.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Ферменты,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строение, свойства и механизм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действия.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Коферменты.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Отличия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ферментов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неорганических</w:t>
            </w:r>
          </w:p>
          <w:p w:rsidR="00C23A5A" w:rsidRDefault="00C301FD">
            <w:pPr>
              <w:pStyle w:val="TableParagraph"/>
              <w:spacing w:line="264" w:lineRule="auto"/>
              <w:ind w:right="357"/>
              <w:rPr>
                <w:sz w:val="28"/>
              </w:rPr>
            </w:pPr>
            <w:r>
              <w:rPr>
                <w:sz w:val="28"/>
              </w:rPr>
              <w:t>катализаторов.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Белки-активаторы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белки-ингибиторы.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Зависимость</w:t>
            </w:r>
          </w:p>
          <w:p w:rsidR="00C23A5A" w:rsidRDefault="00C301FD">
            <w:pPr>
              <w:pStyle w:val="TableParagraph"/>
              <w:spacing w:line="256" w:lineRule="auto"/>
              <w:ind w:right="389"/>
              <w:rPr>
                <w:sz w:val="28"/>
              </w:rPr>
            </w:pPr>
            <w:r>
              <w:rPr>
                <w:sz w:val="28"/>
              </w:rPr>
              <w:t>скорости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ферментативных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реакций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 различных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факторов.</w:t>
            </w:r>
          </w:p>
          <w:p w:rsidR="00C23A5A" w:rsidRDefault="00C301FD">
            <w:pPr>
              <w:pStyle w:val="TableParagraph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Демонстрации</w:t>
            </w:r>
          </w:p>
          <w:p w:rsidR="00C23A5A" w:rsidRDefault="00C301FD">
            <w:pPr>
              <w:pStyle w:val="TableParagraph"/>
              <w:spacing w:before="10"/>
              <w:rPr>
                <w:sz w:val="28"/>
              </w:rPr>
            </w:pPr>
            <w:r>
              <w:rPr>
                <w:color w:val="231F20"/>
                <w:sz w:val="28"/>
                <w:u w:val="single" w:color="231F20"/>
              </w:rPr>
              <w:t>Таблицы</w:t>
            </w:r>
            <w:r>
              <w:rPr>
                <w:color w:val="231F20"/>
                <w:spacing w:val="-7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и</w:t>
            </w:r>
            <w:r>
              <w:rPr>
                <w:color w:val="231F20"/>
                <w:spacing w:val="-4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схемы: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«Фотосинтез»,</w:t>
            </w:r>
          </w:p>
          <w:p w:rsidR="00C23A5A" w:rsidRDefault="00C301FD">
            <w:pPr>
              <w:pStyle w:val="TableParagraph"/>
              <w:spacing w:before="24"/>
              <w:rPr>
                <w:sz w:val="28"/>
              </w:rPr>
            </w:pPr>
            <w:r>
              <w:rPr>
                <w:color w:val="231F20"/>
                <w:sz w:val="28"/>
              </w:rPr>
              <w:t>«Энергетический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обмен»,</w:t>
            </w:r>
          </w:p>
          <w:p w:rsidR="00C23A5A" w:rsidRDefault="00C301FD">
            <w:pPr>
              <w:pStyle w:val="TableParagraph"/>
              <w:spacing w:before="23" w:line="264" w:lineRule="auto"/>
              <w:ind w:right="941"/>
              <w:rPr>
                <w:sz w:val="28"/>
              </w:rPr>
            </w:pPr>
            <w:r>
              <w:rPr>
                <w:color w:val="231F20"/>
                <w:sz w:val="28"/>
              </w:rPr>
              <w:t>«Биосинтез</w:t>
            </w:r>
            <w:r>
              <w:rPr>
                <w:color w:val="231F20"/>
                <w:spacing w:val="-1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белка»,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«Строение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фермента»,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«Хемосинтез».</w:t>
            </w:r>
          </w:p>
          <w:p w:rsidR="00C23A5A" w:rsidRDefault="00C301FD">
            <w:pPr>
              <w:pStyle w:val="TableParagraph"/>
              <w:spacing w:line="256" w:lineRule="auto"/>
              <w:ind w:right="123"/>
              <w:rPr>
                <w:sz w:val="28"/>
              </w:rPr>
            </w:pPr>
            <w:r>
              <w:rPr>
                <w:b/>
                <w:color w:val="231F20"/>
                <w:sz w:val="28"/>
              </w:rPr>
              <w:t>Оборудование:</w:t>
            </w:r>
            <w:r>
              <w:rPr>
                <w:b/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световой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микроскоп;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оборудование для приготовления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постоянных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временных</w:t>
            </w:r>
          </w:p>
          <w:p w:rsidR="00C23A5A" w:rsidRDefault="00C301FD">
            <w:pPr>
              <w:pStyle w:val="TableParagraph"/>
              <w:spacing w:before="2"/>
              <w:rPr>
                <w:sz w:val="28"/>
              </w:rPr>
            </w:pPr>
            <w:r>
              <w:rPr>
                <w:color w:val="231F20"/>
                <w:sz w:val="28"/>
              </w:rPr>
              <w:t>микропрепаратов.</w:t>
            </w:r>
          </w:p>
        </w:tc>
        <w:tc>
          <w:tcPr>
            <w:tcW w:w="4791" w:type="dxa"/>
          </w:tcPr>
          <w:p w:rsidR="00C23A5A" w:rsidRDefault="00C301FD">
            <w:pPr>
              <w:pStyle w:val="TableParagraph"/>
              <w:spacing w:line="259" w:lineRule="auto"/>
              <w:ind w:left="115" w:right="338"/>
              <w:rPr>
                <w:sz w:val="28"/>
              </w:rPr>
            </w:pPr>
            <w:r>
              <w:rPr>
                <w:color w:val="231F20"/>
                <w:sz w:val="28"/>
              </w:rPr>
              <w:t>Раскрывать содержание терминов и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понятий: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обмен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веществ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(метаболизм),</w:t>
            </w:r>
            <w:r>
              <w:rPr>
                <w:color w:val="231F20"/>
                <w:spacing w:val="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ассимиляция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(анаболизм),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или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пластический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обмен, диссимиляция (катаболизм),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или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энергетический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обмен,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автотрофы, гетеротрофы, анаэробы,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аэробы,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ферменты,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активный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центр,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субстратная специфичность,</w:t>
            </w:r>
          </w:p>
          <w:p w:rsidR="00C23A5A" w:rsidRDefault="00C301FD">
            <w:pPr>
              <w:pStyle w:val="TableParagraph"/>
              <w:spacing w:line="264" w:lineRule="auto"/>
              <w:ind w:left="115" w:right="659"/>
              <w:rPr>
                <w:sz w:val="28"/>
              </w:rPr>
            </w:pPr>
            <w:r>
              <w:rPr>
                <w:color w:val="231F20"/>
                <w:sz w:val="28"/>
              </w:rPr>
              <w:t>коферменты,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белки-активаторы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белки-ингибиторы.</w:t>
            </w:r>
          </w:p>
          <w:p w:rsidR="00C23A5A" w:rsidRDefault="00C301FD">
            <w:pPr>
              <w:pStyle w:val="TableParagraph"/>
              <w:spacing w:line="259" w:lineRule="auto"/>
              <w:ind w:left="115" w:right="388"/>
              <w:rPr>
                <w:sz w:val="28"/>
              </w:rPr>
            </w:pPr>
            <w:r>
              <w:rPr>
                <w:color w:val="231F20"/>
                <w:sz w:val="28"/>
              </w:rPr>
              <w:t>Перечислять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особенности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пластического и энергетического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обмена в клетке; устанавливать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взаимосвязь между пластическим и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энергетическим</w:t>
            </w:r>
            <w:r>
              <w:rPr>
                <w:color w:val="231F20"/>
                <w:spacing w:val="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обменом.</w:t>
            </w:r>
          </w:p>
          <w:p w:rsidR="00C23A5A" w:rsidRDefault="00C301FD">
            <w:pPr>
              <w:pStyle w:val="TableParagraph"/>
              <w:spacing w:line="264" w:lineRule="auto"/>
              <w:ind w:left="115" w:right="737"/>
              <w:rPr>
                <w:sz w:val="28"/>
              </w:rPr>
            </w:pPr>
            <w:r>
              <w:rPr>
                <w:color w:val="231F20"/>
                <w:sz w:val="28"/>
              </w:rPr>
              <w:t>Различать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типы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обмена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веществ: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автотрофный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гетеротрофный.</w:t>
            </w:r>
          </w:p>
          <w:p w:rsidR="00C23A5A" w:rsidRDefault="00C301FD">
            <w:pPr>
              <w:pStyle w:val="TableParagraph"/>
              <w:spacing w:line="256" w:lineRule="auto"/>
              <w:ind w:left="115" w:right="1327"/>
              <w:rPr>
                <w:sz w:val="28"/>
              </w:rPr>
            </w:pPr>
            <w:r>
              <w:rPr>
                <w:color w:val="231F20"/>
                <w:sz w:val="28"/>
              </w:rPr>
              <w:t>Показывать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роль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кислорода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обменных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процессах.</w:t>
            </w:r>
          </w:p>
          <w:p w:rsidR="00C23A5A" w:rsidRDefault="00C301FD">
            <w:pPr>
              <w:pStyle w:val="TableParagraph"/>
              <w:spacing w:line="264" w:lineRule="auto"/>
              <w:ind w:left="115" w:right="373"/>
              <w:rPr>
                <w:sz w:val="28"/>
              </w:rPr>
            </w:pPr>
            <w:r>
              <w:rPr>
                <w:color w:val="231F20"/>
                <w:sz w:val="28"/>
              </w:rPr>
              <w:t>Схематически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изображать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строение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фермента.</w:t>
            </w:r>
          </w:p>
          <w:p w:rsidR="00C23A5A" w:rsidRDefault="00C301FD">
            <w:pPr>
              <w:pStyle w:val="TableParagraph"/>
              <w:spacing w:line="313" w:lineRule="exact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Отличать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ферменты</w:t>
            </w:r>
          </w:p>
          <w:p w:rsidR="00C23A5A" w:rsidRDefault="00C301FD">
            <w:pPr>
              <w:pStyle w:val="TableParagraph"/>
              <w:spacing w:line="256" w:lineRule="auto"/>
              <w:ind w:left="115" w:right="430"/>
              <w:rPr>
                <w:sz w:val="28"/>
              </w:rPr>
            </w:pPr>
            <w:r>
              <w:rPr>
                <w:color w:val="231F20"/>
                <w:sz w:val="28"/>
              </w:rPr>
              <w:t>от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неорганических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катализаторов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определять</w:t>
            </w:r>
            <w:r>
              <w:rPr>
                <w:color w:val="231F20"/>
                <w:spacing w:val="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их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роль</w:t>
            </w:r>
          </w:p>
          <w:p w:rsidR="00C23A5A" w:rsidRDefault="00C301FD">
            <w:pPr>
              <w:pStyle w:val="TableParagraph"/>
              <w:spacing w:before="1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в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функционировании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живых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систем,</w:t>
            </w:r>
          </w:p>
        </w:tc>
      </w:tr>
    </w:tbl>
    <w:p w:rsidR="00C23A5A" w:rsidRDefault="00C23A5A">
      <w:pPr>
        <w:rPr>
          <w:sz w:val="28"/>
        </w:rPr>
        <w:sectPr w:rsidR="00C23A5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C23A5A" w:rsidRDefault="00C23A5A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38"/>
        <w:gridCol w:w="1643"/>
        <w:gridCol w:w="4733"/>
        <w:gridCol w:w="4791"/>
      </w:tblGrid>
      <w:tr w:rsidR="00C23A5A">
        <w:trPr>
          <w:trHeight w:val="2784"/>
        </w:trPr>
        <w:tc>
          <w:tcPr>
            <w:tcW w:w="843" w:type="dxa"/>
          </w:tcPr>
          <w:p w:rsidR="00C23A5A" w:rsidRDefault="00C23A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C23A5A" w:rsidRDefault="00C23A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3" w:type="dxa"/>
          </w:tcPr>
          <w:p w:rsidR="00C23A5A" w:rsidRDefault="00C23A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3" w:type="dxa"/>
          </w:tcPr>
          <w:p w:rsidR="00C23A5A" w:rsidRDefault="00C301FD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Лабораторная</w:t>
            </w:r>
            <w:r>
              <w:rPr>
                <w:b/>
                <w:color w:val="231F20"/>
                <w:spacing w:val="-6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работа</w:t>
            </w:r>
          </w:p>
          <w:p w:rsidR="00C23A5A" w:rsidRDefault="00C301FD">
            <w:pPr>
              <w:pStyle w:val="TableParagraph"/>
              <w:spacing w:before="31"/>
              <w:rPr>
                <w:sz w:val="28"/>
              </w:rPr>
            </w:pPr>
            <w:r>
              <w:rPr>
                <w:color w:val="231F20"/>
                <w:sz w:val="28"/>
              </w:rPr>
              <w:t>«Изучение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каталитической</w:t>
            </w:r>
          </w:p>
          <w:p w:rsidR="00C23A5A" w:rsidRDefault="00C301FD">
            <w:pPr>
              <w:pStyle w:val="TableParagraph"/>
              <w:spacing w:before="24" w:line="256" w:lineRule="auto"/>
              <w:ind w:right="376"/>
              <w:rPr>
                <w:sz w:val="28"/>
              </w:rPr>
            </w:pPr>
            <w:r>
              <w:rPr>
                <w:color w:val="231F20"/>
                <w:sz w:val="28"/>
              </w:rPr>
              <w:t>активности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ферментов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(на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примере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амилазы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или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каталазы)».</w:t>
            </w:r>
          </w:p>
          <w:p w:rsidR="00C23A5A" w:rsidRDefault="00C301FD">
            <w:pPr>
              <w:pStyle w:val="TableParagraph"/>
              <w:spacing w:before="10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Лабораторная</w:t>
            </w:r>
            <w:r>
              <w:rPr>
                <w:b/>
                <w:color w:val="231F20"/>
                <w:spacing w:val="-6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работа</w:t>
            </w:r>
          </w:p>
          <w:p w:rsidR="00C23A5A" w:rsidRDefault="00C301FD">
            <w:pPr>
              <w:pStyle w:val="TableParagraph"/>
              <w:spacing w:before="23" w:line="256" w:lineRule="auto"/>
              <w:ind w:right="567"/>
              <w:rPr>
                <w:sz w:val="28"/>
              </w:rPr>
            </w:pPr>
            <w:r>
              <w:rPr>
                <w:color w:val="231F20"/>
                <w:sz w:val="28"/>
              </w:rPr>
              <w:t>«Изучение ферментативного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расщепления</w:t>
            </w:r>
            <w:r>
              <w:rPr>
                <w:color w:val="231F20"/>
                <w:spacing w:val="-1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пероксида</w:t>
            </w:r>
            <w:r>
              <w:rPr>
                <w:color w:val="231F20"/>
                <w:spacing w:val="-1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водорода</w:t>
            </w:r>
          </w:p>
          <w:p w:rsidR="00C23A5A" w:rsidRDefault="00C301FD">
            <w:pPr>
              <w:pStyle w:val="TableParagraph"/>
              <w:spacing w:before="3"/>
              <w:rPr>
                <w:sz w:val="28"/>
              </w:rPr>
            </w:pPr>
            <w:r>
              <w:rPr>
                <w:color w:val="231F20"/>
                <w:sz w:val="28"/>
              </w:rPr>
              <w:t>в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растительных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 животных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клетках»</w:t>
            </w:r>
          </w:p>
        </w:tc>
        <w:tc>
          <w:tcPr>
            <w:tcW w:w="4791" w:type="dxa"/>
          </w:tcPr>
          <w:p w:rsidR="00C23A5A" w:rsidRDefault="00C301FD">
            <w:pPr>
              <w:pStyle w:val="TableParagraph"/>
              <w:spacing w:line="264" w:lineRule="auto"/>
              <w:ind w:left="115" w:right="769"/>
              <w:rPr>
                <w:sz w:val="28"/>
              </w:rPr>
            </w:pPr>
            <w:r>
              <w:rPr>
                <w:color w:val="231F20"/>
                <w:sz w:val="28"/>
              </w:rPr>
              <w:t>в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промышленности,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медицине,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повседневной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жизни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человека.</w:t>
            </w:r>
          </w:p>
          <w:p w:rsidR="00C23A5A" w:rsidRDefault="00C301FD">
            <w:pPr>
              <w:pStyle w:val="TableParagraph"/>
              <w:spacing w:line="256" w:lineRule="auto"/>
              <w:ind w:left="115" w:right="326"/>
              <w:rPr>
                <w:sz w:val="28"/>
              </w:rPr>
            </w:pPr>
            <w:r>
              <w:rPr>
                <w:color w:val="231F20"/>
                <w:sz w:val="28"/>
              </w:rPr>
              <w:t>Ставить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эксперимент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выявлению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каталитической активности</w:t>
            </w:r>
          </w:p>
          <w:p w:rsidR="00C23A5A" w:rsidRDefault="00C301FD">
            <w:pPr>
              <w:pStyle w:val="TableParagraph"/>
              <w:spacing w:line="256" w:lineRule="auto"/>
              <w:ind w:left="115" w:right="625"/>
              <w:rPr>
                <w:sz w:val="28"/>
              </w:rPr>
            </w:pPr>
            <w:proofErr w:type="spellStart"/>
            <w:r>
              <w:rPr>
                <w:color w:val="231F20"/>
                <w:sz w:val="28"/>
              </w:rPr>
              <w:t>пероксидазы</w:t>
            </w:r>
            <w:proofErr w:type="spellEnd"/>
            <w:r>
              <w:rPr>
                <w:color w:val="231F20"/>
                <w:sz w:val="28"/>
              </w:rPr>
              <w:t>,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амилазы,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объяснять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полученные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результаты</w:t>
            </w:r>
          </w:p>
        </w:tc>
      </w:tr>
      <w:tr w:rsidR="00C23A5A">
        <w:trPr>
          <w:trHeight w:val="6257"/>
        </w:trPr>
        <w:tc>
          <w:tcPr>
            <w:tcW w:w="843" w:type="dxa"/>
          </w:tcPr>
          <w:p w:rsidR="00C23A5A" w:rsidRDefault="00C301FD">
            <w:pPr>
              <w:pStyle w:val="TableParagraph"/>
              <w:spacing w:line="311" w:lineRule="exact"/>
              <w:ind w:left="247"/>
              <w:rPr>
                <w:sz w:val="28"/>
              </w:rPr>
            </w:pPr>
            <w:r>
              <w:rPr>
                <w:sz w:val="28"/>
              </w:rPr>
              <w:t>6.2</w:t>
            </w:r>
          </w:p>
        </w:tc>
        <w:tc>
          <w:tcPr>
            <w:tcW w:w="2838" w:type="dxa"/>
          </w:tcPr>
          <w:p w:rsidR="00C23A5A" w:rsidRDefault="00C301FD">
            <w:pPr>
              <w:pStyle w:val="TableParagraph"/>
              <w:spacing w:line="256" w:lineRule="auto"/>
              <w:ind w:left="117" w:right="546"/>
              <w:rPr>
                <w:sz w:val="28"/>
              </w:rPr>
            </w:pPr>
            <w:r>
              <w:rPr>
                <w:color w:val="231F20"/>
                <w:sz w:val="28"/>
              </w:rPr>
              <w:t>Автотрофный</w:t>
            </w:r>
            <w:r>
              <w:rPr>
                <w:color w:val="231F20"/>
                <w:spacing w:val="-1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тип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обмена веществ.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Фотосинтез</w:t>
            </w:r>
          </w:p>
        </w:tc>
        <w:tc>
          <w:tcPr>
            <w:tcW w:w="1643" w:type="dxa"/>
          </w:tcPr>
          <w:p w:rsidR="00C23A5A" w:rsidRDefault="00C301FD">
            <w:pPr>
              <w:pStyle w:val="TableParagraph"/>
              <w:spacing w:line="31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33" w:type="dxa"/>
          </w:tcPr>
          <w:p w:rsidR="00C23A5A" w:rsidRDefault="00C301FD">
            <w:pPr>
              <w:pStyle w:val="TableParagraph"/>
              <w:spacing w:line="256" w:lineRule="auto"/>
              <w:ind w:right="674"/>
              <w:rPr>
                <w:sz w:val="28"/>
              </w:rPr>
            </w:pPr>
            <w:r>
              <w:rPr>
                <w:sz w:val="28"/>
              </w:rPr>
              <w:t>Первичный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синтез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органических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веществ 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клетке.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Фотосинтез.</w:t>
            </w:r>
          </w:p>
          <w:p w:rsidR="00C23A5A" w:rsidRDefault="00C301FD">
            <w:pPr>
              <w:pStyle w:val="TableParagraph"/>
              <w:spacing w:line="264" w:lineRule="auto"/>
              <w:ind w:right="1260"/>
              <w:rPr>
                <w:sz w:val="28"/>
              </w:rPr>
            </w:pPr>
            <w:proofErr w:type="spellStart"/>
            <w:r>
              <w:rPr>
                <w:i/>
                <w:sz w:val="28"/>
              </w:rPr>
              <w:t>Аноксигенный</w:t>
            </w:r>
            <w:proofErr w:type="spellEnd"/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10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оксигенный</w:t>
            </w:r>
            <w:proofErr w:type="spellEnd"/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фотосинтез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у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бактерий</w:t>
            </w:r>
            <w:r>
              <w:rPr>
                <w:sz w:val="28"/>
              </w:rPr>
              <w:t>.</w:t>
            </w:r>
          </w:p>
          <w:p w:rsidR="00C23A5A" w:rsidRDefault="00C301FD">
            <w:pPr>
              <w:pStyle w:val="TableParagraph"/>
              <w:spacing w:line="259" w:lineRule="auto"/>
              <w:ind w:right="495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Светособирающие</w:t>
            </w:r>
            <w:proofErr w:type="spellEnd"/>
            <w:r>
              <w:rPr>
                <w:i/>
                <w:sz w:val="28"/>
              </w:rPr>
              <w:t xml:space="preserve"> пигменты 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пигменты реакционного центра</w:t>
            </w:r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Роль хлоропластов в процессе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фотосинтеза.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Световая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темновая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фазы.</w:t>
            </w:r>
            <w:r>
              <w:rPr>
                <w:spacing w:val="3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Фотодыхание</w:t>
            </w:r>
            <w:proofErr w:type="spellEnd"/>
            <w:r>
              <w:rPr>
                <w:i/>
                <w:sz w:val="28"/>
              </w:rPr>
              <w:t>,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С</w:t>
            </w:r>
            <w:r>
              <w:rPr>
                <w:i/>
                <w:sz w:val="28"/>
                <w:vertAlign w:val="subscript"/>
              </w:rPr>
              <w:t>3</w:t>
            </w:r>
            <w:r>
              <w:rPr>
                <w:i/>
                <w:sz w:val="28"/>
              </w:rPr>
              <w:t>-,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C</w:t>
            </w:r>
            <w:r>
              <w:rPr>
                <w:i/>
                <w:sz w:val="28"/>
                <w:vertAlign w:val="subscript"/>
              </w:rPr>
              <w:t>4</w:t>
            </w:r>
            <w:r>
              <w:rPr>
                <w:i/>
                <w:sz w:val="28"/>
              </w:rPr>
              <w:t>-</w:t>
            </w:r>
          </w:p>
          <w:p w:rsidR="00C23A5A" w:rsidRDefault="00C301FD">
            <w:pPr>
              <w:pStyle w:val="TableParagraph"/>
              <w:spacing w:line="264" w:lineRule="auto"/>
              <w:ind w:right="1008"/>
              <w:rPr>
                <w:sz w:val="28"/>
              </w:rPr>
            </w:pPr>
            <w:r>
              <w:rPr>
                <w:i/>
                <w:sz w:val="28"/>
              </w:rPr>
              <w:t>и CAM-типы фотосинтеза</w:t>
            </w:r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Продуктивность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фотосинтеза.</w:t>
            </w:r>
          </w:p>
          <w:p w:rsidR="00C23A5A" w:rsidRDefault="00C301FD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Влияние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факторов</w:t>
            </w:r>
          </w:p>
          <w:p w:rsidR="00C23A5A" w:rsidRDefault="00C301FD">
            <w:pPr>
              <w:pStyle w:val="TableParagraph"/>
              <w:spacing w:before="4" w:line="256" w:lineRule="auto"/>
              <w:ind w:right="385"/>
              <w:rPr>
                <w:sz w:val="28"/>
              </w:rPr>
            </w:pPr>
            <w:r>
              <w:rPr>
                <w:sz w:val="28"/>
              </w:rPr>
              <w:t>на скорость фотосинтеза. Значение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фотосинтеза.</w:t>
            </w:r>
          </w:p>
          <w:p w:rsidR="00C23A5A" w:rsidRDefault="00C301FD">
            <w:pPr>
              <w:pStyle w:val="TableParagraph"/>
              <w:spacing w:before="10" w:line="256" w:lineRule="auto"/>
              <w:ind w:right="1652"/>
              <w:rPr>
                <w:sz w:val="28"/>
              </w:rPr>
            </w:pPr>
            <w:r>
              <w:rPr>
                <w:b/>
                <w:color w:val="231F20"/>
                <w:sz w:val="28"/>
              </w:rPr>
              <w:t>Демонстрации</w:t>
            </w:r>
            <w:r>
              <w:rPr>
                <w:b/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Портреты: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Дж.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Пристли,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К.</w:t>
            </w:r>
            <w:r>
              <w:rPr>
                <w:color w:val="231F20"/>
                <w:spacing w:val="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А.</w:t>
            </w:r>
            <w:r>
              <w:rPr>
                <w:color w:val="231F20"/>
                <w:spacing w:val="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Тимирязев.</w:t>
            </w:r>
          </w:p>
          <w:p w:rsidR="00C23A5A" w:rsidRDefault="00C301FD">
            <w:pPr>
              <w:pStyle w:val="TableParagraph"/>
              <w:spacing w:before="3"/>
              <w:rPr>
                <w:sz w:val="28"/>
              </w:rPr>
            </w:pPr>
            <w:r>
              <w:rPr>
                <w:color w:val="231F20"/>
                <w:sz w:val="28"/>
                <w:u w:val="single" w:color="231F20"/>
              </w:rPr>
              <w:t>Таблицы</w:t>
            </w:r>
            <w:r>
              <w:rPr>
                <w:color w:val="231F20"/>
                <w:spacing w:val="-6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и</w:t>
            </w:r>
            <w:r>
              <w:rPr>
                <w:color w:val="231F20"/>
                <w:spacing w:val="-4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схемы:</w:t>
            </w:r>
            <w:r>
              <w:rPr>
                <w:color w:val="231F20"/>
                <w:sz w:val="28"/>
              </w:rPr>
              <w:t xml:space="preserve"> «Фотосинтез»</w:t>
            </w:r>
          </w:p>
        </w:tc>
        <w:tc>
          <w:tcPr>
            <w:tcW w:w="4791" w:type="dxa"/>
          </w:tcPr>
          <w:p w:rsidR="00C23A5A" w:rsidRDefault="00C301FD">
            <w:pPr>
              <w:pStyle w:val="TableParagraph"/>
              <w:spacing w:line="259" w:lineRule="auto"/>
              <w:ind w:left="115" w:right="385"/>
              <w:rPr>
                <w:sz w:val="28"/>
              </w:rPr>
            </w:pPr>
            <w:r>
              <w:rPr>
                <w:color w:val="231F20"/>
                <w:sz w:val="28"/>
              </w:rPr>
              <w:t>Раскрывать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содержание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терминов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понятий: фотосинтез,</w:t>
            </w:r>
            <w:r>
              <w:rPr>
                <w:color w:val="231F20"/>
                <w:spacing w:val="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фазы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 xml:space="preserve">фотосинтеза (световая, </w:t>
            </w:r>
            <w:proofErr w:type="spellStart"/>
            <w:r>
              <w:rPr>
                <w:color w:val="231F20"/>
                <w:sz w:val="28"/>
              </w:rPr>
              <w:t>темновая</w:t>
            </w:r>
            <w:proofErr w:type="spellEnd"/>
            <w:r>
              <w:rPr>
                <w:color w:val="231F20"/>
                <w:sz w:val="28"/>
              </w:rPr>
              <w:t>),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 xml:space="preserve">фотолиз, </w:t>
            </w:r>
            <w:proofErr w:type="spellStart"/>
            <w:r>
              <w:rPr>
                <w:color w:val="231F20"/>
                <w:sz w:val="28"/>
              </w:rPr>
              <w:t>фосфорилирование</w:t>
            </w:r>
            <w:proofErr w:type="spellEnd"/>
            <w:r>
              <w:rPr>
                <w:color w:val="231F20"/>
                <w:sz w:val="28"/>
              </w:rPr>
              <w:t>, цикл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Кальвина, НАДФ+ (переносчик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водорода).</w:t>
            </w:r>
          </w:p>
          <w:p w:rsidR="00C23A5A" w:rsidRDefault="00C301FD">
            <w:pPr>
              <w:pStyle w:val="TableParagraph"/>
              <w:spacing w:line="259" w:lineRule="auto"/>
              <w:ind w:left="115" w:right="133"/>
              <w:rPr>
                <w:sz w:val="28"/>
              </w:rPr>
            </w:pPr>
            <w:r>
              <w:rPr>
                <w:color w:val="231F20"/>
                <w:sz w:val="28"/>
              </w:rPr>
              <w:t>Характеризовать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пластический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обмен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как этап общего обмена веществ;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события фотосинтеза (реакции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 xml:space="preserve">световой и </w:t>
            </w:r>
            <w:proofErr w:type="spellStart"/>
            <w:r>
              <w:rPr>
                <w:color w:val="231F20"/>
                <w:sz w:val="28"/>
              </w:rPr>
              <w:t>темновой</w:t>
            </w:r>
            <w:proofErr w:type="spellEnd"/>
            <w:r>
              <w:rPr>
                <w:color w:val="231F20"/>
                <w:sz w:val="28"/>
              </w:rPr>
              <w:t xml:space="preserve"> фаз); роль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хлоропластов в процессе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фотосинтеза.</w:t>
            </w:r>
          </w:p>
          <w:p w:rsidR="00C23A5A" w:rsidRDefault="00C301FD">
            <w:pPr>
              <w:pStyle w:val="TableParagraph"/>
              <w:spacing w:line="259" w:lineRule="auto"/>
              <w:ind w:left="115" w:right="145"/>
              <w:rPr>
                <w:sz w:val="28"/>
              </w:rPr>
            </w:pPr>
            <w:r>
              <w:rPr>
                <w:color w:val="231F20"/>
                <w:sz w:val="28"/>
              </w:rPr>
              <w:t>Выявлять причинно-следственные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связи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между</w:t>
            </w:r>
            <w:r>
              <w:rPr>
                <w:color w:val="231F20"/>
                <w:spacing w:val="-1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поглощением</w:t>
            </w:r>
            <w:r>
              <w:rPr>
                <w:color w:val="231F20"/>
                <w:spacing w:val="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солнечной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энергии хлорофиллом и синтезом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молекул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АТФ.</w:t>
            </w:r>
          </w:p>
          <w:p w:rsidR="00C23A5A" w:rsidRDefault="00C301FD">
            <w:pPr>
              <w:pStyle w:val="TableParagraph"/>
              <w:spacing w:line="321" w:lineRule="exact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Сравнивать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исходные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вещества,</w:t>
            </w:r>
          </w:p>
          <w:p w:rsidR="00C23A5A" w:rsidRDefault="00C301FD">
            <w:pPr>
              <w:pStyle w:val="TableParagraph"/>
              <w:spacing w:before="12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конечные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продукты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условия</w:t>
            </w:r>
          </w:p>
        </w:tc>
      </w:tr>
    </w:tbl>
    <w:p w:rsidR="00C23A5A" w:rsidRDefault="00C23A5A">
      <w:pPr>
        <w:rPr>
          <w:sz w:val="28"/>
        </w:rPr>
        <w:sectPr w:rsidR="00C23A5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C23A5A" w:rsidRDefault="00C23A5A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38"/>
        <w:gridCol w:w="1643"/>
        <w:gridCol w:w="4733"/>
        <w:gridCol w:w="4791"/>
      </w:tblGrid>
      <w:tr w:rsidR="00C23A5A">
        <w:trPr>
          <w:trHeight w:val="2432"/>
        </w:trPr>
        <w:tc>
          <w:tcPr>
            <w:tcW w:w="843" w:type="dxa"/>
          </w:tcPr>
          <w:p w:rsidR="00C23A5A" w:rsidRDefault="00C23A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C23A5A" w:rsidRDefault="00C23A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3" w:type="dxa"/>
          </w:tcPr>
          <w:p w:rsidR="00C23A5A" w:rsidRDefault="00C23A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3" w:type="dxa"/>
          </w:tcPr>
          <w:p w:rsidR="00C23A5A" w:rsidRDefault="00C23A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1" w:type="dxa"/>
          </w:tcPr>
          <w:p w:rsidR="00C23A5A" w:rsidRDefault="00C301FD">
            <w:pPr>
              <w:pStyle w:val="TableParagraph"/>
              <w:spacing w:line="264" w:lineRule="auto"/>
              <w:ind w:left="115" w:right="900"/>
              <w:rPr>
                <w:sz w:val="28"/>
              </w:rPr>
            </w:pPr>
            <w:r>
              <w:rPr>
                <w:color w:val="231F20"/>
                <w:sz w:val="28"/>
              </w:rPr>
              <w:t>протекания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реакций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световой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proofErr w:type="spellStart"/>
            <w:r>
              <w:rPr>
                <w:color w:val="231F20"/>
                <w:sz w:val="28"/>
              </w:rPr>
              <w:t>темновой</w:t>
            </w:r>
            <w:proofErr w:type="spellEnd"/>
            <w:r>
              <w:rPr>
                <w:color w:val="231F20"/>
                <w:sz w:val="28"/>
              </w:rPr>
              <w:t xml:space="preserve"> фаз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фотосинтеза.</w:t>
            </w:r>
          </w:p>
          <w:p w:rsidR="00C23A5A" w:rsidRDefault="00C301FD">
            <w:pPr>
              <w:pStyle w:val="TableParagraph"/>
              <w:spacing w:line="259" w:lineRule="auto"/>
              <w:ind w:left="115" w:right="284"/>
              <w:rPr>
                <w:sz w:val="28"/>
              </w:rPr>
            </w:pPr>
            <w:r>
              <w:rPr>
                <w:color w:val="231F20"/>
                <w:sz w:val="28"/>
              </w:rPr>
              <w:t>Устанавливать взаимосвязь между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фотосинтезом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дыханием;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световой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 xml:space="preserve">и </w:t>
            </w:r>
            <w:proofErr w:type="spellStart"/>
            <w:r>
              <w:rPr>
                <w:color w:val="231F20"/>
                <w:sz w:val="28"/>
              </w:rPr>
              <w:t>темновой</w:t>
            </w:r>
            <w:proofErr w:type="spellEnd"/>
            <w:r>
              <w:rPr>
                <w:color w:val="231F20"/>
                <w:sz w:val="28"/>
              </w:rPr>
              <w:t xml:space="preserve"> реакциями фотосинтеза.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Оценивать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значение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фотосинтеза</w:t>
            </w:r>
          </w:p>
          <w:p w:rsidR="00C23A5A" w:rsidRDefault="00C301FD">
            <w:pPr>
              <w:pStyle w:val="TableParagraph"/>
              <w:spacing w:line="322" w:lineRule="exact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для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жизни</w:t>
            </w:r>
            <w:r>
              <w:rPr>
                <w:color w:val="231F20"/>
                <w:spacing w:val="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на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Земле</w:t>
            </w:r>
          </w:p>
        </w:tc>
      </w:tr>
      <w:tr w:rsidR="00C23A5A">
        <w:trPr>
          <w:trHeight w:val="5220"/>
        </w:trPr>
        <w:tc>
          <w:tcPr>
            <w:tcW w:w="843" w:type="dxa"/>
          </w:tcPr>
          <w:p w:rsidR="00C23A5A" w:rsidRDefault="00C301FD">
            <w:pPr>
              <w:pStyle w:val="TableParagraph"/>
              <w:spacing w:line="318" w:lineRule="exact"/>
              <w:ind w:left="155" w:right="139"/>
              <w:jc w:val="center"/>
              <w:rPr>
                <w:sz w:val="28"/>
              </w:rPr>
            </w:pPr>
            <w:r>
              <w:rPr>
                <w:sz w:val="28"/>
              </w:rPr>
              <w:t>6.3</w:t>
            </w:r>
          </w:p>
        </w:tc>
        <w:tc>
          <w:tcPr>
            <w:tcW w:w="2838" w:type="dxa"/>
          </w:tcPr>
          <w:p w:rsidR="00C23A5A" w:rsidRDefault="00C301FD">
            <w:pPr>
              <w:pStyle w:val="TableParagraph"/>
              <w:spacing w:line="256" w:lineRule="auto"/>
              <w:ind w:left="117" w:right="546"/>
              <w:rPr>
                <w:sz w:val="28"/>
              </w:rPr>
            </w:pPr>
            <w:r>
              <w:rPr>
                <w:color w:val="231F20"/>
                <w:sz w:val="28"/>
              </w:rPr>
              <w:t>Автотрофный</w:t>
            </w:r>
            <w:r>
              <w:rPr>
                <w:color w:val="231F20"/>
                <w:spacing w:val="-1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тип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обмена веществ.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Хемосинтез</w:t>
            </w:r>
          </w:p>
        </w:tc>
        <w:tc>
          <w:tcPr>
            <w:tcW w:w="1643" w:type="dxa"/>
          </w:tcPr>
          <w:p w:rsidR="00C23A5A" w:rsidRDefault="00C301FD">
            <w:pPr>
              <w:pStyle w:val="TableParagraph"/>
              <w:spacing w:line="318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33" w:type="dxa"/>
          </w:tcPr>
          <w:p w:rsidR="00C23A5A" w:rsidRDefault="00C301FD">
            <w:pPr>
              <w:pStyle w:val="TableParagraph"/>
              <w:spacing w:line="256" w:lineRule="auto"/>
              <w:ind w:right="865"/>
              <w:rPr>
                <w:sz w:val="28"/>
              </w:rPr>
            </w:pPr>
            <w:r>
              <w:rPr>
                <w:sz w:val="28"/>
              </w:rPr>
              <w:t>Хемосинтез. Разнообразие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организмов-</w:t>
            </w:r>
            <w:proofErr w:type="spellStart"/>
            <w:r>
              <w:rPr>
                <w:sz w:val="28"/>
              </w:rPr>
              <w:t>хемосинтетиков</w:t>
            </w:r>
            <w:proofErr w:type="spellEnd"/>
            <w:r>
              <w:rPr>
                <w:sz w:val="28"/>
              </w:rPr>
              <w:t>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нитрифицирующие бактерии,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железобактерии,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серобактерии,</w:t>
            </w:r>
          </w:p>
          <w:p w:rsidR="00C23A5A" w:rsidRDefault="00C301FD">
            <w:pPr>
              <w:pStyle w:val="TableParagraph"/>
              <w:spacing w:before="9" w:line="256" w:lineRule="auto"/>
              <w:ind w:right="745"/>
              <w:rPr>
                <w:sz w:val="28"/>
              </w:rPr>
            </w:pPr>
            <w:r>
              <w:rPr>
                <w:sz w:val="28"/>
              </w:rPr>
              <w:t>водородные бактерии. Значение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хемосинтеза.</w:t>
            </w:r>
          </w:p>
          <w:p w:rsidR="00C23A5A" w:rsidRDefault="00C301FD">
            <w:pPr>
              <w:pStyle w:val="TableParagraph"/>
              <w:spacing w:before="2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Демонстрации</w:t>
            </w:r>
          </w:p>
          <w:p w:rsidR="00C23A5A" w:rsidRDefault="00C301FD">
            <w:pPr>
              <w:pStyle w:val="TableParagraph"/>
              <w:spacing w:before="24" w:line="264" w:lineRule="auto"/>
              <w:ind w:right="827"/>
              <w:rPr>
                <w:sz w:val="28"/>
              </w:rPr>
            </w:pPr>
            <w:r>
              <w:rPr>
                <w:color w:val="231F20"/>
                <w:sz w:val="28"/>
                <w:u w:val="single" w:color="231F20"/>
              </w:rPr>
              <w:t>Портреты: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С.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Н.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Виноградский,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Г.</w:t>
            </w:r>
            <w:r>
              <w:rPr>
                <w:color w:val="231F20"/>
                <w:spacing w:val="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А.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proofErr w:type="spellStart"/>
            <w:r>
              <w:rPr>
                <w:color w:val="231F20"/>
                <w:sz w:val="28"/>
              </w:rPr>
              <w:t>Заварзин</w:t>
            </w:r>
            <w:proofErr w:type="spellEnd"/>
            <w:r>
              <w:rPr>
                <w:color w:val="231F20"/>
                <w:sz w:val="28"/>
              </w:rPr>
              <w:t>.</w:t>
            </w:r>
          </w:p>
          <w:p w:rsidR="00C23A5A" w:rsidRDefault="00C301FD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color w:val="231F20"/>
                <w:sz w:val="28"/>
                <w:u w:val="single" w:color="231F20"/>
              </w:rPr>
              <w:t>Таблицы</w:t>
            </w:r>
            <w:r>
              <w:rPr>
                <w:color w:val="231F20"/>
                <w:spacing w:val="-7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и</w:t>
            </w:r>
            <w:r>
              <w:rPr>
                <w:color w:val="231F20"/>
                <w:spacing w:val="-5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схемы: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«Фотосинтез»,</w:t>
            </w:r>
          </w:p>
          <w:p w:rsidR="00C23A5A" w:rsidRDefault="00C301FD">
            <w:pPr>
              <w:pStyle w:val="TableParagraph"/>
              <w:spacing w:before="23"/>
              <w:rPr>
                <w:sz w:val="28"/>
              </w:rPr>
            </w:pPr>
            <w:r>
              <w:rPr>
                <w:color w:val="231F20"/>
                <w:sz w:val="28"/>
              </w:rPr>
              <w:t>«Хемосинтез»</w:t>
            </w:r>
          </w:p>
          <w:p w:rsidR="00C23A5A" w:rsidRDefault="00C301FD">
            <w:pPr>
              <w:pStyle w:val="TableParagraph"/>
              <w:spacing w:before="32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Лабораторная</w:t>
            </w:r>
            <w:r>
              <w:rPr>
                <w:b/>
                <w:color w:val="231F20"/>
                <w:spacing w:val="-6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работа</w:t>
            </w:r>
          </w:p>
          <w:p w:rsidR="00C23A5A" w:rsidRDefault="00C301FD">
            <w:pPr>
              <w:pStyle w:val="TableParagraph"/>
              <w:spacing w:before="23" w:line="256" w:lineRule="auto"/>
              <w:ind w:right="112"/>
              <w:rPr>
                <w:sz w:val="28"/>
              </w:rPr>
            </w:pPr>
            <w:r>
              <w:rPr>
                <w:color w:val="231F20"/>
                <w:sz w:val="28"/>
              </w:rPr>
              <w:t>«Сравнение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процессов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фотосинтеза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хемосинтеза»</w:t>
            </w:r>
          </w:p>
        </w:tc>
        <w:tc>
          <w:tcPr>
            <w:tcW w:w="4791" w:type="dxa"/>
          </w:tcPr>
          <w:p w:rsidR="00C23A5A" w:rsidRDefault="00C301FD">
            <w:pPr>
              <w:pStyle w:val="TableParagraph"/>
              <w:spacing w:line="256" w:lineRule="auto"/>
              <w:ind w:left="115" w:right="385"/>
              <w:rPr>
                <w:sz w:val="28"/>
              </w:rPr>
            </w:pPr>
            <w:r>
              <w:rPr>
                <w:color w:val="231F20"/>
                <w:sz w:val="28"/>
              </w:rPr>
              <w:t>Раскрывать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содержание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терминов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понятий: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хемосинтез.</w:t>
            </w:r>
          </w:p>
          <w:p w:rsidR="00C23A5A" w:rsidRDefault="00C301FD">
            <w:pPr>
              <w:pStyle w:val="TableParagraph"/>
              <w:spacing w:line="259" w:lineRule="auto"/>
              <w:ind w:left="115" w:right="254"/>
              <w:rPr>
                <w:sz w:val="28"/>
              </w:rPr>
            </w:pPr>
            <w:r>
              <w:rPr>
                <w:color w:val="231F20"/>
                <w:sz w:val="28"/>
              </w:rPr>
              <w:t>Объяснить сущность хемосинтеза,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раскрывать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его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значение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биосфере.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Приводить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примеры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proofErr w:type="spellStart"/>
            <w:r>
              <w:rPr>
                <w:color w:val="231F20"/>
                <w:sz w:val="28"/>
              </w:rPr>
              <w:t>хемосинтезирующих</w:t>
            </w:r>
            <w:proofErr w:type="spellEnd"/>
            <w:r>
              <w:rPr>
                <w:color w:val="231F20"/>
                <w:sz w:val="28"/>
              </w:rPr>
              <w:t xml:space="preserve"> бактерий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(нитрифицирующие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бактерии</w:t>
            </w:r>
            <w:r>
              <w:rPr>
                <w:color w:val="231F20"/>
                <w:sz w:val="28"/>
              </w:rPr>
              <w:t>,</w:t>
            </w:r>
          </w:p>
          <w:p w:rsidR="00C23A5A" w:rsidRDefault="00C301FD">
            <w:pPr>
              <w:pStyle w:val="TableParagraph"/>
              <w:spacing w:line="264" w:lineRule="auto"/>
              <w:ind w:left="115" w:right="912"/>
              <w:rPr>
                <w:sz w:val="28"/>
              </w:rPr>
            </w:pPr>
            <w:r>
              <w:rPr>
                <w:color w:val="231F20"/>
                <w:spacing w:val="-1"/>
                <w:sz w:val="28"/>
              </w:rPr>
              <w:t xml:space="preserve">железобактерии, </w:t>
            </w:r>
            <w:r>
              <w:rPr>
                <w:color w:val="231F20"/>
                <w:sz w:val="28"/>
              </w:rPr>
              <w:t>серобактерии,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водородные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бактерии) и</w:t>
            </w:r>
          </w:p>
          <w:p w:rsidR="00C23A5A" w:rsidRDefault="00C301FD">
            <w:pPr>
              <w:pStyle w:val="TableParagraph"/>
              <w:spacing w:line="256" w:lineRule="auto"/>
              <w:ind w:left="115" w:right="2292"/>
              <w:rPr>
                <w:sz w:val="28"/>
              </w:rPr>
            </w:pPr>
            <w:r>
              <w:rPr>
                <w:color w:val="231F20"/>
                <w:sz w:val="28"/>
              </w:rPr>
              <w:t>характеризовать их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pacing w:val="-1"/>
                <w:sz w:val="28"/>
              </w:rPr>
              <w:t>жизнедеятельность.</w:t>
            </w:r>
          </w:p>
          <w:p w:rsidR="00C23A5A" w:rsidRDefault="00C301FD">
            <w:pPr>
              <w:pStyle w:val="TableParagraph"/>
              <w:spacing w:line="256" w:lineRule="auto"/>
              <w:ind w:left="115" w:right="958"/>
              <w:rPr>
                <w:sz w:val="28"/>
              </w:rPr>
            </w:pPr>
            <w:r>
              <w:rPr>
                <w:color w:val="231F20"/>
                <w:sz w:val="28"/>
              </w:rPr>
              <w:t>Составлять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уравнения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реакций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хемосинтеза.</w:t>
            </w:r>
          </w:p>
          <w:p w:rsidR="00C23A5A" w:rsidRDefault="00C301FD">
            <w:pPr>
              <w:pStyle w:val="TableParagraph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Сравнивать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хемосинтез</w:t>
            </w:r>
          </w:p>
          <w:p w:rsidR="00C23A5A" w:rsidRDefault="00C301FD">
            <w:pPr>
              <w:pStyle w:val="TableParagraph"/>
              <w:spacing w:before="23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с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фотосинтезом</w:t>
            </w:r>
          </w:p>
        </w:tc>
      </w:tr>
      <w:tr w:rsidR="00C23A5A">
        <w:trPr>
          <w:trHeight w:val="1740"/>
        </w:trPr>
        <w:tc>
          <w:tcPr>
            <w:tcW w:w="843" w:type="dxa"/>
          </w:tcPr>
          <w:p w:rsidR="00C23A5A" w:rsidRDefault="00C301FD">
            <w:pPr>
              <w:pStyle w:val="TableParagraph"/>
              <w:spacing w:line="312" w:lineRule="exact"/>
              <w:ind w:left="155" w:right="139"/>
              <w:jc w:val="center"/>
              <w:rPr>
                <w:sz w:val="28"/>
              </w:rPr>
            </w:pPr>
            <w:r>
              <w:rPr>
                <w:sz w:val="28"/>
              </w:rPr>
              <w:t>6.4</w:t>
            </w:r>
          </w:p>
        </w:tc>
        <w:tc>
          <w:tcPr>
            <w:tcW w:w="2838" w:type="dxa"/>
          </w:tcPr>
          <w:p w:rsidR="00C23A5A" w:rsidRDefault="00C301FD">
            <w:pPr>
              <w:pStyle w:val="TableParagraph"/>
              <w:spacing w:line="256" w:lineRule="auto"/>
              <w:ind w:left="117" w:right="769"/>
              <w:rPr>
                <w:sz w:val="28"/>
              </w:rPr>
            </w:pPr>
            <w:r>
              <w:rPr>
                <w:color w:val="231F20"/>
                <w:spacing w:val="-1"/>
                <w:sz w:val="28"/>
              </w:rPr>
              <w:t>Энергетический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обмен</w:t>
            </w:r>
            <w:r>
              <w:rPr>
                <w:color w:val="231F20"/>
                <w:spacing w:val="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–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диссимиляция</w:t>
            </w:r>
          </w:p>
        </w:tc>
        <w:tc>
          <w:tcPr>
            <w:tcW w:w="1643" w:type="dxa"/>
          </w:tcPr>
          <w:p w:rsidR="00C23A5A" w:rsidRDefault="00C301FD">
            <w:pPr>
              <w:pStyle w:val="TableParagraph"/>
              <w:spacing w:line="312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733" w:type="dxa"/>
          </w:tcPr>
          <w:p w:rsidR="00C23A5A" w:rsidRDefault="00C301FD">
            <w:pPr>
              <w:pStyle w:val="TableParagraph"/>
              <w:spacing w:line="256" w:lineRule="auto"/>
              <w:ind w:right="263"/>
              <w:rPr>
                <w:sz w:val="28"/>
              </w:rPr>
            </w:pPr>
            <w:r>
              <w:rPr>
                <w:sz w:val="28"/>
              </w:rPr>
              <w:t>Анаэробные организмы. 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брожения.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Продукты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брожения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человеком.</w:t>
            </w:r>
          </w:p>
          <w:p w:rsidR="00C23A5A" w:rsidRDefault="00C301F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Анаэробные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микроорганизмы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</w:p>
          <w:p w:rsidR="00C23A5A" w:rsidRDefault="00C301FD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объекты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биотехнологии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4791" w:type="dxa"/>
          </w:tcPr>
          <w:p w:rsidR="00C23A5A" w:rsidRDefault="00C301FD">
            <w:pPr>
              <w:pStyle w:val="TableParagraph"/>
              <w:spacing w:line="256" w:lineRule="auto"/>
              <w:ind w:left="115" w:right="385"/>
              <w:rPr>
                <w:sz w:val="28"/>
              </w:rPr>
            </w:pPr>
            <w:r>
              <w:rPr>
                <w:color w:val="231F20"/>
                <w:sz w:val="28"/>
              </w:rPr>
              <w:t>Раскрывать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содержание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терминов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понятий: этапы энергетического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обмена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–</w:t>
            </w:r>
            <w:r>
              <w:rPr>
                <w:color w:val="231F20"/>
                <w:spacing w:val="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подготовительный,</w:t>
            </w:r>
          </w:p>
          <w:p w:rsidR="00C23A5A" w:rsidRDefault="00C301FD">
            <w:pPr>
              <w:pStyle w:val="TableParagraph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бескислородный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(анаэробный),</w:t>
            </w:r>
          </w:p>
          <w:p w:rsidR="00C23A5A" w:rsidRDefault="00C301FD">
            <w:pPr>
              <w:pStyle w:val="TableParagraph"/>
              <w:spacing w:before="24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кислородный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(аэробный);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гликолиз,</w:t>
            </w:r>
          </w:p>
        </w:tc>
      </w:tr>
    </w:tbl>
    <w:p w:rsidR="00C23A5A" w:rsidRDefault="00C23A5A">
      <w:pPr>
        <w:rPr>
          <w:sz w:val="28"/>
        </w:rPr>
        <w:sectPr w:rsidR="00C23A5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C23A5A" w:rsidRDefault="00C23A5A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38"/>
        <w:gridCol w:w="1643"/>
        <w:gridCol w:w="4733"/>
        <w:gridCol w:w="4791"/>
      </w:tblGrid>
      <w:tr w:rsidR="00C23A5A">
        <w:trPr>
          <w:trHeight w:val="9391"/>
        </w:trPr>
        <w:tc>
          <w:tcPr>
            <w:tcW w:w="843" w:type="dxa"/>
          </w:tcPr>
          <w:p w:rsidR="00C23A5A" w:rsidRDefault="00C23A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C23A5A" w:rsidRDefault="00C23A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3" w:type="dxa"/>
          </w:tcPr>
          <w:p w:rsidR="00C23A5A" w:rsidRDefault="00C23A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3" w:type="dxa"/>
          </w:tcPr>
          <w:p w:rsidR="00C23A5A" w:rsidRDefault="00C301FD">
            <w:pPr>
              <w:pStyle w:val="TableParagraph"/>
              <w:spacing w:line="261" w:lineRule="auto"/>
              <w:ind w:right="1119"/>
              <w:rPr>
                <w:sz w:val="28"/>
              </w:rPr>
            </w:pPr>
            <w:r>
              <w:rPr>
                <w:sz w:val="28"/>
              </w:rPr>
              <w:t>возбудители болезней.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Аэробные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организмы.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энергетического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обмена.</w:t>
            </w:r>
          </w:p>
          <w:p w:rsidR="00C23A5A" w:rsidRDefault="00C301FD">
            <w:pPr>
              <w:pStyle w:val="TableParagraph"/>
              <w:spacing w:line="264" w:lineRule="auto"/>
              <w:ind w:right="236"/>
              <w:rPr>
                <w:sz w:val="28"/>
              </w:rPr>
            </w:pPr>
            <w:r>
              <w:rPr>
                <w:sz w:val="28"/>
              </w:rPr>
              <w:t>Подготовительный этап. Гликолиз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бескислородное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расщепление</w:t>
            </w:r>
          </w:p>
          <w:p w:rsidR="00C23A5A" w:rsidRDefault="00C301FD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глюкозы.</w:t>
            </w:r>
          </w:p>
          <w:p w:rsidR="00C23A5A" w:rsidRDefault="00C301FD">
            <w:pPr>
              <w:pStyle w:val="TableParagraph"/>
              <w:spacing w:before="4" w:line="259" w:lineRule="auto"/>
              <w:ind w:right="930"/>
              <w:rPr>
                <w:sz w:val="28"/>
              </w:rPr>
            </w:pPr>
            <w:r>
              <w:rPr>
                <w:sz w:val="28"/>
              </w:rPr>
              <w:t>Биологическое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окисление,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клеточное дыхание. 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митохондрий в процессах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биологического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окисления.</w:t>
            </w:r>
          </w:p>
          <w:p w:rsidR="00C23A5A" w:rsidRDefault="00C301FD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Циклические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реакции.</w:t>
            </w:r>
          </w:p>
          <w:p w:rsidR="00C23A5A" w:rsidRDefault="00C301FD">
            <w:pPr>
              <w:pStyle w:val="TableParagraph"/>
              <w:spacing w:before="25" w:line="259" w:lineRule="auto"/>
              <w:ind w:right="323"/>
              <w:rPr>
                <w:i/>
                <w:sz w:val="28"/>
              </w:rPr>
            </w:pPr>
            <w:r>
              <w:rPr>
                <w:spacing w:val="-1"/>
                <w:sz w:val="28"/>
              </w:rPr>
              <w:t xml:space="preserve">Окислительное </w:t>
            </w:r>
            <w:proofErr w:type="spellStart"/>
            <w:r>
              <w:rPr>
                <w:sz w:val="28"/>
              </w:rPr>
              <w:t>фосфорилирование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Энергия мембранного градиента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протонов.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Синтез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АТФ: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протонной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АТФ-</w:t>
            </w:r>
            <w:proofErr w:type="spellStart"/>
            <w:r>
              <w:rPr>
                <w:i/>
                <w:sz w:val="28"/>
              </w:rPr>
              <w:t>синтазы</w:t>
            </w:r>
            <w:proofErr w:type="spellEnd"/>
            <w:r>
              <w:rPr>
                <w:i/>
                <w:sz w:val="28"/>
              </w:rPr>
              <w:t>.</w:t>
            </w:r>
          </w:p>
          <w:p w:rsidR="00C23A5A" w:rsidRDefault="00C301FD">
            <w:pPr>
              <w:pStyle w:val="TableParagraph"/>
              <w:spacing w:line="259" w:lineRule="auto"/>
              <w:ind w:right="357"/>
              <w:rPr>
                <w:sz w:val="28"/>
              </w:rPr>
            </w:pPr>
            <w:r>
              <w:rPr>
                <w:sz w:val="28"/>
              </w:rPr>
              <w:t>Преимущества аэробного пути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обмена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перед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анаэробным.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Эффективность энергетического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обмена.</w:t>
            </w:r>
          </w:p>
          <w:p w:rsidR="00C23A5A" w:rsidRDefault="00C301FD">
            <w:pPr>
              <w:pStyle w:val="TableParagraph"/>
              <w:spacing w:line="322" w:lineRule="exact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Демонстрации</w:t>
            </w:r>
          </w:p>
          <w:p w:rsidR="00C23A5A" w:rsidRDefault="00C301FD">
            <w:pPr>
              <w:pStyle w:val="TableParagraph"/>
              <w:spacing w:before="30" w:line="256" w:lineRule="auto"/>
              <w:ind w:right="1035"/>
              <w:rPr>
                <w:sz w:val="28"/>
              </w:rPr>
            </w:pPr>
            <w:r>
              <w:rPr>
                <w:color w:val="231F20"/>
                <w:sz w:val="28"/>
                <w:u w:val="single" w:color="231F20"/>
              </w:rPr>
              <w:t>Портреты:</w:t>
            </w:r>
            <w:r>
              <w:rPr>
                <w:color w:val="231F20"/>
                <w:sz w:val="28"/>
              </w:rPr>
              <w:t xml:space="preserve"> В. А. Энгельгардт,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П.</w:t>
            </w:r>
            <w:r>
              <w:rPr>
                <w:color w:val="231F20"/>
                <w:spacing w:val="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Митчелл.</w:t>
            </w:r>
          </w:p>
          <w:p w:rsidR="00C23A5A" w:rsidRDefault="00C301FD">
            <w:pPr>
              <w:pStyle w:val="TableParagraph"/>
              <w:spacing w:before="3" w:line="256" w:lineRule="auto"/>
              <w:ind w:right="272"/>
              <w:rPr>
                <w:sz w:val="28"/>
              </w:rPr>
            </w:pPr>
            <w:r>
              <w:rPr>
                <w:color w:val="231F20"/>
                <w:sz w:val="28"/>
                <w:u w:val="single" w:color="231F20"/>
              </w:rPr>
              <w:t>Таблицы</w:t>
            </w:r>
            <w:r>
              <w:rPr>
                <w:color w:val="231F20"/>
                <w:spacing w:val="-8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и</w:t>
            </w:r>
            <w:r>
              <w:rPr>
                <w:color w:val="231F20"/>
                <w:spacing w:val="-5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схемы: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«Энергетический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обмен».</w:t>
            </w:r>
          </w:p>
          <w:p w:rsidR="00C23A5A" w:rsidRDefault="00C301FD">
            <w:pPr>
              <w:pStyle w:val="TableParagraph"/>
              <w:spacing w:before="9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Лабораторная</w:t>
            </w:r>
            <w:r>
              <w:rPr>
                <w:b/>
                <w:color w:val="231F20"/>
                <w:spacing w:val="-6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работа</w:t>
            </w:r>
          </w:p>
          <w:p w:rsidR="00C23A5A" w:rsidRDefault="00C301FD">
            <w:pPr>
              <w:pStyle w:val="TableParagraph"/>
              <w:spacing w:before="6" w:line="340" w:lineRule="atLeast"/>
              <w:ind w:right="426"/>
              <w:rPr>
                <w:sz w:val="28"/>
              </w:rPr>
            </w:pPr>
            <w:r>
              <w:rPr>
                <w:color w:val="231F20"/>
                <w:sz w:val="28"/>
              </w:rPr>
              <w:t>«Сравнение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процессов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брожения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дыхания»</w:t>
            </w:r>
          </w:p>
        </w:tc>
        <w:tc>
          <w:tcPr>
            <w:tcW w:w="4791" w:type="dxa"/>
          </w:tcPr>
          <w:p w:rsidR="00C23A5A" w:rsidRDefault="00C301FD">
            <w:pPr>
              <w:pStyle w:val="TableParagraph"/>
              <w:spacing w:line="264" w:lineRule="auto"/>
              <w:ind w:left="115" w:right="286"/>
              <w:rPr>
                <w:sz w:val="28"/>
              </w:rPr>
            </w:pPr>
            <w:r>
              <w:rPr>
                <w:color w:val="231F20"/>
                <w:sz w:val="28"/>
              </w:rPr>
              <w:t>брожение,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биологическое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окисление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(дыхание),</w:t>
            </w:r>
            <w:r>
              <w:rPr>
                <w:color w:val="231F20"/>
                <w:spacing w:val="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цикл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Кребса,</w:t>
            </w:r>
          </w:p>
          <w:p w:rsidR="00C23A5A" w:rsidRDefault="00C301FD">
            <w:pPr>
              <w:pStyle w:val="TableParagraph"/>
              <w:spacing w:line="261" w:lineRule="auto"/>
              <w:ind w:left="115" w:right="456"/>
              <w:rPr>
                <w:sz w:val="28"/>
              </w:rPr>
            </w:pPr>
            <w:r>
              <w:rPr>
                <w:color w:val="231F20"/>
                <w:spacing w:val="-1"/>
                <w:sz w:val="28"/>
              </w:rPr>
              <w:t xml:space="preserve">окислительное </w:t>
            </w:r>
            <w:proofErr w:type="spellStart"/>
            <w:r>
              <w:rPr>
                <w:color w:val="231F20"/>
                <w:sz w:val="28"/>
              </w:rPr>
              <w:t>фосфорилирование</w:t>
            </w:r>
            <w:proofErr w:type="spellEnd"/>
            <w:r>
              <w:rPr>
                <w:color w:val="231F20"/>
                <w:sz w:val="28"/>
              </w:rPr>
              <w:t>,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протонный градиент, протонная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АТФ-</w:t>
            </w:r>
            <w:proofErr w:type="spellStart"/>
            <w:r>
              <w:rPr>
                <w:color w:val="231F20"/>
                <w:sz w:val="28"/>
              </w:rPr>
              <w:t>синтаза</w:t>
            </w:r>
            <w:proofErr w:type="spellEnd"/>
            <w:r>
              <w:rPr>
                <w:color w:val="231F20"/>
                <w:sz w:val="28"/>
              </w:rPr>
              <w:t>.</w:t>
            </w:r>
          </w:p>
          <w:p w:rsidR="00C23A5A" w:rsidRDefault="00C301FD">
            <w:pPr>
              <w:pStyle w:val="TableParagraph"/>
              <w:spacing w:line="259" w:lineRule="auto"/>
              <w:ind w:left="115" w:right="533"/>
              <w:rPr>
                <w:sz w:val="28"/>
              </w:rPr>
            </w:pPr>
            <w:r>
              <w:rPr>
                <w:color w:val="231F20"/>
                <w:sz w:val="28"/>
              </w:rPr>
              <w:t>Перечислять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особенности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энергетического обмена в клетке.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Описывать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этапы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энергетического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обмена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(подготовительный,</w:t>
            </w:r>
          </w:p>
          <w:p w:rsidR="00C23A5A" w:rsidRDefault="00C301FD">
            <w:pPr>
              <w:pStyle w:val="TableParagraph"/>
              <w:spacing w:line="256" w:lineRule="auto"/>
              <w:ind w:left="115" w:right="601"/>
              <w:rPr>
                <w:sz w:val="28"/>
              </w:rPr>
            </w:pPr>
            <w:r>
              <w:rPr>
                <w:color w:val="231F20"/>
                <w:sz w:val="28"/>
              </w:rPr>
              <w:t>бескислородный, кислородный) и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сравнивать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их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между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собой.</w:t>
            </w:r>
          </w:p>
          <w:p w:rsidR="00C23A5A" w:rsidRDefault="00C301FD">
            <w:pPr>
              <w:pStyle w:val="TableParagraph"/>
              <w:spacing w:line="264" w:lineRule="auto"/>
              <w:ind w:left="115" w:right="257"/>
              <w:rPr>
                <w:sz w:val="28"/>
              </w:rPr>
            </w:pPr>
            <w:r>
              <w:rPr>
                <w:color w:val="231F20"/>
                <w:sz w:val="28"/>
              </w:rPr>
              <w:t>Характеризовать</w:t>
            </w:r>
            <w:r>
              <w:rPr>
                <w:color w:val="231F20"/>
                <w:spacing w:val="-1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реакции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гликолиза,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брожения, клеточного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дыхания.</w:t>
            </w:r>
          </w:p>
          <w:p w:rsidR="00C23A5A" w:rsidRDefault="00C301FD">
            <w:pPr>
              <w:pStyle w:val="TableParagraph"/>
              <w:spacing w:line="256" w:lineRule="auto"/>
              <w:ind w:left="115" w:right="303"/>
              <w:rPr>
                <w:sz w:val="28"/>
              </w:rPr>
            </w:pPr>
            <w:r>
              <w:rPr>
                <w:color w:val="231F20"/>
                <w:sz w:val="28"/>
              </w:rPr>
              <w:t>Устанавливать взаимосвязь между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гликолизом, клеточным дыханием и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синтезом</w:t>
            </w:r>
            <w:r>
              <w:rPr>
                <w:color w:val="231F20"/>
                <w:spacing w:val="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молекул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АТФ.</w:t>
            </w:r>
          </w:p>
          <w:p w:rsidR="00C23A5A" w:rsidRDefault="00C301FD">
            <w:pPr>
              <w:pStyle w:val="TableParagraph"/>
              <w:spacing w:line="256" w:lineRule="auto"/>
              <w:ind w:left="115" w:right="781"/>
              <w:rPr>
                <w:sz w:val="28"/>
              </w:rPr>
            </w:pPr>
            <w:r>
              <w:rPr>
                <w:color w:val="231F20"/>
                <w:sz w:val="28"/>
              </w:rPr>
              <w:t>Составлять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уравнения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основных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этапов энергетического обмена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клетке.</w:t>
            </w:r>
          </w:p>
          <w:p w:rsidR="00C23A5A" w:rsidRDefault="00C301FD">
            <w:pPr>
              <w:pStyle w:val="TableParagraph"/>
              <w:spacing w:line="261" w:lineRule="auto"/>
              <w:ind w:left="115" w:right="1035"/>
              <w:rPr>
                <w:sz w:val="28"/>
              </w:rPr>
            </w:pPr>
            <w:r>
              <w:rPr>
                <w:color w:val="231F20"/>
                <w:sz w:val="28"/>
              </w:rPr>
              <w:t>Рассчитывать</w:t>
            </w:r>
            <w:r>
              <w:rPr>
                <w:color w:val="231F20"/>
                <w:spacing w:val="-1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энергетическую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эффективность гликолиза 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биологического окисления.</w:t>
            </w:r>
          </w:p>
          <w:p w:rsidR="00C23A5A" w:rsidRDefault="00C301FD">
            <w:pPr>
              <w:pStyle w:val="TableParagraph"/>
              <w:spacing w:line="256" w:lineRule="auto"/>
              <w:ind w:left="115" w:right="1038"/>
              <w:rPr>
                <w:sz w:val="28"/>
              </w:rPr>
            </w:pPr>
            <w:r>
              <w:rPr>
                <w:color w:val="231F20"/>
                <w:sz w:val="28"/>
              </w:rPr>
              <w:t>Называть исходные вещества,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конечные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продукты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</w:p>
          <w:p w:rsidR="00C23A5A" w:rsidRDefault="00C301FD">
            <w:pPr>
              <w:pStyle w:val="TableParagraph"/>
              <w:spacing w:line="256" w:lineRule="auto"/>
              <w:ind w:left="115" w:right="222"/>
              <w:rPr>
                <w:sz w:val="28"/>
              </w:rPr>
            </w:pPr>
            <w:r>
              <w:rPr>
                <w:sz w:val="28"/>
              </w:rPr>
              <w:t>протекания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реакций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энергетического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обмена.</w:t>
            </w:r>
          </w:p>
          <w:p w:rsidR="00C23A5A" w:rsidRDefault="00C301FD">
            <w:pPr>
              <w:pStyle w:val="TableParagraph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Сравнивать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энергетическую</w:t>
            </w:r>
          </w:p>
        </w:tc>
      </w:tr>
    </w:tbl>
    <w:p w:rsidR="00C23A5A" w:rsidRDefault="00C23A5A">
      <w:pPr>
        <w:rPr>
          <w:sz w:val="28"/>
        </w:rPr>
        <w:sectPr w:rsidR="00C23A5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C23A5A" w:rsidRDefault="00C23A5A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38"/>
        <w:gridCol w:w="1643"/>
        <w:gridCol w:w="4733"/>
        <w:gridCol w:w="4791"/>
      </w:tblGrid>
      <w:tr w:rsidR="00C23A5A">
        <w:trPr>
          <w:trHeight w:val="1740"/>
        </w:trPr>
        <w:tc>
          <w:tcPr>
            <w:tcW w:w="843" w:type="dxa"/>
          </w:tcPr>
          <w:p w:rsidR="00C23A5A" w:rsidRDefault="00C23A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C23A5A" w:rsidRDefault="00C23A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3" w:type="dxa"/>
          </w:tcPr>
          <w:p w:rsidR="00C23A5A" w:rsidRDefault="00C23A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3" w:type="dxa"/>
          </w:tcPr>
          <w:p w:rsidR="00C23A5A" w:rsidRDefault="00C23A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1" w:type="dxa"/>
          </w:tcPr>
          <w:p w:rsidR="00C23A5A" w:rsidRDefault="00C301FD">
            <w:pPr>
              <w:pStyle w:val="TableParagraph"/>
              <w:spacing w:line="259" w:lineRule="auto"/>
              <w:ind w:left="115" w:right="515"/>
              <w:rPr>
                <w:sz w:val="28"/>
              </w:rPr>
            </w:pPr>
            <w:r>
              <w:rPr>
                <w:color w:val="231F20"/>
                <w:sz w:val="28"/>
              </w:rPr>
              <w:t>эффективность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бескислородного</w:t>
            </w:r>
            <w:r>
              <w:rPr>
                <w:color w:val="231F20"/>
                <w:spacing w:val="-1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кислородного этапов конечные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продукты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условия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протекания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реакций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энергетического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обмена</w:t>
            </w:r>
          </w:p>
          <w:p w:rsidR="00C23A5A" w:rsidRDefault="00C301FD">
            <w:pPr>
              <w:pStyle w:val="TableParagraph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энергетического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обмена</w:t>
            </w:r>
          </w:p>
        </w:tc>
      </w:tr>
      <w:tr w:rsidR="00C23A5A">
        <w:trPr>
          <w:trHeight w:val="342"/>
        </w:trPr>
        <w:tc>
          <w:tcPr>
            <w:tcW w:w="3681" w:type="dxa"/>
            <w:gridSpan w:val="2"/>
          </w:tcPr>
          <w:p w:rsidR="00C23A5A" w:rsidRDefault="00C301FD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</w:tc>
        <w:tc>
          <w:tcPr>
            <w:tcW w:w="1643" w:type="dxa"/>
          </w:tcPr>
          <w:p w:rsidR="00C23A5A" w:rsidRDefault="00C301FD">
            <w:pPr>
              <w:pStyle w:val="TableParagraph"/>
              <w:spacing w:line="31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733" w:type="dxa"/>
          </w:tcPr>
          <w:p w:rsidR="00C23A5A" w:rsidRDefault="00C23A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1" w:type="dxa"/>
          </w:tcPr>
          <w:p w:rsidR="00C23A5A" w:rsidRDefault="00C23A5A">
            <w:pPr>
              <w:pStyle w:val="TableParagraph"/>
              <w:ind w:left="0"/>
              <w:rPr>
                <w:sz w:val="26"/>
              </w:rPr>
            </w:pPr>
          </w:p>
        </w:tc>
      </w:tr>
      <w:tr w:rsidR="00C23A5A">
        <w:trPr>
          <w:trHeight w:val="350"/>
        </w:trPr>
        <w:tc>
          <w:tcPr>
            <w:tcW w:w="843" w:type="dxa"/>
          </w:tcPr>
          <w:p w:rsidR="00C23A5A" w:rsidRDefault="00C301FD">
            <w:pPr>
              <w:pStyle w:val="TableParagraph"/>
              <w:spacing w:line="319" w:lineRule="exact"/>
              <w:ind w:left="1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14005" w:type="dxa"/>
            <w:gridSpan w:val="4"/>
          </w:tcPr>
          <w:p w:rsidR="00C23A5A" w:rsidRDefault="00C301FD">
            <w:pPr>
              <w:pStyle w:val="TableParagraph"/>
              <w:spacing w:line="319" w:lineRule="exact"/>
              <w:ind w:left="117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Тема</w:t>
            </w:r>
            <w:r>
              <w:rPr>
                <w:b/>
                <w:color w:val="231F20"/>
                <w:spacing w:val="-7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«Наследственная</w:t>
            </w:r>
            <w:r>
              <w:rPr>
                <w:b/>
                <w:color w:val="231F20"/>
                <w:spacing w:val="-3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информация</w:t>
            </w:r>
            <w:r>
              <w:rPr>
                <w:b/>
                <w:color w:val="231F20"/>
                <w:spacing w:val="-3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и</w:t>
            </w:r>
            <w:r>
              <w:rPr>
                <w:b/>
                <w:color w:val="231F20"/>
                <w:spacing w:val="-6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реализация</w:t>
            </w:r>
            <w:r>
              <w:rPr>
                <w:b/>
                <w:color w:val="231F20"/>
                <w:spacing w:val="-2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её</w:t>
            </w:r>
            <w:r>
              <w:rPr>
                <w:b/>
                <w:color w:val="231F20"/>
                <w:spacing w:val="-5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в</w:t>
            </w:r>
            <w:r>
              <w:rPr>
                <w:b/>
                <w:color w:val="231F20"/>
                <w:spacing w:val="-3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клетке»</w:t>
            </w:r>
          </w:p>
        </w:tc>
      </w:tr>
      <w:tr w:rsidR="00C23A5A">
        <w:trPr>
          <w:trHeight w:val="6956"/>
        </w:trPr>
        <w:tc>
          <w:tcPr>
            <w:tcW w:w="843" w:type="dxa"/>
          </w:tcPr>
          <w:p w:rsidR="00C23A5A" w:rsidRDefault="00C301FD">
            <w:pPr>
              <w:pStyle w:val="TableParagraph"/>
              <w:spacing w:line="311" w:lineRule="exact"/>
              <w:ind w:left="155" w:right="139"/>
              <w:jc w:val="center"/>
              <w:rPr>
                <w:sz w:val="28"/>
              </w:rPr>
            </w:pPr>
            <w:r>
              <w:rPr>
                <w:sz w:val="28"/>
              </w:rPr>
              <w:t>7.1</w:t>
            </w:r>
          </w:p>
        </w:tc>
        <w:tc>
          <w:tcPr>
            <w:tcW w:w="2838" w:type="dxa"/>
          </w:tcPr>
          <w:p w:rsidR="00C23A5A" w:rsidRDefault="00C301FD">
            <w:pPr>
              <w:pStyle w:val="TableParagraph"/>
              <w:spacing w:line="264" w:lineRule="auto"/>
              <w:ind w:left="117" w:right="231"/>
              <w:rPr>
                <w:sz w:val="28"/>
              </w:rPr>
            </w:pPr>
            <w:r>
              <w:rPr>
                <w:color w:val="231F20"/>
                <w:sz w:val="28"/>
              </w:rPr>
              <w:t>Реакции матричного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синтеза</w:t>
            </w:r>
          </w:p>
        </w:tc>
        <w:tc>
          <w:tcPr>
            <w:tcW w:w="1643" w:type="dxa"/>
          </w:tcPr>
          <w:p w:rsidR="00C23A5A" w:rsidRDefault="00C301FD">
            <w:pPr>
              <w:pStyle w:val="TableParagraph"/>
              <w:spacing w:line="31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33" w:type="dxa"/>
          </w:tcPr>
          <w:p w:rsidR="00C23A5A" w:rsidRDefault="00C301FD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Реакции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матричного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синтеза.</w:t>
            </w:r>
          </w:p>
          <w:p w:rsidR="00C23A5A" w:rsidRDefault="00C301FD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Принцип</w:t>
            </w:r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комплементарности</w:t>
            </w:r>
            <w:proofErr w:type="spellEnd"/>
          </w:p>
          <w:p w:rsidR="00C23A5A" w:rsidRDefault="00C301FD">
            <w:pPr>
              <w:pStyle w:val="TableParagraph"/>
              <w:spacing w:before="24" w:line="259" w:lineRule="auto"/>
              <w:ind w:right="248"/>
              <w:rPr>
                <w:b/>
                <w:sz w:val="28"/>
              </w:rPr>
            </w:pPr>
            <w:r>
              <w:rPr>
                <w:sz w:val="28"/>
              </w:rPr>
              <w:t>в реакциях матричного синтеза.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Реализация наследственной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информации. Генетический код, 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свойства.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Транскрипция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матричный синтез РНК. Принципы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транскрипции: </w:t>
            </w:r>
            <w:proofErr w:type="spellStart"/>
            <w:r>
              <w:rPr>
                <w:sz w:val="28"/>
              </w:rPr>
              <w:t>комплементарность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антипараллельность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асимметричность.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i/>
                <w:sz w:val="28"/>
              </w:rPr>
              <w:t>Созревание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матричных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РНК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3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эукариотической</w:t>
            </w:r>
            <w:proofErr w:type="spellEnd"/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клетке.</w:t>
            </w:r>
            <w:r>
              <w:rPr>
                <w:i/>
                <w:spacing w:val="2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Некодирующие</w:t>
            </w:r>
            <w:proofErr w:type="spellEnd"/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РНК.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Демонстрации</w:t>
            </w:r>
          </w:p>
          <w:p w:rsidR="00C23A5A" w:rsidRDefault="00C301FD">
            <w:pPr>
              <w:pStyle w:val="TableParagraph"/>
              <w:spacing w:line="256" w:lineRule="auto"/>
              <w:ind w:right="970"/>
              <w:rPr>
                <w:sz w:val="28"/>
              </w:rPr>
            </w:pPr>
            <w:r>
              <w:rPr>
                <w:color w:val="231F20"/>
                <w:sz w:val="28"/>
                <w:u w:val="single" w:color="231F20"/>
              </w:rPr>
              <w:t>Портрет: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Н.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К.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Кольцов.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Таблицы</w:t>
            </w:r>
            <w:r>
              <w:rPr>
                <w:color w:val="231F20"/>
                <w:spacing w:val="-7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и</w:t>
            </w:r>
            <w:r>
              <w:rPr>
                <w:color w:val="231F20"/>
                <w:spacing w:val="-5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схемы:</w:t>
            </w:r>
            <w:r>
              <w:rPr>
                <w:color w:val="231F20"/>
                <w:sz w:val="28"/>
              </w:rPr>
              <w:t xml:space="preserve"> «Биосинтез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белка», «Генетический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код»</w:t>
            </w:r>
          </w:p>
        </w:tc>
        <w:tc>
          <w:tcPr>
            <w:tcW w:w="4791" w:type="dxa"/>
          </w:tcPr>
          <w:p w:rsidR="00C23A5A" w:rsidRDefault="00C301FD">
            <w:pPr>
              <w:pStyle w:val="TableParagraph"/>
              <w:spacing w:line="264" w:lineRule="auto"/>
              <w:ind w:left="115" w:right="385"/>
              <w:rPr>
                <w:sz w:val="28"/>
              </w:rPr>
            </w:pPr>
            <w:r>
              <w:rPr>
                <w:color w:val="231F20"/>
                <w:sz w:val="28"/>
              </w:rPr>
              <w:t>Раскрывать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содержание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терминов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понятий: ген,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генетический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код,</w:t>
            </w:r>
          </w:p>
          <w:p w:rsidR="00C23A5A" w:rsidRDefault="00C301FD">
            <w:pPr>
              <w:pStyle w:val="TableParagraph"/>
              <w:spacing w:line="261" w:lineRule="auto"/>
              <w:ind w:left="115" w:right="773"/>
              <w:rPr>
                <w:sz w:val="28"/>
              </w:rPr>
            </w:pPr>
            <w:r>
              <w:rPr>
                <w:color w:val="231F20"/>
                <w:sz w:val="28"/>
              </w:rPr>
              <w:t>кодон (триплет), стоп-кодоны,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матрица,</w:t>
            </w:r>
            <w:r>
              <w:rPr>
                <w:color w:val="231F20"/>
                <w:spacing w:val="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матричный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синтез,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pacing w:val="-1"/>
                <w:sz w:val="28"/>
              </w:rPr>
              <w:t>транскрипция,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РНК-полимераза,</w:t>
            </w:r>
          </w:p>
          <w:p w:rsidR="00C23A5A" w:rsidRDefault="00C301FD">
            <w:pPr>
              <w:pStyle w:val="TableParagraph"/>
              <w:spacing w:line="259" w:lineRule="auto"/>
              <w:ind w:left="115" w:right="112"/>
              <w:rPr>
                <w:sz w:val="28"/>
              </w:rPr>
            </w:pPr>
            <w:r>
              <w:rPr>
                <w:color w:val="231F20"/>
                <w:sz w:val="28"/>
              </w:rPr>
              <w:t xml:space="preserve">промотор, </w:t>
            </w:r>
            <w:proofErr w:type="spellStart"/>
            <w:r>
              <w:rPr>
                <w:color w:val="231F20"/>
                <w:sz w:val="28"/>
              </w:rPr>
              <w:t>сплайсинг</w:t>
            </w:r>
            <w:proofErr w:type="spellEnd"/>
            <w:r>
              <w:rPr>
                <w:color w:val="231F20"/>
                <w:sz w:val="28"/>
              </w:rPr>
              <w:t xml:space="preserve">, </w:t>
            </w:r>
            <w:proofErr w:type="spellStart"/>
            <w:r>
              <w:rPr>
                <w:color w:val="231F20"/>
                <w:sz w:val="28"/>
              </w:rPr>
              <w:t>интрон</w:t>
            </w:r>
            <w:proofErr w:type="spellEnd"/>
            <w:r>
              <w:rPr>
                <w:color w:val="231F20"/>
                <w:sz w:val="28"/>
              </w:rPr>
              <w:t xml:space="preserve">, </w:t>
            </w:r>
            <w:proofErr w:type="spellStart"/>
            <w:r>
              <w:rPr>
                <w:color w:val="231F20"/>
                <w:sz w:val="28"/>
              </w:rPr>
              <w:t>экзон</w:t>
            </w:r>
            <w:proofErr w:type="spellEnd"/>
            <w:r>
              <w:rPr>
                <w:color w:val="231F20"/>
                <w:sz w:val="28"/>
              </w:rPr>
              <w:t>.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Характеризовать реакции матричного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синтеза,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свойства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генетического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кода.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Описывать этапы транскрипции 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трансляции; устанавливать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взаимосвязь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матричных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реакций</w:t>
            </w:r>
          </w:p>
          <w:p w:rsidR="00C23A5A" w:rsidRDefault="00C301FD">
            <w:pPr>
              <w:pStyle w:val="TableParagraph"/>
              <w:spacing w:line="261" w:lineRule="auto"/>
              <w:ind w:left="115" w:right="322"/>
              <w:rPr>
                <w:sz w:val="28"/>
              </w:rPr>
            </w:pPr>
            <w:r>
              <w:rPr>
                <w:color w:val="231F20"/>
                <w:sz w:val="28"/>
              </w:rPr>
              <w:t>в клетке; схематически изображать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матричные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реакции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транскрипции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трансляции.</w:t>
            </w:r>
          </w:p>
          <w:p w:rsidR="00C23A5A" w:rsidRDefault="00C301FD">
            <w:pPr>
              <w:pStyle w:val="TableParagraph"/>
              <w:spacing w:line="259" w:lineRule="auto"/>
              <w:ind w:left="115" w:right="191"/>
              <w:rPr>
                <w:sz w:val="28"/>
              </w:rPr>
            </w:pPr>
            <w:r>
              <w:rPr>
                <w:color w:val="231F20"/>
                <w:sz w:val="28"/>
              </w:rPr>
              <w:t>Решать биологические задачи на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определение последовательности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нуклеотидов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ДНК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proofErr w:type="spellStart"/>
            <w:r>
              <w:rPr>
                <w:color w:val="231F20"/>
                <w:sz w:val="28"/>
              </w:rPr>
              <w:t>мРНК</w:t>
            </w:r>
            <w:proofErr w:type="spellEnd"/>
            <w:r>
              <w:rPr>
                <w:color w:val="231F20"/>
                <w:sz w:val="28"/>
              </w:rPr>
              <w:t>,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применяя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знания о реакциях матричного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синтеза,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генетическом</w:t>
            </w:r>
            <w:r>
              <w:rPr>
                <w:color w:val="231F20"/>
                <w:spacing w:val="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коде,</w:t>
            </w:r>
          </w:p>
          <w:p w:rsidR="00C23A5A" w:rsidRDefault="00C301FD">
            <w:pPr>
              <w:pStyle w:val="TableParagraph"/>
              <w:spacing w:line="320" w:lineRule="exact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принципе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proofErr w:type="spellStart"/>
            <w:r>
              <w:rPr>
                <w:color w:val="231F20"/>
                <w:sz w:val="28"/>
              </w:rPr>
              <w:t>комплементарности</w:t>
            </w:r>
            <w:proofErr w:type="spellEnd"/>
          </w:p>
        </w:tc>
      </w:tr>
    </w:tbl>
    <w:p w:rsidR="00C23A5A" w:rsidRDefault="00C23A5A">
      <w:pPr>
        <w:spacing w:line="320" w:lineRule="exact"/>
        <w:rPr>
          <w:sz w:val="28"/>
        </w:rPr>
        <w:sectPr w:rsidR="00C23A5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C23A5A" w:rsidRDefault="00C23A5A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38"/>
        <w:gridCol w:w="1643"/>
        <w:gridCol w:w="4733"/>
        <w:gridCol w:w="4791"/>
      </w:tblGrid>
      <w:tr w:rsidR="00C23A5A">
        <w:trPr>
          <w:trHeight w:val="5566"/>
        </w:trPr>
        <w:tc>
          <w:tcPr>
            <w:tcW w:w="843" w:type="dxa"/>
          </w:tcPr>
          <w:p w:rsidR="00C23A5A" w:rsidRDefault="00C301FD">
            <w:pPr>
              <w:pStyle w:val="TableParagraph"/>
              <w:spacing w:line="311" w:lineRule="exact"/>
              <w:ind w:left="155" w:right="139"/>
              <w:jc w:val="center"/>
              <w:rPr>
                <w:sz w:val="28"/>
              </w:rPr>
            </w:pPr>
            <w:r>
              <w:rPr>
                <w:sz w:val="28"/>
              </w:rPr>
              <w:t>7.2</w:t>
            </w:r>
          </w:p>
        </w:tc>
        <w:tc>
          <w:tcPr>
            <w:tcW w:w="2838" w:type="dxa"/>
          </w:tcPr>
          <w:p w:rsidR="00C23A5A" w:rsidRDefault="00C301FD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color w:val="231F20"/>
                <w:sz w:val="28"/>
              </w:rPr>
              <w:t>Синтез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белка</w:t>
            </w:r>
          </w:p>
        </w:tc>
        <w:tc>
          <w:tcPr>
            <w:tcW w:w="1643" w:type="dxa"/>
          </w:tcPr>
          <w:p w:rsidR="00C23A5A" w:rsidRDefault="00C301FD">
            <w:pPr>
              <w:pStyle w:val="TableParagraph"/>
              <w:spacing w:line="31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33" w:type="dxa"/>
          </w:tcPr>
          <w:p w:rsidR="00C23A5A" w:rsidRDefault="00C301FD">
            <w:pPr>
              <w:pStyle w:val="TableParagraph"/>
              <w:spacing w:line="261" w:lineRule="auto"/>
              <w:ind w:right="573"/>
              <w:rPr>
                <w:sz w:val="28"/>
              </w:rPr>
            </w:pPr>
            <w:r>
              <w:rPr>
                <w:sz w:val="28"/>
              </w:rPr>
              <w:t>Трансляция и её этапы. 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транспортных РНК в биосинтезе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белка.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биосинтеза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белка.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Кодирование аминокислот. 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рибосом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биосинтезе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белка.</w:t>
            </w:r>
          </w:p>
          <w:p w:rsidR="00C23A5A" w:rsidRDefault="00C301FD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Демонстрации</w:t>
            </w:r>
          </w:p>
          <w:p w:rsidR="00C23A5A" w:rsidRDefault="00C301FD">
            <w:pPr>
              <w:pStyle w:val="TableParagraph"/>
              <w:spacing w:before="13" w:line="256" w:lineRule="auto"/>
              <w:ind w:right="972"/>
              <w:rPr>
                <w:sz w:val="28"/>
              </w:rPr>
            </w:pPr>
            <w:r>
              <w:rPr>
                <w:color w:val="231F20"/>
                <w:sz w:val="28"/>
                <w:u w:val="single" w:color="231F20"/>
              </w:rPr>
              <w:t>Таблицы</w:t>
            </w:r>
            <w:r>
              <w:rPr>
                <w:color w:val="231F20"/>
                <w:spacing w:val="-8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и</w:t>
            </w:r>
            <w:r>
              <w:rPr>
                <w:color w:val="231F20"/>
                <w:spacing w:val="-5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схемы: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«Биосинтез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белка», «Генетический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код»</w:t>
            </w:r>
          </w:p>
        </w:tc>
        <w:tc>
          <w:tcPr>
            <w:tcW w:w="4791" w:type="dxa"/>
          </w:tcPr>
          <w:p w:rsidR="00C23A5A" w:rsidRDefault="00C301FD">
            <w:pPr>
              <w:pStyle w:val="TableParagraph"/>
              <w:spacing w:line="259" w:lineRule="auto"/>
              <w:ind w:left="115" w:right="362"/>
              <w:rPr>
                <w:sz w:val="28"/>
              </w:rPr>
            </w:pPr>
            <w:r>
              <w:rPr>
                <w:color w:val="231F20"/>
                <w:sz w:val="28"/>
              </w:rPr>
              <w:t>Раскрывать содержание терминов и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понятий: трансляция, антикодон,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proofErr w:type="spellStart"/>
            <w:r>
              <w:rPr>
                <w:color w:val="231F20"/>
                <w:sz w:val="28"/>
              </w:rPr>
              <w:t>тРНК</w:t>
            </w:r>
            <w:proofErr w:type="spellEnd"/>
            <w:r>
              <w:rPr>
                <w:color w:val="231F20"/>
                <w:sz w:val="28"/>
              </w:rPr>
              <w:t xml:space="preserve">, </w:t>
            </w:r>
            <w:proofErr w:type="spellStart"/>
            <w:r>
              <w:rPr>
                <w:color w:val="231F20"/>
                <w:sz w:val="28"/>
              </w:rPr>
              <w:t>аминоацил-тРНК-синтетаза</w:t>
            </w:r>
            <w:proofErr w:type="spellEnd"/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(</w:t>
            </w:r>
            <w:proofErr w:type="spellStart"/>
            <w:r>
              <w:rPr>
                <w:color w:val="231F20"/>
                <w:sz w:val="28"/>
              </w:rPr>
              <w:t>кодаза</w:t>
            </w:r>
            <w:proofErr w:type="spellEnd"/>
            <w:r>
              <w:rPr>
                <w:color w:val="231F20"/>
                <w:sz w:val="28"/>
              </w:rPr>
              <w:t>),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proofErr w:type="spellStart"/>
            <w:r>
              <w:rPr>
                <w:color w:val="231F20"/>
                <w:sz w:val="28"/>
              </w:rPr>
              <w:t>полирибосома</w:t>
            </w:r>
            <w:proofErr w:type="spellEnd"/>
            <w:r>
              <w:rPr>
                <w:color w:val="231F20"/>
                <w:spacing w:val="-1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(</w:t>
            </w:r>
            <w:proofErr w:type="spellStart"/>
            <w:r>
              <w:rPr>
                <w:color w:val="231F20"/>
                <w:sz w:val="28"/>
              </w:rPr>
              <w:t>полисома</w:t>
            </w:r>
            <w:proofErr w:type="spellEnd"/>
            <w:r>
              <w:rPr>
                <w:color w:val="231F20"/>
                <w:sz w:val="28"/>
              </w:rPr>
              <w:t>).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Характеризовать свойства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генетического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кода.</w:t>
            </w:r>
          </w:p>
          <w:p w:rsidR="00C23A5A" w:rsidRDefault="00C301FD">
            <w:pPr>
              <w:pStyle w:val="TableParagraph"/>
              <w:spacing w:line="259" w:lineRule="auto"/>
              <w:ind w:left="115" w:right="193"/>
              <w:rPr>
                <w:sz w:val="28"/>
              </w:rPr>
            </w:pPr>
            <w:r>
              <w:rPr>
                <w:color w:val="231F20"/>
                <w:sz w:val="28"/>
              </w:rPr>
              <w:t>Описывать этапы трансляции 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схематически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изображать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матричные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реакции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трансляции.</w:t>
            </w:r>
          </w:p>
          <w:p w:rsidR="00C23A5A" w:rsidRDefault="00C301FD">
            <w:pPr>
              <w:pStyle w:val="TableParagraph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Решать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биологические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задачи</w:t>
            </w:r>
          </w:p>
          <w:p w:rsidR="00C23A5A" w:rsidRDefault="00C301FD">
            <w:pPr>
              <w:pStyle w:val="TableParagraph"/>
              <w:spacing w:before="17" w:line="259" w:lineRule="auto"/>
              <w:ind w:left="115" w:right="417"/>
              <w:rPr>
                <w:sz w:val="28"/>
              </w:rPr>
            </w:pPr>
            <w:r>
              <w:rPr>
                <w:color w:val="231F20"/>
                <w:sz w:val="28"/>
              </w:rPr>
              <w:t>на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определение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антикодонов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proofErr w:type="spellStart"/>
            <w:r>
              <w:rPr>
                <w:color w:val="231F20"/>
                <w:sz w:val="28"/>
              </w:rPr>
              <w:t>тРНК</w:t>
            </w:r>
            <w:proofErr w:type="spellEnd"/>
            <w:r>
              <w:rPr>
                <w:color w:val="231F20"/>
                <w:sz w:val="28"/>
              </w:rPr>
              <w:t>,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последовательности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аминокислот</w:t>
            </w:r>
          </w:p>
          <w:p w:rsidR="00C23A5A" w:rsidRDefault="00C301FD">
            <w:pPr>
              <w:pStyle w:val="TableParagraph"/>
              <w:spacing w:before="3" w:line="256" w:lineRule="auto"/>
              <w:ind w:left="115" w:right="430"/>
              <w:rPr>
                <w:sz w:val="28"/>
              </w:rPr>
            </w:pPr>
            <w:r>
              <w:rPr>
                <w:color w:val="231F20"/>
                <w:sz w:val="28"/>
              </w:rPr>
              <w:t>в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молекуле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белка,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применяя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знания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 реакциях матричного синтеза,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генетическом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коде,</w:t>
            </w:r>
            <w:r>
              <w:rPr>
                <w:color w:val="231F20"/>
                <w:spacing w:val="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принципе</w:t>
            </w:r>
          </w:p>
          <w:p w:rsidR="00C23A5A" w:rsidRDefault="00C301FD">
            <w:pPr>
              <w:pStyle w:val="TableParagraph"/>
              <w:spacing w:before="4"/>
              <w:ind w:left="115"/>
              <w:rPr>
                <w:sz w:val="28"/>
              </w:rPr>
            </w:pPr>
            <w:proofErr w:type="spellStart"/>
            <w:r>
              <w:rPr>
                <w:color w:val="231F20"/>
                <w:sz w:val="28"/>
              </w:rPr>
              <w:t>комплементарности</w:t>
            </w:r>
            <w:proofErr w:type="spellEnd"/>
          </w:p>
        </w:tc>
      </w:tr>
      <w:tr w:rsidR="00C23A5A">
        <w:trPr>
          <w:trHeight w:val="3822"/>
        </w:trPr>
        <w:tc>
          <w:tcPr>
            <w:tcW w:w="843" w:type="dxa"/>
          </w:tcPr>
          <w:p w:rsidR="00C23A5A" w:rsidRDefault="00C301FD">
            <w:pPr>
              <w:pStyle w:val="TableParagraph"/>
              <w:spacing w:line="311" w:lineRule="exact"/>
              <w:ind w:left="155" w:right="139"/>
              <w:jc w:val="center"/>
              <w:rPr>
                <w:sz w:val="28"/>
              </w:rPr>
            </w:pPr>
            <w:r>
              <w:rPr>
                <w:sz w:val="28"/>
              </w:rPr>
              <w:t>7.3</w:t>
            </w:r>
          </w:p>
        </w:tc>
        <w:tc>
          <w:tcPr>
            <w:tcW w:w="2838" w:type="dxa"/>
          </w:tcPr>
          <w:p w:rsidR="00C23A5A" w:rsidRDefault="00C301FD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color w:val="231F20"/>
                <w:sz w:val="28"/>
              </w:rPr>
              <w:t>Механизмы</w:t>
            </w:r>
          </w:p>
          <w:p w:rsidR="00C23A5A" w:rsidRDefault="00C301FD">
            <w:pPr>
              <w:pStyle w:val="TableParagraph"/>
              <w:spacing w:before="23"/>
              <w:ind w:left="117"/>
              <w:rPr>
                <w:sz w:val="28"/>
              </w:rPr>
            </w:pPr>
            <w:r>
              <w:rPr>
                <w:color w:val="231F20"/>
                <w:sz w:val="28"/>
              </w:rPr>
              <w:t>экспрессии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генов</w:t>
            </w:r>
          </w:p>
        </w:tc>
        <w:tc>
          <w:tcPr>
            <w:tcW w:w="1643" w:type="dxa"/>
          </w:tcPr>
          <w:p w:rsidR="00C23A5A" w:rsidRDefault="00C301FD">
            <w:pPr>
              <w:pStyle w:val="TableParagraph"/>
              <w:spacing w:line="31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33" w:type="dxa"/>
          </w:tcPr>
          <w:p w:rsidR="00C23A5A" w:rsidRDefault="00C301FD">
            <w:pPr>
              <w:pStyle w:val="TableParagraph"/>
              <w:spacing w:line="311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Современные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представления</w:t>
            </w:r>
          </w:p>
          <w:p w:rsidR="00C23A5A" w:rsidRDefault="00C301FD">
            <w:pPr>
              <w:pStyle w:val="TableParagraph"/>
              <w:spacing w:before="23" w:line="264" w:lineRule="auto"/>
              <w:ind w:right="822"/>
              <w:rPr>
                <w:sz w:val="28"/>
              </w:rPr>
            </w:pPr>
            <w:r>
              <w:rPr>
                <w:i/>
                <w:sz w:val="28"/>
              </w:rPr>
              <w:t>о строении генов</w:t>
            </w:r>
            <w:r>
              <w:rPr>
                <w:sz w:val="28"/>
              </w:rPr>
              <w:t>. Организация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генома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прокариот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эукариот.</w:t>
            </w:r>
          </w:p>
          <w:p w:rsidR="00C23A5A" w:rsidRDefault="00C301FD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Регуляция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активности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генов</w:t>
            </w:r>
          </w:p>
          <w:p w:rsidR="00C23A5A" w:rsidRDefault="00C301FD">
            <w:pPr>
              <w:pStyle w:val="TableParagraph"/>
              <w:spacing w:before="24" w:line="256" w:lineRule="auto"/>
              <w:ind w:right="891"/>
              <w:rPr>
                <w:sz w:val="28"/>
              </w:rPr>
            </w:pPr>
            <w:r>
              <w:rPr>
                <w:sz w:val="28"/>
              </w:rPr>
              <w:t>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прокариот.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Гипотеза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оперона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(Ф.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Жакоб,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Ж.</w:t>
            </w:r>
            <w:r>
              <w:rPr>
                <w:spacing w:val="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Мано</w:t>
            </w:r>
            <w:proofErr w:type="spellEnd"/>
            <w:r>
              <w:rPr>
                <w:sz w:val="28"/>
              </w:rPr>
              <w:t>).</w:t>
            </w:r>
          </w:p>
          <w:p w:rsidR="00C23A5A" w:rsidRDefault="00C301FD">
            <w:pPr>
              <w:pStyle w:val="TableParagraph"/>
              <w:spacing w:before="10" w:line="256" w:lineRule="auto"/>
              <w:ind w:right="106"/>
              <w:rPr>
                <w:i/>
                <w:sz w:val="28"/>
              </w:rPr>
            </w:pPr>
            <w:r>
              <w:rPr>
                <w:i/>
                <w:sz w:val="28"/>
              </w:rPr>
              <w:t>Молекулярные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механизмы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экспрессии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генов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у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эукариот.</w:t>
            </w:r>
            <w:r>
              <w:rPr>
                <w:i/>
                <w:spacing w:val="4"/>
                <w:sz w:val="28"/>
              </w:rPr>
              <w:t xml:space="preserve"> </w:t>
            </w:r>
            <w:r>
              <w:rPr>
                <w:i/>
                <w:sz w:val="28"/>
              </w:rPr>
              <w:t>Роль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хроматина</w:t>
            </w:r>
          </w:p>
          <w:p w:rsidR="00C23A5A" w:rsidRDefault="00C301FD">
            <w:pPr>
              <w:pStyle w:val="TableParagraph"/>
              <w:spacing w:before="3" w:line="256" w:lineRule="auto"/>
              <w:ind w:right="144"/>
              <w:rPr>
                <w:sz w:val="28"/>
              </w:rPr>
            </w:pPr>
            <w:r>
              <w:rPr>
                <w:i/>
                <w:sz w:val="28"/>
              </w:rPr>
              <w:t>в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регуляции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работы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генов</w:t>
            </w:r>
            <w:r>
              <w:rPr>
                <w:sz w:val="28"/>
              </w:rPr>
              <w:t>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Регуляция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обменных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клетке.</w:t>
            </w:r>
          </w:p>
          <w:p w:rsidR="00C23A5A" w:rsidRDefault="00C301FD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Клеточный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гомеостаз.</w:t>
            </w:r>
          </w:p>
        </w:tc>
        <w:tc>
          <w:tcPr>
            <w:tcW w:w="4791" w:type="dxa"/>
          </w:tcPr>
          <w:p w:rsidR="00C23A5A" w:rsidRDefault="00C301FD">
            <w:pPr>
              <w:pStyle w:val="TableParagraph"/>
              <w:spacing w:line="256" w:lineRule="auto"/>
              <w:ind w:left="115" w:right="385"/>
              <w:rPr>
                <w:sz w:val="28"/>
              </w:rPr>
            </w:pPr>
            <w:r>
              <w:rPr>
                <w:color w:val="231F20"/>
                <w:sz w:val="28"/>
              </w:rPr>
              <w:t>Раскрывать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содержание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терминов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понятий: оператор,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оперон,</w:t>
            </w:r>
          </w:p>
          <w:p w:rsidR="00C23A5A" w:rsidRDefault="00C301FD">
            <w:pPr>
              <w:pStyle w:val="TableParagraph"/>
              <w:spacing w:line="256" w:lineRule="auto"/>
              <w:ind w:left="115" w:right="1131"/>
              <w:rPr>
                <w:sz w:val="28"/>
              </w:rPr>
            </w:pPr>
            <w:r>
              <w:rPr>
                <w:color w:val="231F20"/>
                <w:sz w:val="28"/>
              </w:rPr>
              <w:t>структурные</w:t>
            </w:r>
            <w:r>
              <w:rPr>
                <w:color w:val="231F20"/>
                <w:spacing w:val="-1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гены,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промотор,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репрессор.</w:t>
            </w:r>
          </w:p>
          <w:p w:rsidR="00C23A5A" w:rsidRDefault="00C301FD">
            <w:pPr>
              <w:pStyle w:val="TableParagraph"/>
              <w:spacing w:before="1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Описывать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структуру</w:t>
            </w:r>
            <w:r>
              <w:rPr>
                <w:color w:val="231F20"/>
                <w:spacing w:val="-1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генома</w:t>
            </w:r>
          </w:p>
          <w:p w:rsidR="00C23A5A" w:rsidRDefault="00C301FD">
            <w:pPr>
              <w:pStyle w:val="TableParagraph"/>
              <w:spacing w:before="24" w:line="261" w:lineRule="auto"/>
              <w:ind w:left="115" w:right="264"/>
              <w:rPr>
                <w:sz w:val="28"/>
              </w:rPr>
            </w:pPr>
            <w:r>
              <w:rPr>
                <w:color w:val="231F20"/>
                <w:sz w:val="28"/>
              </w:rPr>
              <w:t>прокариот; характеризовать работу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proofErr w:type="spellStart"/>
            <w:r>
              <w:rPr>
                <w:color w:val="231F20"/>
                <w:sz w:val="28"/>
              </w:rPr>
              <w:t>индуцибельного</w:t>
            </w:r>
            <w:proofErr w:type="spellEnd"/>
            <w:r>
              <w:rPr>
                <w:color w:val="231F20"/>
                <w:spacing w:val="-1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proofErr w:type="spellStart"/>
            <w:r>
              <w:rPr>
                <w:color w:val="231F20"/>
                <w:sz w:val="28"/>
              </w:rPr>
              <w:t>репрессибельного</w:t>
            </w:r>
            <w:proofErr w:type="spellEnd"/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оперона.</w:t>
            </w:r>
          </w:p>
          <w:p w:rsidR="00C23A5A" w:rsidRDefault="00C301FD">
            <w:pPr>
              <w:pStyle w:val="TableParagraph"/>
              <w:spacing w:line="314" w:lineRule="exact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Выделять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структурную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</w:p>
          <w:p w:rsidR="00C23A5A" w:rsidRDefault="00C301FD">
            <w:pPr>
              <w:pStyle w:val="TableParagraph"/>
              <w:spacing w:before="4" w:line="352" w:lineRule="exact"/>
              <w:ind w:left="115" w:right="487"/>
              <w:rPr>
                <w:sz w:val="28"/>
              </w:rPr>
            </w:pPr>
            <w:r>
              <w:rPr>
                <w:color w:val="231F20"/>
                <w:sz w:val="28"/>
              </w:rPr>
              <w:t>регуляторные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части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гена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эукариот.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Сравнивать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процессы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экспрессии</w:t>
            </w:r>
          </w:p>
        </w:tc>
      </w:tr>
    </w:tbl>
    <w:p w:rsidR="00C23A5A" w:rsidRDefault="00C23A5A">
      <w:pPr>
        <w:spacing w:line="352" w:lineRule="exact"/>
        <w:rPr>
          <w:sz w:val="28"/>
        </w:rPr>
        <w:sectPr w:rsidR="00C23A5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C23A5A" w:rsidRDefault="00C23A5A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38"/>
        <w:gridCol w:w="1643"/>
        <w:gridCol w:w="4733"/>
        <w:gridCol w:w="4791"/>
      </w:tblGrid>
      <w:tr w:rsidR="00C23A5A">
        <w:trPr>
          <w:trHeight w:val="1740"/>
        </w:trPr>
        <w:tc>
          <w:tcPr>
            <w:tcW w:w="843" w:type="dxa"/>
          </w:tcPr>
          <w:p w:rsidR="00C23A5A" w:rsidRDefault="00C23A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C23A5A" w:rsidRDefault="00C23A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3" w:type="dxa"/>
          </w:tcPr>
          <w:p w:rsidR="00C23A5A" w:rsidRDefault="00C23A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3" w:type="dxa"/>
          </w:tcPr>
          <w:p w:rsidR="00C23A5A" w:rsidRDefault="00C301FD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Демонстрации</w:t>
            </w:r>
          </w:p>
          <w:p w:rsidR="00C23A5A" w:rsidRDefault="00C301FD">
            <w:pPr>
              <w:pStyle w:val="TableParagraph"/>
              <w:spacing w:before="31" w:line="256" w:lineRule="auto"/>
              <w:ind w:right="972"/>
              <w:rPr>
                <w:sz w:val="28"/>
              </w:rPr>
            </w:pPr>
            <w:r>
              <w:rPr>
                <w:color w:val="231F20"/>
                <w:sz w:val="28"/>
                <w:u w:val="single" w:color="231F20"/>
              </w:rPr>
              <w:t>Таблицы</w:t>
            </w:r>
            <w:r>
              <w:rPr>
                <w:color w:val="231F20"/>
                <w:spacing w:val="-8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и</w:t>
            </w:r>
            <w:r>
              <w:rPr>
                <w:color w:val="231F20"/>
                <w:spacing w:val="-5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схемы: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«Биосинтез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белка», «Генетический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код»</w:t>
            </w:r>
          </w:p>
        </w:tc>
        <w:tc>
          <w:tcPr>
            <w:tcW w:w="4791" w:type="dxa"/>
          </w:tcPr>
          <w:p w:rsidR="00C23A5A" w:rsidRDefault="00C301FD">
            <w:pPr>
              <w:pStyle w:val="TableParagraph"/>
              <w:spacing w:line="261" w:lineRule="auto"/>
              <w:ind w:left="115" w:right="483"/>
              <w:rPr>
                <w:sz w:val="28"/>
              </w:rPr>
            </w:pPr>
            <w:r>
              <w:rPr>
                <w:color w:val="231F20"/>
                <w:sz w:val="28"/>
              </w:rPr>
              <w:t>генов у прокариот и эукариот.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Характеризовать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гипотезу</w:t>
            </w:r>
            <w:r>
              <w:rPr>
                <w:color w:val="231F20"/>
                <w:spacing w:val="-1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оперона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(Ф.</w:t>
            </w:r>
            <w:r>
              <w:rPr>
                <w:color w:val="231F20"/>
                <w:spacing w:val="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Жакоб,</w:t>
            </w:r>
            <w:r>
              <w:rPr>
                <w:color w:val="231F20"/>
                <w:spacing w:val="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Ж.</w:t>
            </w:r>
            <w:r>
              <w:rPr>
                <w:color w:val="231F20"/>
                <w:spacing w:val="2"/>
                <w:sz w:val="28"/>
              </w:rPr>
              <w:t xml:space="preserve"> </w:t>
            </w:r>
            <w:proofErr w:type="spellStart"/>
            <w:r>
              <w:rPr>
                <w:color w:val="231F20"/>
                <w:sz w:val="28"/>
              </w:rPr>
              <w:t>Мано</w:t>
            </w:r>
            <w:proofErr w:type="spellEnd"/>
            <w:r>
              <w:rPr>
                <w:color w:val="231F20"/>
                <w:sz w:val="28"/>
              </w:rPr>
              <w:t>).</w:t>
            </w:r>
          </w:p>
          <w:p w:rsidR="00C23A5A" w:rsidRDefault="00C301FD">
            <w:pPr>
              <w:pStyle w:val="TableParagraph"/>
              <w:spacing w:line="314" w:lineRule="exact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Описывать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механизм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поддержания</w:t>
            </w:r>
          </w:p>
          <w:p w:rsidR="00C23A5A" w:rsidRDefault="00C301FD">
            <w:pPr>
              <w:pStyle w:val="TableParagraph"/>
              <w:spacing w:before="20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клеточного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гомеостаза</w:t>
            </w:r>
          </w:p>
        </w:tc>
      </w:tr>
      <w:tr w:rsidR="00C23A5A">
        <w:trPr>
          <w:trHeight w:val="7647"/>
        </w:trPr>
        <w:tc>
          <w:tcPr>
            <w:tcW w:w="843" w:type="dxa"/>
          </w:tcPr>
          <w:p w:rsidR="00C23A5A" w:rsidRDefault="00C301FD">
            <w:pPr>
              <w:pStyle w:val="TableParagraph"/>
              <w:spacing w:line="311" w:lineRule="exact"/>
              <w:ind w:left="247"/>
              <w:rPr>
                <w:sz w:val="28"/>
              </w:rPr>
            </w:pPr>
            <w:r>
              <w:rPr>
                <w:sz w:val="28"/>
              </w:rPr>
              <w:t>7.4</w:t>
            </w:r>
          </w:p>
        </w:tc>
        <w:tc>
          <w:tcPr>
            <w:tcW w:w="2838" w:type="dxa"/>
          </w:tcPr>
          <w:p w:rsidR="00C23A5A" w:rsidRDefault="00C301FD">
            <w:pPr>
              <w:pStyle w:val="TableParagraph"/>
              <w:spacing w:line="261" w:lineRule="auto"/>
              <w:ind w:left="117" w:right="109"/>
              <w:rPr>
                <w:sz w:val="28"/>
              </w:rPr>
            </w:pPr>
            <w:r>
              <w:rPr>
                <w:color w:val="231F20"/>
                <w:sz w:val="28"/>
              </w:rPr>
              <w:t>Основы</w:t>
            </w:r>
            <w:r>
              <w:rPr>
                <w:color w:val="231F20"/>
                <w:spacing w:val="-1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вирусологии.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Информационная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биология</w:t>
            </w:r>
          </w:p>
        </w:tc>
        <w:tc>
          <w:tcPr>
            <w:tcW w:w="1643" w:type="dxa"/>
          </w:tcPr>
          <w:p w:rsidR="00C23A5A" w:rsidRDefault="00C301FD">
            <w:pPr>
              <w:pStyle w:val="TableParagraph"/>
              <w:spacing w:line="31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733" w:type="dxa"/>
          </w:tcPr>
          <w:p w:rsidR="00C23A5A" w:rsidRDefault="00C301FD">
            <w:pPr>
              <w:pStyle w:val="TableParagraph"/>
              <w:spacing w:line="259" w:lineRule="auto"/>
              <w:ind w:right="135"/>
              <w:rPr>
                <w:sz w:val="28"/>
              </w:rPr>
            </w:pPr>
            <w:r>
              <w:rPr>
                <w:sz w:val="28"/>
              </w:rPr>
              <w:t>Вирусы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неклеточные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облигатные паразиты. Строение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простых и сложных вирусов,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ретровирусов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бактериофагов.</w:t>
            </w:r>
          </w:p>
          <w:p w:rsidR="00C23A5A" w:rsidRDefault="00C301FD">
            <w:pPr>
              <w:pStyle w:val="TableParagraph"/>
              <w:spacing w:line="259" w:lineRule="auto"/>
              <w:ind w:right="285"/>
              <w:rPr>
                <w:sz w:val="28"/>
              </w:rPr>
            </w:pPr>
            <w:r>
              <w:rPr>
                <w:i/>
                <w:sz w:val="28"/>
              </w:rPr>
              <w:t>Жизненный цикл ДНК-содержащих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вирусов, РНК-содержащих вирусов,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бактериофагов.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Обратная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транскрипция, ревертаза,</w:t>
            </w:r>
            <w:r>
              <w:rPr>
                <w:i/>
                <w:spacing w:val="1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интеграза</w:t>
            </w:r>
            <w:proofErr w:type="spellEnd"/>
            <w:r>
              <w:rPr>
                <w:sz w:val="28"/>
              </w:rPr>
              <w:t>.</w:t>
            </w:r>
          </w:p>
          <w:p w:rsidR="00C23A5A" w:rsidRDefault="00C301FD">
            <w:pPr>
              <w:pStyle w:val="TableParagraph"/>
              <w:spacing w:line="259" w:lineRule="auto"/>
              <w:ind w:right="670"/>
              <w:rPr>
                <w:sz w:val="28"/>
              </w:rPr>
            </w:pPr>
            <w:r>
              <w:rPr>
                <w:sz w:val="28"/>
              </w:rPr>
              <w:t>Вирусные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заболевания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животных, растений. СПИД,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COVID-19, социальные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медицинские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проблемы.</w:t>
            </w:r>
          </w:p>
          <w:p w:rsidR="00C23A5A" w:rsidRDefault="00C301FD">
            <w:pPr>
              <w:pStyle w:val="TableParagraph"/>
              <w:spacing w:line="259" w:lineRule="auto"/>
              <w:ind w:right="153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Биоинформатика</w:t>
            </w:r>
            <w:proofErr w:type="spellEnd"/>
            <w:r>
              <w:rPr>
                <w:i/>
                <w:sz w:val="28"/>
              </w:rPr>
              <w:t>: интеграция 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анализ больших массивов («</w:t>
            </w:r>
            <w:proofErr w:type="spellStart"/>
            <w:r>
              <w:rPr>
                <w:i/>
                <w:sz w:val="28"/>
              </w:rPr>
              <w:t>bigdata</w:t>
            </w:r>
            <w:proofErr w:type="spellEnd"/>
            <w:r>
              <w:rPr>
                <w:i/>
                <w:sz w:val="28"/>
              </w:rPr>
              <w:t>»)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структурных биологических данных</w:t>
            </w:r>
            <w:r>
              <w:rPr>
                <w:sz w:val="28"/>
              </w:rPr>
              <w:t>.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Нанотехнологии</w:t>
            </w:r>
            <w:proofErr w:type="spellEnd"/>
            <w:r>
              <w:rPr>
                <w:i/>
                <w:sz w:val="28"/>
              </w:rPr>
              <w:t xml:space="preserve"> в биологии 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медицине.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Программируемые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функции белков. Способы доставки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лекарств.</w:t>
            </w:r>
          </w:p>
          <w:p w:rsidR="00C23A5A" w:rsidRDefault="00C301FD">
            <w:pPr>
              <w:pStyle w:val="TableParagraph"/>
              <w:spacing w:line="316" w:lineRule="exact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Демонстрации</w:t>
            </w:r>
          </w:p>
          <w:p w:rsidR="00C23A5A" w:rsidRDefault="00C301FD">
            <w:pPr>
              <w:pStyle w:val="TableParagraph"/>
              <w:spacing w:before="24"/>
              <w:rPr>
                <w:sz w:val="28"/>
              </w:rPr>
            </w:pPr>
            <w:r>
              <w:rPr>
                <w:color w:val="231F20"/>
                <w:sz w:val="28"/>
                <w:u w:val="single" w:color="231F20"/>
              </w:rPr>
              <w:t>Портрет: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Д.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И.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Ивановский.</w:t>
            </w:r>
          </w:p>
        </w:tc>
        <w:tc>
          <w:tcPr>
            <w:tcW w:w="4791" w:type="dxa"/>
          </w:tcPr>
          <w:p w:rsidR="00C23A5A" w:rsidRDefault="00C301FD">
            <w:pPr>
              <w:pStyle w:val="TableParagraph"/>
              <w:spacing w:line="259" w:lineRule="auto"/>
              <w:ind w:left="115" w:right="279"/>
              <w:rPr>
                <w:sz w:val="28"/>
              </w:rPr>
            </w:pPr>
            <w:r>
              <w:rPr>
                <w:color w:val="231F20"/>
                <w:sz w:val="28"/>
              </w:rPr>
              <w:t>Раскрывать содержание терминов 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понятий: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вирус,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вирион,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сердцевина,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proofErr w:type="spellStart"/>
            <w:r>
              <w:rPr>
                <w:color w:val="231F20"/>
                <w:sz w:val="28"/>
              </w:rPr>
              <w:t>капсид</w:t>
            </w:r>
            <w:proofErr w:type="spellEnd"/>
            <w:r>
              <w:rPr>
                <w:color w:val="231F20"/>
                <w:sz w:val="28"/>
              </w:rPr>
              <w:t>, обратная транскрипция,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proofErr w:type="spellStart"/>
            <w:r>
              <w:rPr>
                <w:color w:val="231F20"/>
                <w:sz w:val="28"/>
              </w:rPr>
              <w:t>ретровирусы</w:t>
            </w:r>
            <w:proofErr w:type="spellEnd"/>
            <w:r>
              <w:rPr>
                <w:color w:val="231F20"/>
                <w:sz w:val="28"/>
              </w:rPr>
              <w:t>, бактериофаг, вирус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иммунодефицита человека (ВИЧ),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природно-очаговые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инфекции.</w:t>
            </w:r>
          </w:p>
          <w:p w:rsidR="00C23A5A" w:rsidRDefault="00C301FD">
            <w:pPr>
              <w:pStyle w:val="TableParagraph"/>
              <w:spacing w:line="256" w:lineRule="auto"/>
              <w:ind w:left="115" w:right="714"/>
              <w:rPr>
                <w:sz w:val="28"/>
              </w:rPr>
            </w:pPr>
            <w:r>
              <w:rPr>
                <w:color w:val="231F20"/>
                <w:sz w:val="28"/>
              </w:rPr>
              <w:t>Характеризовать вирусы,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proofErr w:type="spellStart"/>
            <w:r>
              <w:rPr>
                <w:color w:val="231F20"/>
                <w:sz w:val="28"/>
              </w:rPr>
              <w:t>ретровирусы</w:t>
            </w:r>
            <w:proofErr w:type="spellEnd"/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бактериофаги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как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внутриклеточных паразитов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прокариот 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эукариот.</w:t>
            </w:r>
          </w:p>
          <w:p w:rsidR="00C23A5A" w:rsidRDefault="00C301FD">
            <w:pPr>
              <w:pStyle w:val="TableParagraph"/>
              <w:spacing w:before="4" w:line="259" w:lineRule="auto"/>
              <w:ind w:left="115" w:right="483"/>
              <w:rPr>
                <w:sz w:val="28"/>
              </w:rPr>
            </w:pPr>
            <w:r>
              <w:rPr>
                <w:color w:val="231F20"/>
                <w:sz w:val="28"/>
              </w:rPr>
              <w:t>Излагать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гипотезы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эволюционного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происхождения вирусов.</w:t>
            </w:r>
          </w:p>
          <w:p w:rsidR="00C23A5A" w:rsidRDefault="00C301FD">
            <w:pPr>
              <w:pStyle w:val="TableParagraph"/>
              <w:spacing w:line="261" w:lineRule="auto"/>
              <w:ind w:left="115" w:right="147"/>
              <w:rPr>
                <w:sz w:val="28"/>
              </w:rPr>
            </w:pPr>
            <w:r>
              <w:rPr>
                <w:color w:val="231F20"/>
                <w:sz w:val="28"/>
              </w:rPr>
              <w:t>Описывать</w:t>
            </w:r>
            <w:r>
              <w:rPr>
                <w:color w:val="231F20"/>
                <w:spacing w:val="-1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механизм</w:t>
            </w:r>
            <w:r>
              <w:rPr>
                <w:color w:val="231F20"/>
                <w:spacing w:val="-1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взаимодействия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вируса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клетки,</w:t>
            </w:r>
            <w:r>
              <w:rPr>
                <w:color w:val="231F20"/>
                <w:spacing w:val="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инфекционный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вирусный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процесс.</w:t>
            </w:r>
          </w:p>
          <w:p w:rsidR="00C23A5A" w:rsidRDefault="00C301FD">
            <w:pPr>
              <w:pStyle w:val="TableParagraph"/>
              <w:spacing w:line="261" w:lineRule="auto"/>
              <w:ind w:left="115" w:right="844"/>
              <w:rPr>
                <w:sz w:val="28"/>
              </w:rPr>
            </w:pPr>
            <w:r>
              <w:rPr>
                <w:color w:val="231F20"/>
                <w:sz w:val="28"/>
              </w:rPr>
              <w:t>Характеризовать механизмы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вертикальной</w:t>
            </w:r>
            <w:r>
              <w:rPr>
                <w:color w:val="231F20"/>
                <w:spacing w:val="-1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1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горизонтальной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передачи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вирусов;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заболевания</w:t>
            </w:r>
          </w:p>
          <w:p w:rsidR="00C23A5A" w:rsidRDefault="00C301FD">
            <w:pPr>
              <w:pStyle w:val="TableParagraph"/>
              <w:spacing w:line="256" w:lineRule="auto"/>
              <w:ind w:left="115" w:right="444"/>
              <w:rPr>
                <w:sz w:val="28"/>
              </w:rPr>
            </w:pPr>
            <w:r>
              <w:rPr>
                <w:color w:val="231F20"/>
                <w:sz w:val="28"/>
              </w:rPr>
              <w:t>животных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растений,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вызываемые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вирусами.</w:t>
            </w:r>
          </w:p>
          <w:p w:rsidR="00C23A5A" w:rsidRDefault="00C301FD">
            <w:pPr>
              <w:pStyle w:val="TableParagraph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Называть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вирусные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заболевания,</w:t>
            </w:r>
          </w:p>
          <w:p w:rsidR="00C23A5A" w:rsidRDefault="00C301FD">
            <w:pPr>
              <w:pStyle w:val="TableParagraph"/>
              <w:spacing w:before="13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встречающиеся</w:t>
            </w:r>
            <w:r>
              <w:rPr>
                <w:color w:val="231F20"/>
                <w:spacing w:val="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у</w:t>
            </w:r>
            <w:r>
              <w:rPr>
                <w:color w:val="231F20"/>
                <w:spacing w:val="-1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человека: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грипп,</w:t>
            </w:r>
          </w:p>
        </w:tc>
      </w:tr>
    </w:tbl>
    <w:p w:rsidR="00C23A5A" w:rsidRDefault="00C23A5A">
      <w:pPr>
        <w:rPr>
          <w:sz w:val="28"/>
        </w:rPr>
        <w:sectPr w:rsidR="00C23A5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C23A5A" w:rsidRDefault="00C23A5A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38"/>
        <w:gridCol w:w="1643"/>
        <w:gridCol w:w="4733"/>
        <w:gridCol w:w="4791"/>
      </w:tblGrid>
      <w:tr w:rsidR="00C23A5A">
        <w:trPr>
          <w:trHeight w:val="2432"/>
        </w:trPr>
        <w:tc>
          <w:tcPr>
            <w:tcW w:w="843" w:type="dxa"/>
          </w:tcPr>
          <w:p w:rsidR="00C23A5A" w:rsidRDefault="00C23A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C23A5A" w:rsidRDefault="00C23A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3" w:type="dxa"/>
          </w:tcPr>
          <w:p w:rsidR="00C23A5A" w:rsidRDefault="00C23A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3" w:type="dxa"/>
          </w:tcPr>
          <w:p w:rsidR="00C23A5A" w:rsidRDefault="00C301FD">
            <w:pPr>
              <w:pStyle w:val="TableParagraph"/>
              <w:spacing w:line="261" w:lineRule="auto"/>
              <w:ind w:right="549"/>
              <w:jc w:val="both"/>
              <w:rPr>
                <w:b/>
                <w:sz w:val="28"/>
              </w:rPr>
            </w:pPr>
            <w:r>
              <w:rPr>
                <w:color w:val="231F20"/>
                <w:sz w:val="28"/>
                <w:u w:val="single" w:color="231F20"/>
              </w:rPr>
              <w:t>Таблицы и схемы:</w:t>
            </w:r>
            <w:r>
              <w:rPr>
                <w:color w:val="231F20"/>
                <w:sz w:val="28"/>
              </w:rPr>
              <w:t xml:space="preserve"> «Генетический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код»,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«Вирусы»,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«Бактериофаги».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Практическая работа</w:t>
            </w:r>
          </w:p>
          <w:p w:rsidR="00C23A5A" w:rsidRDefault="00C301FD">
            <w:pPr>
              <w:pStyle w:val="TableParagraph"/>
              <w:spacing w:line="314" w:lineRule="exact"/>
              <w:jc w:val="both"/>
              <w:rPr>
                <w:sz w:val="28"/>
              </w:rPr>
            </w:pPr>
            <w:r>
              <w:rPr>
                <w:color w:val="231F20"/>
                <w:sz w:val="28"/>
              </w:rPr>
              <w:t>«Создание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модели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вируса»</w:t>
            </w:r>
          </w:p>
        </w:tc>
        <w:tc>
          <w:tcPr>
            <w:tcW w:w="4791" w:type="dxa"/>
          </w:tcPr>
          <w:p w:rsidR="00C23A5A" w:rsidRDefault="00C301FD">
            <w:pPr>
              <w:pStyle w:val="TableParagraph"/>
              <w:spacing w:line="264" w:lineRule="auto"/>
              <w:ind w:left="115" w:right="1054"/>
              <w:rPr>
                <w:sz w:val="28"/>
              </w:rPr>
            </w:pPr>
            <w:r>
              <w:rPr>
                <w:color w:val="231F20"/>
                <w:sz w:val="28"/>
              </w:rPr>
              <w:t>клещевой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энцефалит,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гепатит,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COVID-19,</w:t>
            </w:r>
            <w:r>
              <w:rPr>
                <w:color w:val="231F20"/>
                <w:spacing w:val="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СПИД.</w:t>
            </w:r>
          </w:p>
          <w:p w:rsidR="00C23A5A" w:rsidRDefault="00C301FD">
            <w:pPr>
              <w:pStyle w:val="TableParagraph"/>
              <w:spacing w:line="312" w:lineRule="exact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Соблюдать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правила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поведения</w:t>
            </w:r>
          </w:p>
          <w:p w:rsidR="00C23A5A" w:rsidRDefault="00C301FD">
            <w:pPr>
              <w:pStyle w:val="TableParagraph"/>
              <w:spacing w:before="13" w:line="261" w:lineRule="auto"/>
              <w:ind w:left="115" w:right="209"/>
              <w:rPr>
                <w:sz w:val="28"/>
              </w:rPr>
            </w:pPr>
            <w:r>
              <w:rPr>
                <w:color w:val="231F20"/>
                <w:sz w:val="28"/>
              </w:rPr>
              <w:t>в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окружающей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природной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среде,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мер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профилактики распространения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вирусных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заболеваний (в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том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числе</w:t>
            </w:r>
          </w:p>
          <w:p w:rsidR="00C23A5A" w:rsidRDefault="00C301FD">
            <w:pPr>
              <w:pStyle w:val="TableParagraph"/>
              <w:spacing w:line="314" w:lineRule="exact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ВИЧ-инфекции)</w:t>
            </w:r>
          </w:p>
        </w:tc>
      </w:tr>
      <w:tr w:rsidR="00C23A5A">
        <w:trPr>
          <w:trHeight w:val="350"/>
        </w:trPr>
        <w:tc>
          <w:tcPr>
            <w:tcW w:w="3681" w:type="dxa"/>
            <w:gridSpan w:val="2"/>
          </w:tcPr>
          <w:p w:rsidR="00C23A5A" w:rsidRDefault="00C301FD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</w:tc>
        <w:tc>
          <w:tcPr>
            <w:tcW w:w="1643" w:type="dxa"/>
          </w:tcPr>
          <w:p w:rsidR="00C23A5A" w:rsidRDefault="00C301FD">
            <w:pPr>
              <w:pStyle w:val="TableParagraph"/>
              <w:spacing w:line="318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733" w:type="dxa"/>
          </w:tcPr>
          <w:p w:rsidR="00C23A5A" w:rsidRDefault="00C23A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1" w:type="dxa"/>
          </w:tcPr>
          <w:p w:rsidR="00C23A5A" w:rsidRDefault="00C23A5A">
            <w:pPr>
              <w:pStyle w:val="TableParagraph"/>
              <w:ind w:left="0"/>
              <w:rPr>
                <w:sz w:val="26"/>
              </w:rPr>
            </w:pPr>
          </w:p>
        </w:tc>
      </w:tr>
      <w:tr w:rsidR="00C23A5A">
        <w:trPr>
          <w:trHeight w:val="350"/>
        </w:trPr>
        <w:tc>
          <w:tcPr>
            <w:tcW w:w="843" w:type="dxa"/>
          </w:tcPr>
          <w:p w:rsidR="00C23A5A" w:rsidRDefault="00C301FD">
            <w:pPr>
              <w:pStyle w:val="TableParagraph"/>
              <w:spacing w:line="311" w:lineRule="exact"/>
              <w:ind w:left="1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14005" w:type="dxa"/>
            <w:gridSpan w:val="4"/>
          </w:tcPr>
          <w:p w:rsidR="00C23A5A" w:rsidRDefault="00C301FD">
            <w:pPr>
              <w:pStyle w:val="TableParagraph"/>
              <w:spacing w:line="311" w:lineRule="exact"/>
              <w:ind w:left="117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Тема</w:t>
            </w:r>
            <w:r>
              <w:rPr>
                <w:b/>
                <w:color w:val="231F20"/>
                <w:spacing w:val="-7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«Жизненный</w:t>
            </w:r>
            <w:r>
              <w:rPr>
                <w:b/>
                <w:color w:val="231F20"/>
                <w:spacing w:val="-5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цикл</w:t>
            </w:r>
            <w:r>
              <w:rPr>
                <w:b/>
                <w:color w:val="231F20"/>
                <w:spacing w:val="-2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клетки»</w:t>
            </w:r>
          </w:p>
        </w:tc>
      </w:tr>
      <w:tr w:rsidR="00C23A5A">
        <w:trPr>
          <w:trHeight w:val="4514"/>
        </w:trPr>
        <w:tc>
          <w:tcPr>
            <w:tcW w:w="843" w:type="dxa"/>
          </w:tcPr>
          <w:p w:rsidR="00C23A5A" w:rsidRDefault="00C301FD">
            <w:pPr>
              <w:pStyle w:val="TableParagraph"/>
              <w:spacing w:line="311" w:lineRule="exact"/>
              <w:ind w:left="155" w:right="139"/>
              <w:jc w:val="center"/>
              <w:rPr>
                <w:sz w:val="28"/>
              </w:rPr>
            </w:pPr>
            <w:r>
              <w:rPr>
                <w:sz w:val="28"/>
              </w:rPr>
              <w:t>8.1</w:t>
            </w:r>
          </w:p>
        </w:tc>
        <w:tc>
          <w:tcPr>
            <w:tcW w:w="2838" w:type="dxa"/>
          </w:tcPr>
          <w:p w:rsidR="00C23A5A" w:rsidRDefault="00C301FD">
            <w:pPr>
              <w:pStyle w:val="TableParagraph"/>
              <w:spacing w:line="256" w:lineRule="auto"/>
              <w:ind w:left="117" w:right="622"/>
              <w:rPr>
                <w:sz w:val="28"/>
              </w:rPr>
            </w:pPr>
            <w:r>
              <w:rPr>
                <w:color w:val="231F20"/>
                <w:sz w:val="28"/>
              </w:rPr>
              <w:t>Жизненный цикл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клетки</w:t>
            </w:r>
          </w:p>
        </w:tc>
        <w:tc>
          <w:tcPr>
            <w:tcW w:w="1643" w:type="dxa"/>
          </w:tcPr>
          <w:p w:rsidR="00C23A5A" w:rsidRDefault="00C301FD">
            <w:pPr>
              <w:pStyle w:val="TableParagraph"/>
              <w:spacing w:line="31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33" w:type="dxa"/>
          </w:tcPr>
          <w:p w:rsidR="00C23A5A" w:rsidRDefault="00C301FD">
            <w:pPr>
              <w:pStyle w:val="TableParagraph"/>
              <w:spacing w:line="261" w:lineRule="auto"/>
              <w:ind w:right="773"/>
              <w:rPr>
                <w:sz w:val="28"/>
              </w:rPr>
            </w:pPr>
            <w:r>
              <w:rPr>
                <w:sz w:val="28"/>
              </w:rPr>
              <w:t>Клеточный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цикл,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периоды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регуляция. Интерфаза и митоз.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 процессов,</w:t>
            </w:r>
          </w:p>
          <w:p w:rsidR="00C23A5A" w:rsidRDefault="00C301FD">
            <w:pPr>
              <w:pStyle w:val="TableParagraph"/>
              <w:spacing w:line="256" w:lineRule="auto"/>
              <w:ind w:right="943"/>
              <w:rPr>
                <w:sz w:val="28"/>
              </w:rPr>
            </w:pPr>
            <w:r>
              <w:rPr>
                <w:sz w:val="28"/>
              </w:rPr>
              <w:t>протекающих в интерфазе.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клетки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делению.</w:t>
            </w:r>
          </w:p>
          <w:p w:rsidR="00C23A5A" w:rsidRDefault="00C301FD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Пресинтетический</w:t>
            </w:r>
            <w:proofErr w:type="spellEnd"/>
          </w:p>
          <w:p w:rsidR="00C23A5A" w:rsidRDefault="00C301FD">
            <w:pPr>
              <w:pStyle w:val="TableParagraph"/>
              <w:spacing w:before="15" w:line="256" w:lineRule="auto"/>
              <w:ind w:right="269"/>
              <w:rPr>
                <w:sz w:val="28"/>
              </w:rPr>
            </w:pP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постмитотический</w:t>
            </w:r>
            <w:proofErr w:type="spellEnd"/>
            <w:r>
              <w:rPr>
                <w:sz w:val="28"/>
              </w:rPr>
              <w:t>), синтетический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постсинтетический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премитотический</w:t>
            </w:r>
            <w:proofErr w:type="spellEnd"/>
            <w:r>
              <w:rPr>
                <w:sz w:val="28"/>
              </w:rPr>
              <w:t>) периоды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интерфазы.</w:t>
            </w:r>
          </w:p>
          <w:p w:rsidR="00C23A5A" w:rsidRDefault="00C301FD">
            <w:pPr>
              <w:pStyle w:val="TableParagraph"/>
              <w:spacing w:before="12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Демонстрации</w:t>
            </w:r>
          </w:p>
          <w:p w:rsidR="00C23A5A" w:rsidRDefault="00C301FD">
            <w:pPr>
              <w:pStyle w:val="TableParagraph"/>
              <w:spacing w:before="6" w:line="340" w:lineRule="atLeast"/>
              <w:ind w:right="121"/>
              <w:rPr>
                <w:sz w:val="28"/>
              </w:rPr>
            </w:pPr>
            <w:r>
              <w:rPr>
                <w:color w:val="231F20"/>
                <w:sz w:val="28"/>
                <w:u w:val="single" w:color="231F20"/>
              </w:rPr>
              <w:t>Таблицы и схемы:</w:t>
            </w:r>
            <w:r>
              <w:rPr>
                <w:color w:val="231F20"/>
                <w:sz w:val="28"/>
              </w:rPr>
              <w:t xml:space="preserve"> «Жизненный цикл</w:t>
            </w:r>
            <w:r>
              <w:rPr>
                <w:color w:val="231F20"/>
                <w:spacing w:val="-6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клетки»,</w:t>
            </w:r>
            <w:r>
              <w:rPr>
                <w:color w:val="231F20"/>
                <w:spacing w:val="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«Митоз»</w:t>
            </w:r>
          </w:p>
        </w:tc>
        <w:tc>
          <w:tcPr>
            <w:tcW w:w="4791" w:type="dxa"/>
          </w:tcPr>
          <w:p w:rsidR="00C23A5A" w:rsidRDefault="00C301FD">
            <w:pPr>
              <w:pStyle w:val="TableParagraph"/>
              <w:spacing w:line="259" w:lineRule="auto"/>
              <w:ind w:left="115" w:right="151"/>
              <w:rPr>
                <w:sz w:val="28"/>
              </w:rPr>
            </w:pPr>
            <w:r>
              <w:rPr>
                <w:color w:val="231F20"/>
                <w:sz w:val="28"/>
              </w:rPr>
              <w:t>Раскрывать содержание терминов 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понятий: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клеточный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цикл,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интерфаза.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Перечислять периоды жизненного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цикла клетки и характеризовать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протекающие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них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процессы</w:t>
            </w:r>
          </w:p>
        </w:tc>
      </w:tr>
      <w:tr w:rsidR="00C23A5A">
        <w:trPr>
          <w:trHeight w:val="1740"/>
        </w:trPr>
        <w:tc>
          <w:tcPr>
            <w:tcW w:w="843" w:type="dxa"/>
          </w:tcPr>
          <w:p w:rsidR="00C23A5A" w:rsidRDefault="00C301FD">
            <w:pPr>
              <w:pStyle w:val="TableParagraph"/>
              <w:spacing w:line="319" w:lineRule="exact"/>
              <w:ind w:left="155" w:right="139"/>
              <w:jc w:val="center"/>
              <w:rPr>
                <w:sz w:val="28"/>
              </w:rPr>
            </w:pPr>
            <w:r>
              <w:rPr>
                <w:sz w:val="28"/>
              </w:rPr>
              <w:t>8.2</w:t>
            </w:r>
          </w:p>
        </w:tc>
        <w:tc>
          <w:tcPr>
            <w:tcW w:w="2838" w:type="dxa"/>
          </w:tcPr>
          <w:p w:rsidR="00C23A5A" w:rsidRDefault="00C301FD">
            <w:pPr>
              <w:pStyle w:val="TableParagraph"/>
              <w:spacing w:line="256" w:lineRule="auto"/>
              <w:ind w:left="117" w:right="425"/>
              <w:rPr>
                <w:sz w:val="28"/>
              </w:rPr>
            </w:pPr>
            <w:r>
              <w:rPr>
                <w:color w:val="231F20"/>
                <w:sz w:val="28"/>
              </w:rPr>
              <w:t>Матричный синтез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ДНК.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Хромосомы</w:t>
            </w:r>
          </w:p>
        </w:tc>
        <w:tc>
          <w:tcPr>
            <w:tcW w:w="1643" w:type="dxa"/>
          </w:tcPr>
          <w:p w:rsidR="00C23A5A" w:rsidRDefault="00C301FD">
            <w:pPr>
              <w:pStyle w:val="TableParagraph"/>
              <w:spacing w:line="319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33" w:type="dxa"/>
          </w:tcPr>
          <w:p w:rsidR="00C23A5A" w:rsidRDefault="00C301FD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Матричный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синтез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ДНК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C23A5A" w:rsidRDefault="00C301FD">
            <w:pPr>
              <w:pStyle w:val="TableParagraph"/>
              <w:spacing w:before="23" w:line="256" w:lineRule="auto"/>
              <w:ind w:right="313"/>
              <w:rPr>
                <w:sz w:val="28"/>
              </w:rPr>
            </w:pPr>
            <w:r>
              <w:rPr>
                <w:sz w:val="28"/>
              </w:rPr>
              <w:t>репликация.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Принципы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репликации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ДНК: </w:t>
            </w:r>
            <w:proofErr w:type="spellStart"/>
            <w:r>
              <w:rPr>
                <w:sz w:val="28"/>
              </w:rPr>
              <w:t>комплементарность</w:t>
            </w:r>
            <w:proofErr w:type="spellEnd"/>
            <w:r>
              <w:rPr>
                <w:sz w:val="28"/>
              </w:rPr>
              <w:t>,</w:t>
            </w:r>
          </w:p>
          <w:p w:rsidR="00C23A5A" w:rsidRDefault="00C301FD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полуконсервативный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синтез,</w:t>
            </w:r>
          </w:p>
          <w:p w:rsidR="00C23A5A" w:rsidRDefault="00C301FD">
            <w:pPr>
              <w:pStyle w:val="TableParagraph"/>
              <w:spacing w:before="24"/>
              <w:rPr>
                <w:sz w:val="28"/>
              </w:rPr>
            </w:pPr>
            <w:proofErr w:type="spellStart"/>
            <w:r>
              <w:rPr>
                <w:sz w:val="28"/>
              </w:rPr>
              <w:t>антипараллельность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Механизм</w:t>
            </w:r>
          </w:p>
        </w:tc>
        <w:tc>
          <w:tcPr>
            <w:tcW w:w="4791" w:type="dxa"/>
          </w:tcPr>
          <w:p w:rsidR="00C23A5A" w:rsidRDefault="00C301FD">
            <w:pPr>
              <w:pStyle w:val="TableParagraph"/>
              <w:spacing w:line="259" w:lineRule="auto"/>
              <w:ind w:left="115" w:right="129"/>
              <w:rPr>
                <w:sz w:val="28"/>
              </w:rPr>
            </w:pPr>
            <w:r>
              <w:rPr>
                <w:color w:val="231F20"/>
                <w:sz w:val="28"/>
              </w:rPr>
              <w:t>Раскрывать содержание терминов 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понятий: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репликация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(редупликация),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proofErr w:type="spellStart"/>
            <w:r>
              <w:rPr>
                <w:color w:val="231F20"/>
                <w:sz w:val="28"/>
              </w:rPr>
              <w:t>комплементарность</w:t>
            </w:r>
            <w:proofErr w:type="spellEnd"/>
            <w:r>
              <w:rPr>
                <w:color w:val="231F20"/>
                <w:sz w:val="28"/>
              </w:rPr>
              <w:t>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proofErr w:type="spellStart"/>
            <w:r>
              <w:rPr>
                <w:color w:val="231F20"/>
                <w:sz w:val="28"/>
              </w:rPr>
              <w:t>антипараллельность</w:t>
            </w:r>
            <w:proofErr w:type="spellEnd"/>
            <w:r>
              <w:rPr>
                <w:color w:val="231F20"/>
                <w:sz w:val="28"/>
              </w:rPr>
              <w:t>,</w:t>
            </w:r>
          </w:p>
          <w:p w:rsidR="00C23A5A" w:rsidRDefault="00C301FD">
            <w:pPr>
              <w:pStyle w:val="TableParagraph"/>
              <w:spacing w:line="321" w:lineRule="exact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ДНК-полимераза,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proofErr w:type="spellStart"/>
            <w:r>
              <w:rPr>
                <w:color w:val="231F20"/>
                <w:sz w:val="28"/>
              </w:rPr>
              <w:t>теломера</w:t>
            </w:r>
            <w:proofErr w:type="spellEnd"/>
            <w:r>
              <w:rPr>
                <w:color w:val="231F20"/>
                <w:sz w:val="28"/>
              </w:rPr>
              <w:t>,</w:t>
            </w:r>
          </w:p>
        </w:tc>
      </w:tr>
    </w:tbl>
    <w:p w:rsidR="00C23A5A" w:rsidRDefault="00C23A5A">
      <w:pPr>
        <w:spacing w:line="321" w:lineRule="exact"/>
        <w:rPr>
          <w:sz w:val="28"/>
        </w:rPr>
        <w:sectPr w:rsidR="00C23A5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C23A5A" w:rsidRDefault="00C23A5A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38"/>
        <w:gridCol w:w="1643"/>
        <w:gridCol w:w="4733"/>
        <w:gridCol w:w="4791"/>
      </w:tblGrid>
      <w:tr w:rsidR="00C23A5A">
        <w:trPr>
          <w:trHeight w:val="6257"/>
        </w:trPr>
        <w:tc>
          <w:tcPr>
            <w:tcW w:w="843" w:type="dxa"/>
          </w:tcPr>
          <w:p w:rsidR="00C23A5A" w:rsidRDefault="00C23A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C23A5A" w:rsidRDefault="00C23A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3" w:type="dxa"/>
          </w:tcPr>
          <w:p w:rsidR="00C23A5A" w:rsidRDefault="00C23A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3" w:type="dxa"/>
          </w:tcPr>
          <w:p w:rsidR="00C23A5A" w:rsidRDefault="00C301FD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репликации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ДНК.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Хромосомы.</w:t>
            </w:r>
          </w:p>
          <w:p w:rsidR="00C23A5A" w:rsidRDefault="00C301FD">
            <w:pPr>
              <w:pStyle w:val="TableParagraph"/>
              <w:spacing w:before="31" w:line="259" w:lineRule="auto"/>
              <w:ind w:right="476"/>
              <w:rPr>
                <w:sz w:val="28"/>
              </w:rPr>
            </w:pPr>
            <w:r>
              <w:rPr>
                <w:sz w:val="28"/>
              </w:rPr>
              <w:t xml:space="preserve">Строение хромосом. </w:t>
            </w:r>
            <w:proofErr w:type="spellStart"/>
            <w:r>
              <w:rPr>
                <w:sz w:val="28"/>
              </w:rPr>
              <w:t>Теломеры</w:t>
            </w:r>
            <w:proofErr w:type="spellEnd"/>
            <w:r>
              <w:rPr>
                <w:sz w:val="28"/>
              </w:rPr>
              <w:t xml:space="preserve"> и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теломераза</w:t>
            </w:r>
            <w:proofErr w:type="spellEnd"/>
            <w:r>
              <w:rPr>
                <w:sz w:val="28"/>
              </w:rPr>
              <w:t>. Хромосомный набор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клетки – кариотип. Диплоидный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гаплоидный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наборы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хромосом.</w:t>
            </w:r>
          </w:p>
          <w:p w:rsidR="00C23A5A" w:rsidRDefault="00C301FD">
            <w:pPr>
              <w:pStyle w:val="TableParagraph"/>
              <w:spacing w:line="256" w:lineRule="auto"/>
              <w:ind w:right="199"/>
              <w:rPr>
                <w:sz w:val="28"/>
              </w:rPr>
            </w:pPr>
            <w:r>
              <w:rPr>
                <w:sz w:val="28"/>
              </w:rPr>
              <w:t>Гомологичные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хромосомы.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Половые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хромосомы.</w:t>
            </w:r>
          </w:p>
          <w:p w:rsidR="00C23A5A" w:rsidRDefault="00C301FD">
            <w:pPr>
              <w:pStyle w:val="TableParagraph"/>
              <w:spacing w:before="2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Демонстрации</w:t>
            </w:r>
          </w:p>
          <w:p w:rsidR="00C23A5A" w:rsidRDefault="00C301FD">
            <w:pPr>
              <w:pStyle w:val="TableParagraph"/>
              <w:spacing w:before="31" w:line="256" w:lineRule="auto"/>
              <w:ind w:right="121"/>
              <w:rPr>
                <w:sz w:val="28"/>
              </w:rPr>
            </w:pPr>
            <w:r>
              <w:rPr>
                <w:color w:val="231F20"/>
                <w:sz w:val="28"/>
                <w:u w:val="single" w:color="231F20"/>
              </w:rPr>
              <w:t>Таблицы и схемы:</w:t>
            </w:r>
            <w:r>
              <w:rPr>
                <w:color w:val="231F20"/>
                <w:sz w:val="28"/>
              </w:rPr>
              <w:t xml:space="preserve"> «Жизненный цикл</w:t>
            </w:r>
            <w:r>
              <w:rPr>
                <w:color w:val="231F20"/>
                <w:spacing w:val="-6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клетки», «Строение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хромосом»,</w:t>
            </w:r>
          </w:p>
          <w:p w:rsidR="00C23A5A" w:rsidRDefault="00C301FD">
            <w:pPr>
              <w:pStyle w:val="TableParagraph"/>
              <w:spacing w:before="2"/>
              <w:rPr>
                <w:sz w:val="28"/>
              </w:rPr>
            </w:pPr>
            <w:r>
              <w:rPr>
                <w:color w:val="231F20"/>
                <w:sz w:val="28"/>
              </w:rPr>
              <w:t>«Репликация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ДНК».</w:t>
            </w:r>
          </w:p>
          <w:p w:rsidR="00C23A5A" w:rsidRDefault="00C301FD">
            <w:pPr>
              <w:pStyle w:val="TableParagraph"/>
              <w:spacing w:before="24" w:line="264" w:lineRule="auto"/>
              <w:ind w:right="123"/>
              <w:rPr>
                <w:sz w:val="28"/>
              </w:rPr>
            </w:pPr>
            <w:r>
              <w:rPr>
                <w:b/>
                <w:color w:val="231F20"/>
                <w:sz w:val="28"/>
              </w:rPr>
              <w:t>Оборудование:</w:t>
            </w:r>
            <w:r>
              <w:rPr>
                <w:b/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световой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микроскоп;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микропрепараты: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«Митоз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клетках</w:t>
            </w:r>
          </w:p>
          <w:p w:rsidR="00C23A5A" w:rsidRDefault="00C301FD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color w:val="231F20"/>
                <w:sz w:val="28"/>
              </w:rPr>
              <w:t>корешка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лука».</w:t>
            </w:r>
          </w:p>
          <w:p w:rsidR="00C23A5A" w:rsidRDefault="00C301FD">
            <w:pPr>
              <w:pStyle w:val="TableParagraph"/>
              <w:spacing w:before="24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Лабораторная</w:t>
            </w:r>
            <w:r>
              <w:rPr>
                <w:b/>
                <w:color w:val="231F20"/>
                <w:spacing w:val="-6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работа</w:t>
            </w:r>
          </w:p>
          <w:p w:rsidR="00C23A5A" w:rsidRDefault="00C301FD">
            <w:pPr>
              <w:pStyle w:val="TableParagraph"/>
              <w:spacing w:before="24" w:line="264" w:lineRule="auto"/>
              <w:ind w:right="681"/>
              <w:rPr>
                <w:sz w:val="28"/>
              </w:rPr>
            </w:pPr>
            <w:r>
              <w:rPr>
                <w:color w:val="231F20"/>
                <w:sz w:val="28"/>
              </w:rPr>
              <w:t>«Изучение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хромосом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на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готовых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микропрепаратах»</w:t>
            </w:r>
          </w:p>
        </w:tc>
        <w:tc>
          <w:tcPr>
            <w:tcW w:w="4791" w:type="dxa"/>
          </w:tcPr>
          <w:p w:rsidR="00C23A5A" w:rsidRDefault="00C301FD">
            <w:pPr>
              <w:pStyle w:val="TableParagraph"/>
              <w:spacing w:line="259" w:lineRule="auto"/>
              <w:ind w:left="115" w:right="153"/>
              <w:rPr>
                <w:sz w:val="28"/>
              </w:rPr>
            </w:pPr>
            <w:r>
              <w:rPr>
                <w:color w:val="231F20"/>
                <w:sz w:val="28"/>
              </w:rPr>
              <w:t>репликационная вилка, хромосома,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 xml:space="preserve">хромосомный набор, </w:t>
            </w:r>
            <w:proofErr w:type="spellStart"/>
            <w:r>
              <w:rPr>
                <w:color w:val="231F20"/>
                <w:sz w:val="28"/>
              </w:rPr>
              <w:t>нуклеосомы</w:t>
            </w:r>
            <w:proofErr w:type="spellEnd"/>
            <w:r>
              <w:rPr>
                <w:color w:val="231F20"/>
                <w:sz w:val="28"/>
              </w:rPr>
              <w:t>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 xml:space="preserve">сестринские хроматиды, </w:t>
            </w:r>
            <w:proofErr w:type="spellStart"/>
            <w:r>
              <w:rPr>
                <w:color w:val="231F20"/>
                <w:sz w:val="28"/>
              </w:rPr>
              <w:t>центромера</w:t>
            </w:r>
            <w:proofErr w:type="spellEnd"/>
            <w:r>
              <w:rPr>
                <w:color w:val="231F20"/>
                <w:sz w:val="28"/>
              </w:rPr>
              <w:t>,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кариотип, гаплоидный и диплоидный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набор хромосом, гомологичные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хромосомы,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половые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хромосомы.</w:t>
            </w:r>
          </w:p>
          <w:p w:rsidR="00C23A5A" w:rsidRDefault="00C301FD">
            <w:pPr>
              <w:pStyle w:val="TableParagraph"/>
              <w:spacing w:line="256" w:lineRule="auto"/>
              <w:ind w:left="115" w:right="184"/>
              <w:rPr>
                <w:sz w:val="28"/>
              </w:rPr>
            </w:pPr>
            <w:r>
              <w:rPr>
                <w:color w:val="231F20"/>
                <w:sz w:val="28"/>
              </w:rPr>
              <w:t>Характеризовать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строение</w:t>
            </w:r>
            <w:r>
              <w:rPr>
                <w:color w:val="231F20"/>
                <w:spacing w:val="-1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хромосом,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кариотипов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организмов.</w:t>
            </w:r>
          </w:p>
          <w:p w:rsidR="00C23A5A" w:rsidRDefault="00C301FD">
            <w:pPr>
              <w:pStyle w:val="TableParagraph"/>
              <w:spacing w:before="1" w:line="256" w:lineRule="auto"/>
              <w:ind w:left="115" w:right="358"/>
              <w:rPr>
                <w:sz w:val="28"/>
              </w:rPr>
            </w:pPr>
            <w:r>
              <w:rPr>
                <w:color w:val="231F20"/>
                <w:sz w:val="28"/>
              </w:rPr>
              <w:t>Перечислять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принципы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репликации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ДНК и давать им содержательную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характеристику.</w:t>
            </w:r>
          </w:p>
          <w:p w:rsidR="00C23A5A" w:rsidRDefault="00C301FD">
            <w:pPr>
              <w:pStyle w:val="TableParagraph"/>
              <w:spacing w:before="5" w:line="264" w:lineRule="auto"/>
              <w:ind w:left="115" w:right="637"/>
              <w:rPr>
                <w:sz w:val="28"/>
              </w:rPr>
            </w:pPr>
            <w:r>
              <w:rPr>
                <w:color w:val="231F20"/>
                <w:sz w:val="28"/>
              </w:rPr>
              <w:t>Описывать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механизм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репликации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ДНК.</w:t>
            </w:r>
          </w:p>
          <w:p w:rsidR="00C23A5A" w:rsidRDefault="00C301FD">
            <w:pPr>
              <w:pStyle w:val="TableParagraph"/>
              <w:spacing w:line="256" w:lineRule="auto"/>
              <w:ind w:left="115" w:right="373"/>
              <w:rPr>
                <w:sz w:val="28"/>
              </w:rPr>
            </w:pPr>
            <w:r>
              <w:rPr>
                <w:color w:val="231F20"/>
                <w:sz w:val="28"/>
              </w:rPr>
              <w:t>Схематически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изображать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строение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метафазной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хромосомы.</w:t>
            </w:r>
          </w:p>
          <w:p w:rsidR="00C23A5A" w:rsidRDefault="00C301FD">
            <w:pPr>
              <w:pStyle w:val="TableParagraph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Различать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хромосомы</w:t>
            </w:r>
          </w:p>
          <w:p w:rsidR="00C23A5A" w:rsidRDefault="00C301FD">
            <w:pPr>
              <w:pStyle w:val="TableParagraph"/>
              <w:spacing w:before="6" w:line="340" w:lineRule="atLeast"/>
              <w:ind w:left="115" w:right="2014"/>
              <w:rPr>
                <w:sz w:val="28"/>
              </w:rPr>
            </w:pPr>
            <w:r>
              <w:rPr>
                <w:color w:val="231F20"/>
                <w:sz w:val="28"/>
              </w:rPr>
              <w:t>на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микропрепаратах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микрофотографиях</w:t>
            </w:r>
          </w:p>
        </w:tc>
      </w:tr>
      <w:tr w:rsidR="00C23A5A">
        <w:trPr>
          <w:trHeight w:val="3131"/>
        </w:trPr>
        <w:tc>
          <w:tcPr>
            <w:tcW w:w="843" w:type="dxa"/>
          </w:tcPr>
          <w:p w:rsidR="00C23A5A" w:rsidRDefault="00C301FD">
            <w:pPr>
              <w:pStyle w:val="TableParagraph"/>
              <w:spacing w:line="319" w:lineRule="exact"/>
              <w:ind w:left="247"/>
              <w:rPr>
                <w:sz w:val="28"/>
              </w:rPr>
            </w:pPr>
            <w:r>
              <w:rPr>
                <w:sz w:val="28"/>
              </w:rPr>
              <w:t>8.3</w:t>
            </w:r>
          </w:p>
        </w:tc>
        <w:tc>
          <w:tcPr>
            <w:tcW w:w="2838" w:type="dxa"/>
          </w:tcPr>
          <w:p w:rsidR="00C23A5A" w:rsidRDefault="00C301FD">
            <w:pPr>
              <w:pStyle w:val="TableParagraph"/>
              <w:spacing w:line="256" w:lineRule="auto"/>
              <w:ind w:left="117" w:right="599"/>
              <w:rPr>
                <w:sz w:val="28"/>
              </w:rPr>
            </w:pPr>
            <w:r>
              <w:rPr>
                <w:color w:val="231F20"/>
                <w:sz w:val="28"/>
              </w:rPr>
              <w:t>Деление клетки –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митоз</w:t>
            </w:r>
          </w:p>
        </w:tc>
        <w:tc>
          <w:tcPr>
            <w:tcW w:w="1643" w:type="dxa"/>
          </w:tcPr>
          <w:p w:rsidR="00C23A5A" w:rsidRDefault="00C301FD">
            <w:pPr>
              <w:pStyle w:val="TableParagraph"/>
              <w:spacing w:line="319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33" w:type="dxa"/>
          </w:tcPr>
          <w:p w:rsidR="00C23A5A" w:rsidRDefault="00C301FD">
            <w:pPr>
              <w:pStyle w:val="TableParagraph"/>
              <w:spacing w:line="259" w:lineRule="auto"/>
              <w:ind w:right="220"/>
              <w:rPr>
                <w:sz w:val="28"/>
              </w:rPr>
            </w:pPr>
            <w:r>
              <w:rPr>
                <w:sz w:val="28"/>
              </w:rPr>
              <w:t>Деление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клетки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митоз.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Стадии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митоза и происходящие в 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процессы.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митоза.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Кариокинез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цитокинез.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Биологическое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митоза.</w:t>
            </w:r>
          </w:p>
          <w:p w:rsidR="00C23A5A" w:rsidRDefault="00C301FD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Демонстрации</w:t>
            </w:r>
          </w:p>
          <w:p w:rsidR="00C23A5A" w:rsidRDefault="00C301FD">
            <w:pPr>
              <w:pStyle w:val="TableParagraph"/>
              <w:spacing w:before="20" w:line="256" w:lineRule="auto"/>
              <w:ind w:right="121"/>
              <w:rPr>
                <w:sz w:val="28"/>
              </w:rPr>
            </w:pPr>
            <w:r>
              <w:rPr>
                <w:color w:val="231F20"/>
                <w:sz w:val="28"/>
                <w:u w:val="single" w:color="231F20"/>
              </w:rPr>
              <w:t>Таблицы и схемы:</w:t>
            </w:r>
            <w:r>
              <w:rPr>
                <w:color w:val="231F20"/>
                <w:sz w:val="28"/>
              </w:rPr>
              <w:t xml:space="preserve"> «Жизненный цикл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клетки», «Строение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хромосом»,</w:t>
            </w:r>
          </w:p>
          <w:p w:rsidR="00C23A5A" w:rsidRDefault="00C301FD">
            <w:pPr>
              <w:pStyle w:val="TableParagraph"/>
              <w:spacing w:before="10"/>
              <w:rPr>
                <w:sz w:val="28"/>
              </w:rPr>
            </w:pPr>
            <w:r>
              <w:rPr>
                <w:color w:val="231F20"/>
                <w:sz w:val="28"/>
              </w:rPr>
              <w:t>«Репликация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ДНК»,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«Митоз».</w:t>
            </w:r>
          </w:p>
        </w:tc>
        <w:tc>
          <w:tcPr>
            <w:tcW w:w="4791" w:type="dxa"/>
          </w:tcPr>
          <w:p w:rsidR="00C23A5A" w:rsidRDefault="00C301FD">
            <w:pPr>
              <w:pStyle w:val="TableParagraph"/>
              <w:spacing w:line="259" w:lineRule="auto"/>
              <w:ind w:left="115" w:right="383"/>
              <w:rPr>
                <w:sz w:val="28"/>
              </w:rPr>
            </w:pPr>
            <w:r>
              <w:rPr>
                <w:color w:val="231F20"/>
                <w:sz w:val="28"/>
              </w:rPr>
              <w:t>Раскрывать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содержание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терминов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понятий: митоз, профаза, метафаза,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анафаза, телофаза, кариокинез,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цитокинез, веретено деления,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метафазная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пластинка,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борозда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деления.</w:t>
            </w:r>
          </w:p>
          <w:p w:rsidR="00C23A5A" w:rsidRDefault="00C301FD">
            <w:pPr>
              <w:pStyle w:val="TableParagraph"/>
              <w:spacing w:line="256" w:lineRule="auto"/>
              <w:ind w:left="115" w:right="668"/>
              <w:rPr>
                <w:sz w:val="28"/>
              </w:rPr>
            </w:pPr>
            <w:r>
              <w:rPr>
                <w:color w:val="231F20"/>
                <w:spacing w:val="-1"/>
                <w:sz w:val="28"/>
              </w:rPr>
              <w:t xml:space="preserve">Перечислять </w:t>
            </w:r>
            <w:r>
              <w:rPr>
                <w:color w:val="231F20"/>
                <w:sz w:val="28"/>
              </w:rPr>
              <w:t>последовательность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стадий митоза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описывать</w:t>
            </w:r>
          </w:p>
          <w:p w:rsidR="00C23A5A" w:rsidRDefault="00C301FD">
            <w:pPr>
              <w:pStyle w:val="TableParagraph"/>
              <w:spacing w:before="2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происходящие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на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них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процессы.</w:t>
            </w:r>
          </w:p>
        </w:tc>
      </w:tr>
    </w:tbl>
    <w:p w:rsidR="00C23A5A" w:rsidRDefault="00C23A5A">
      <w:pPr>
        <w:rPr>
          <w:sz w:val="28"/>
        </w:rPr>
        <w:sectPr w:rsidR="00C23A5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C23A5A" w:rsidRDefault="00C23A5A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38"/>
        <w:gridCol w:w="1643"/>
        <w:gridCol w:w="4733"/>
        <w:gridCol w:w="4791"/>
      </w:tblGrid>
      <w:tr w:rsidR="00C23A5A">
        <w:trPr>
          <w:trHeight w:val="2784"/>
        </w:trPr>
        <w:tc>
          <w:tcPr>
            <w:tcW w:w="843" w:type="dxa"/>
          </w:tcPr>
          <w:p w:rsidR="00C23A5A" w:rsidRDefault="00C23A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C23A5A" w:rsidRDefault="00C23A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3" w:type="dxa"/>
          </w:tcPr>
          <w:p w:rsidR="00C23A5A" w:rsidRDefault="00C23A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3" w:type="dxa"/>
          </w:tcPr>
          <w:p w:rsidR="00C23A5A" w:rsidRDefault="00C301FD">
            <w:pPr>
              <w:pStyle w:val="TableParagraph"/>
              <w:spacing w:line="264" w:lineRule="auto"/>
              <w:ind w:right="123"/>
              <w:rPr>
                <w:sz w:val="28"/>
              </w:rPr>
            </w:pPr>
            <w:r>
              <w:rPr>
                <w:b/>
                <w:color w:val="231F20"/>
                <w:sz w:val="28"/>
              </w:rPr>
              <w:t>Оборудование:</w:t>
            </w:r>
            <w:r>
              <w:rPr>
                <w:b/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световой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микроскоп;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микропрепараты: «Митоз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клетках</w:t>
            </w:r>
          </w:p>
          <w:p w:rsidR="00C23A5A" w:rsidRDefault="00C301FD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color w:val="231F20"/>
                <w:sz w:val="28"/>
              </w:rPr>
              <w:t>корешка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лука».</w:t>
            </w:r>
          </w:p>
          <w:p w:rsidR="00C23A5A" w:rsidRDefault="00C301FD">
            <w:pPr>
              <w:pStyle w:val="TableParagraph"/>
              <w:spacing w:before="13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Лабораторная</w:t>
            </w:r>
            <w:r>
              <w:rPr>
                <w:b/>
                <w:color w:val="231F20"/>
                <w:spacing w:val="-6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работа</w:t>
            </w:r>
          </w:p>
          <w:p w:rsidR="00C23A5A" w:rsidRDefault="00C301FD">
            <w:pPr>
              <w:pStyle w:val="TableParagraph"/>
              <w:spacing w:before="31"/>
              <w:rPr>
                <w:sz w:val="28"/>
              </w:rPr>
            </w:pPr>
            <w:r>
              <w:rPr>
                <w:color w:val="231F20"/>
                <w:sz w:val="28"/>
              </w:rPr>
              <w:t>«Наблюдение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митоза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клетках</w:t>
            </w:r>
          </w:p>
          <w:p w:rsidR="00C23A5A" w:rsidRDefault="00C301FD">
            <w:pPr>
              <w:pStyle w:val="TableParagraph"/>
              <w:spacing w:before="24" w:line="256" w:lineRule="auto"/>
              <w:ind w:right="449"/>
              <w:rPr>
                <w:sz w:val="28"/>
              </w:rPr>
            </w:pPr>
            <w:r>
              <w:rPr>
                <w:color w:val="231F20"/>
                <w:sz w:val="28"/>
              </w:rPr>
              <w:t>кончика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корешка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лука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(на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готовых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микропрепаратах)»</w:t>
            </w:r>
          </w:p>
        </w:tc>
        <w:tc>
          <w:tcPr>
            <w:tcW w:w="4791" w:type="dxa"/>
          </w:tcPr>
          <w:p w:rsidR="00C23A5A" w:rsidRDefault="00C301FD">
            <w:pPr>
              <w:pStyle w:val="TableParagraph"/>
              <w:spacing w:line="261" w:lineRule="auto"/>
              <w:ind w:left="115" w:right="260"/>
              <w:rPr>
                <w:sz w:val="28"/>
              </w:rPr>
            </w:pPr>
            <w:r>
              <w:rPr>
                <w:color w:val="231F20"/>
                <w:sz w:val="28"/>
              </w:rPr>
              <w:t>Сравнивать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особенности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протекания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митоза в растительных и животных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клетках.</w:t>
            </w:r>
          </w:p>
          <w:p w:rsidR="00C23A5A" w:rsidRDefault="00C301FD">
            <w:pPr>
              <w:pStyle w:val="TableParagraph"/>
              <w:spacing w:line="264" w:lineRule="auto"/>
              <w:ind w:left="115" w:right="679"/>
              <w:rPr>
                <w:sz w:val="28"/>
              </w:rPr>
            </w:pPr>
            <w:r>
              <w:rPr>
                <w:color w:val="231F20"/>
                <w:sz w:val="28"/>
              </w:rPr>
              <w:t>Объяснять биологический смысл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митоза.</w:t>
            </w:r>
          </w:p>
          <w:p w:rsidR="00C23A5A" w:rsidRDefault="00C301FD">
            <w:pPr>
              <w:pStyle w:val="TableParagraph"/>
              <w:spacing w:line="313" w:lineRule="exact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Различать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стадии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митоза</w:t>
            </w:r>
          </w:p>
          <w:p w:rsidR="00C23A5A" w:rsidRDefault="00C301FD">
            <w:pPr>
              <w:pStyle w:val="TableParagraph"/>
              <w:spacing w:line="340" w:lineRule="atLeast"/>
              <w:ind w:left="115" w:right="2014"/>
              <w:rPr>
                <w:sz w:val="28"/>
              </w:rPr>
            </w:pPr>
            <w:r>
              <w:rPr>
                <w:color w:val="231F20"/>
                <w:sz w:val="28"/>
              </w:rPr>
              <w:t>на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микропрепаратах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микрофотографиях</w:t>
            </w:r>
          </w:p>
        </w:tc>
      </w:tr>
      <w:tr w:rsidR="00C23A5A">
        <w:trPr>
          <w:trHeight w:val="4867"/>
        </w:trPr>
        <w:tc>
          <w:tcPr>
            <w:tcW w:w="843" w:type="dxa"/>
          </w:tcPr>
          <w:p w:rsidR="00C23A5A" w:rsidRDefault="00C301FD">
            <w:pPr>
              <w:pStyle w:val="TableParagraph"/>
              <w:spacing w:line="311" w:lineRule="exact"/>
              <w:ind w:left="155" w:right="139"/>
              <w:jc w:val="center"/>
              <w:rPr>
                <w:sz w:val="28"/>
              </w:rPr>
            </w:pPr>
            <w:r>
              <w:rPr>
                <w:sz w:val="28"/>
              </w:rPr>
              <w:t>8.4</w:t>
            </w:r>
          </w:p>
        </w:tc>
        <w:tc>
          <w:tcPr>
            <w:tcW w:w="2838" w:type="dxa"/>
          </w:tcPr>
          <w:p w:rsidR="00C23A5A" w:rsidRDefault="00C301FD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color w:val="231F20"/>
                <w:sz w:val="28"/>
              </w:rPr>
              <w:t>Регуляция</w:t>
            </w:r>
          </w:p>
          <w:p w:rsidR="00C23A5A" w:rsidRDefault="00C301FD">
            <w:pPr>
              <w:pStyle w:val="TableParagraph"/>
              <w:spacing w:before="24" w:line="256" w:lineRule="auto"/>
              <w:ind w:left="117" w:right="516"/>
              <w:rPr>
                <w:sz w:val="28"/>
              </w:rPr>
            </w:pPr>
            <w:r>
              <w:rPr>
                <w:color w:val="231F20"/>
                <w:sz w:val="28"/>
              </w:rPr>
              <w:t>жизненного</w:t>
            </w:r>
            <w:r>
              <w:rPr>
                <w:color w:val="231F20"/>
                <w:spacing w:val="-1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цикла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клеток</w:t>
            </w:r>
          </w:p>
        </w:tc>
        <w:tc>
          <w:tcPr>
            <w:tcW w:w="1643" w:type="dxa"/>
          </w:tcPr>
          <w:p w:rsidR="00C23A5A" w:rsidRDefault="00C301FD">
            <w:pPr>
              <w:pStyle w:val="TableParagraph"/>
              <w:spacing w:line="31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33" w:type="dxa"/>
          </w:tcPr>
          <w:p w:rsidR="00C23A5A" w:rsidRDefault="00C301FD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Регуляция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митотического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цикла</w:t>
            </w:r>
          </w:p>
          <w:p w:rsidR="00C23A5A" w:rsidRDefault="00C301FD">
            <w:pPr>
              <w:pStyle w:val="TableParagraph"/>
              <w:spacing w:before="24" w:line="256" w:lineRule="auto"/>
              <w:ind w:right="179"/>
              <w:rPr>
                <w:sz w:val="28"/>
              </w:rPr>
            </w:pPr>
            <w:r>
              <w:rPr>
                <w:sz w:val="28"/>
              </w:rPr>
              <w:t>клетки.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Программируемая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клеточная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гибель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апоптоз</w:t>
            </w:r>
            <w:proofErr w:type="spellEnd"/>
            <w:r>
              <w:rPr>
                <w:sz w:val="28"/>
              </w:rPr>
              <w:t>.</w:t>
            </w:r>
          </w:p>
          <w:p w:rsidR="00C23A5A" w:rsidRDefault="00C301FD">
            <w:pPr>
              <w:pStyle w:val="TableParagraph"/>
              <w:spacing w:before="10" w:line="256" w:lineRule="auto"/>
              <w:ind w:right="1135"/>
              <w:rPr>
                <w:sz w:val="28"/>
              </w:rPr>
            </w:pPr>
            <w:r>
              <w:rPr>
                <w:sz w:val="28"/>
              </w:rPr>
              <w:t>Клеточное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ядро,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хромосомы,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функциональная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геномика</w:t>
            </w:r>
            <w:proofErr w:type="spellEnd"/>
            <w:r>
              <w:rPr>
                <w:sz w:val="28"/>
              </w:rPr>
              <w:t>.</w:t>
            </w:r>
          </w:p>
          <w:p w:rsidR="00C23A5A" w:rsidRDefault="00C301FD">
            <w:pPr>
              <w:pStyle w:val="TableParagraph"/>
              <w:spacing w:before="2" w:line="259" w:lineRule="auto"/>
              <w:ind w:right="111"/>
              <w:rPr>
                <w:i/>
                <w:sz w:val="28"/>
              </w:rPr>
            </w:pPr>
            <w:r>
              <w:rPr>
                <w:i/>
                <w:sz w:val="28"/>
              </w:rPr>
              <w:t>Механизмы пролиферации,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дифференцировки,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старения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гибели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клеток.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«Цифровая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клетка»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–</w:t>
            </w:r>
            <w:r>
              <w:rPr>
                <w:i/>
                <w:spacing w:val="1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биоинформатические</w:t>
            </w:r>
            <w:proofErr w:type="spellEnd"/>
            <w:r>
              <w:rPr>
                <w:i/>
                <w:sz w:val="28"/>
              </w:rPr>
              <w:t xml:space="preserve"> модели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функционирования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клетки.</w:t>
            </w:r>
          </w:p>
          <w:p w:rsidR="00C23A5A" w:rsidRDefault="00C301FD">
            <w:pPr>
              <w:pStyle w:val="TableParagraph"/>
              <w:spacing w:before="5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Демонстрации</w:t>
            </w:r>
          </w:p>
          <w:p w:rsidR="00C23A5A" w:rsidRDefault="00C301FD">
            <w:pPr>
              <w:pStyle w:val="TableParagraph"/>
              <w:spacing w:before="24" w:line="256" w:lineRule="auto"/>
              <w:ind w:right="121"/>
              <w:rPr>
                <w:sz w:val="28"/>
              </w:rPr>
            </w:pPr>
            <w:r>
              <w:rPr>
                <w:color w:val="231F20"/>
                <w:sz w:val="28"/>
                <w:u w:val="single" w:color="231F20"/>
              </w:rPr>
              <w:t>Таблицы и схемы:</w:t>
            </w:r>
            <w:r>
              <w:rPr>
                <w:color w:val="231F20"/>
                <w:sz w:val="28"/>
              </w:rPr>
              <w:t xml:space="preserve"> «Жизненный цикл</w:t>
            </w:r>
            <w:r>
              <w:rPr>
                <w:color w:val="231F20"/>
                <w:spacing w:val="-6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клетки»,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«Строение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хромосом»,</w:t>
            </w:r>
          </w:p>
          <w:p w:rsidR="00C23A5A" w:rsidRDefault="00C301FD">
            <w:pPr>
              <w:pStyle w:val="TableParagraph"/>
              <w:spacing w:before="2"/>
              <w:rPr>
                <w:sz w:val="28"/>
              </w:rPr>
            </w:pPr>
            <w:r>
              <w:rPr>
                <w:color w:val="231F20"/>
                <w:sz w:val="28"/>
              </w:rPr>
              <w:t>«Репликация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ДНК»,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«Митоз»</w:t>
            </w:r>
          </w:p>
        </w:tc>
        <w:tc>
          <w:tcPr>
            <w:tcW w:w="4791" w:type="dxa"/>
          </w:tcPr>
          <w:p w:rsidR="00C23A5A" w:rsidRDefault="00C301FD">
            <w:pPr>
              <w:pStyle w:val="TableParagraph"/>
              <w:spacing w:line="256" w:lineRule="auto"/>
              <w:ind w:left="115" w:right="385"/>
              <w:rPr>
                <w:sz w:val="28"/>
              </w:rPr>
            </w:pPr>
            <w:r>
              <w:rPr>
                <w:color w:val="231F20"/>
                <w:sz w:val="28"/>
              </w:rPr>
              <w:t>Раскрывать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содержание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терминов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 xml:space="preserve">понятий: </w:t>
            </w:r>
            <w:proofErr w:type="spellStart"/>
            <w:r>
              <w:rPr>
                <w:color w:val="231F20"/>
                <w:sz w:val="28"/>
              </w:rPr>
              <w:t>апоптоз</w:t>
            </w:r>
            <w:proofErr w:type="spellEnd"/>
            <w:r>
              <w:rPr>
                <w:color w:val="231F20"/>
                <w:sz w:val="28"/>
              </w:rPr>
              <w:t>, пролиферация,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дифференцировка.</w:t>
            </w:r>
          </w:p>
          <w:p w:rsidR="00C23A5A" w:rsidRDefault="00C301FD">
            <w:pPr>
              <w:pStyle w:val="TableParagraph"/>
              <w:spacing w:line="259" w:lineRule="auto"/>
              <w:ind w:left="115" w:right="673"/>
              <w:rPr>
                <w:sz w:val="28"/>
              </w:rPr>
            </w:pPr>
            <w:r>
              <w:rPr>
                <w:color w:val="231F20"/>
                <w:sz w:val="28"/>
              </w:rPr>
              <w:t>Характеризовать регуляцию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митотического цикла клетки.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Объяснять биологический смысл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запрограммированной</w:t>
            </w:r>
            <w:r>
              <w:rPr>
                <w:color w:val="231F20"/>
                <w:spacing w:val="-1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клеточной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гибели</w:t>
            </w:r>
            <w:r>
              <w:rPr>
                <w:color w:val="231F20"/>
                <w:spacing w:val="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–</w:t>
            </w:r>
            <w:r>
              <w:rPr>
                <w:color w:val="231F20"/>
                <w:spacing w:val="4"/>
                <w:sz w:val="28"/>
              </w:rPr>
              <w:t xml:space="preserve"> </w:t>
            </w:r>
            <w:proofErr w:type="spellStart"/>
            <w:r>
              <w:rPr>
                <w:color w:val="231F20"/>
                <w:sz w:val="28"/>
              </w:rPr>
              <w:t>апоптоза</w:t>
            </w:r>
            <w:proofErr w:type="spellEnd"/>
            <w:r>
              <w:rPr>
                <w:color w:val="231F20"/>
                <w:sz w:val="28"/>
              </w:rPr>
              <w:t>.</w:t>
            </w:r>
          </w:p>
          <w:p w:rsidR="00C23A5A" w:rsidRDefault="00C301FD">
            <w:pPr>
              <w:pStyle w:val="TableParagraph"/>
              <w:spacing w:line="256" w:lineRule="auto"/>
              <w:ind w:left="115" w:right="499"/>
              <w:rPr>
                <w:sz w:val="28"/>
              </w:rPr>
            </w:pPr>
            <w:r>
              <w:rPr>
                <w:color w:val="231F20"/>
                <w:sz w:val="28"/>
              </w:rPr>
              <w:t>Устанавливать взаимосвязь между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гомеостазом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клеток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их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гибелью</w:t>
            </w:r>
          </w:p>
        </w:tc>
      </w:tr>
      <w:tr w:rsidR="00C23A5A">
        <w:trPr>
          <w:trHeight w:val="343"/>
        </w:trPr>
        <w:tc>
          <w:tcPr>
            <w:tcW w:w="3681" w:type="dxa"/>
            <w:gridSpan w:val="2"/>
          </w:tcPr>
          <w:p w:rsidR="00C23A5A" w:rsidRDefault="00C301FD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</w:tc>
        <w:tc>
          <w:tcPr>
            <w:tcW w:w="1643" w:type="dxa"/>
          </w:tcPr>
          <w:p w:rsidR="00C23A5A" w:rsidRDefault="00C301FD">
            <w:pPr>
              <w:pStyle w:val="TableParagraph"/>
              <w:spacing w:line="312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733" w:type="dxa"/>
          </w:tcPr>
          <w:p w:rsidR="00C23A5A" w:rsidRDefault="00C23A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1" w:type="dxa"/>
          </w:tcPr>
          <w:p w:rsidR="00C23A5A" w:rsidRDefault="00C23A5A">
            <w:pPr>
              <w:pStyle w:val="TableParagraph"/>
              <w:ind w:left="0"/>
              <w:rPr>
                <w:sz w:val="26"/>
              </w:rPr>
            </w:pPr>
          </w:p>
        </w:tc>
      </w:tr>
      <w:tr w:rsidR="00C23A5A">
        <w:trPr>
          <w:trHeight w:val="350"/>
        </w:trPr>
        <w:tc>
          <w:tcPr>
            <w:tcW w:w="843" w:type="dxa"/>
          </w:tcPr>
          <w:p w:rsidR="00C23A5A" w:rsidRDefault="00C301FD">
            <w:pPr>
              <w:pStyle w:val="TableParagraph"/>
              <w:spacing w:line="318" w:lineRule="exact"/>
              <w:ind w:left="1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14005" w:type="dxa"/>
            <w:gridSpan w:val="4"/>
          </w:tcPr>
          <w:p w:rsidR="00C23A5A" w:rsidRDefault="00C301FD">
            <w:pPr>
              <w:pStyle w:val="TableParagraph"/>
              <w:spacing w:line="318" w:lineRule="exact"/>
              <w:ind w:left="117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Тема</w:t>
            </w:r>
            <w:r>
              <w:rPr>
                <w:b/>
                <w:color w:val="231F20"/>
                <w:spacing w:val="-3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«СТРОЕНИЕ</w:t>
            </w:r>
            <w:r>
              <w:rPr>
                <w:b/>
                <w:color w:val="231F20"/>
                <w:spacing w:val="-1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И</w:t>
            </w:r>
            <w:r>
              <w:rPr>
                <w:b/>
                <w:color w:val="231F20"/>
                <w:spacing w:val="-3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ФУНКЦИИ</w:t>
            </w:r>
            <w:r>
              <w:rPr>
                <w:b/>
                <w:color w:val="231F20"/>
                <w:spacing w:val="-2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ОРГАНИЗМОВ»</w:t>
            </w:r>
          </w:p>
        </w:tc>
      </w:tr>
      <w:tr w:rsidR="00C23A5A">
        <w:trPr>
          <w:trHeight w:val="1041"/>
        </w:trPr>
        <w:tc>
          <w:tcPr>
            <w:tcW w:w="843" w:type="dxa"/>
          </w:tcPr>
          <w:p w:rsidR="00C23A5A" w:rsidRDefault="00C301FD">
            <w:pPr>
              <w:pStyle w:val="TableParagraph"/>
              <w:spacing w:line="311" w:lineRule="exact"/>
              <w:ind w:left="155" w:right="139"/>
              <w:jc w:val="center"/>
              <w:rPr>
                <w:sz w:val="28"/>
              </w:rPr>
            </w:pPr>
            <w:r>
              <w:rPr>
                <w:sz w:val="28"/>
              </w:rPr>
              <w:t>9.1</w:t>
            </w:r>
          </w:p>
        </w:tc>
        <w:tc>
          <w:tcPr>
            <w:tcW w:w="2838" w:type="dxa"/>
          </w:tcPr>
          <w:p w:rsidR="00C23A5A" w:rsidRDefault="00C301FD">
            <w:pPr>
              <w:pStyle w:val="TableParagraph"/>
              <w:spacing w:line="264" w:lineRule="auto"/>
              <w:ind w:left="117" w:right="165"/>
              <w:rPr>
                <w:sz w:val="28"/>
              </w:rPr>
            </w:pPr>
            <w:r>
              <w:rPr>
                <w:color w:val="231F20"/>
                <w:sz w:val="28"/>
              </w:rPr>
              <w:t>Организм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как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единое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целое</w:t>
            </w:r>
          </w:p>
        </w:tc>
        <w:tc>
          <w:tcPr>
            <w:tcW w:w="1643" w:type="dxa"/>
          </w:tcPr>
          <w:p w:rsidR="00C23A5A" w:rsidRDefault="00C301FD">
            <w:pPr>
              <w:pStyle w:val="TableParagraph"/>
              <w:spacing w:line="31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33" w:type="dxa"/>
          </w:tcPr>
          <w:p w:rsidR="00C23A5A" w:rsidRDefault="00C301FD">
            <w:pPr>
              <w:pStyle w:val="TableParagraph"/>
              <w:spacing w:line="264" w:lineRule="auto"/>
              <w:ind w:right="1115"/>
              <w:rPr>
                <w:sz w:val="28"/>
              </w:rPr>
            </w:pPr>
            <w:r>
              <w:rPr>
                <w:sz w:val="28"/>
              </w:rPr>
              <w:t>Биологическое разнообразие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организмов.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Одноклеточные,</w:t>
            </w:r>
          </w:p>
          <w:p w:rsidR="00C23A5A" w:rsidRDefault="00C301FD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колониальные,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многоклеточные</w:t>
            </w:r>
          </w:p>
        </w:tc>
        <w:tc>
          <w:tcPr>
            <w:tcW w:w="4791" w:type="dxa"/>
          </w:tcPr>
          <w:p w:rsidR="00C23A5A" w:rsidRDefault="00C301FD">
            <w:pPr>
              <w:pStyle w:val="TableParagraph"/>
              <w:spacing w:line="311" w:lineRule="exact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Раскрывать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содержание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терминов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</w:p>
          <w:p w:rsidR="00C23A5A" w:rsidRDefault="00C301FD">
            <w:pPr>
              <w:pStyle w:val="TableParagraph"/>
              <w:spacing w:before="13" w:line="340" w:lineRule="atLeast"/>
              <w:ind w:left="115" w:right="138"/>
              <w:rPr>
                <w:sz w:val="28"/>
              </w:rPr>
            </w:pPr>
            <w:r>
              <w:rPr>
                <w:color w:val="231F20"/>
                <w:sz w:val="28"/>
              </w:rPr>
              <w:t>понятий: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организм,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орган,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органеллы,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система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органов,</w:t>
            </w:r>
            <w:r>
              <w:rPr>
                <w:color w:val="231F20"/>
                <w:spacing w:val="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аппарат,</w:t>
            </w:r>
          </w:p>
        </w:tc>
      </w:tr>
    </w:tbl>
    <w:p w:rsidR="00C23A5A" w:rsidRDefault="00C23A5A">
      <w:pPr>
        <w:spacing w:line="340" w:lineRule="atLeast"/>
        <w:rPr>
          <w:sz w:val="28"/>
        </w:rPr>
        <w:sectPr w:rsidR="00C23A5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C23A5A" w:rsidRDefault="00C23A5A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38"/>
        <w:gridCol w:w="1643"/>
        <w:gridCol w:w="4733"/>
        <w:gridCol w:w="4791"/>
      </w:tblGrid>
      <w:tr w:rsidR="00C23A5A">
        <w:trPr>
          <w:trHeight w:val="9045"/>
        </w:trPr>
        <w:tc>
          <w:tcPr>
            <w:tcW w:w="843" w:type="dxa"/>
          </w:tcPr>
          <w:p w:rsidR="00C23A5A" w:rsidRDefault="00C23A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C23A5A" w:rsidRDefault="00C23A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3" w:type="dxa"/>
          </w:tcPr>
          <w:p w:rsidR="00C23A5A" w:rsidRDefault="00C23A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3" w:type="dxa"/>
          </w:tcPr>
          <w:p w:rsidR="00C23A5A" w:rsidRDefault="00C301FD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организмы.</w:t>
            </w:r>
          </w:p>
          <w:p w:rsidR="00C23A5A" w:rsidRDefault="00C301FD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23A5A" w:rsidRDefault="00C301FD">
            <w:pPr>
              <w:pStyle w:val="TableParagraph"/>
              <w:spacing w:before="24" w:line="261" w:lineRule="auto"/>
              <w:ind w:right="355"/>
              <w:rPr>
                <w:sz w:val="28"/>
              </w:rPr>
            </w:pPr>
            <w:r>
              <w:rPr>
                <w:sz w:val="28"/>
              </w:rPr>
              <w:t>жизнедеятельности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одноклеточных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организмов.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Бактерии,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археи,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одноклеточные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грибы,</w:t>
            </w:r>
          </w:p>
          <w:p w:rsidR="00C23A5A" w:rsidRDefault="00C301FD">
            <w:pPr>
              <w:pStyle w:val="TableParagraph"/>
              <w:spacing w:line="259" w:lineRule="auto"/>
              <w:ind w:right="100"/>
              <w:rPr>
                <w:sz w:val="28"/>
              </w:rPr>
            </w:pPr>
            <w:r>
              <w:rPr>
                <w:sz w:val="28"/>
              </w:rPr>
              <w:t>одноклеточные водоросли, другие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протисты. Колониальные организмы.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Взаимосвязь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частей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многоклеточного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организма. Ткани, органы и системы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органов. Организм как единое целое.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Гомеостаз.</w:t>
            </w:r>
          </w:p>
          <w:p w:rsidR="00C23A5A" w:rsidRDefault="00C301FD">
            <w:pPr>
              <w:pStyle w:val="TableParagraph"/>
              <w:spacing w:line="318" w:lineRule="exact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Демонстрации</w:t>
            </w:r>
          </w:p>
          <w:p w:rsidR="00C23A5A" w:rsidRDefault="00C301FD">
            <w:pPr>
              <w:pStyle w:val="TableParagraph"/>
              <w:spacing w:before="22" w:line="256" w:lineRule="auto"/>
              <w:ind w:right="306"/>
              <w:rPr>
                <w:sz w:val="28"/>
              </w:rPr>
            </w:pPr>
            <w:r>
              <w:rPr>
                <w:color w:val="231F20"/>
                <w:sz w:val="28"/>
                <w:u w:val="single" w:color="231F20"/>
              </w:rPr>
              <w:t>Таблицы</w:t>
            </w:r>
            <w:r>
              <w:rPr>
                <w:color w:val="231F20"/>
                <w:spacing w:val="-8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и</w:t>
            </w:r>
            <w:r>
              <w:rPr>
                <w:color w:val="231F20"/>
                <w:spacing w:val="-6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схемы: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«Одноклеточные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водоросли», «Многоклеточные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водоросли»,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«Бактерии»,</w:t>
            </w:r>
          </w:p>
          <w:p w:rsidR="00C23A5A" w:rsidRDefault="00C301FD">
            <w:pPr>
              <w:pStyle w:val="TableParagraph"/>
              <w:spacing w:before="4" w:line="261" w:lineRule="auto"/>
              <w:ind w:right="297"/>
              <w:rPr>
                <w:sz w:val="28"/>
              </w:rPr>
            </w:pPr>
            <w:r>
              <w:rPr>
                <w:color w:val="231F20"/>
                <w:sz w:val="28"/>
              </w:rPr>
              <w:t>«Простейшие»,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«Органы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цветковых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растений», «Системы органов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позвоночных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животных»,</w:t>
            </w:r>
          </w:p>
          <w:p w:rsidR="00C23A5A" w:rsidRDefault="00C301FD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color w:val="231F20"/>
                <w:sz w:val="28"/>
              </w:rPr>
              <w:t>«Внутреннее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строение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насекомых».</w:t>
            </w:r>
          </w:p>
          <w:p w:rsidR="00C23A5A" w:rsidRDefault="00C301FD">
            <w:pPr>
              <w:pStyle w:val="TableParagraph"/>
              <w:spacing w:before="23" w:line="264" w:lineRule="auto"/>
              <w:ind w:right="1157"/>
              <w:rPr>
                <w:sz w:val="28"/>
              </w:rPr>
            </w:pPr>
            <w:r>
              <w:rPr>
                <w:b/>
                <w:color w:val="231F20"/>
                <w:sz w:val="28"/>
              </w:rPr>
              <w:t>Оборудование:</w:t>
            </w:r>
            <w:r>
              <w:rPr>
                <w:b/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световой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микроскоп;</w:t>
            </w:r>
            <w:r>
              <w:rPr>
                <w:color w:val="231F20"/>
                <w:spacing w:val="-1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микропрепараты</w:t>
            </w:r>
          </w:p>
          <w:p w:rsidR="00C23A5A" w:rsidRDefault="00C301FD">
            <w:pPr>
              <w:pStyle w:val="TableParagraph"/>
              <w:spacing w:line="259" w:lineRule="auto"/>
              <w:ind w:right="365"/>
              <w:rPr>
                <w:sz w:val="28"/>
              </w:rPr>
            </w:pPr>
            <w:r>
              <w:rPr>
                <w:color w:val="231F20"/>
                <w:sz w:val="28"/>
              </w:rPr>
              <w:t>одноклеточных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организмов;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живые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экземпляры комнатных растений;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гербарии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растений</w:t>
            </w:r>
            <w:r>
              <w:rPr>
                <w:color w:val="231F20"/>
                <w:spacing w:val="7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разных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отделов; влажные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препараты</w:t>
            </w:r>
          </w:p>
          <w:p w:rsidR="00C23A5A" w:rsidRDefault="00C301FD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color w:val="231F20"/>
                <w:sz w:val="28"/>
              </w:rPr>
              <w:t>животных</w:t>
            </w:r>
          </w:p>
        </w:tc>
        <w:tc>
          <w:tcPr>
            <w:tcW w:w="4791" w:type="dxa"/>
          </w:tcPr>
          <w:p w:rsidR="00C23A5A" w:rsidRDefault="00C301FD">
            <w:pPr>
              <w:pStyle w:val="TableParagraph"/>
              <w:spacing w:line="264" w:lineRule="auto"/>
              <w:ind w:left="115" w:right="271"/>
              <w:rPr>
                <w:sz w:val="28"/>
              </w:rPr>
            </w:pPr>
            <w:r>
              <w:rPr>
                <w:color w:val="231F20"/>
                <w:sz w:val="28"/>
              </w:rPr>
              <w:t>функциональная</w:t>
            </w:r>
            <w:r>
              <w:rPr>
                <w:color w:val="231F20"/>
                <w:spacing w:val="-1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система,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гомеостаз.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Перечислять</w:t>
            </w:r>
            <w:r>
              <w:rPr>
                <w:color w:val="231F20"/>
                <w:spacing w:val="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структурно-</w:t>
            </w:r>
          </w:p>
          <w:p w:rsidR="00C23A5A" w:rsidRDefault="00C301FD">
            <w:pPr>
              <w:pStyle w:val="TableParagraph"/>
              <w:spacing w:line="312" w:lineRule="exact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функциональные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части</w:t>
            </w:r>
          </w:p>
          <w:p w:rsidR="00C23A5A" w:rsidRDefault="00C301FD">
            <w:pPr>
              <w:pStyle w:val="TableParagraph"/>
              <w:spacing w:before="13" w:line="261" w:lineRule="auto"/>
              <w:ind w:left="115" w:right="531"/>
              <w:rPr>
                <w:sz w:val="28"/>
              </w:rPr>
            </w:pPr>
            <w:r>
              <w:rPr>
                <w:color w:val="231F20"/>
                <w:sz w:val="28"/>
              </w:rPr>
              <w:t>одноклеточных, колониальных,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многоклеточных</w:t>
            </w:r>
            <w:r>
              <w:rPr>
                <w:color w:val="231F20"/>
                <w:spacing w:val="-1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proofErr w:type="spellStart"/>
            <w:r>
              <w:rPr>
                <w:color w:val="231F20"/>
                <w:sz w:val="28"/>
              </w:rPr>
              <w:t>многотканевых</w:t>
            </w:r>
            <w:proofErr w:type="spellEnd"/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организмов.</w:t>
            </w:r>
          </w:p>
          <w:p w:rsidR="00C23A5A" w:rsidRDefault="00C301FD">
            <w:pPr>
              <w:pStyle w:val="TableParagraph"/>
              <w:spacing w:line="259" w:lineRule="auto"/>
              <w:ind w:left="115" w:right="971"/>
              <w:rPr>
                <w:sz w:val="28"/>
              </w:rPr>
            </w:pPr>
            <w:r>
              <w:rPr>
                <w:color w:val="231F20"/>
                <w:sz w:val="28"/>
              </w:rPr>
              <w:t>Характеризовать особенности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строения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жизнедеятельности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одноклеточных</w:t>
            </w:r>
            <w:r>
              <w:rPr>
                <w:color w:val="231F20"/>
                <w:spacing w:val="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организмов,</w:t>
            </w:r>
          </w:p>
          <w:p w:rsidR="00C23A5A" w:rsidRDefault="00C301FD">
            <w:pPr>
              <w:pStyle w:val="TableParagraph"/>
              <w:spacing w:line="256" w:lineRule="auto"/>
              <w:ind w:left="115" w:right="579"/>
              <w:rPr>
                <w:sz w:val="28"/>
              </w:rPr>
            </w:pPr>
            <w:r>
              <w:rPr>
                <w:color w:val="231F20"/>
                <w:sz w:val="28"/>
              </w:rPr>
              <w:t>колониальных,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многоклеточных</w:t>
            </w:r>
            <w:r>
              <w:rPr>
                <w:color w:val="231F20"/>
                <w:spacing w:val="-1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proofErr w:type="spellStart"/>
            <w:r>
              <w:rPr>
                <w:color w:val="231F20"/>
                <w:sz w:val="28"/>
              </w:rPr>
              <w:t>многотканевых</w:t>
            </w:r>
            <w:proofErr w:type="spellEnd"/>
            <w:r>
              <w:rPr>
                <w:color w:val="231F20"/>
                <w:spacing w:val="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организмов.</w:t>
            </w:r>
          </w:p>
          <w:p w:rsidR="00C23A5A" w:rsidRDefault="00C301FD">
            <w:pPr>
              <w:pStyle w:val="TableParagraph"/>
              <w:spacing w:line="264" w:lineRule="auto"/>
              <w:ind w:left="115" w:right="910"/>
              <w:rPr>
                <w:sz w:val="28"/>
              </w:rPr>
            </w:pPr>
            <w:r>
              <w:rPr>
                <w:color w:val="231F20"/>
                <w:sz w:val="28"/>
              </w:rPr>
              <w:t>Сравнивать между собой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pacing w:val="-1"/>
                <w:sz w:val="28"/>
              </w:rPr>
              <w:t>одноклеточные,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колониальные,</w:t>
            </w:r>
          </w:p>
          <w:p w:rsidR="00C23A5A" w:rsidRDefault="00C301FD">
            <w:pPr>
              <w:pStyle w:val="TableParagraph"/>
              <w:spacing w:line="256" w:lineRule="auto"/>
              <w:ind w:left="115" w:right="566"/>
              <w:rPr>
                <w:sz w:val="28"/>
              </w:rPr>
            </w:pPr>
            <w:r>
              <w:rPr>
                <w:color w:val="231F20"/>
                <w:sz w:val="28"/>
              </w:rPr>
              <w:t>многоклеточные</w:t>
            </w:r>
            <w:r>
              <w:rPr>
                <w:color w:val="231F20"/>
                <w:spacing w:val="-1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proofErr w:type="spellStart"/>
            <w:r>
              <w:rPr>
                <w:color w:val="231F20"/>
                <w:sz w:val="28"/>
              </w:rPr>
              <w:t>многотканевые</w:t>
            </w:r>
            <w:proofErr w:type="spellEnd"/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организмы</w:t>
            </w:r>
          </w:p>
        </w:tc>
      </w:tr>
    </w:tbl>
    <w:p w:rsidR="00C23A5A" w:rsidRDefault="00C23A5A">
      <w:pPr>
        <w:spacing w:line="256" w:lineRule="auto"/>
        <w:rPr>
          <w:sz w:val="28"/>
        </w:rPr>
        <w:sectPr w:rsidR="00C23A5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C23A5A" w:rsidRDefault="00C23A5A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38"/>
        <w:gridCol w:w="1643"/>
        <w:gridCol w:w="4733"/>
        <w:gridCol w:w="4791"/>
      </w:tblGrid>
      <w:tr w:rsidR="00C23A5A">
        <w:trPr>
          <w:trHeight w:val="5911"/>
        </w:trPr>
        <w:tc>
          <w:tcPr>
            <w:tcW w:w="843" w:type="dxa"/>
          </w:tcPr>
          <w:p w:rsidR="00C23A5A" w:rsidRDefault="00C301FD">
            <w:pPr>
              <w:pStyle w:val="TableParagraph"/>
              <w:spacing w:line="311" w:lineRule="exact"/>
              <w:ind w:left="155" w:right="139"/>
              <w:jc w:val="center"/>
              <w:rPr>
                <w:sz w:val="28"/>
              </w:rPr>
            </w:pPr>
            <w:r>
              <w:rPr>
                <w:sz w:val="28"/>
              </w:rPr>
              <w:t>9.2</w:t>
            </w:r>
          </w:p>
        </w:tc>
        <w:tc>
          <w:tcPr>
            <w:tcW w:w="2838" w:type="dxa"/>
          </w:tcPr>
          <w:p w:rsidR="00C23A5A" w:rsidRDefault="00C301FD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color w:val="231F20"/>
                <w:sz w:val="28"/>
              </w:rPr>
              <w:t>Ткани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растений</w:t>
            </w:r>
          </w:p>
        </w:tc>
        <w:tc>
          <w:tcPr>
            <w:tcW w:w="1643" w:type="dxa"/>
          </w:tcPr>
          <w:p w:rsidR="00C23A5A" w:rsidRDefault="00C301FD">
            <w:pPr>
              <w:pStyle w:val="TableParagraph"/>
              <w:spacing w:line="31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33" w:type="dxa"/>
          </w:tcPr>
          <w:p w:rsidR="00C23A5A" w:rsidRDefault="00C301FD">
            <w:pPr>
              <w:pStyle w:val="TableParagraph"/>
              <w:spacing w:line="261" w:lineRule="auto"/>
              <w:ind w:right="206"/>
              <w:jc w:val="both"/>
              <w:rPr>
                <w:sz w:val="28"/>
              </w:rPr>
            </w:pPr>
            <w:r>
              <w:rPr>
                <w:sz w:val="28"/>
              </w:rPr>
              <w:t>Ткани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растений.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растительных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тканей: образовательная, покровная,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проводящая,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основная,</w:t>
            </w:r>
          </w:p>
          <w:p w:rsidR="00C23A5A" w:rsidRDefault="00C301FD">
            <w:pPr>
              <w:pStyle w:val="TableParagraph"/>
              <w:spacing w:line="261" w:lineRule="auto"/>
              <w:ind w:right="333"/>
              <w:rPr>
                <w:sz w:val="28"/>
              </w:rPr>
            </w:pPr>
            <w:r>
              <w:rPr>
                <w:sz w:val="28"/>
              </w:rPr>
              <w:t>механическая.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строения,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функций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расположения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тканей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органах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растений.</w:t>
            </w:r>
          </w:p>
          <w:p w:rsidR="00C23A5A" w:rsidRDefault="00C301FD">
            <w:pPr>
              <w:pStyle w:val="TableParagraph"/>
              <w:spacing w:line="314" w:lineRule="exact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Демонстрации</w:t>
            </w:r>
          </w:p>
          <w:p w:rsidR="00C23A5A" w:rsidRDefault="00C301FD">
            <w:pPr>
              <w:pStyle w:val="TableParagraph"/>
              <w:spacing w:before="4"/>
              <w:rPr>
                <w:sz w:val="28"/>
              </w:rPr>
            </w:pPr>
            <w:r>
              <w:rPr>
                <w:color w:val="231F20"/>
                <w:sz w:val="28"/>
                <w:u w:val="single" w:color="231F20"/>
              </w:rPr>
              <w:t>Таблицы</w:t>
            </w:r>
            <w:r>
              <w:rPr>
                <w:color w:val="231F20"/>
                <w:spacing w:val="-6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и</w:t>
            </w:r>
            <w:r>
              <w:rPr>
                <w:color w:val="231F20"/>
                <w:spacing w:val="-3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схемы:</w:t>
            </w:r>
          </w:p>
          <w:p w:rsidR="00C23A5A" w:rsidRDefault="00C301FD">
            <w:pPr>
              <w:pStyle w:val="TableParagraph"/>
              <w:spacing w:before="31" w:line="256" w:lineRule="auto"/>
              <w:ind w:right="576"/>
              <w:rPr>
                <w:sz w:val="28"/>
              </w:rPr>
            </w:pPr>
            <w:r>
              <w:rPr>
                <w:color w:val="231F20"/>
                <w:sz w:val="28"/>
              </w:rPr>
              <w:t>«Ткани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растений»,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«Органы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цветковых</w:t>
            </w:r>
            <w:r>
              <w:rPr>
                <w:color w:val="231F20"/>
                <w:spacing w:val="-1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растений»,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«Корневые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системы»,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«Строение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стебля»,</w:t>
            </w:r>
          </w:p>
          <w:p w:rsidR="00C23A5A" w:rsidRDefault="00C301FD">
            <w:pPr>
              <w:pStyle w:val="TableParagraph"/>
              <w:spacing w:before="4" w:line="261" w:lineRule="auto"/>
              <w:ind w:right="355"/>
              <w:rPr>
                <w:sz w:val="28"/>
              </w:rPr>
            </w:pPr>
            <w:r>
              <w:rPr>
                <w:color w:val="231F20"/>
                <w:sz w:val="28"/>
              </w:rPr>
              <w:t>«Строение листовой пластинки».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Оборудование:</w:t>
            </w:r>
            <w:r>
              <w:rPr>
                <w:b/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живые</w:t>
            </w:r>
            <w:r>
              <w:rPr>
                <w:color w:val="231F20"/>
                <w:spacing w:val="-1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экземпляры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комнатных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растений; световой</w:t>
            </w:r>
          </w:p>
          <w:p w:rsidR="00C23A5A" w:rsidRDefault="00C301FD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color w:val="231F20"/>
                <w:sz w:val="28"/>
              </w:rPr>
              <w:t>микроскоп;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микропрепараты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тканей.</w:t>
            </w:r>
          </w:p>
          <w:p w:rsidR="00C23A5A" w:rsidRDefault="00C301FD">
            <w:pPr>
              <w:pStyle w:val="TableParagraph"/>
              <w:spacing w:before="24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Лабораторная</w:t>
            </w:r>
            <w:r>
              <w:rPr>
                <w:b/>
                <w:color w:val="231F20"/>
                <w:spacing w:val="-6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работа</w:t>
            </w:r>
          </w:p>
          <w:p w:rsidR="00C23A5A" w:rsidRDefault="00C301FD">
            <w:pPr>
              <w:pStyle w:val="TableParagraph"/>
              <w:spacing w:before="31"/>
              <w:rPr>
                <w:sz w:val="28"/>
              </w:rPr>
            </w:pPr>
            <w:r>
              <w:rPr>
                <w:color w:val="231F20"/>
                <w:sz w:val="28"/>
              </w:rPr>
              <w:t>«Изучение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тканей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растений»</w:t>
            </w:r>
          </w:p>
        </w:tc>
        <w:tc>
          <w:tcPr>
            <w:tcW w:w="4791" w:type="dxa"/>
          </w:tcPr>
          <w:p w:rsidR="00C23A5A" w:rsidRDefault="00C301FD">
            <w:pPr>
              <w:pStyle w:val="TableParagraph"/>
              <w:spacing w:line="261" w:lineRule="auto"/>
              <w:ind w:left="115" w:right="391"/>
              <w:jc w:val="both"/>
              <w:rPr>
                <w:sz w:val="28"/>
              </w:rPr>
            </w:pPr>
            <w:r>
              <w:rPr>
                <w:color w:val="231F20"/>
                <w:sz w:val="28"/>
              </w:rPr>
              <w:t>Раскрывать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содержание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терминов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6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понятий: ткань, эпидермис, пробка,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корка,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луб,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древесина,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древесинные</w:t>
            </w:r>
            <w:r>
              <w:rPr>
                <w:color w:val="231F20"/>
                <w:spacing w:val="-6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волокна, лубяные волокна, сосуды,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каменистые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клетки.</w:t>
            </w:r>
          </w:p>
          <w:p w:rsidR="00C23A5A" w:rsidRDefault="00C301FD">
            <w:pPr>
              <w:pStyle w:val="TableParagraph"/>
              <w:spacing w:line="259" w:lineRule="auto"/>
              <w:ind w:left="115" w:right="107"/>
              <w:rPr>
                <w:sz w:val="28"/>
              </w:rPr>
            </w:pPr>
            <w:r>
              <w:rPr>
                <w:color w:val="231F20"/>
                <w:sz w:val="28"/>
              </w:rPr>
              <w:t>Характеризовать типы растительных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тканей: образовательная, покровная,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проводящая, основная, механическая;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перечислять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особенности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их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строения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выполняемые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функции</w:t>
            </w:r>
          </w:p>
        </w:tc>
      </w:tr>
      <w:tr w:rsidR="00C23A5A">
        <w:trPr>
          <w:trHeight w:val="3476"/>
        </w:trPr>
        <w:tc>
          <w:tcPr>
            <w:tcW w:w="843" w:type="dxa"/>
          </w:tcPr>
          <w:p w:rsidR="00C23A5A" w:rsidRDefault="00C301FD">
            <w:pPr>
              <w:pStyle w:val="TableParagraph"/>
              <w:spacing w:line="311" w:lineRule="exact"/>
              <w:ind w:left="155" w:right="139"/>
              <w:jc w:val="center"/>
              <w:rPr>
                <w:sz w:val="28"/>
              </w:rPr>
            </w:pPr>
            <w:r>
              <w:rPr>
                <w:sz w:val="28"/>
              </w:rPr>
              <w:t>9.3</w:t>
            </w:r>
          </w:p>
        </w:tc>
        <w:tc>
          <w:tcPr>
            <w:tcW w:w="2838" w:type="dxa"/>
          </w:tcPr>
          <w:p w:rsidR="00C23A5A" w:rsidRDefault="00C301FD">
            <w:pPr>
              <w:pStyle w:val="TableParagraph"/>
              <w:spacing w:line="264" w:lineRule="auto"/>
              <w:ind w:left="117" w:right="476"/>
              <w:rPr>
                <w:sz w:val="28"/>
              </w:rPr>
            </w:pPr>
            <w:r>
              <w:rPr>
                <w:color w:val="231F20"/>
                <w:sz w:val="28"/>
              </w:rPr>
              <w:t>Ткани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животных</w:t>
            </w:r>
            <w:r>
              <w:rPr>
                <w:color w:val="231F20"/>
                <w:spacing w:val="-1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человека</w:t>
            </w:r>
          </w:p>
        </w:tc>
        <w:tc>
          <w:tcPr>
            <w:tcW w:w="1643" w:type="dxa"/>
          </w:tcPr>
          <w:p w:rsidR="00C23A5A" w:rsidRDefault="00C301FD">
            <w:pPr>
              <w:pStyle w:val="TableParagraph"/>
              <w:spacing w:line="31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33" w:type="dxa"/>
          </w:tcPr>
          <w:p w:rsidR="00C23A5A" w:rsidRDefault="00C301FD">
            <w:pPr>
              <w:pStyle w:val="TableParagraph"/>
              <w:spacing w:line="264" w:lineRule="auto"/>
              <w:ind w:right="440"/>
              <w:rPr>
                <w:sz w:val="28"/>
              </w:rPr>
            </w:pPr>
            <w:r>
              <w:rPr>
                <w:sz w:val="28"/>
              </w:rPr>
              <w:t>Ткани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животных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животных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тканей: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эпителиальная,</w:t>
            </w:r>
          </w:p>
          <w:p w:rsidR="00C23A5A" w:rsidRDefault="00C301FD">
            <w:pPr>
              <w:pStyle w:val="TableParagraph"/>
              <w:spacing w:line="256" w:lineRule="auto"/>
              <w:ind w:right="157"/>
              <w:rPr>
                <w:sz w:val="28"/>
              </w:rPr>
            </w:pPr>
            <w:r>
              <w:rPr>
                <w:sz w:val="28"/>
              </w:rPr>
              <w:t>соединительная,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мышечная,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нервная.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 строения, функций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расположения тканей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органах</w:t>
            </w:r>
          </w:p>
          <w:p w:rsidR="00C23A5A" w:rsidRDefault="00C301F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животных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C23A5A" w:rsidRDefault="00C301FD">
            <w:pPr>
              <w:pStyle w:val="TableParagraph"/>
              <w:spacing w:before="14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Демонстрации</w:t>
            </w:r>
          </w:p>
          <w:p w:rsidR="00C23A5A" w:rsidRDefault="00C301FD">
            <w:pPr>
              <w:pStyle w:val="TableParagraph"/>
              <w:spacing w:before="24"/>
              <w:rPr>
                <w:sz w:val="28"/>
              </w:rPr>
            </w:pPr>
            <w:r>
              <w:rPr>
                <w:color w:val="231F20"/>
                <w:sz w:val="28"/>
                <w:u w:val="single" w:color="231F20"/>
              </w:rPr>
              <w:t>Таблицы</w:t>
            </w:r>
            <w:r>
              <w:rPr>
                <w:color w:val="231F20"/>
                <w:spacing w:val="-5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и</w:t>
            </w:r>
            <w:r>
              <w:rPr>
                <w:color w:val="231F20"/>
                <w:spacing w:val="-2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схемы: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«Ткани</w:t>
            </w:r>
          </w:p>
          <w:p w:rsidR="00C23A5A" w:rsidRDefault="00C301FD">
            <w:pPr>
              <w:pStyle w:val="TableParagraph"/>
              <w:spacing w:before="24"/>
              <w:rPr>
                <w:sz w:val="28"/>
              </w:rPr>
            </w:pPr>
            <w:r>
              <w:rPr>
                <w:color w:val="231F20"/>
                <w:sz w:val="28"/>
              </w:rPr>
              <w:t>животных»,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«Скелет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человека»,</w:t>
            </w:r>
          </w:p>
          <w:p w:rsidR="00C23A5A" w:rsidRDefault="00C301FD">
            <w:pPr>
              <w:pStyle w:val="TableParagraph"/>
              <w:spacing w:before="31"/>
              <w:rPr>
                <w:sz w:val="28"/>
              </w:rPr>
            </w:pPr>
            <w:r>
              <w:rPr>
                <w:color w:val="231F20"/>
                <w:sz w:val="28"/>
              </w:rPr>
              <w:t>«Пищеварительная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система»,</w:t>
            </w:r>
          </w:p>
        </w:tc>
        <w:tc>
          <w:tcPr>
            <w:tcW w:w="4791" w:type="dxa"/>
          </w:tcPr>
          <w:p w:rsidR="00C23A5A" w:rsidRDefault="00C301FD">
            <w:pPr>
              <w:pStyle w:val="TableParagraph"/>
              <w:spacing w:line="259" w:lineRule="auto"/>
              <w:ind w:left="115" w:right="385"/>
              <w:rPr>
                <w:sz w:val="28"/>
              </w:rPr>
            </w:pPr>
            <w:r>
              <w:rPr>
                <w:color w:val="231F20"/>
                <w:sz w:val="28"/>
              </w:rPr>
              <w:t>Раскрывать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содержание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терминов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понятий: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эпителий,</w:t>
            </w:r>
            <w:r>
              <w:rPr>
                <w:color w:val="231F20"/>
                <w:spacing w:val="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секрет,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мышечные волокна, нейрон,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нейроглия.</w:t>
            </w:r>
          </w:p>
          <w:p w:rsidR="00C23A5A" w:rsidRDefault="00C301FD">
            <w:pPr>
              <w:pStyle w:val="TableParagraph"/>
              <w:spacing w:line="259" w:lineRule="auto"/>
              <w:ind w:left="115" w:right="107"/>
              <w:rPr>
                <w:sz w:val="28"/>
              </w:rPr>
            </w:pPr>
            <w:r>
              <w:rPr>
                <w:color w:val="231F20"/>
                <w:sz w:val="28"/>
              </w:rPr>
              <w:t>Характеризовать ткани животных 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человека: эпителиальная,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соединительная, мышечная, нервная;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перечислять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особенности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их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строения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выполняемые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функции</w:t>
            </w:r>
          </w:p>
        </w:tc>
      </w:tr>
    </w:tbl>
    <w:p w:rsidR="00C23A5A" w:rsidRDefault="00C23A5A">
      <w:pPr>
        <w:spacing w:line="259" w:lineRule="auto"/>
        <w:rPr>
          <w:sz w:val="28"/>
        </w:rPr>
        <w:sectPr w:rsidR="00C23A5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C23A5A" w:rsidRDefault="00C23A5A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38"/>
        <w:gridCol w:w="1643"/>
        <w:gridCol w:w="4733"/>
        <w:gridCol w:w="4791"/>
      </w:tblGrid>
      <w:tr w:rsidR="00C23A5A">
        <w:trPr>
          <w:trHeight w:val="2784"/>
        </w:trPr>
        <w:tc>
          <w:tcPr>
            <w:tcW w:w="843" w:type="dxa"/>
          </w:tcPr>
          <w:p w:rsidR="00C23A5A" w:rsidRDefault="00C23A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C23A5A" w:rsidRDefault="00C23A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3" w:type="dxa"/>
          </w:tcPr>
          <w:p w:rsidR="00C23A5A" w:rsidRDefault="00C23A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3" w:type="dxa"/>
          </w:tcPr>
          <w:p w:rsidR="00C23A5A" w:rsidRDefault="00C301FD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color w:val="231F20"/>
                <w:sz w:val="28"/>
              </w:rPr>
              <w:t>«Кровеносная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система»,</w:t>
            </w:r>
          </w:p>
          <w:p w:rsidR="00C23A5A" w:rsidRDefault="00C301FD">
            <w:pPr>
              <w:pStyle w:val="TableParagraph"/>
              <w:spacing w:before="31" w:line="256" w:lineRule="auto"/>
              <w:ind w:right="468"/>
              <w:rPr>
                <w:sz w:val="28"/>
              </w:rPr>
            </w:pPr>
            <w:r>
              <w:rPr>
                <w:color w:val="231F20"/>
                <w:sz w:val="28"/>
              </w:rPr>
              <w:t>«Дыхательная</w:t>
            </w:r>
            <w:r>
              <w:rPr>
                <w:color w:val="231F20"/>
                <w:spacing w:val="-1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система»,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«Нервная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система», «Кожа», «Мышечная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система».</w:t>
            </w:r>
          </w:p>
          <w:p w:rsidR="00C23A5A" w:rsidRDefault="00C301FD">
            <w:pPr>
              <w:pStyle w:val="TableParagraph"/>
              <w:spacing w:before="11" w:line="256" w:lineRule="auto"/>
              <w:ind w:right="123"/>
              <w:rPr>
                <w:sz w:val="28"/>
              </w:rPr>
            </w:pPr>
            <w:r>
              <w:rPr>
                <w:b/>
                <w:color w:val="231F20"/>
                <w:sz w:val="28"/>
              </w:rPr>
              <w:t>Оборудование:</w:t>
            </w:r>
            <w:r>
              <w:rPr>
                <w:b/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световой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микроскоп;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микропрепараты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тканей.</w:t>
            </w:r>
          </w:p>
          <w:p w:rsidR="00C23A5A" w:rsidRDefault="00C301FD">
            <w:pPr>
              <w:pStyle w:val="TableParagraph"/>
              <w:spacing w:before="3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Лабораторная</w:t>
            </w:r>
            <w:r>
              <w:rPr>
                <w:b/>
                <w:color w:val="231F20"/>
                <w:spacing w:val="-6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работа</w:t>
            </w:r>
          </w:p>
          <w:p w:rsidR="00C23A5A" w:rsidRDefault="00C301FD">
            <w:pPr>
              <w:pStyle w:val="TableParagraph"/>
              <w:spacing w:before="23"/>
              <w:rPr>
                <w:sz w:val="28"/>
              </w:rPr>
            </w:pPr>
            <w:r>
              <w:rPr>
                <w:color w:val="231F20"/>
                <w:sz w:val="28"/>
              </w:rPr>
              <w:t>«Изучение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тканей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животных»</w:t>
            </w:r>
          </w:p>
        </w:tc>
        <w:tc>
          <w:tcPr>
            <w:tcW w:w="4791" w:type="dxa"/>
          </w:tcPr>
          <w:p w:rsidR="00C23A5A" w:rsidRDefault="00C23A5A">
            <w:pPr>
              <w:pStyle w:val="TableParagraph"/>
              <w:ind w:left="0"/>
              <w:rPr>
                <w:sz w:val="26"/>
              </w:rPr>
            </w:pPr>
          </w:p>
        </w:tc>
      </w:tr>
      <w:tr w:rsidR="00C23A5A">
        <w:trPr>
          <w:trHeight w:val="6603"/>
        </w:trPr>
        <w:tc>
          <w:tcPr>
            <w:tcW w:w="843" w:type="dxa"/>
          </w:tcPr>
          <w:p w:rsidR="00C23A5A" w:rsidRDefault="00C301FD">
            <w:pPr>
              <w:pStyle w:val="TableParagraph"/>
              <w:spacing w:line="311" w:lineRule="exact"/>
              <w:ind w:left="247"/>
              <w:rPr>
                <w:sz w:val="28"/>
              </w:rPr>
            </w:pPr>
            <w:r>
              <w:rPr>
                <w:sz w:val="28"/>
              </w:rPr>
              <w:t>9.4</w:t>
            </w:r>
          </w:p>
        </w:tc>
        <w:tc>
          <w:tcPr>
            <w:tcW w:w="2838" w:type="dxa"/>
          </w:tcPr>
          <w:p w:rsidR="00C23A5A" w:rsidRDefault="00C301FD">
            <w:pPr>
              <w:pStyle w:val="TableParagraph"/>
              <w:spacing w:line="256" w:lineRule="auto"/>
              <w:ind w:left="117" w:right="572"/>
              <w:rPr>
                <w:sz w:val="28"/>
              </w:rPr>
            </w:pPr>
            <w:r>
              <w:rPr>
                <w:color w:val="231F20"/>
                <w:sz w:val="28"/>
              </w:rPr>
              <w:t>Органы.</w:t>
            </w:r>
            <w:r>
              <w:rPr>
                <w:color w:val="231F20"/>
                <w:spacing w:val="-1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Системы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органов</w:t>
            </w:r>
          </w:p>
        </w:tc>
        <w:tc>
          <w:tcPr>
            <w:tcW w:w="1643" w:type="dxa"/>
          </w:tcPr>
          <w:p w:rsidR="00C23A5A" w:rsidRDefault="00C301FD">
            <w:pPr>
              <w:pStyle w:val="TableParagraph"/>
              <w:spacing w:line="31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33" w:type="dxa"/>
          </w:tcPr>
          <w:p w:rsidR="00C23A5A" w:rsidRDefault="00C301FD">
            <w:pPr>
              <w:pStyle w:val="TableParagraph"/>
              <w:spacing w:line="256" w:lineRule="auto"/>
              <w:ind w:right="809"/>
              <w:rPr>
                <w:sz w:val="28"/>
              </w:rPr>
            </w:pPr>
            <w:r>
              <w:rPr>
                <w:sz w:val="28"/>
              </w:rPr>
              <w:t>Органы. Вегетативные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генеративные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органы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растений.</w:t>
            </w:r>
          </w:p>
          <w:p w:rsidR="00C23A5A" w:rsidRDefault="00C301F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Органы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</w:p>
          <w:p w:rsidR="00C23A5A" w:rsidRDefault="00C301FD">
            <w:pPr>
              <w:pStyle w:val="TableParagraph"/>
              <w:spacing w:before="23" w:line="256" w:lineRule="auto"/>
              <w:ind w:right="805"/>
              <w:rPr>
                <w:sz w:val="28"/>
              </w:rPr>
            </w:pPr>
            <w:r>
              <w:rPr>
                <w:sz w:val="28"/>
              </w:rPr>
              <w:t>животных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систем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органов.</w:t>
            </w:r>
          </w:p>
          <w:p w:rsidR="00C23A5A" w:rsidRDefault="00C301FD">
            <w:pPr>
              <w:pStyle w:val="TableParagraph"/>
              <w:spacing w:before="2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Демонстрации</w:t>
            </w:r>
          </w:p>
          <w:p w:rsidR="00C23A5A" w:rsidRDefault="00C301FD">
            <w:pPr>
              <w:pStyle w:val="TableParagraph"/>
              <w:spacing w:before="24" w:line="261" w:lineRule="auto"/>
              <w:ind w:right="580"/>
              <w:rPr>
                <w:sz w:val="28"/>
              </w:rPr>
            </w:pPr>
            <w:r>
              <w:rPr>
                <w:color w:val="231F20"/>
                <w:sz w:val="28"/>
                <w:u w:val="single" w:color="231F20"/>
              </w:rPr>
              <w:t>Таблицы</w:t>
            </w:r>
            <w:r>
              <w:rPr>
                <w:color w:val="231F20"/>
                <w:spacing w:val="-2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и схемы:</w:t>
            </w:r>
            <w:r>
              <w:rPr>
                <w:color w:val="231F20"/>
                <w:spacing w:val="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«Органы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цветковых</w:t>
            </w:r>
            <w:r>
              <w:rPr>
                <w:color w:val="231F20"/>
                <w:spacing w:val="-1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растений»,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«Корневые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системы»,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«Строение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стебля»,</w:t>
            </w:r>
          </w:p>
          <w:p w:rsidR="00C23A5A" w:rsidRDefault="00C301FD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color w:val="231F20"/>
                <w:sz w:val="28"/>
              </w:rPr>
              <w:t>«Строение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листовой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пластинки»,</w:t>
            </w:r>
          </w:p>
          <w:p w:rsidR="00C23A5A" w:rsidRDefault="00C301FD">
            <w:pPr>
              <w:pStyle w:val="TableParagraph"/>
              <w:spacing w:before="31"/>
              <w:rPr>
                <w:sz w:val="28"/>
              </w:rPr>
            </w:pPr>
            <w:r>
              <w:rPr>
                <w:color w:val="231F20"/>
                <w:sz w:val="28"/>
              </w:rPr>
              <w:t>«Скелет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человека»,</w:t>
            </w:r>
          </w:p>
          <w:p w:rsidR="00C23A5A" w:rsidRDefault="00C301FD">
            <w:pPr>
              <w:pStyle w:val="TableParagraph"/>
              <w:spacing w:before="24"/>
              <w:rPr>
                <w:sz w:val="28"/>
              </w:rPr>
            </w:pPr>
            <w:r>
              <w:rPr>
                <w:color w:val="231F20"/>
                <w:sz w:val="28"/>
              </w:rPr>
              <w:t>«Пищеварительная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система»,</w:t>
            </w:r>
          </w:p>
          <w:p w:rsidR="00C23A5A" w:rsidRDefault="00C301FD">
            <w:pPr>
              <w:pStyle w:val="TableParagraph"/>
              <w:spacing w:before="24"/>
              <w:rPr>
                <w:sz w:val="28"/>
              </w:rPr>
            </w:pPr>
            <w:r>
              <w:rPr>
                <w:color w:val="231F20"/>
                <w:spacing w:val="-1"/>
                <w:sz w:val="28"/>
              </w:rPr>
              <w:t>«Кровеносная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система»,</w:t>
            </w:r>
          </w:p>
          <w:p w:rsidR="00C23A5A" w:rsidRDefault="00C301FD">
            <w:pPr>
              <w:pStyle w:val="TableParagraph"/>
              <w:spacing w:before="24"/>
              <w:rPr>
                <w:sz w:val="28"/>
              </w:rPr>
            </w:pPr>
            <w:r>
              <w:rPr>
                <w:color w:val="231F20"/>
                <w:sz w:val="28"/>
              </w:rPr>
              <w:t>«Дыхательная</w:t>
            </w:r>
            <w:r>
              <w:rPr>
                <w:color w:val="231F20"/>
                <w:spacing w:val="-1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система»,</w:t>
            </w:r>
          </w:p>
          <w:p w:rsidR="00C23A5A" w:rsidRDefault="00C301FD">
            <w:pPr>
              <w:pStyle w:val="TableParagraph"/>
              <w:spacing w:before="31" w:line="256" w:lineRule="auto"/>
              <w:ind w:right="181"/>
              <w:rPr>
                <w:sz w:val="28"/>
              </w:rPr>
            </w:pPr>
            <w:r>
              <w:rPr>
                <w:color w:val="231F20"/>
                <w:sz w:val="28"/>
              </w:rPr>
              <w:t>«Выделительная</w:t>
            </w:r>
            <w:r>
              <w:rPr>
                <w:color w:val="231F20"/>
                <w:spacing w:val="-1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система»,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«Нервная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система»,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«Эндокринная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система».</w:t>
            </w:r>
          </w:p>
          <w:p w:rsidR="00C23A5A" w:rsidRDefault="00C301FD">
            <w:pPr>
              <w:pStyle w:val="TableParagraph"/>
              <w:spacing w:before="2" w:line="256" w:lineRule="auto"/>
              <w:ind w:right="355"/>
              <w:rPr>
                <w:sz w:val="28"/>
              </w:rPr>
            </w:pPr>
            <w:r>
              <w:rPr>
                <w:b/>
                <w:color w:val="231F20"/>
                <w:sz w:val="28"/>
              </w:rPr>
              <w:t>Оборудование:</w:t>
            </w:r>
            <w:r>
              <w:rPr>
                <w:b/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живые</w:t>
            </w:r>
            <w:r>
              <w:rPr>
                <w:color w:val="231F20"/>
                <w:spacing w:val="-1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экземпляры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комнатных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растений; гербарии</w:t>
            </w:r>
          </w:p>
          <w:p w:rsidR="00C23A5A" w:rsidRDefault="00C301FD">
            <w:pPr>
              <w:pStyle w:val="TableParagraph"/>
              <w:spacing w:before="10"/>
              <w:rPr>
                <w:sz w:val="28"/>
              </w:rPr>
            </w:pPr>
            <w:r>
              <w:rPr>
                <w:color w:val="231F20"/>
                <w:sz w:val="28"/>
              </w:rPr>
              <w:t>растений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разных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отделов;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скелеты</w:t>
            </w:r>
          </w:p>
        </w:tc>
        <w:tc>
          <w:tcPr>
            <w:tcW w:w="4791" w:type="dxa"/>
          </w:tcPr>
          <w:p w:rsidR="00C23A5A" w:rsidRDefault="00C301FD">
            <w:pPr>
              <w:pStyle w:val="TableParagraph"/>
              <w:spacing w:line="259" w:lineRule="auto"/>
              <w:ind w:left="115" w:right="285"/>
              <w:rPr>
                <w:sz w:val="28"/>
              </w:rPr>
            </w:pPr>
            <w:r>
              <w:rPr>
                <w:color w:val="231F20"/>
                <w:sz w:val="28"/>
              </w:rPr>
              <w:t>Раскрывать содержание терминов 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понятий: орган,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корень,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побег,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цветок,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плод,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семя,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половые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железы,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 xml:space="preserve">половые протоки, </w:t>
            </w:r>
            <w:proofErr w:type="spellStart"/>
            <w:r>
              <w:rPr>
                <w:color w:val="231F20"/>
                <w:sz w:val="28"/>
              </w:rPr>
              <w:t>копулятивные</w:t>
            </w:r>
            <w:proofErr w:type="spellEnd"/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органы,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системы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органов.</w:t>
            </w:r>
          </w:p>
          <w:p w:rsidR="00C23A5A" w:rsidRDefault="00C301FD">
            <w:pPr>
              <w:pStyle w:val="TableParagraph"/>
              <w:spacing w:line="259" w:lineRule="auto"/>
              <w:ind w:left="115" w:right="98"/>
              <w:rPr>
                <w:sz w:val="28"/>
              </w:rPr>
            </w:pPr>
            <w:r>
              <w:rPr>
                <w:color w:val="231F20"/>
                <w:sz w:val="28"/>
              </w:rPr>
              <w:t>Характеризовать вегетативные 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генеративные органы растений,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соматические и регуляторные органы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животных; перечислять особенности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их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строения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выполняемые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функции.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Устанавливать взаимосвязи между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строением органов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их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функциями.</w:t>
            </w:r>
          </w:p>
          <w:p w:rsidR="00C23A5A" w:rsidRDefault="00C301FD">
            <w:pPr>
              <w:pStyle w:val="TableParagraph"/>
              <w:spacing w:line="259" w:lineRule="auto"/>
              <w:ind w:left="115" w:right="624"/>
              <w:rPr>
                <w:sz w:val="28"/>
              </w:rPr>
            </w:pPr>
            <w:r>
              <w:rPr>
                <w:color w:val="231F20"/>
                <w:sz w:val="28"/>
              </w:rPr>
              <w:t>Различать виды тканей, органы и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системы органов, в том числе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человека, на микропрепаратах,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влажных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препаратах,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гербариях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микрофотографиях, таблицах,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моделях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муляжах</w:t>
            </w:r>
          </w:p>
        </w:tc>
      </w:tr>
    </w:tbl>
    <w:p w:rsidR="00C23A5A" w:rsidRDefault="00C23A5A">
      <w:pPr>
        <w:spacing w:line="259" w:lineRule="auto"/>
        <w:rPr>
          <w:sz w:val="28"/>
        </w:rPr>
        <w:sectPr w:rsidR="00C23A5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C23A5A" w:rsidRDefault="00C23A5A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38"/>
        <w:gridCol w:w="1643"/>
        <w:gridCol w:w="4733"/>
        <w:gridCol w:w="4791"/>
      </w:tblGrid>
      <w:tr w:rsidR="00C23A5A">
        <w:trPr>
          <w:trHeight w:val="2432"/>
        </w:trPr>
        <w:tc>
          <w:tcPr>
            <w:tcW w:w="843" w:type="dxa"/>
          </w:tcPr>
          <w:p w:rsidR="00C23A5A" w:rsidRDefault="00C23A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C23A5A" w:rsidRDefault="00C23A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3" w:type="dxa"/>
          </w:tcPr>
          <w:p w:rsidR="00C23A5A" w:rsidRDefault="00C23A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3" w:type="dxa"/>
          </w:tcPr>
          <w:p w:rsidR="00C23A5A" w:rsidRDefault="00C301FD">
            <w:pPr>
              <w:pStyle w:val="TableParagraph"/>
              <w:spacing w:line="261" w:lineRule="auto"/>
              <w:ind w:right="149"/>
              <w:rPr>
                <w:sz w:val="28"/>
              </w:rPr>
            </w:pPr>
            <w:r>
              <w:rPr>
                <w:color w:val="231F20"/>
                <w:sz w:val="28"/>
              </w:rPr>
              <w:t>позвоночных;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коллекции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беспозвоночных</w:t>
            </w:r>
            <w:r>
              <w:rPr>
                <w:color w:val="231F20"/>
                <w:spacing w:val="-1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животных;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влажные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препараты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животных,</w:t>
            </w:r>
            <w:r>
              <w:rPr>
                <w:color w:val="231F20"/>
                <w:spacing w:val="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скелет</w:t>
            </w:r>
          </w:p>
          <w:p w:rsidR="00C23A5A" w:rsidRDefault="00C301FD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color w:val="231F20"/>
                <w:sz w:val="28"/>
              </w:rPr>
              <w:t>человека.</w:t>
            </w:r>
          </w:p>
          <w:p w:rsidR="00C23A5A" w:rsidRDefault="00C301FD">
            <w:pPr>
              <w:pStyle w:val="TableParagraph"/>
              <w:spacing w:before="20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Лабораторная</w:t>
            </w:r>
            <w:r>
              <w:rPr>
                <w:b/>
                <w:color w:val="231F20"/>
                <w:spacing w:val="-6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работа</w:t>
            </w:r>
          </w:p>
          <w:p w:rsidR="00C23A5A" w:rsidRDefault="00C301FD">
            <w:pPr>
              <w:pStyle w:val="TableParagraph"/>
              <w:spacing w:before="9" w:line="346" w:lineRule="exact"/>
              <w:ind w:right="914"/>
              <w:rPr>
                <w:sz w:val="28"/>
              </w:rPr>
            </w:pPr>
            <w:r>
              <w:rPr>
                <w:color w:val="231F20"/>
                <w:sz w:val="28"/>
              </w:rPr>
              <w:t>«Изучение</w:t>
            </w:r>
            <w:r>
              <w:rPr>
                <w:color w:val="231F20"/>
                <w:spacing w:val="-1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органов</w:t>
            </w:r>
            <w:r>
              <w:rPr>
                <w:color w:val="231F20"/>
                <w:spacing w:val="-1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цветкового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растения»</w:t>
            </w:r>
          </w:p>
        </w:tc>
        <w:tc>
          <w:tcPr>
            <w:tcW w:w="4791" w:type="dxa"/>
          </w:tcPr>
          <w:p w:rsidR="00C23A5A" w:rsidRDefault="00C23A5A">
            <w:pPr>
              <w:pStyle w:val="TableParagraph"/>
              <w:ind w:left="0"/>
              <w:rPr>
                <w:sz w:val="26"/>
              </w:rPr>
            </w:pPr>
          </w:p>
        </w:tc>
      </w:tr>
      <w:tr w:rsidR="00C23A5A">
        <w:trPr>
          <w:trHeight w:val="6956"/>
        </w:trPr>
        <w:tc>
          <w:tcPr>
            <w:tcW w:w="843" w:type="dxa"/>
          </w:tcPr>
          <w:p w:rsidR="00C23A5A" w:rsidRDefault="00C301FD">
            <w:pPr>
              <w:pStyle w:val="TableParagraph"/>
              <w:spacing w:line="318" w:lineRule="exact"/>
              <w:ind w:left="247"/>
              <w:rPr>
                <w:sz w:val="28"/>
              </w:rPr>
            </w:pPr>
            <w:r>
              <w:rPr>
                <w:sz w:val="28"/>
              </w:rPr>
              <w:t>9.5</w:t>
            </w:r>
          </w:p>
        </w:tc>
        <w:tc>
          <w:tcPr>
            <w:tcW w:w="2838" w:type="dxa"/>
          </w:tcPr>
          <w:p w:rsidR="00C23A5A" w:rsidRDefault="00C301FD">
            <w:pPr>
              <w:pStyle w:val="TableParagraph"/>
              <w:spacing w:line="256" w:lineRule="auto"/>
              <w:ind w:left="117" w:right="1322"/>
              <w:rPr>
                <w:sz w:val="28"/>
              </w:rPr>
            </w:pPr>
            <w:r>
              <w:rPr>
                <w:color w:val="231F20"/>
                <w:sz w:val="28"/>
              </w:rPr>
              <w:t>Опора тела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pacing w:val="-1"/>
                <w:sz w:val="28"/>
              </w:rPr>
              <w:t>организмов</w:t>
            </w:r>
          </w:p>
        </w:tc>
        <w:tc>
          <w:tcPr>
            <w:tcW w:w="1643" w:type="dxa"/>
          </w:tcPr>
          <w:p w:rsidR="00C23A5A" w:rsidRDefault="00C301FD">
            <w:pPr>
              <w:pStyle w:val="TableParagraph"/>
              <w:spacing w:line="318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33" w:type="dxa"/>
          </w:tcPr>
          <w:p w:rsidR="00C23A5A" w:rsidRDefault="00C301FD">
            <w:pPr>
              <w:pStyle w:val="TableParagraph"/>
              <w:spacing w:line="256" w:lineRule="auto"/>
              <w:ind w:right="212"/>
              <w:rPr>
                <w:sz w:val="28"/>
              </w:rPr>
            </w:pPr>
            <w:r>
              <w:rPr>
                <w:sz w:val="28"/>
              </w:rPr>
              <w:t>Опора тела организмов. Каркас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растений.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Скелеты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одноклеточных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многоклеточных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животных.</w:t>
            </w:r>
          </w:p>
          <w:p w:rsidR="00C23A5A" w:rsidRDefault="00C301F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Наружный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внутренний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скелет.</w:t>
            </w:r>
          </w:p>
          <w:p w:rsidR="00C23A5A" w:rsidRDefault="00C301FD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Строение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соединения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костей.</w:t>
            </w:r>
          </w:p>
          <w:p w:rsidR="00C23A5A" w:rsidRDefault="00C301FD">
            <w:pPr>
              <w:pStyle w:val="TableParagraph"/>
              <w:spacing w:before="24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Демонстрации</w:t>
            </w:r>
          </w:p>
          <w:p w:rsidR="00C23A5A" w:rsidRDefault="00C301FD">
            <w:pPr>
              <w:pStyle w:val="TableParagraph"/>
              <w:spacing w:before="24" w:line="259" w:lineRule="auto"/>
              <w:ind w:right="495"/>
              <w:rPr>
                <w:sz w:val="28"/>
              </w:rPr>
            </w:pPr>
            <w:r>
              <w:rPr>
                <w:color w:val="231F20"/>
                <w:sz w:val="28"/>
                <w:u w:val="single" w:color="231F20"/>
              </w:rPr>
              <w:t>Таблицы</w:t>
            </w:r>
            <w:r>
              <w:rPr>
                <w:color w:val="231F20"/>
                <w:spacing w:val="-2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и схемы:</w:t>
            </w:r>
            <w:r>
              <w:rPr>
                <w:color w:val="231F20"/>
                <w:spacing w:val="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«Строение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стебля», «Строение листовой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пластинки», «Скелет человека».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Оборудование:</w:t>
            </w:r>
            <w:r>
              <w:rPr>
                <w:b/>
                <w:color w:val="231F20"/>
                <w:spacing w:val="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скелеты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позвоночных;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влажные</w:t>
            </w:r>
            <w:r>
              <w:rPr>
                <w:color w:val="231F20"/>
                <w:spacing w:val="-1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препараты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животных; скелет человека;</w:t>
            </w:r>
          </w:p>
          <w:p w:rsidR="00C23A5A" w:rsidRDefault="00C301FD">
            <w:pPr>
              <w:pStyle w:val="TableParagraph"/>
              <w:spacing w:before="2" w:line="256" w:lineRule="auto"/>
              <w:ind w:right="605"/>
              <w:rPr>
                <w:sz w:val="28"/>
              </w:rPr>
            </w:pPr>
            <w:r>
              <w:rPr>
                <w:color w:val="231F20"/>
                <w:sz w:val="28"/>
              </w:rPr>
              <w:t>раковины моллюсков; коллекции</w:t>
            </w:r>
            <w:r>
              <w:rPr>
                <w:color w:val="231F20"/>
                <w:spacing w:val="-6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насекомых,</w:t>
            </w:r>
            <w:r>
              <w:rPr>
                <w:color w:val="231F20"/>
                <w:spacing w:val="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иглокожих</w:t>
            </w:r>
          </w:p>
        </w:tc>
        <w:tc>
          <w:tcPr>
            <w:tcW w:w="4791" w:type="dxa"/>
          </w:tcPr>
          <w:p w:rsidR="00C23A5A" w:rsidRDefault="00C301FD">
            <w:pPr>
              <w:pStyle w:val="TableParagraph"/>
              <w:spacing w:line="259" w:lineRule="auto"/>
              <w:ind w:left="115" w:right="119"/>
              <w:rPr>
                <w:sz w:val="28"/>
              </w:rPr>
            </w:pPr>
            <w:r>
              <w:rPr>
                <w:color w:val="231F20"/>
                <w:sz w:val="28"/>
              </w:rPr>
              <w:t>Раскрывать содержание терминов 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понятий: опорные системы, оболочки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клетки, фибриллы, каркас, наружный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скелет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(хитиновый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покров),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гидростатический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скелет,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внутренний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скелет,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кости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(длинные,</w:t>
            </w:r>
            <w:r>
              <w:rPr>
                <w:color w:val="231F20"/>
                <w:spacing w:val="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короткие,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плоские),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соединения костей,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неподвижные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(швы),</w:t>
            </w:r>
          </w:p>
          <w:p w:rsidR="00C23A5A" w:rsidRDefault="00C301FD">
            <w:pPr>
              <w:pStyle w:val="TableParagraph"/>
              <w:spacing w:line="259" w:lineRule="auto"/>
              <w:ind w:left="115" w:right="235"/>
              <w:rPr>
                <w:sz w:val="28"/>
              </w:rPr>
            </w:pPr>
            <w:proofErr w:type="spellStart"/>
            <w:r>
              <w:rPr>
                <w:color w:val="231F20"/>
                <w:sz w:val="28"/>
              </w:rPr>
              <w:t>полуподвижные</w:t>
            </w:r>
            <w:proofErr w:type="spellEnd"/>
            <w:r>
              <w:rPr>
                <w:color w:val="231F20"/>
                <w:sz w:val="28"/>
              </w:rPr>
              <w:t>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подвижные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(суставы),</w:t>
            </w:r>
            <w:r>
              <w:rPr>
                <w:color w:val="231F20"/>
                <w:spacing w:val="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отделы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скелета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позвоночных животных: череп,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осевой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скелет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(позвоночник,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грудная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клетка, хорда), пояса конечностей,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свободные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конечности.</w:t>
            </w:r>
          </w:p>
          <w:p w:rsidR="00C23A5A" w:rsidRDefault="00C301FD">
            <w:pPr>
              <w:pStyle w:val="TableParagraph"/>
              <w:spacing w:line="261" w:lineRule="auto"/>
              <w:ind w:left="115" w:right="302"/>
              <w:jc w:val="both"/>
              <w:rPr>
                <w:sz w:val="28"/>
              </w:rPr>
            </w:pPr>
            <w:r>
              <w:rPr>
                <w:color w:val="231F20"/>
                <w:sz w:val="28"/>
              </w:rPr>
              <w:t>Описывать наружный и внутренний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скелеты животных, строение и типы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соединения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костей.</w:t>
            </w:r>
          </w:p>
          <w:p w:rsidR="00C23A5A" w:rsidRDefault="00C301FD">
            <w:pPr>
              <w:pStyle w:val="TableParagraph"/>
              <w:spacing w:line="256" w:lineRule="auto"/>
              <w:ind w:left="115" w:right="494"/>
              <w:jc w:val="both"/>
              <w:rPr>
                <w:sz w:val="28"/>
              </w:rPr>
            </w:pPr>
            <w:r>
              <w:rPr>
                <w:color w:val="231F20"/>
                <w:sz w:val="28"/>
              </w:rPr>
              <w:t>Устанавливать взаимосвязи между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строением опорных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систем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их</w:t>
            </w:r>
          </w:p>
          <w:p w:rsidR="00C23A5A" w:rsidRDefault="00C301FD">
            <w:pPr>
              <w:pStyle w:val="TableParagraph"/>
              <w:ind w:left="115"/>
              <w:jc w:val="both"/>
              <w:rPr>
                <w:sz w:val="28"/>
              </w:rPr>
            </w:pPr>
            <w:r>
              <w:rPr>
                <w:color w:val="231F20"/>
                <w:sz w:val="28"/>
              </w:rPr>
              <w:t>функциями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организме.</w:t>
            </w:r>
          </w:p>
        </w:tc>
      </w:tr>
    </w:tbl>
    <w:p w:rsidR="00C23A5A" w:rsidRDefault="00C23A5A">
      <w:pPr>
        <w:jc w:val="both"/>
        <w:rPr>
          <w:sz w:val="28"/>
        </w:rPr>
        <w:sectPr w:rsidR="00C23A5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C23A5A" w:rsidRDefault="00C23A5A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38"/>
        <w:gridCol w:w="1643"/>
        <w:gridCol w:w="4733"/>
        <w:gridCol w:w="4791"/>
      </w:tblGrid>
      <w:tr w:rsidR="00C23A5A">
        <w:trPr>
          <w:trHeight w:val="695"/>
        </w:trPr>
        <w:tc>
          <w:tcPr>
            <w:tcW w:w="843" w:type="dxa"/>
          </w:tcPr>
          <w:p w:rsidR="00C23A5A" w:rsidRDefault="00C23A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C23A5A" w:rsidRDefault="00C23A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3" w:type="dxa"/>
          </w:tcPr>
          <w:p w:rsidR="00C23A5A" w:rsidRDefault="00C23A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3" w:type="dxa"/>
          </w:tcPr>
          <w:p w:rsidR="00C23A5A" w:rsidRDefault="00C23A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1" w:type="dxa"/>
          </w:tcPr>
          <w:p w:rsidR="00C23A5A" w:rsidRDefault="00C301FD">
            <w:pPr>
              <w:pStyle w:val="TableParagraph"/>
              <w:spacing w:line="311" w:lineRule="exact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Сравнивать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строение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опорных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систем</w:t>
            </w:r>
          </w:p>
          <w:p w:rsidR="00C23A5A" w:rsidRDefault="00C301FD">
            <w:pPr>
              <w:pStyle w:val="TableParagraph"/>
              <w:spacing w:before="31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растений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животных</w:t>
            </w:r>
          </w:p>
        </w:tc>
      </w:tr>
      <w:tr w:rsidR="00C23A5A">
        <w:trPr>
          <w:trHeight w:val="7302"/>
        </w:trPr>
        <w:tc>
          <w:tcPr>
            <w:tcW w:w="843" w:type="dxa"/>
          </w:tcPr>
          <w:p w:rsidR="00C23A5A" w:rsidRDefault="00C301FD">
            <w:pPr>
              <w:pStyle w:val="TableParagraph"/>
              <w:spacing w:line="312" w:lineRule="exact"/>
              <w:ind w:left="155" w:right="139"/>
              <w:jc w:val="center"/>
              <w:rPr>
                <w:sz w:val="28"/>
              </w:rPr>
            </w:pPr>
            <w:r>
              <w:rPr>
                <w:sz w:val="28"/>
              </w:rPr>
              <w:t>9.6</w:t>
            </w:r>
          </w:p>
        </w:tc>
        <w:tc>
          <w:tcPr>
            <w:tcW w:w="2838" w:type="dxa"/>
          </w:tcPr>
          <w:p w:rsidR="00C23A5A" w:rsidRDefault="00C301FD">
            <w:pPr>
              <w:pStyle w:val="TableParagraph"/>
              <w:spacing w:line="264" w:lineRule="auto"/>
              <w:ind w:left="117" w:right="1322"/>
              <w:rPr>
                <w:sz w:val="28"/>
              </w:rPr>
            </w:pPr>
            <w:r>
              <w:rPr>
                <w:color w:val="231F20"/>
                <w:sz w:val="28"/>
              </w:rPr>
              <w:t>Движение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pacing w:val="-1"/>
                <w:sz w:val="28"/>
              </w:rPr>
              <w:t>организмов</w:t>
            </w:r>
          </w:p>
        </w:tc>
        <w:tc>
          <w:tcPr>
            <w:tcW w:w="1643" w:type="dxa"/>
          </w:tcPr>
          <w:p w:rsidR="00C23A5A" w:rsidRDefault="00C301FD">
            <w:pPr>
              <w:pStyle w:val="TableParagraph"/>
              <w:spacing w:line="312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33" w:type="dxa"/>
          </w:tcPr>
          <w:p w:rsidR="00C23A5A" w:rsidRDefault="00C301FD">
            <w:pPr>
              <w:pStyle w:val="TableParagraph"/>
              <w:spacing w:line="259" w:lineRule="auto"/>
              <w:ind w:right="206"/>
              <w:rPr>
                <w:sz w:val="28"/>
              </w:rPr>
            </w:pPr>
            <w:r>
              <w:rPr>
                <w:sz w:val="28"/>
              </w:rPr>
              <w:t>Движение организмов. Движение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одноклеточных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организмов: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амёбоидное,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жгутиковое,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ресничное.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Движение многоклеточных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растений: тропизмы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настии.</w:t>
            </w:r>
          </w:p>
          <w:p w:rsidR="00C23A5A" w:rsidRDefault="00C301F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Движение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многоклеточных</w:t>
            </w:r>
          </w:p>
          <w:p w:rsidR="00C23A5A" w:rsidRDefault="00C301FD">
            <w:pPr>
              <w:pStyle w:val="TableParagraph"/>
              <w:spacing w:before="18" w:line="256" w:lineRule="auto"/>
              <w:ind w:right="108"/>
              <w:rPr>
                <w:sz w:val="28"/>
              </w:rPr>
            </w:pPr>
            <w:r>
              <w:rPr>
                <w:sz w:val="28"/>
              </w:rPr>
              <w:t>животных и человека: мышечная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Рефлекс.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Скелетные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мышцы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работа.</w:t>
            </w:r>
          </w:p>
          <w:p w:rsidR="00C23A5A" w:rsidRDefault="00C301FD">
            <w:pPr>
              <w:pStyle w:val="TableParagraph"/>
              <w:spacing w:before="11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Демонстрации</w:t>
            </w:r>
          </w:p>
          <w:p w:rsidR="00C23A5A" w:rsidRDefault="00C301FD">
            <w:pPr>
              <w:pStyle w:val="TableParagraph"/>
              <w:spacing w:before="24" w:line="256" w:lineRule="auto"/>
              <w:ind w:right="305"/>
              <w:rPr>
                <w:sz w:val="28"/>
              </w:rPr>
            </w:pPr>
            <w:r>
              <w:rPr>
                <w:color w:val="231F20"/>
                <w:sz w:val="28"/>
                <w:u w:val="single" w:color="231F20"/>
              </w:rPr>
              <w:t>Таблицы</w:t>
            </w:r>
            <w:r>
              <w:rPr>
                <w:color w:val="231F20"/>
                <w:spacing w:val="-8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и</w:t>
            </w:r>
            <w:r>
              <w:rPr>
                <w:color w:val="231F20"/>
                <w:spacing w:val="-5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схемы: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«Одноклеточные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водоросли»,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«Простейшие»,</w:t>
            </w:r>
          </w:p>
          <w:p w:rsidR="00C23A5A" w:rsidRDefault="00C301FD">
            <w:pPr>
              <w:pStyle w:val="TableParagraph"/>
              <w:spacing w:before="2" w:line="264" w:lineRule="auto"/>
              <w:ind w:right="580"/>
              <w:rPr>
                <w:sz w:val="28"/>
              </w:rPr>
            </w:pPr>
            <w:r>
              <w:rPr>
                <w:color w:val="231F20"/>
                <w:sz w:val="28"/>
              </w:rPr>
              <w:t>«Строение мышцы», «Мышечная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система»</w:t>
            </w:r>
          </w:p>
        </w:tc>
        <w:tc>
          <w:tcPr>
            <w:tcW w:w="4791" w:type="dxa"/>
          </w:tcPr>
          <w:p w:rsidR="00C23A5A" w:rsidRDefault="00C301FD">
            <w:pPr>
              <w:pStyle w:val="TableParagraph"/>
              <w:spacing w:line="259" w:lineRule="auto"/>
              <w:ind w:left="115" w:right="149"/>
              <w:rPr>
                <w:sz w:val="28"/>
              </w:rPr>
            </w:pPr>
            <w:r>
              <w:rPr>
                <w:color w:val="231F20"/>
                <w:sz w:val="28"/>
              </w:rPr>
              <w:t>Раскрывать содержание терминов 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понятий: движение, двигательные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органеллы, движение простейших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(амёбоидное,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жгутиковое,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ресничное), движение растений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(тропизмы,</w:t>
            </w:r>
            <w:r>
              <w:rPr>
                <w:color w:val="231F20"/>
                <w:spacing w:val="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настии),</w:t>
            </w:r>
            <w:r>
              <w:rPr>
                <w:color w:val="231F20"/>
                <w:spacing w:val="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мышечные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системы (сократительные волоконца,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кожно-мускульный мешок, скелетная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мускулатура),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скелетная мышца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(мышечное волокно, миофибрилла),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высшие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двигательные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центры,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работа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мышц (двигательная, соматическая),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мышечное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утомление.</w:t>
            </w:r>
          </w:p>
          <w:p w:rsidR="00C23A5A" w:rsidRDefault="00C301FD">
            <w:pPr>
              <w:pStyle w:val="TableParagraph"/>
              <w:spacing w:line="256" w:lineRule="auto"/>
              <w:ind w:left="115" w:right="516"/>
              <w:rPr>
                <w:sz w:val="28"/>
              </w:rPr>
            </w:pPr>
            <w:r>
              <w:rPr>
                <w:color w:val="231F20"/>
                <w:sz w:val="28"/>
              </w:rPr>
              <w:t>Характеризовать виды движения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одноклеточных</w:t>
            </w:r>
            <w:r>
              <w:rPr>
                <w:color w:val="231F20"/>
                <w:spacing w:val="-1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многоклеточных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организмов.</w:t>
            </w:r>
          </w:p>
          <w:p w:rsidR="00C23A5A" w:rsidRDefault="00C301FD">
            <w:pPr>
              <w:pStyle w:val="TableParagraph"/>
              <w:spacing w:before="4" w:line="256" w:lineRule="auto"/>
              <w:ind w:left="115" w:right="466"/>
              <w:rPr>
                <w:sz w:val="28"/>
              </w:rPr>
            </w:pPr>
            <w:r>
              <w:rPr>
                <w:color w:val="231F20"/>
                <w:sz w:val="28"/>
              </w:rPr>
              <w:t>Описывать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скелетные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мышцы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их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работу.</w:t>
            </w:r>
          </w:p>
          <w:p w:rsidR="00C23A5A" w:rsidRDefault="00C301FD">
            <w:pPr>
              <w:pStyle w:val="TableParagraph"/>
              <w:spacing w:before="3" w:line="256" w:lineRule="auto"/>
              <w:ind w:left="115" w:right="499"/>
              <w:rPr>
                <w:sz w:val="28"/>
              </w:rPr>
            </w:pPr>
            <w:r>
              <w:rPr>
                <w:color w:val="231F20"/>
                <w:sz w:val="28"/>
              </w:rPr>
              <w:t>Устанавливать взаимосвязь между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строением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опорных систем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</w:p>
          <w:p w:rsidR="00C23A5A" w:rsidRDefault="00C301FD">
            <w:pPr>
              <w:pStyle w:val="TableParagraph"/>
              <w:spacing w:before="10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движениями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организмов</w:t>
            </w:r>
          </w:p>
        </w:tc>
      </w:tr>
      <w:tr w:rsidR="00C23A5A">
        <w:trPr>
          <w:trHeight w:val="1394"/>
        </w:trPr>
        <w:tc>
          <w:tcPr>
            <w:tcW w:w="843" w:type="dxa"/>
          </w:tcPr>
          <w:p w:rsidR="00C23A5A" w:rsidRDefault="00C301FD">
            <w:pPr>
              <w:pStyle w:val="TableParagraph"/>
              <w:spacing w:line="311" w:lineRule="exact"/>
              <w:ind w:left="156" w:right="139"/>
              <w:jc w:val="center"/>
              <w:rPr>
                <w:sz w:val="28"/>
              </w:rPr>
            </w:pPr>
            <w:r>
              <w:rPr>
                <w:sz w:val="28"/>
              </w:rPr>
              <w:t>9.7</w:t>
            </w:r>
          </w:p>
        </w:tc>
        <w:tc>
          <w:tcPr>
            <w:tcW w:w="2838" w:type="dxa"/>
          </w:tcPr>
          <w:p w:rsidR="00C23A5A" w:rsidRDefault="00C301FD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color w:val="231F20"/>
                <w:sz w:val="28"/>
              </w:rPr>
              <w:t>Питание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организмов</w:t>
            </w:r>
          </w:p>
        </w:tc>
        <w:tc>
          <w:tcPr>
            <w:tcW w:w="1643" w:type="dxa"/>
          </w:tcPr>
          <w:p w:rsidR="00C23A5A" w:rsidRDefault="00C301FD">
            <w:pPr>
              <w:pStyle w:val="TableParagraph"/>
              <w:spacing w:line="31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33" w:type="dxa"/>
          </w:tcPr>
          <w:p w:rsidR="00C23A5A" w:rsidRDefault="00C301FD">
            <w:pPr>
              <w:pStyle w:val="TableParagraph"/>
              <w:spacing w:line="261" w:lineRule="auto"/>
              <w:ind w:right="412"/>
              <w:rPr>
                <w:sz w:val="28"/>
              </w:rPr>
            </w:pPr>
            <w:r>
              <w:rPr>
                <w:sz w:val="28"/>
              </w:rPr>
              <w:t>Питание организмов. Поглощение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воды,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углекислого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газа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минеральных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растениями.</w:t>
            </w:r>
          </w:p>
          <w:p w:rsidR="00C23A5A" w:rsidRDefault="00C301FD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Питание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животных.</w:t>
            </w:r>
          </w:p>
        </w:tc>
        <w:tc>
          <w:tcPr>
            <w:tcW w:w="4791" w:type="dxa"/>
          </w:tcPr>
          <w:p w:rsidR="00C23A5A" w:rsidRDefault="00C301FD">
            <w:pPr>
              <w:pStyle w:val="TableParagraph"/>
              <w:spacing w:line="261" w:lineRule="auto"/>
              <w:ind w:left="115" w:right="155"/>
              <w:rPr>
                <w:sz w:val="28"/>
              </w:rPr>
            </w:pPr>
            <w:r>
              <w:rPr>
                <w:color w:val="231F20"/>
                <w:sz w:val="28"/>
              </w:rPr>
              <w:t>Раскрывать содержание терминов 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понятий: питание, пищеварение,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пищеварительные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вакуоли,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кишечная</w:t>
            </w:r>
          </w:p>
          <w:p w:rsidR="00C23A5A" w:rsidRDefault="00C301FD">
            <w:pPr>
              <w:pStyle w:val="TableParagraph"/>
              <w:spacing w:line="314" w:lineRule="exact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полость,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пищеварительная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трубка,</w:t>
            </w:r>
          </w:p>
        </w:tc>
      </w:tr>
    </w:tbl>
    <w:p w:rsidR="00C23A5A" w:rsidRDefault="00C23A5A">
      <w:pPr>
        <w:spacing w:line="314" w:lineRule="exact"/>
        <w:rPr>
          <w:sz w:val="28"/>
        </w:rPr>
        <w:sectPr w:rsidR="00C23A5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C23A5A" w:rsidRDefault="00C23A5A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38"/>
        <w:gridCol w:w="1643"/>
        <w:gridCol w:w="4733"/>
        <w:gridCol w:w="4791"/>
      </w:tblGrid>
      <w:tr w:rsidR="00C23A5A">
        <w:trPr>
          <w:trHeight w:val="5911"/>
        </w:trPr>
        <w:tc>
          <w:tcPr>
            <w:tcW w:w="843" w:type="dxa"/>
          </w:tcPr>
          <w:p w:rsidR="00C23A5A" w:rsidRDefault="00C23A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C23A5A" w:rsidRDefault="00C23A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3" w:type="dxa"/>
          </w:tcPr>
          <w:p w:rsidR="00C23A5A" w:rsidRDefault="00C23A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3" w:type="dxa"/>
          </w:tcPr>
          <w:p w:rsidR="00C23A5A" w:rsidRDefault="00C301FD">
            <w:pPr>
              <w:pStyle w:val="TableParagraph"/>
              <w:spacing w:line="259" w:lineRule="auto"/>
              <w:ind w:right="149"/>
              <w:rPr>
                <w:sz w:val="28"/>
              </w:rPr>
            </w:pPr>
            <w:r>
              <w:rPr>
                <w:sz w:val="28"/>
              </w:rPr>
              <w:t>Внутриполостное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внутриклеточное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пищеварение. Питание позвоночных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животных.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Отделы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пищеварительного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тракта.</w:t>
            </w:r>
          </w:p>
          <w:p w:rsidR="00C23A5A" w:rsidRDefault="00C301FD">
            <w:pPr>
              <w:pStyle w:val="TableParagraph"/>
              <w:spacing w:line="256" w:lineRule="auto"/>
              <w:ind w:right="234"/>
              <w:rPr>
                <w:b/>
                <w:sz w:val="28"/>
              </w:rPr>
            </w:pPr>
            <w:r>
              <w:rPr>
                <w:sz w:val="28"/>
              </w:rPr>
              <w:t>Пищеварительные железы.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Пищеварительная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Демонстрации</w:t>
            </w:r>
          </w:p>
          <w:p w:rsidR="00C23A5A" w:rsidRDefault="00C301FD">
            <w:pPr>
              <w:pStyle w:val="TableParagraph"/>
              <w:rPr>
                <w:sz w:val="28"/>
              </w:rPr>
            </w:pPr>
            <w:r>
              <w:rPr>
                <w:color w:val="231F20"/>
                <w:sz w:val="28"/>
                <w:u w:val="single" w:color="231F20"/>
              </w:rPr>
              <w:t>Таблицы</w:t>
            </w:r>
            <w:r>
              <w:rPr>
                <w:color w:val="231F20"/>
                <w:spacing w:val="-6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и</w:t>
            </w:r>
            <w:r>
              <w:rPr>
                <w:color w:val="231F20"/>
                <w:spacing w:val="-3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схемы:</w:t>
            </w:r>
          </w:p>
          <w:p w:rsidR="00C23A5A" w:rsidRDefault="00C301FD">
            <w:pPr>
              <w:pStyle w:val="TableParagraph"/>
              <w:spacing w:before="30"/>
              <w:rPr>
                <w:sz w:val="28"/>
              </w:rPr>
            </w:pPr>
            <w:r>
              <w:rPr>
                <w:color w:val="231F20"/>
                <w:sz w:val="28"/>
              </w:rPr>
              <w:t>«Кишечнополостные»,</w:t>
            </w:r>
          </w:p>
          <w:p w:rsidR="00C23A5A" w:rsidRDefault="00C301FD">
            <w:pPr>
              <w:pStyle w:val="TableParagraph"/>
              <w:spacing w:before="24" w:line="256" w:lineRule="auto"/>
              <w:ind w:right="119"/>
              <w:rPr>
                <w:sz w:val="28"/>
              </w:rPr>
            </w:pPr>
            <w:r>
              <w:rPr>
                <w:color w:val="231F20"/>
                <w:sz w:val="28"/>
              </w:rPr>
              <w:t>«Пищеварительная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система»,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«Схема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питания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растений».</w:t>
            </w:r>
          </w:p>
          <w:p w:rsidR="00C23A5A" w:rsidRDefault="00C301FD">
            <w:pPr>
              <w:pStyle w:val="TableParagraph"/>
              <w:spacing w:before="3" w:line="259" w:lineRule="auto"/>
              <w:ind w:right="310"/>
              <w:rPr>
                <w:sz w:val="28"/>
              </w:rPr>
            </w:pPr>
            <w:r>
              <w:rPr>
                <w:b/>
                <w:color w:val="231F20"/>
                <w:sz w:val="28"/>
              </w:rPr>
              <w:t xml:space="preserve">Оборудование: </w:t>
            </w:r>
            <w:r>
              <w:rPr>
                <w:color w:val="231F20"/>
                <w:sz w:val="28"/>
              </w:rPr>
              <w:t>живые экземпляры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комнатных</w:t>
            </w:r>
            <w:r>
              <w:rPr>
                <w:color w:val="231F20"/>
                <w:spacing w:val="-1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растений;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оборудование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для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демонстрации почвенного</w:t>
            </w:r>
            <w:r>
              <w:rPr>
                <w:color w:val="231F20"/>
                <w:spacing w:val="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воздушного питания растений,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расщепления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крахмала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белков</w:t>
            </w:r>
          </w:p>
          <w:p w:rsidR="00C23A5A" w:rsidRDefault="00C301FD">
            <w:pPr>
              <w:pStyle w:val="TableParagraph"/>
              <w:spacing w:before="5"/>
              <w:rPr>
                <w:sz w:val="28"/>
              </w:rPr>
            </w:pPr>
            <w:r>
              <w:rPr>
                <w:color w:val="231F20"/>
                <w:sz w:val="28"/>
              </w:rPr>
              <w:t>под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действием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ферментов</w:t>
            </w:r>
          </w:p>
        </w:tc>
        <w:tc>
          <w:tcPr>
            <w:tcW w:w="4791" w:type="dxa"/>
          </w:tcPr>
          <w:p w:rsidR="00C23A5A" w:rsidRDefault="00C301FD">
            <w:pPr>
              <w:pStyle w:val="TableParagraph"/>
              <w:spacing w:line="261" w:lineRule="auto"/>
              <w:ind w:left="115" w:right="1481"/>
              <w:rPr>
                <w:sz w:val="28"/>
              </w:rPr>
            </w:pPr>
            <w:r>
              <w:rPr>
                <w:color w:val="231F20"/>
                <w:sz w:val="28"/>
              </w:rPr>
              <w:t>пищеварительный тракт,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пищеварительные</w:t>
            </w:r>
            <w:r>
              <w:rPr>
                <w:color w:val="231F20"/>
                <w:spacing w:val="-1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железы,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пищеварительные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соки.</w:t>
            </w:r>
          </w:p>
          <w:p w:rsidR="00C23A5A" w:rsidRDefault="00C301FD">
            <w:pPr>
              <w:pStyle w:val="TableParagraph"/>
              <w:spacing w:line="261" w:lineRule="auto"/>
              <w:ind w:left="115" w:right="246"/>
              <w:jc w:val="both"/>
              <w:rPr>
                <w:sz w:val="28"/>
              </w:rPr>
            </w:pPr>
            <w:r>
              <w:rPr>
                <w:color w:val="231F20"/>
                <w:sz w:val="28"/>
              </w:rPr>
              <w:t>Характеризовать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питание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животных;</w:t>
            </w:r>
            <w:r>
              <w:rPr>
                <w:color w:val="231F20"/>
                <w:spacing w:val="-6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внутриполостное и внутриклеточное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пищеварение.</w:t>
            </w:r>
          </w:p>
          <w:p w:rsidR="00C23A5A" w:rsidRDefault="00C301FD">
            <w:pPr>
              <w:pStyle w:val="TableParagraph"/>
              <w:spacing w:line="259" w:lineRule="auto"/>
              <w:ind w:left="115" w:right="237"/>
              <w:rPr>
                <w:sz w:val="28"/>
              </w:rPr>
            </w:pPr>
            <w:r>
              <w:rPr>
                <w:color w:val="231F20"/>
                <w:sz w:val="28"/>
              </w:rPr>
              <w:t>Различать на изображениях (схемах,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таблицах,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муляжах) отделы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пищеварительного тракта 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пищеварительную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систему</w:t>
            </w:r>
            <w:r>
              <w:rPr>
                <w:color w:val="231F20"/>
                <w:spacing w:val="-1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человека.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Устанавливать взаимосвязи между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строением органов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пищеварения</w:t>
            </w:r>
          </w:p>
        </w:tc>
      </w:tr>
      <w:tr w:rsidR="00C23A5A">
        <w:trPr>
          <w:trHeight w:val="3476"/>
        </w:trPr>
        <w:tc>
          <w:tcPr>
            <w:tcW w:w="843" w:type="dxa"/>
          </w:tcPr>
          <w:p w:rsidR="00C23A5A" w:rsidRDefault="00C301FD">
            <w:pPr>
              <w:pStyle w:val="TableParagraph"/>
              <w:spacing w:line="311" w:lineRule="exact"/>
              <w:ind w:left="247"/>
              <w:rPr>
                <w:sz w:val="28"/>
              </w:rPr>
            </w:pPr>
            <w:r>
              <w:rPr>
                <w:sz w:val="28"/>
              </w:rPr>
              <w:t>9.8</w:t>
            </w:r>
          </w:p>
        </w:tc>
        <w:tc>
          <w:tcPr>
            <w:tcW w:w="2838" w:type="dxa"/>
          </w:tcPr>
          <w:p w:rsidR="00C23A5A" w:rsidRDefault="00C301FD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color w:val="231F20"/>
                <w:sz w:val="28"/>
              </w:rPr>
              <w:t>Дыхание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организмов</w:t>
            </w:r>
          </w:p>
        </w:tc>
        <w:tc>
          <w:tcPr>
            <w:tcW w:w="1643" w:type="dxa"/>
          </w:tcPr>
          <w:p w:rsidR="00C23A5A" w:rsidRDefault="00C301FD">
            <w:pPr>
              <w:pStyle w:val="TableParagraph"/>
              <w:spacing w:line="31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33" w:type="dxa"/>
          </w:tcPr>
          <w:p w:rsidR="00C23A5A" w:rsidRDefault="00C301FD">
            <w:pPr>
              <w:pStyle w:val="TableParagraph"/>
              <w:spacing w:line="259" w:lineRule="auto"/>
              <w:ind w:right="413"/>
              <w:rPr>
                <w:sz w:val="28"/>
              </w:rPr>
            </w:pPr>
            <w:r>
              <w:rPr>
                <w:sz w:val="28"/>
              </w:rPr>
              <w:t>Дыхание организмов. Дыхание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растений. Дыхание животных.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Диффузия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газов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поверхность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клетки.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Кожное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дыхание.</w:t>
            </w:r>
          </w:p>
          <w:p w:rsidR="00C23A5A" w:rsidRDefault="00C301FD">
            <w:pPr>
              <w:pStyle w:val="TableParagraph"/>
              <w:spacing w:line="259" w:lineRule="auto"/>
              <w:ind w:right="145"/>
              <w:rPr>
                <w:sz w:val="28"/>
              </w:rPr>
            </w:pPr>
            <w:r>
              <w:rPr>
                <w:sz w:val="28"/>
              </w:rPr>
              <w:t>Дыхательная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поверхность.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Жаберное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лёгочное дыхание. Дыхание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позвоночных животных и человека.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Эволюционное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усложнение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лёгких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позвоночных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животных.</w:t>
            </w:r>
          </w:p>
          <w:p w:rsidR="00C23A5A" w:rsidRDefault="00C301F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Дыхательная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</w:tc>
        <w:tc>
          <w:tcPr>
            <w:tcW w:w="4791" w:type="dxa"/>
          </w:tcPr>
          <w:p w:rsidR="00C23A5A" w:rsidRDefault="00C301FD">
            <w:pPr>
              <w:pStyle w:val="TableParagraph"/>
              <w:spacing w:line="259" w:lineRule="auto"/>
              <w:ind w:left="115" w:right="119"/>
              <w:rPr>
                <w:sz w:val="28"/>
              </w:rPr>
            </w:pPr>
            <w:r>
              <w:rPr>
                <w:color w:val="231F20"/>
                <w:sz w:val="28"/>
              </w:rPr>
              <w:t>Раскрывать содержание терминов 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понятий: дыхание, диффузия, кожное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дыхание,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органы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дыхания,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дыхательные</w:t>
            </w:r>
            <w:r>
              <w:rPr>
                <w:color w:val="231F20"/>
                <w:spacing w:val="-1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движения,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дыхательный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центр, лёгочные объёмы, жизненная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ёмкость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лёгких.</w:t>
            </w:r>
          </w:p>
          <w:p w:rsidR="00C23A5A" w:rsidRDefault="00C301FD">
            <w:pPr>
              <w:pStyle w:val="TableParagraph"/>
              <w:spacing w:line="256" w:lineRule="auto"/>
              <w:ind w:left="115" w:right="323"/>
              <w:rPr>
                <w:sz w:val="28"/>
              </w:rPr>
            </w:pPr>
            <w:r>
              <w:rPr>
                <w:color w:val="231F20"/>
                <w:sz w:val="28"/>
              </w:rPr>
              <w:t>Характеризовать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дыхание</w:t>
            </w:r>
            <w:r>
              <w:rPr>
                <w:color w:val="231F20"/>
                <w:spacing w:val="-1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растений;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дыхание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животных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человека.</w:t>
            </w:r>
          </w:p>
          <w:p w:rsidR="00C23A5A" w:rsidRDefault="00C301FD">
            <w:pPr>
              <w:pStyle w:val="TableParagraph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Описывать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эволюционное</w:t>
            </w:r>
          </w:p>
          <w:p w:rsidR="00C23A5A" w:rsidRDefault="00C301FD">
            <w:pPr>
              <w:pStyle w:val="TableParagraph"/>
              <w:spacing w:before="25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усложнение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строения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лёгких</w:t>
            </w:r>
          </w:p>
        </w:tc>
      </w:tr>
    </w:tbl>
    <w:p w:rsidR="00C23A5A" w:rsidRDefault="00C23A5A">
      <w:pPr>
        <w:rPr>
          <w:sz w:val="28"/>
        </w:rPr>
        <w:sectPr w:rsidR="00C23A5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C23A5A" w:rsidRDefault="00C23A5A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38"/>
        <w:gridCol w:w="1643"/>
        <w:gridCol w:w="4733"/>
        <w:gridCol w:w="4791"/>
      </w:tblGrid>
      <w:tr w:rsidR="00C23A5A">
        <w:trPr>
          <w:trHeight w:val="3822"/>
        </w:trPr>
        <w:tc>
          <w:tcPr>
            <w:tcW w:w="843" w:type="dxa"/>
          </w:tcPr>
          <w:p w:rsidR="00C23A5A" w:rsidRDefault="00C23A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C23A5A" w:rsidRDefault="00C23A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3" w:type="dxa"/>
          </w:tcPr>
          <w:p w:rsidR="00C23A5A" w:rsidRDefault="00C23A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3" w:type="dxa"/>
          </w:tcPr>
          <w:p w:rsidR="00C23A5A" w:rsidRDefault="00C301FD">
            <w:pPr>
              <w:pStyle w:val="TableParagraph"/>
              <w:spacing w:line="261" w:lineRule="auto"/>
              <w:ind w:right="189"/>
              <w:rPr>
                <w:sz w:val="28"/>
              </w:rPr>
            </w:pPr>
            <w:r>
              <w:rPr>
                <w:sz w:val="28"/>
              </w:rPr>
              <w:t>Механизм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вентиляции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лёгких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птиц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млекопитающих.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Регуляция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дыхания. Дыхательные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объёмы.</w:t>
            </w:r>
          </w:p>
          <w:p w:rsidR="00C23A5A" w:rsidRDefault="00C301FD">
            <w:pPr>
              <w:pStyle w:val="TableParagraph"/>
              <w:spacing w:line="314" w:lineRule="exact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Демонстрации</w:t>
            </w:r>
          </w:p>
          <w:p w:rsidR="00C23A5A" w:rsidRDefault="00C301FD">
            <w:pPr>
              <w:pStyle w:val="TableParagraph"/>
              <w:spacing w:before="20" w:line="256" w:lineRule="auto"/>
              <w:ind w:right="645"/>
              <w:rPr>
                <w:sz w:val="28"/>
              </w:rPr>
            </w:pPr>
            <w:r>
              <w:rPr>
                <w:color w:val="231F20"/>
                <w:sz w:val="28"/>
                <w:u w:val="single" w:color="231F20"/>
              </w:rPr>
              <w:t>Таблицы</w:t>
            </w:r>
            <w:r>
              <w:rPr>
                <w:color w:val="231F20"/>
                <w:spacing w:val="-8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и</w:t>
            </w:r>
            <w:r>
              <w:rPr>
                <w:color w:val="231F20"/>
                <w:spacing w:val="-6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схемы: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«Дыхательная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система».</w:t>
            </w:r>
          </w:p>
          <w:p w:rsidR="00C23A5A" w:rsidRDefault="00C301FD">
            <w:pPr>
              <w:pStyle w:val="TableParagraph"/>
              <w:spacing w:before="3" w:line="256" w:lineRule="auto"/>
              <w:ind w:right="959"/>
              <w:rPr>
                <w:sz w:val="28"/>
              </w:rPr>
            </w:pPr>
            <w:r>
              <w:rPr>
                <w:b/>
                <w:color w:val="231F20"/>
                <w:sz w:val="28"/>
              </w:rPr>
              <w:t>Оборудование:</w:t>
            </w:r>
            <w:r>
              <w:rPr>
                <w:b/>
                <w:color w:val="231F20"/>
                <w:spacing w:val="-1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оборудование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для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демонстрации опытов</w:t>
            </w:r>
          </w:p>
          <w:p w:rsidR="00C23A5A" w:rsidRDefault="00C301FD">
            <w:pPr>
              <w:pStyle w:val="TableParagraph"/>
              <w:spacing w:before="9"/>
              <w:rPr>
                <w:sz w:val="28"/>
              </w:rPr>
            </w:pPr>
            <w:r>
              <w:rPr>
                <w:color w:val="231F20"/>
                <w:sz w:val="28"/>
              </w:rPr>
              <w:t>по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измерению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жизненной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ёмкости</w:t>
            </w:r>
          </w:p>
          <w:p w:rsidR="00C23A5A" w:rsidRDefault="00C301FD">
            <w:pPr>
              <w:pStyle w:val="TableParagraph"/>
              <w:spacing w:before="6" w:line="340" w:lineRule="atLeast"/>
              <w:ind w:right="724"/>
              <w:rPr>
                <w:sz w:val="28"/>
              </w:rPr>
            </w:pPr>
            <w:r>
              <w:rPr>
                <w:color w:val="231F20"/>
                <w:sz w:val="28"/>
              </w:rPr>
              <w:t>лёгких,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механизма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дыхательных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движений</w:t>
            </w:r>
          </w:p>
        </w:tc>
        <w:tc>
          <w:tcPr>
            <w:tcW w:w="4791" w:type="dxa"/>
          </w:tcPr>
          <w:p w:rsidR="00C23A5A" w:rsidRDefault="00C301FD">
            <w:pPr>
              <w:pStyle w:val="TableParagraph"/>
              <w:spacing w:line="311" w:lineRule="exact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позвоночных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животных.</w:t>
            </w:r>
          </w:p>
          <w:p w:rsidR="00C23A5A" w:rsidRDefault="00C301FD">
            <w:pPr>
              <w:pStyle w:val="TableParagraph"/>
              <w:spacing w:before="31" w:line="256" w:lineRule="auto"/>
              <w:ind w:left="115" w:right="301"/>
              <w:rPr>
                <w:sz w:val="28"/>
              </w:rPr>
            </w:pPr>
            <w:r>
              <w:rPr>
                <w:color w:val="231F20"/>
                <w:sz w:val="28"/>
              </w:rPr>
              <w:t>Различать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на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изображениях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(схемах,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таблицах, муляжах) дыхательную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систему</w:t>
            </w:r>
            <w:r>
              <w:rPr>
                <w:color w:val="231F20"/>
                <w:spacing w:val="-1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человека.</w:t>
            </w:r>
          </w:p>
          <w:p w:rsidR="00C23A5A" w:rsidRDefault="00C301FD">
            <w:pPr>
              <w:pStyle w:val="TableParagraph"/>
              <w:spacing w:before="11" w:line="259" w:lineRule="auto"/>
              <w:ind w:left="115" w:right="477"/>
              <w:rPr>
                <w:sz w:val="28"/>
              </w:rPr>
            </w:pPr>
            <w:r>
              <w:rPr>
                <w:color w:val="231F20"/>
                <w:sz w:val="28"/>
              </w:rPr>
              <w:t>Описывать механизм вентиляции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лёгких у птиц и млекопитающих.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Устанавливать взаимосвязи между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строением органов дыхания и их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функциями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организме</w:t>
            </w:r>
          </w:p>
        </w:tc>
      </w:tr>
      <w:tr w:rsidR="00C23A5A">
        <w:trPr>
          <w:trHeight w:val="5566"/>
        </w:trPr>
        <w:tc>
          <w:tcPr>
            <w:tcW w:w="843" w:type="dxa"/>
          </w:tcPr>
          <w:p w:rsidR="00C23A5A" w:rsidRDefault="00C301FD">
            <w:pPr>
              <w:pStyle w:val="TableParagraph"/>
              <w:spacing w:line="319" w:lineRule="exact"/>
              <w:ind w:left="247"/>
              <w:rPr>
                <w:sz w:val="28"/>
              </w:rPr>
            </w:pPr>
            <w:r>
              <w:rPr>
                <w:sz w:val="28"/>
              </w:rPr>
              <w:t>9.9</w:t>
            </w:r>
          </w:p>
        </w:tc>
        <w:tc>
          <w:tcPr>
            <w:tcW w:w="2838" w:type="dxa"/>
          </w:tcPr>
          <w:p w:rsidR="00C23A5A" w:rsidRDefault="00C301FD">
            <w:pPr>
              <w:pStyle w:val="TableParagraph"/>
              <w:spacing w:line="256" w:lineRule="auto"/>
              <w:ind w:left="117" w:right="394"/>
              <w:rPr>
                <w:sz w:val="28"/>
              </w:rPr>
            </w:pPr>
            <w:r>
              <w:rPr>
                <w:color w:val="231F20"/>
                <w:spacing w:val="-1"/>
                <w:sz w:val="28"/>
              </w:rPr>
              <w:t xml:space="preserve">Транспорт </w:t>
            </w:r>
            <w:r>
              <w:rPr>
                <w:color w:val="231F20"/>
                <w:sz w:val="28"/>
              </w:rPr>
              <w:t>веществ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у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организмов</w:t>
            </w:r>
          </w:p>
        </w:tc>
        <w:tc>
          <w:tcPr>
            <w:tcW w:w="1643" w:type="dxa"/>
          </w:tcPr>
          <w:p w:rsidR="00C23A5A" w:rsidRDefault="00C301FD">
            <w:pPr>
              <w:pStyle w:val="TableParagraph"/>
              <w:spacing w:line="319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33" w:type="dxa"/>
          </w:tcPr>
          <w:p w:rsidR="00C23A5A" w:rsidRDefault="00C301FD">
            <w:pPr>
              <w:pStyle w:val="TableParagraph"/>
              <w:spacing w:line="256" w:lineRule="auto"/>
              <w:ind w:right="514"/>
              <w:rPr>
                <w:sz w:val="28"/>
              </w:rPr>
            </w:pPr>
            <w:r>
              <w:rPr>
                <w:sz w:val="28"/>
              </w:rPr>
              <w:t>Транспорт веществ у организмов.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Транспортные системы растений.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Транспорт веществ у животных.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Кровеносная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органы.</w:t>
            </w:r>
          </w:p>
          <w:p w:rsidR="00C23A5A" w:rsidRDefault="00C301FD">
            <w:pPr>
              <w:pStyle w:val="TableParagraph"/>
              <w:spacing w:before="9" w:line="259" w:lineRule="auto"/>
              <w:ind w:right="399"/>
              <w:rPr>
                <w:sz w:val="28"/>
              </w:rPr>
            </w:pPr>
            <w:r>
              <w:rPr>
                <w:sz w:val="28"/>
              </w:rPr>
              <w:t>Кровеносная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позвоночных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животных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Сердце,</w:t>
            </w:r>
          </w:p>
          <w:p w:rsidR="00C23A5A" w:rsidRDefault="00C301FD">
            <w:pPr>
              <w:pStyle w:val="TableParagraph"/>
              <w:spacing w:line="259" w:lineRule="auto"/>
              <w:ind w:right="297"/>
              <w:rPr>
                <w:sz w:val="28"/>
              </w:rPr>
            </w:pPr>
            <w:r>
              <w:rPr>
                <w:sz w:val="28"/>
              </w:rPr>
              <w:t>кровеносные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сосуды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кровь.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Круги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кровообращения. Эволюционные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усложнения строения кровеносной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позвоночных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животных.</w:t>
            </w:r>
          </w:p>
          <w:p w:rsidR="00C23A5A" w:rsidRDefault="00C301FD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сердца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регуляция.</w:t>
            </w:r>
          </w:p>
          <w:p w:rsidR="00C23A5A" w:rsidRDefault="00C301FD">
            <w:pPr>
              <w:pStyle w:val="TableParagraph"/>
              <w:spacing w:before="27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Демонстрации</w:t>
            </w:r>
          </w:p>
          <w:p w:rsidR="00C23A5A" w:rsidRDefault="00C301FD">
            <w:pPr>
              <w:pStyle w:val="TableParagraph"/>
              <w:spacing w:before="24" w:line="256" w:lineRule="auto"/>
              <w:ind w:right="580"/>
              <w:rPr>
                <w:sz w:val="28"/>
              </w:rPr>
            </w:pPr>
            <w:r>
              <w:rPr>
                <w:color w:val="231F20"/>
                <w:sz w:val="28"/>
                <w:u w:val="single" w:color="231F20"/>
              </w:rPr>
              <w:t>Таблицы</w:t>
            </w:r>
            <w:r>
              <w:rPr>
                <w:color w:val="231F20"/>
                <w:spacing w:val="-2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и схемы:</w:t>
            </w:r>
            <w:r>
              <w:rPr>
                <w:color w:val="231F20"/>
                <w:spacing w:val="5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</w:rPr>
              <w:t>«Органы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цветковых</w:t>
            </w:r>
            <w:r>
              <w:rPr>
                <w:color w:val="231F20"/>
                <w:spacing w:val="-1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растений»,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«Корневые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системы», «Строение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стебля»,</w:t>
            </w:r>
          </w:p>
          <w:p w:rsidR="00C23A5A" w:rsidRDefault="00C301FD">
            <w:pPr>
              <w:pStyle w:val="TableParagraph"/>
              <w:spacing w:before="11"/>
              <w:rPr>
                <w:sz w:val="28"/>
              </w:rPr>
            </w:pPr>
            <w:r>
              <w:rPr>
                <w:color w:val="231F20"/>
                <w:sz w:val="28"/>
              </w:rPr>
              <w:t>«Строение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листовой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пластинки»,</w:t>
            </w:r>
          </w:p>
        </w:tc>
        <w:tc>
          <w:tcPr>
            <w:tcW w:w="4791" w:type="dxa"/>
          </w:tcPr>
          <w:p w:rsidR="00C23A5A" w:rsidRDefault="00C301FD">
            <w:pPr>
              <w:pStyle w:val="TableParagraph"/>
              <w:spacing w:line="259" w:lineRule="auto"/>
              <w:ind w:left="115" w:right="385"/>
              <w:rPr>
                <w:sz w:val="28"/>
              </w:rPr>
            </w:pPr>
            <w:r>
              <w:rPr>
                <w:color w:val="231F20"/>
                <w:sz w:val="28"/>
              </w:rPr>
              <w:t>Раскрывать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содержание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терминов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понятий: транспорт веществ,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транспорт у растений, кровеносная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система животных, кровь, плазма,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форменные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элементы,</w:t>
            </w:r>
          </w:p>
          <w:p w:rsidR="00C23A5A" w:rsidRDefault="00C301FD">
            <w:pPr>
              <w:pStyle w:val="TableParagraph"/>
              <w:spacing w:line="320" w:lineRule="exact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кровообращение,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круги</w:t>
            </w:r>
          </w:p>
          <w:p w:rsidR="00C23A5A" w:rsidRDefault="00C301FD">
            <w:pPr>
              <w:pStyle w:val="TableParagraph"/>
              <w:spacing w:before="20" w:line="259" w:lineRule="auto"/>
              <w:ind w:left="115" w:right="518"/>
              <w:rPr>
                <w:sz w:val="28"/>
              </w:rPr>
            </w:pPr>
            <w:r>
              <w:rPr>
                <w:color w:val="231F20"/>
                <w:sz w:val="28"/>
              </w:rPr>
              <w:t>кровообращения,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сердечный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цикл,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proofErr w:type="spellStart"/>
            <w:r>
              <w:rPr>
                <w:color w:val="231F20"/>
                <w:sz w:val="28"/>
              </w:rPr>
              <w:t>лимфообращение</w:t>
            </w:r>
            <w:proofErr w:type="spellEnd"/>
            <w:r>
              <w:rPr>
                <w:color w:val="231F20"/>
                <w:sz w:val="28"/>
              </w:rPr>
              <w:t>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лимфа,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лимфатические сосуды,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лимфатические узлы, внутренняя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среда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организма.</w:t>
            </w:r>
          </w:p>
          <w:p w:rsidR="00C23A5A" w:rsidRDefault="00C301FD">
            <w:pPr>
              <w:pStyle w:val="TableParagraph"/>
              <w:spacing w:before="5" w:line="256" w:lineRule="auto"/>
              <w:ind w:left="115" w:right="314"/>
              <w:rPr>
                <w:sz w:val="28"/>
              </w:rPr>
            </w:pPr>
            <w:r>
              <w:rPr>
                <w:color w:val="231F20"/>
                <w:sz w:val="28"/>
              </w:rPr>
              <w:t>Характеризовать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транспорт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веществ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у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растений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 беспозвоночных</w:t>
            </w:r>
          </w:p>
          <w:p w:rsidR="00C23A5A" w:rsidRDefault="00C301FD">
            <w:pPr>
              <w:pStyle w:val="TableParagraph"/>
              <w:spacing w:before="3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животных.</w:t>
            </w:r>
          </w:p>
          <w:p w:rsidR="00C23A5A" w:rsidRDefault="00C301FD">
            <w:pPr>
              <w:pStyle w:val="TableParagraph"/>
              <w:spacing w:before="4" w:line="352" w:lineRule="exact"/>
              <w:ind w:left="115" w:right="637"/>
              <w:rPr>
                <w:sz w:val="28"/>
              </w:rPr>
            </w:pPr>
            <w:r>
              <w:rPr>
                <w:color w:val="231F20"/>
                <w:sz w:val="28"/>
              </w:rPr>
              <w:t>Описывать кровеносную систему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животных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человека.</w:t>
            </w:r>
          </w:p>
        </w:tc>
      </w:tr>
    </w:tbl>
    <w:p w:rsidR="00C23A5A" w:rsidRDefault="00C23A5A">
      <w:pPr>
        <w:spacing w:line="352" w:lineRule="exact"/>
        <w:rPr>
          <w:sz w:val="28"/>
        </w:rPr>
        <w:sectPr w:rsidR="00C23A5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C23A5A" w:rsidRDefault="00C23A5A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38"/>
        <w:gridCol w:w="1643"/>
        <w:gridCol w:w="4733"/>
        <w:gridCol w:w="4791"/>
      </w:tblGrid>
      <w:tr w:rsidR="00C23A5A">
        <w:trPr>
          <w:trHeight w:val="2432"/>
        </w:trPr>
        <w:tc>
          <w:tcPr>
            <w:tcW w:w="843" w:type="dxa"/>
          </w:tcPr>
          <w:p w:rsidR="00C23A5A" w:rsidRDefault="00C23A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C23A5A" w:rsidRDefault="00C23A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3" w:type="dxa"/>
          </w:tcPr>
          <w:p w:rsidR="00C23A5A" w:rsidRDefault="00C23A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3" w:type="dxa"/>
          </w:tcPr>
          <w:p w:rsidR="00C23A5A" w:rsidRDefault="00C301FD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color w:val="231F20"/>
                <w:sz w:val="28"/>
              </w:rPr>
              <w:t>«Кровеносная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система»,</w:t>
            </w:r>
          </w:p>
          <w:p w:rsidR="00C23A5A" w:rsidRDefault="00C301FD">
            <w:pPr>
              <w:pStyle w:val="TableParagraph"/>
              <w:spacing w:before="31" w:line="256" w:lineRule="auto"/>
              <w:ind w:right="132"/>
              <w:rPr>
                <w:sz w:val="28"/>
              </w:rPr>
            </w:pPr>
            <w:r>
              <w:rPr>
                <w:color w:val="231F20"/>
                <w:sz w:val="28"/>
              </w:rPr>
              <w:t>«Кровеносные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системы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позвоночных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животных»</w:t>
            </w:r>
          </w:p>
        </w:tc>
        <w:tc>
          <w:tcPr>
            <w:tcW w:w="4791" w:type="dxa"/>
          </w:tcPr>
          <w:p w:rsidR="00C23A5A" w:rsidRDefault="00C301FD">
            <w:pPr>
              <w:pStyle w:val="TableParagraph"/>
              <w:spacing w:line="261" w:lineRule="auto"/>
              <w:ind w:left="115" w:right="301"/>
              <w:rPr>
                <w:sz w:val="28"/>
              </w:rPr>
            </w:pPr>
            <w:r>
              <w:rPr>
                <w:color w:val="231F20"/>
                <w:sz w:val="28"/>
              </w:rPr>
              <w:t>Различать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на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изображениях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(схемах,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таблицах, муляжах) кровеносную 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лимфатическую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систему</w:t>
            </w:r>
            <w:r>
              <w:rPr>
                <w:color w:val="231F20"/>
                <w:spacing w:val="-1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человека.</w:t>
            </w:r>
          </w:p>
          <w:p w:rsidR="00C23A5A" w:rsidRDefault="00C301FD">
            <w:pPr>
              <w:pStyle w:val="TableParagraph"/>
              <w:spacing w:line="264" w:lineRule="auto"/>
              <w:ind w:left="115" w:right="1338"/>
              <w:rPr>
                <w:sz w:val="28"/>
              </w:rPr>
            </w:pPr>
            <w:r>
              <w:rPr>
                <w:color w:val="231F20"/>
                <w:spacing w:val="-1"/>
                <w:sz w:val="28"/>
              </w:rPr>
              <w:t xml:space="preserve">Устанавливать </w:t>
            </w:r>
            <w:r>
              <w:rPr>
                <w:color w:val="231F20"/>
                <w:sz w:val="28"/>
              </w:rPr>
              <w:t>взаимосвязи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между</w:t>
            </w:r>
            <w:r>
              <w:rPr>
                <w:color w:val="231F20"/>
                <w:spacing w:val="-1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строением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органов</w:t>
            </w:r>
          </w:p>
          <w:p w:rsidR="00C23A5A" w:rsidRDefault="00C301FD">
            <w:pPr>
              <w:pStyle w:val="TableParagraph"/>
              <w:spacing w:line="313" w:lineRule="exact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кровообращения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их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функциями</w:t>
            </w:r>
          </w:p>
          <w:p w:rsidR="00C23A5A" w:rsidRDefault="00C301FD">
            <w:pPr>
              <w:pStyle w:val="TableParagraph"/>
              <w:spacing w:before="4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в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организме</w:t>
            </w:r>
          </w:p>
        </w:tc>
      </w:tr>
      <w:tr w:rsidR="00C23A5A">
        <w:trPr>
          <w:trHeight w:val="6956"/>
        </w:trPr>
        <w:tc>
          <w:tcPr>
            <w:tcW w:w="843" w:type="dxa"/>
          </w:tcPr>
          <w:p w:rsidR="00C23A5A" w:rsidRDefault="00C301FD">
            <w:pPr>
              <w:pStyle w:val="TableParagraph"/>
              <w:spacing w:line="318" w:lineRule="exact"/>
              <w:ind w:left="182"/>
              <w:rPr>
                <w:sz w:val="28"/>
              </w:rPr>
            </w:pPr>
            <w:r>
              <w:rPr>
                <w:sz w:val="28"/>
              </w:rPr>
              <w:t>9.10</w:t>
            </w:r>
          </w:p>
        </w:tc>
        <w:tc>
          <w:tcPr>
            <w:tcW w:w="2838" w:type="dxa"/>
          </w:tcPr>
          <w:p w:rsidR="00C23A5A" w:rsidRDefault="00C301FD">
            <w:pPr>
              <w:pStyle w:val="TableParagraph"/>
              <w:spacing w:line="256" w:lineRule="auto"/>
              <w:ind w:left="117" w:right="1151"/>
              <w:rPr>
                <w:sz w:val="28"/>
              </w:rPr>
            </w:pPr>
            <w:r>
              <w:rPr>
                <w:color w:val="231F20"/>
                <w:sz w:val="28"/>
              </w:rPr>
              <w:t>Выделение у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организмов</w:t>
            </w:r>
          </w:p>
        </w:tc>
        <w:tc>
          <w:tcPr>
            <w:tcW w:w="1643" w:type="dxa"/>
          </w:tcPr>
          <w:p w:rsidR="00C23A5A" w:rsidRDefault="00C301FD">
            <w:pPr>
              <w:pStyle w:val="TableParagraph"/>
              <w:spacing w:line="318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33" w:type="dxa"/>
          </w:tcPr>
          <w:p w:rsidR="00C23A5A" w:rsidRDefault="00C301FD">
            <w:pPr>
              <w:pStyle w:val="TableParagraph"/>
              <w:spacing w:line="259" w:lineRule="auto"/>
              <w:ind w:right="150"/>
              <w:rPr>
                <w:sz w:val="28"/>
              </w:rPr>
            </w:pPr>
            <w:r>
              <w:rPr>
                <w:sz w:val="28"/>
              </w:rPr>
              <w:t>Выделение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организмов.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Выделение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 растений. Выделение у животных.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Сократительные вакуоли. Органы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выделения. Фильтрация, секреция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обратное всасывание как механизмы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 органов выделения. Связь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полости тела с кровеносной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выделительной системами.</w:t>
            </w:r>
          </w:p>
          <w:p w:rsidR="00C23A5A" w:rsidRDefault="00C301FD">
            <w:pPr>
              <w:pStyle w:val="TableParagraph"/>
              <w:spacing w:line="259" w:lineRule="auto"/>
              <w:ind w:right="110"/>
              <w:rPr>
                <w:sz w:val="28"/>
              </w:rPr>
            </w:pPr>
            <w:r>
              <w:rPr>
                <w:sz w:val="28"/>
              </w:rPr>
              <w:t>Выделение у позвоночных животных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 человека.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Почки.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23A5A" w:rsidRDefault="00C301FD">
            <w:pPr>
              <w:pStyle w:val="TableParagraph"/>
              <w:spacing w:line="261" w:lineRule="auto"/>
              <w:ind w:right="981"/>
              <w:rPr>
                <w:b/>
                <w:sz w:val="28"/>
              </w:rPr>
            </w:pPr>
            <w:r>
              <w:rPr>
                <w:sz w:val="28"/>
              </w:rPr>
              <w:t>функционирование нефрона.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мочи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Демонстрации</w:t>
            </w:r>
          </w:p>
          <w:p w:rsidR="00C23A5A" w:rsidRDefault="00C301FD">
            <w:pPr>
              <w:pStyle w:val="TableParagraph"/>
              <w:spacing w:line="256" w:lineRule="auto"/>
              <w:ind w:right="359"/>
              <w:rPr>
                <w:sz w:val="28"/>
              </w:rPr>
            </w:pPr>
            <w:r>
              <w:rPr>
                <w:color w:val="231F20"/>
                <w:sz w:val="28"/>
                <w:u w:val="single" w:color="231F20"/>
              </w:rPr>
              <w:t>Таблицы</w:t>
            </w:r>
            <w:r>
              <w:rPr>
                <w:color w:val="231F20"/>
                <w:spacing w:val="-8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и</w:t>
            </w:r>
            <w:r>
              <w:rPr>
                <w:color w:val="231F20"/>
                <w:spacing w:val="-7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схемы: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«Выделительная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система»</w:t>
            </w:r>
          </w:p>
        </w:tc>
        <w:tc>
          <w:tcPr>
            <w:tcW w:w="4791" w:type="dxa"/>
          </w:tcPr>
          <w:p w:rsidR="00C23A5A" w:rsidRDefault="00C301FD">
            <w:pPr>
              <w:pStyle w:val="TableParagraph"/>
              <w:spacing w:line="256" w:lineRule="auto"/>
              <w:ind w:left="115" w:right="385"/>
              <w:rPr>
                <w:sz w:val="28"/>
              </w:rPr>
            </w:pPr>
            <w:r>
              <w:rPr>
                <w:color w:val="231F20"/>
                <w:sz w:val="28"/>
              </w:rPr>
              <w:t>Раскрывать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содержание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терминов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понятий: выделение, гуттация,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листопад, сократительные вакуоли,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извитые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канальцы,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звёздчатые</w:t>
            </w:r>
          </w:p>
          <w:p w:rsidR="00C23A5A" w:rsidRDefault="00C301FD">
            <w:pPr>
              <w:pStyle w:val="TableParagraph"/>
              <w:spacing w:before="9" w:line="256" w:lineRule="auto"/>
              <w:ind w:left="115" w:right="608"/>
              <w:rPr>
                <w:sz w:val="28"/>
              </w:rPr>
            </w:pPr>
            <w:r>
              <w:rPr>
                <w:color w:val="231F20"/>
                <w:sz w:val="28"/>
              </w:rPr>
              <w:t>клетки,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выделительные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трубочки,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proofErr w:type="spellStart"/>
            <w:r>
              <w:rPr>
                <w:color w:val="231F20"/>
                <w:sz w:val="28"/>
              </w:rPr>
              <w:t>мальпигиевы</w:t>
            </w:r>
            <w:proofErr w:type="spellEnd"/>
            <w:r>
              <w:rPr>
                <w:color w:val="231F20"/>
                <w:sz w:val="28"/>
              </w:rPr>
              <w:t xml:space="preserve"> сосуды, почки,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мочеточник, мочевой пузырь,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нефрон,</w:t>
            </w:r>
            <w:r>
              <w:rPr>
                <w:color w:val="231F20"/>
                <w:spacing w:val="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моча.</w:t>
            </w:r>
          </w:p>
          <w:p w:rsidR="00C23A5A" w:rsidRDefault="00C301FD">
            <w:pPr>
              <w:pStyle w:val="TableParagraph"/>
              <w:spacing w:before="12" w:line="259" w:lineRule="auto"/>
              <w:ind w:left="115" w:right="277"/>
              <w:rPr>
                <w:sz w:val="28"/>
              </w:rPr>
            </w:pPr>
            <w:r>
              <w:rPr>
                <w:color w:val="231F20"/>
                <w:sz w:val="28"/>
              </w:rPr>
              <w:t>Характеризовать</w:t>
            </w:r>
            <w:r>
              <w:rPr>
                <w:color w:val="231F20"/>
                <w:spacing w:val="-1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процесс</w:t>
            </w:r>
            <w:r>
              <w:rPr>
                <w:color w:val="231F20"/>
                <w:spacing w:val="-1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выделения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у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растений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животных.</w:t>
            </w:r>
          </w:p>
          <w:p w:rsidR="00C23A5A" w:rsidRDefault="00C301FD">
            <w:pPr>
              <w:pStyle w:val="TableParagraph"/>
              <w:spacing w:line="261" w:lineRule="auto"/>
              <w:ind w:left="115" w:right="306"/>
              <w:jc w:val="both"/>
              <w:rPr>
                <w:sz w:val="28"/>
              </w:rPr>
            </w:pPr>
            <w:r>
              <w:rPr>
                <w:color w:val="231F20"/>
                <w:sz w:val="28"/>
              </w:rPr>
              <w:t>Различать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на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изображениях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(схемах,</w:t>
            </w:r>
            <w:r>
              <w:rPr>
                <w:color w:val="231F20"/>
                <w:spacing w:val="-6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таблицах, муляжах) выделительную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систему</w:t>
            </w:r>
            <w:r>
              <w:rPr>
                <w:color w:val="231F20"/>
                <w:spacing w:val="-1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человека.</w:t>
            </w:r>
          </w:p>
          <w:p w:rsidR="00C23A5A" w:rsidRDefault="00C301FD">
            <w:pPr>
              <w:pStyle w:val="TableParagraph"/>
              <w:spacing w:line="314" w:lineRule="exact"/>
              <w:ind w:left="115"/>
              <w:jc w:val="both"/>
              <w:rPr>
                <w:sz w:val="28"/>
              </w:rPr>
            </w:pPr>
            <w:r>
              <w:rPr>
                <w:color w:val="231F20"/>
                <w:sz w:val="28"/>
              </w:rPr>
              <w:t>Описывать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механизм</w:t>
            </w:r>
          </w:p>
          <w:p w:rsidR="00C23A5A" w:rsidRDefault="00C301FD">
            <w:pPr>
              <w:pStyle w:val="TableParagraph"/>
              <w:spacing w:before="20" w:line="264" w:lineRule="auto"/>
              <w:ind w:left="115" w:right="175"/>
              <w:rPr>
                <w:sz w:val="28"/>
              </w:rPr>
            </w:pPr>
            <w:r>
              <w:rPr>
                <w:color w:val="231F20"/>
                <w:sz w:val="28"/>
              </w:rPr>
              <w:t>функционирования</w:t>
            </w:r>
            <w:r>
              <w:rPr>
                <w:color w:val="231F20"/>
                <w:spacing w:val="-1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нефрона;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процесс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образования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мочи.</w:t>
            </w:r>
          </w:p>
          <w:p w:rsidR="00C23A5A" w:rsidRDefault="00C301FD">
            <w:pPr>
              <w:pStyle w:val="TableParagraph"/>
              <w:spacing w:line="256" w:lineRule="auto"/>
              <w:ind w:left="115" w:right="1338"/>
              <w:rPr>
                <w:sz w:val="28"/>
              </w:rPr>
            </w:pPr>
            <w:r>
              <w:rPr>
                <w:color w:val="231F20"/>
                <w:spacing w:val="-1"/>
                <w:sz w:val="28"/>
              </w:rPr>
              <w:t xml:space="preserve">Устанавливать </w:t>
            </w:r>
            <w:r>
              <w:rPr>
                <w:color w:val="231F20"/>
                <w:sz w:val="28"/>
              </w:rPr>
              <w:t>взаимосвязи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между строением органов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выделения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их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функциями</w:t>
            </w:r>
          </w:p>
          <w:p w:rsidR="00C23A5A" w:rsidRDefault="00C301FD">
            <w:pPr>
              <w:pStyle w:val="TableParagraph"/>
              <w:spacing w:before="1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в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организме</w:t>
            </w:r>
          </w:p>
        </w:tc>
      </w:tr>
    </w:tbl>
    <w:p w:rsidR="00C23A5A" w:rsidRDefault="00C23A5A">
      <w:pPr>
        <w:rPr>
          <w:sz w:val="28"/>
        </w:rPr>
        <w:sectPr w:rsidR="00C23A5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C23A5A" w:rsidRDefault="00C23A5A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38"/>
        <w:gridCol w:w="1643"/>
        <w:gridCol w:w="4733"/>
        <w:gridCol w:w="4791"/>
      </w:tblGrid>
      <w:tr w:rsidR="00C23A5A">
        <w:trPr>
          <w:trHeight w:val="7993"/>
        </w:trPr>
        <w:tc>
          <w:tcPr>
            <w:tcW w:w="843" w:type="dxa"/>
          </w:tcPr>
          <w:p w:rsidR="00C23A5A" w:rsidRDefault="00C301FD">
            <w:pPr>
              <w:pStyle w:val="TableParagraph"/>
              <w:spacing w:line="311" w:lineRule="exact"/>
              <w:ind w:left="162" w:right="139"/>
              <w:jc w:val="center"/>
              <w:rPr>
                <w:sz w:val="28"/>
              </w:rPr>
            </w:pPr>
            <w:r>
              <w:rPr>
                <w:sz w:val="28"/>
              </w:rPr>
              <w:t>9.11</w:t>
            </w:r>
          </w:p>
        </w:tc>
        <w:tc>
          <w:tcPr>
            <w:tcW w:w="2838" w:type="dxa"/>
          </w:tcPr>
          <w:p w:rsidR="00C23A5A" w:rsidRDefault="00C301FD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color w:val="231F20"/>
                <w:sz w:val="28"/>
              </w:rPr>
              <w:t>Защита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у</w:t>
            </w:r>
            <w:r>
              <w:rPr>
                <w:color w:val="231F20"/>
                <w:spacing w:val="-1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организмов</w:t>
            </w:r>
          </w:p>
        </w:tc>
        <w:tc>
          <w:tcPr>
            <w:tcW w:w="1643" w:type="dxa"/>
          </w:tcPr>
          <w:p w:rsidR="00C23A5A" w:rsidRDefault="00C301FD">
            <w:pPr>
              <w:pStyle w:val="TableParagraph"/>
              <w:spacing w:line="31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33" w:type="dxa"/>
          </w:tcPr>
          <w:p w:rsidR="00C23A5A" w:rsidRDefault="00C301FD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Защита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организмов.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Защита</w:t>
            </w:r>
          </w:p>
          <w:p w:rsidR="00C23A5A" w:rsidRDefault="00C301FD">
            <w:pPr>
              <w:pStyle w:val="TableParagraph"/>
              <w:spacing w:before="31" w:line="256" w:lineRule="auto"/>
              <w:ind w:right="147"/>
              <w:rPr>
                <w:sz w:val="28"/>
              </w:rPr>
            </w:pPr>
            <w:r>
              <w:rPr>
                <w:sz w:val="28"/>
              </w:rPr>
              <w:t>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одноклеточных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организмов.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Споры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бактерий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цисты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простейших.</w:t>
            </w:r>
          </w:p>
          <w:p w:rsidR="00C23A5A" w:rsidRDefault="00C301FD">
            <w:pPr>
              <w:pStyle w:val="TableParagraph"/>
              <w:spacing w:before="2" w:line="261" w:lineRule="auto"/>
              <w:ind w:right="223"/>
              <w:rPr>
                <w:sz w:val="28"/>
              </w:rPr>
            </w:pPr>
            <w:r>
              <w:rPr>
                <w:sz w:val="28"/>
              </w:rPr>
              <w:t>Защита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многоклеточных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растений.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Кутикула. Средства пассивной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химической защиты.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Фитонциды.</w:t>
            </w:r>
          </w:p>
          <w:p w:rsidR="00C23A5A" w:rsidRDefault="00C301FD">
            <w:pPr>
              <w:pStyle w:val="TableParagraph"/>
              <w:spacing w:line="256" w:lineRule="auto"/>
              <w:ind w:right="1442"/>
              <w:rPr>
                <w:sz w:val="28"/>
              </w:rPr>
            </w:pPr>
            <w:r>
              <w:rPr>
                <w:sz w:val="28"/>
              </w:rPr>
              <w:t>Защита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многоклеточных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животных. Покровы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их</w:t>
            </w:r>
          </w:p>
          <w:p w:rsidR="00C23A5A" w:rsidRDefault="00C301FD">
            <w:pPr>
              <w:pStyle w:val="TableParagraph"/>
              <w:spacing w:before="2" w:line="256" w:lineRule="auto"/>
              <w:ind w:right="718"/>
              <w:rPr>
                <w:sz w:val="28"/>
              </w:rPr>
            </w:pPr>
            <w:r>
              <w:rPr>
                <w:sz w:val="28"/>
              </w:rPr>
              <w:t>производные.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Защита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организма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болезней.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Иммунная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</w:p>
          <w:p w:rsidR="00C23A5A" w:rsidRDefault="00C301FD">
            <w:pPr>
              <w:pStyle w:val="TableParagraph"/>
              <w:spacing w:before="2" w:line="259" w:lineRule="auto"/>
              <w:ind w:right="162"/>
              <w:rPr>
                <w:sz w:val="28"/>
              </w:rPr>
            </w:pPr>
            <w:r>
              <w:rPr>
                <w:sz w:val="28"/>
              </w:rPr>
              <w:t>человека. Клеточный и гуморальный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иммунитет.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Врождённый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приобретённый специфический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иммунитет. Теория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клонально-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селективного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иммунитета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(П.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Эрлих,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Ф.М.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Бернет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Тонегава</w:t>
            </w:r>
            <w:proofErr w:type="spellEnd"/>
            <w:r>
              <w:rPr>
                <w:sz w:val="28"/>
              </w:rPr>
              <w:t>).</w:t>
            </w:r>
          </w:p>
          <w:p w:rsidR="00C23A5A" w:rsidRDefault="00C301FD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Воспалительные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ответы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организмов.</w:t>
            </w:r>
          </w:p>
          <w:p w:rsidR="00C23A5A" w:rsidRDefault="00C301FD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Роль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врождённого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иммунитета</w:t>
            </w:r>
          </w:p>
          <w:p w:rsidR="00C23A5A" w:rsidRDefault="00C301FD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системных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заболеваний.</w:t>
            </w:r>
          </w:p>
          <w:p w:rsidR="00C23A5A" w:rsidRDefault="00C301FD">
            <w:pPr>
              <w:pStyle w:val="TableParagraph"/>
              <w:spacing w:before="24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Демонстрации</w:t>
            </w:r>
          </w:p>
          <w:p w:rsidR="00C23A5A" w:rsidRDefault="00C301FD">
            <w:pPr>
              <w:pStyle w:val="TableParagraph"/>
              <w:spacing w:before="31"/>
              <w:rPr>
                <w:sz w:val="28"/>
              </w:rPr>
            </w:pPr>
            <w:r>
              <w:rPr>
                <w:color w:val="231F20"/>
                <w:sz w:val="28"/>
                <w:u w:val="single" w:color="231F20"/>
              </w:rPr>
              <w:t>Таблицы</w:t>
            </w:r>
            <w:r>
              <w:rPr>
                <w:color w:val="231F20"/>
                <w:spacing w:val="-5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и</w:t>
            </w:r>
            <w:r>
              <w:rPr>
                <w:color w:val="231F20"/>
                <w:spacing w:val="-3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схемы: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«Кожа»,</w:t>
            </w:r>
          </w:p>
          <w:p w:rsidR="00C23A5A" w:rsidRDefault="00C301FD">
            <w:pPr>
              <w:pStyle w:val="TableParagraph"/>
              <w:spacing w:before="24"/>
              <w:rPr>
                <w:sz w:val="28"/>
              </w:rPr>
            </w:pPr>
            <w:r>
              <w:rPr>
                <w:color w:val="231F20"/>
                <w:sz w:val="28"/>
              </w:rPr>
              <w:t>«Иммунитет»,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«Строение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стебля»,</w:t>
            </w:r>
          </w:p>
          <w:p w:rsidR="00C23A5A" w:rsidRDefault="00C301FD">
            <w:pPr>
              <w:pStyle w:val="TableParagraph"/>
              <w:spacing w:before="24"/>
              <w:rPr>
                <w:sz w:val="28"/>
              </w:rPr>
            </w:pPr>
            <w:r>
              <w:rPr>
                <w:color w:val="231F20"/>
                <w:sz w:val="28"/>
              </w:rPr>
              <w:t>«Строение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листовой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пластинки»</w:t>
            </w:r>
          </w:p>
        </w:tc>
        <w:tc>
          <w:tcPr>
            <w:tcW w:w="4791" w:type="dxa"/>
          </w:tcPr>
          <w:p w:rsidR="00C23A5A" w:rsidRDefault="00C301FD">
            <w:pPr>
              <w:pStyle w:val="TableParagraph"/>
              <w:spacing w:line="259" w:lineRule="auto"/>
              <w:ind w:left="115" w:right="338"/>
              <w:rPr>
                <w:sz w:val="28"/>
              </w:rPr>
            </w:pPr>
            <w:r>
              <w:rPr>
                <w:color w:val="231F20"/>
                <w:sz w:val="28"/>
              </w:rPr>
              <w:t>Раскрывать содержание терминов и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понятий: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капсула,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эндоспора,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циста,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кутикула, средства пассивной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защиты, средства химической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защиты,</w:t>
            </w:r>
            <w:r>
              <w:rPr>
                <w:color w:val="231F20"/>
                <w:spacing w:val="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кожные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покровы,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иммунитет, иммунная система,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антиген,</w:t>
            </w:r>
            <w:r>
              <w:rPr>
                <w:color w:val="231F20"/>
                <w:spacing w:val="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антитело.</w:t>
            </w:r>
          </w:p>
          <w:p w:rsidR="00C23A5A" w:rsidRDefault="00C301FD">
            <w:pPr>
              <w:pStyle w:val="TableParagraph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Характеризовать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виды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защиты</w:t>
            </w:r>
          </w:p>
          <w:p w:rsidR="00C23A5A" w:rsidRDefault="00C301FD">
            <w:pPr>
              <w:pStyle w:val="TableParagraph"/>
              <w:spacing w:before="21" w:line="256" w:lineRule="auto"/>
              <w:ind w:left="115" w:right="310"/>
              <w:rPr>
                <w:sz w:val="28"/>
              </w:rPr>
            </w:pPr>
            <w:r>
              <w:rPr>
                <w:color w:val="231F20"/>
                <w:sz w:val="28"/>
              </w:rPr>
              <w:t>у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одноклеточных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многоклеточных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организмов.</w:t>
            </w:r>
          </w:p>
          <w:p w:rsidR="00C23A5A" w:rsidRDefault="00C301FD">
            <w:pPr>
              <w:pStyle w:val="TableParagraph"/>
              <w:spacing w:before="2" w:line="259" w:lineRule="auto"/>
              <w:ind w:left="115" w:right="1176"/>
              <w:rPr>
                <w:sz w:val="28"/>
              </w:rPr>
            </w:pPr>
            <w:r>
              <w:rPr>
                <w:color w:val="231F20"/>
                <w:sz w:val="28"/>
              </w:rPr>
              <w:t>Описывать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строение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кожных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покровов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их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производных.</w:t>
            </w:r>
          </w:p>
          <w:p w:rsidR="00C23A5A" w:rsidRDefault="00C301FD">
            <w:pPr>
              <w:pStyle w:val="TableParagraph"/>
              <w:spacing w:before="4" w:line="256" w:lineRule="auto"/>
              <w:ind w:left="115" w:right="301"/>
              <w:rPr>
                <w:sz w:val="28"/>
              </w:rPr>
            </w:pPr>
            <w:r>
              <w:rPr>
                <w:color w:val="231F20"/>
                <w:sz w:val="28"/>
              </w:rPr>
              <w:t>Различать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на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изображениях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(схемах,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таблицах,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муляжах) органы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иммунной системы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человека.</w:t>
            </w:r>
          </w:p>
          <w:p w:rsidR="00C23A5A" w:rsidRDefault="00C301FD">
            <w:pPr>
              <w:pStyle w:val="TableParagraph"/>
              <w:spacing w:before="3" w:line="261" w:lineRule="auto"/>
              <w:ind w:left="115" w:right="477"/>
              <w:rPr>
                <w:sz w:val="28"/>
              </w:rPr>
            </w:pPr>
            <w:r>
              <w:rPr>
                <w:color w:val="231F20"/>
                <w:sz w:val="28"/>
              </w:rPr>
              <w:t>Устанавливать взаимосвязи между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строением органов защиты и их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функциями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организме</w:t>
            </w:r>
          </w:p>
        </w:tc>
      </w:tr>
      <w:tr w:rsidR="00C23A5A">
        <w:trPr>
          <w:trHeight w:val="1394"/>
        </w:trPr>
        <w:tc>
          <w:tcPr>
            <w:tcW w:w="843" w:type="dxa"/>
          </w:tcPr>
          <w:p w:rsidR="00C23A5A" w:rsidRDefault="00C301FD">
            <w:pPr>
              <w:pStyle w:val="TableParagraph"/>
              <w:spacing w:line="318" w:lineRule="exact"/>
              <w:ind w:left="162" w:right="139"/>
              <w:jc w:val="center"/>
              <w:rPr>
                <w:sz w:val="28"/>
              </w:rPr>
            </w:pPr>
            <w:r>
              <w:rPr>
                <w:sz w:val="28"/>
              </w:rPr>
              <w:t>9.12</w:t>
            </w:r>
          </w:p>
        </w:tc>
        <w:tc>
          <w:tcPr>
            <w:tcW w:w="2838" w:type="dxa"/>
          </w:tcPr>
          <w:p w:rsidR="00C23A5A" w:rsidRDefault="00C301FD">
            <w:pPr>
              <w:pStyle w:val="TableParagraph"/>
              <w:spacing w:line="256" w:lineRule="auto"/>
              <w:ind w:left="117" w:right="871"/>
              <w:rPr>
                <w:sz w:val="28"/>
              </w:rPr>
            </w:pPr>
            <w:r>
              <w:rPr>
                <w:color w:val="231F20"/>
                <w:spacing w:val="-1"/>
                <w:sz w:val="28"/>
              </w:rPr>
              <w:t>Раздражимость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 регуляция</w:t>
            </w:r>
          </w:p>
          <w:p w:rsidR="00C23A5A" w:rsidRDefault="00C301FD">
            <w:pPr>
              <w:pStyle w:val="TableParagraph"/>
              <w:ind w:left="117"/>
              <w:rPr>
                <w:sz w:val="28"/>
              </w:rPr>
            </w:pPr>
            <w:r>
              <w:rPr>
                <w:color w:val="231F20"/>
                <w:sz w:val="28"/>
              </w:rPr>
              <w:t>у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организмов</w:t>
            </w:r>
          </w:p>
        </w:tc>
        <w:tc>
          <w:tcPr>
            <w:tcW w:w="1643" w:type="dxa"/>
          </w:tcPr>
          <w:p w:rsidR="00C23A5A" w:rsidRDefault="00C301FD">
            <w:pPr>
              <w:pStyle w:val="TableParagraph"/>
              <w:spacing w:line="318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33" w:type="dxa"/>
          </w:tcPr>
          <w:p w:rsidR="00C23A5A" w:rsidRDefault="00C301FD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Раздражимость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регуляция</w:t>
            </w:r>
          </w:p>
          <w:p w:rsidR="00C23A5A" w:rsidRDefault="00C301FD">
            <w:pPr>
              <w:pStyle w:val="TableParagraph"/>
              <w:spacing w:before="23" w:line="256" w:lineRule="auto"/>
              <w:ind w:right="1024"/>
              <w:rPr>
                <w:sz w:val="28"/>
              </w:rPr>
            </w:pPr>
            <w:r>
              <w:rPr>
                <w:sz w:val="28"/>
              </w:rPr>
              <w:t>у организмов. Раздражимость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одноклеточных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организмов.</w:t>
            </w:r>
          </w:p>
          <w:p w:rsidR="00C23A5A" w:rsidRDefault="00C301FD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Таксисы.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Раздражимость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регуляция</w:t>
            </w:r>
          </w:p>
        </w:tc>
        <w:tc>
          <w:tcPr>
            <w:tcW w:w="4791" w:type="dxa"/>
          </w:tcPr>
          <w:p w:rsidR="00C23A5A" w:rsidRDefault="00C301FD">
            <w:pPr>
              <w:pStyle w:val="TableParagraph"/>
              <w:spacing w:line="256" w:lineRule="auto"/>
              <w:ind w:left="115" w:right="286"/>
              <w:rPr>
                <w:sz w:val="28"/>
              </w:rPr>
            </w:pPr>
            <w:r>
              <w:rPr>
                <w:color w:val="231F20"/>
                <w:sz w:val="28"/>
              </w:rPr>
              <w:t>Раскрывать содержание терминов 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понятий:</w:t>
            </w:r>
            <w:r>
              <w:rPr>
                <w:color w:val="231F20"/>
                <w:spacing w:val="-1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раздражимость,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регуляция,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таксисы,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ростовые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вещества</w:t>
            </w:r>
          </w:p>
          <w:p w:rsidR="00C23A5A" w:rsidRDefault="00C301FD">
            <w:pPr>
              <w:pStyle w:val="TableParagraph"/>
              <w:spacing w:before="7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(ауксины),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нервная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система,</w:t>
            </w:r>
          </w:p>
        </w:tc>
      </w:tr>
    </w:tbl>
    <w:p w:rsidR="00C23A5A" w:rsidRDefault="00C23A5A">
      <w:pPr>
        <w:rPr>
          <w:sz w:val="28"/>
        </w:rPr>
        <w:sectPr w:rsidR="00C23A5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C23A5A" w:rsidRDefault="00C23A5A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38"/>
        <w:gridCol w:w="1643"/>
        <w:gridCol w:w="4733"/>
        <w:gridCol w:w="4791"/>
      </w:tblGrid>
      <w:tr w:rsidR="00C23A5A">
        <w:trPr>
          <w:trHeight w:val="9391"/>
        </w:trPr>
        <w:tc>
          <w:tcPr>
            <w:tcW w:w="843" w:type="dxa"/>
          </w:tcPr>
          <w:p w:rsidR="00C23A5A" w:rsidRDefault="00C23A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C23A5A" w:rsidRDefault="00C23A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3" w:type="dxa"/>
          </w:tcPr>
          <w:p w:rsidR="00C23A5A" w:rsidRDefault="00C23A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3" w:type="dxa"/>
          </w:tcPr>
          <w:p w:rsidR="00C23A5A" w:rsidRDefault="00C301FD">
            <w:pPr>
              <w:pStyle w:val="TableParagraph"/>
              <w:spacing w:line="264" w:lineRule="auto"/>
              <w:ind w:right="293"/>
              <w:rPr>
                <w:sz w:val="28"/>
              </w:rPr>
            </w:pPr>
            <w:r>
              <w:rPr>
                <w:sz w:val="28"/>
              </w:rPr>
              <w:t>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растений.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Ростовые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вещества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значение.</w:t>
            </w:r>
          </w:p>
          <w:p w:rsidR="00C23A5A" w:rsidRDefault="00C301FD">
            <w:pPr>
              <w:pStyle w:val="TableParagraph"/>
              <w:spacing w:line="259" w:lineRule="auto"/>
              <w:ind w:right="244"/>
              <w:rPr>
                <w:sz w:val="28"/>
              </w:rPr>
            </w:pPr>
            <w:r>
              <w:rPr>
                <w:sz w:val="28"/>
              </w:rPr>
              <w:t>Нервная система и рефлекторная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регуляция у животных. Нервная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отделы.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Эволюционное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усложнение строения нервной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системы у животных. Отделы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головного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мозга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позвоночных</w:t>
            </w:r>
          </w:p>
          <w:p w:rsidR="00C23A5A" w:rsidRDefault="00C301FD">
            <w:pPr>
              <w:pStyle w:val="TableParagraph"/>
              <w:spacing w:line="256" w:lineRule="auto"/>
              <w:ind w:right="323"/>
              <w:rPr>
                <w:sz w:val="28"/>
              </w:rPr>
            </w:pPr>
            <w:r>
              <w:rPr>
                <w:sz w:val="28"/>
              </w:rPr>
              <w:t>животных.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Рефлекс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рефлекторная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дуга. Безусловные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условные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рефлексы.</w:t>
            </w:r>
          </w:p>
          <w:p w:rsidR="00C23A5A" w:rsidRDefault="00C301F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Гуморальная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регуляция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23A5A" w:rsidRDefault="00C301FD">
            <w:pPr>
              <w:pStyle w:val="TableParagraph"/>
              <w:spacing w:before="17" w:line="259" w:lineRule="auto"/>
              <w:ind w:right="464"/>
              <w:rPr>
                <w:sz w:val="28"/>
              </w:rPr>
            </w:pPr>
            <w:r>
              <w:rPr>
                <w:sz w:val="28"/>
              </w:rPr>
              <w:t>эндокринная система животных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человека. Железы эндокринной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системы и их гормоны. Действие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гормонов. Взаимосвязь нервной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эндокринной систем. Гипоталамо-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гипофизарная система.</w:t>
            </w:r>
          </w:p>
          <w:p w:rsidR="00C23A5A" w:rsidRDefault="00C301FD">
            <w:pPr>
              <w:pStyle w:val="TableParagraph"/>
              <w:spacing w:line="318" w:lineRule="exact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Демонстрации</w:t>
            </w:r>
          </w:p>
          <w:p w:rsidR="00C23A5A" w:rsidRDefault="00C301FD">
            <w:pPr>
              <w:pStyle w:val="TableParagraph"/>
              <w:spacing w:before="24" w:line="261" w:lineRule="auto"/>
              <w:ind w:right="909"/>
              <w:rPr>
                <w:sz w:val="28"/>
              </w:rPr>
            </w:pPr>
            <w:r>
              <w:rPr>
                <w:color w:val="231F20"/>
                <w:sz w:val="28"/>
                <w:u w:val="single" w:color="231F20"/>
              </w:rPr>
              <w:t>Портрет: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И.</w:t>
            </w:r>
            <w:r>
              <w:rPr>
                <w:color w:val="231F20"/>
                <w:spacing w:val="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П.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Павлов.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Таблицы и схемы:</w:t>
            </w:r>
            <w:r>
              <w:rPr>
                <w:color w:val="231F20"/>
                <w:sz w:val="28"/>
              </w:rPr>
              <w:t xml:space="preserve"> «Строение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гидры»,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«Строение</w:t>
            </w:r>
            <w:r>
              <w:rPr>
                <w:color w:val="231F20"/>
                <w:spacing w:val="-13"/>
                <w:sz w:val="28"/>
              </w:rPr>
              <w:t xml:space="preserve"> </w:t>
            </w:r>
            <w:proofErr w:type="spellStart"/>
            <w:r>
              <w:rPr>
                <w:color w:val="231F20"/>
                <w:sz w:val="28"/>
              </w:rPr>
              <w:t>планарии</w:t>
            </w:r>
            <w:proofErr w:type="spellEnd"/>
            <w:r>
              <w:rPr>
                <w:color w:val="231F20"/>
                <w:sz w:val="28"/>
              </w:rPr>
              <w:t>»,</w:t>
            </w:r>
          </w:p>
          <w:p w:rsidR="00C23A5A" w:rsidRDefault="00C301FD">
            <w:pPr>
              <w:pStyle w:val="TableParagraph"/>
              <w:spacing w:line="256" w:lineRule="auto"/>
              <w:ind w:right="573"/>
              <w:rPr>
                <w:sz w:val="28"/>
              </w:rPr>
            </w:pPr>
            <w:r>
              <w:rPr>
                <w:color w:val="231F20"/>
                <w:sz w:val="28"/>
              </w:rPr>
              <w:t>«Внутреннее</w:t>
            </w:r>
            <w:r>
              <w:rPr>
                <w:color w:val="231F20"/>
                <w:spacing w:val="-1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строение</w:t>
            </w:r>
            <w:r>
              <w:rPr>
                <w:color w:val="231F20"/>
                <w:spacing w:val="-1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дождевого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червя»,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«Нервная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система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рыб»,</w:t>
            </w:r>
          </w:p>
          <w:p w:rsidR="00C23A5A" w:rsidRDefault="00C301FD">
            <w:pPr>
              <w:pStyle w:val="TableParagraph"/>
              <w:spacing w:before="1"/>
              <w:rPr>
                <w:sz w:val="28"/>
              </w:rPr>
            </w:pPr>
            <w:r>
              <w:rPr>
                <w:color w:val="231F20"/>
                <w:sz w:val="28"/>
              </w:rPr>
              <w:t>«Нервная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система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лягушки»,</w:t>
            </w:r>
          </w:p>
          <w:p w:rsidR="00C23A5A" w:rsidRDefault="00C301FD">
            <w:pPr>
              <w:pStyle w:val="TableParagraph"/>
              <w:spacing w:before="24"/>
              <w:rPr>
                <w:sz w:val="28"/>
              </w:rPr>
            </w:pPr>
            <w:r>
              <w:rPr>
                <w:color w:val="231F20"/>
                <w:sz w:val="28"/>
              </w:rPr>
              <w:t>«Нервная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система</w:t>
            </w:r>
          </w:p>
          <w:p w:rsidR="00C23A5A" w:rsidRDefault="00C301FD">
            <w:pPr>
              <w:pStyle w:val="TableParagraph"/>
              <w:spacing w:before="24"/>
              <w:rPr>
                <w:sz w:val="28"/>
              </w:rPr>
            </w:pPr>
            <w:r>
              <w:rPr>
                <w:color w:val="231F20"/>
                <w:sz w:val="28"/>
              </w:rPr>
              <w:t>пресмыкающихся»,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«Нервная</w:t>
            </w:r>
          </w:p>
        </w:tc>
        <w:tc>
          <w:tcPr>
            <w:tcW w:w="4791" w:type="dxa"/>
          </w:tcPr>
          <w:p w:rsidR="00C23A5A" w:rsidRDefault="00C301FD">
            <w:pPr>
              <w:pStyle w:val="TableParagraph"/>
              <w:spacing w:line="259" w:lineRule="auto"/>
              <w:ind w:left="115" w:right="294"/>
              <w:rPr>
                <w:sz w:val="28"/>
              </w:rPr>
            </w:pPr>
            <w:r>
              <w:rPr>
                <w:color w:val="231F20"/>
                <w:sz w:val="28"/>
              </w:rPr>
              <w:t>рефлекторная регуляция, рефлекс,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рефлекторная дуга, передний мозг,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промежуточный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мозг,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средний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мозг,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мозжечок, продолговатый мозг,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вегетативная нервная система,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гуморальная регуляция, гормоны,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эндокринная система, гипоталамо-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гипофизарная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система.</w:t>
            </w:r>
          </w:p>
          <w:p w:rsidR="00C23A5A" w:rsidRDefault="00C301FD">
            <w:pPr>
              <w:pStyle w:val="TableParagraph"/>
              <w:spacing w:line="256" w:lineRule="auto"/>
              <w:ind w:left="115" w:right="752"/>
              <w:rPr>
                <w:sz w:val="28"/>
              </w:rPr>
            </w:pPr>
            <w:r>
              <w:rPr>
                <w:color w:val="231F20"/>
                <w:sz w:val="28"/>
              </w:rPr>
              <w:t>Характеризовать</w:t>
            </w:r>
            <w:r>
              <w:rPr>
                <w:color w:val="231F20"/>
                <w:spacing w:val="-1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раздражимость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у одноклеточных организмов 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рефлекторную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регуляцию</w:t>
            </w:r>
          </w:p>
          <w:p w:rsidR="00C23A5A" w:rsidRDefault="00C301FD">
            <w:pPr>
              <w:pStyle w:val="TableParagraph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у</w:t>
            </w:r>
            <w:r>
              <w:rPr>
                <w:color w:val="231F20"/>
                <w:spacing w:val="-1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животных.</w:t>
            </w:r>
          </w:p>
          <w:p w:rsidR="00C23A5A" w:rsidRDefault="00C301FD">
            <w:pPr>
              <w:pStyle w:val="TableParagraph"/>
              <w:spacing w:before="30" w:line="256" w:lineRule="auto"/>
              <w:ind w:left="115" w:right="144"/>
              <w:rPr>
                <w:sz w:val="28"/>
              </w:rPr>
            </w:pPr>
            <w:r>
              <w:rPr>
                <w:color w:val="231F20"/>
                <w:sz w:val="28"/>
              </w:rPr>
              <w:t>Различать на изображениях (схемах,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таблицах,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муляжах)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нервную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систему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 её отделы; отделы головного мозга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позвоночных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животных.</w:t>
            </w:r>
          </w:p>
          <w:p w:rsidR="00C23A5A" w:rsidRDefault="00C301FD">
            <w:pPr>
              <w:pStyle w:val="TableParagraph"/>
              <w:spacing w:before="13" w:line="256" w:lineRule="auto"/>
              <w:ind w:left="115" w:right="304"/>
              <w:rPr>
                <w:sz w:val="28"/>
              </w:rPr>
            </w:pPr>
            <w:r>
              <w:rPr>
                <w:color w:val="231F20"/>
                <w:sz w:val="28"/>
              </w:rPr>
              <w:t>Описывать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гуморальную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регуляцию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у</w:t>
            </w:r>
            <w:r>
              <w:rPr>
                <w:color w:val="231F20"/>
                <w:spacing w:val="-1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животных.</w:t>
            </w:r>
          </w:p>
          <w:p w:rsidR="00C23A5A" w:rsidRDefault="00C301FD">
            <w:pPr>
              <w:pStyle w:val="TableParagraph"/>
              <w:spacing w:before="2" w:line="261" w:lineRule="auto"/>
              <w:ind w:left="115" w:right="298"/>
              <w:rPr>
                <w:sz w:val="28"/>
              </w:rPr>
            </w:pPr>
            <w:r>
              <w:rPr>
                <w:color w:val="231F20"/>
                <w:sz w:val="28"/>
              </w:rPr>
              <w:t>Различать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на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изображениях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(схемах,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таблицах, муляжах) эндокринную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систему</w:t>
            </w:r>
            <w:r>
              <w:rPr>
                <w:color w:val="231F20"/>
                <w:spacing w:val="-1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животных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человека.</w:t>
            </w:r>
          </w:p>
          <w:p w:rsidR="00C23A5A" w:rsidRDefault="00C301FD">
            <w:pPr>
              <w:pStyle w:val="TableParagraph"/>
              <w:spacing w:line="256" w:lineRule="auto"/>
              <w:ind w:left="115" w:right="203"/>
              <w:rPr>
                <w:sz w:val="28"/>
              </w:rPr>
            </w:pPr>
            <w:r>
              <w:rPr>
                <w:color w:val="231F20"/>
                <w:sz w:val="28"/>
              </w:rPr>
              <w:t>Называть железы эндокринной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системы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человека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вырабатываемые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ими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гормоны.</w:t>
            </w:r>
          </w:p>
          <w:p w:rsidR="00C23A5A" w:rsidRDefault="00C301FD">
            <w:pPr>
              <w:pStyle w:val="TableParagraph"/>
              <w:spacing w:before="3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Описывать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действие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гормонов.</w:t>
            </w:r>
          </w:p>
          <w:p w:rsidR="00C23A5A" w:rsidRDefault="00C301FD">
            <w:pPr>
              <w:pStyle w:val="TableParagraph"/>
              <w:spacing w:before="6" w:line="340" w:lineRule="atLeast"/>
              <w:ind w:left="115" w:right="477"/>
              <w:rPr>
                <w:sz w:val="28"/>
              </w:rPr>
            </w:pPr>
            <w:r>
              <w:rPr>
                <w:color w:val="231F20"/>
                <w:sz w:val="28"/>
              </w:rPr>
              <w:t>Устанавливать взаимосвязи между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строением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органов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нервной и</w:t>
            </w:r>
          </w:p>
        </w:tc>
      </w:tr>
    </w:tbl>
    <w:p w:rsidR="00C23A5A" w:rsidRDefault="00C23A5A">
      <w:pPr>
        <w:spacing w:line="340" w:lineRule="atLeast"/>
        <w:rPr>
          <w:sz w:val="28"/>
        </w:rPr>
        <w:sectPr w:rsidR="00C23A5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C23A5A" w:rsidRDefault="00C23A5A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38"/>
        <w:gridCol w:w="1643"/>
        <w:gridCol w:w="4733"/>
        <w:gridCol w:w="4791"/>
      </w:tblGrid>
      <w:tr w:rsidR="00C23A5A">
        <w:trPr>
          <w:trHeight w:val="2086"/>
        </w:trPr>
        <w:tc>
          <w:tcPr>
            <w:tcW w:w="843" w:type="dxa"/>
          </w:tcPr>
          <w:p w:rsidR="00C23A5A" w:rsidRDefault="00C23A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C23A5A" w:rsidRDefault="00C23A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3" w:type="dxa"/>
          </w:tcPr>
          <w:p w:rsidR="00C23A5A" w:rsidRDefault="00C23A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3" w:type="dxa"/>
          </w:tcPr>
          <w:p w:rsidR="00C23A5A" w:rsidRDefault="00C301FD">
            <w:pPr>
              <w:pStyle w:val="TableParagraph"/>
              <w:spacing w:line="261" w:lineRule="auto"/>
              <w:ind w:right="188"/>
              <w:rPr>
                <w:sz w:val="28"/>
              </w:rPr>
            </w:pPr>
            <w:r>
              <w:rPr>
                <w:color w:val="231F20"/>
                <w:sz w:val="28"/>
              </w:rPr>
              <w:t>система птиц», «Нервная система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млекопитающих»,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«Нервная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система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человека»,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«Эндокринная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система»,</w:t>
            </w:r>
          </w:p>
          <w:p w:rsidR="00C23A5A" w:rsidRDefault="00C301FD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color w:val="231F20"/>
                <w:sz w:val="28"/>
              </w:rPr>
              <w:t>«Рефлекс».</w:t>
            </w:r>
          </w:p>
          <w:p w:rsidR="00C23A5A" w:rsidRDefault="00C301FD">
            <w:pPr>
              <w:pStyle w:val="TableParagraph"/>
              <w:spacing w:before="2" w:line="340" w:lineRule="atLeast"/>
              <w:ind w:right="468"/>
              <w:rPr>
                <w:sz w:val="28"/>
              </w:rPr>
            </w:pPr>
            <w:r>
              <w:rPr>
                <w:b/>
                <w:color w:val="231F20"/>
                <w:sz w:val="28"/>
              </w:rPr>
              <w:t>Оборудование:</w:t>
            </w:r>
            <w:r>
              <w:rPr>
                <w:b/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модели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головного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мозга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различных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животных</w:t>
            </w:r>
          </w:p>
        </w:tc>
        <w:tc>
          <w:tcPr>
            <w:tcW w:w="4791" w:type="dxa"/>
          </w:tcPr>
          <w:p w:rsidR="00C23A5A" w:rsidRDefault="00C301FD">
            <w:pPr>
              <w:pStyle w:val="TableParagraph"/>
              <w:spacing w:line="264" w:lineRule="auto"/>
              <w:ind w:left="115" w:right="173"/>
              <w:rPr>
                <w:sz w:val="28"/>
              </w:rPr>
            </w:pPr>
            <w:r>
              <w:rPr>
                <w:color w:val="231F20"/>
                <w:sz w:val="28"/>
              </w:rPr>
              <w:t>эндокринной систем и их функциями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организме.</w:t>
            </w:r>
          </w:p>
          <w:p w:rsidR="00C23A5A" w:rsidRDefault="00C301FD">
            <w:pPr>
              <w:pStyle w:val="TableParagraph"/>
              <w:spacing w:line="261" w:lineRule="auto"/>
              <w:ind w:left="115" w:right="824"/>
              <w:rPr>
                <w:sz w:val="28"/>
              </w:rPr>
            </w:pPr>
            <w:r>
              <w:rPr>
                <w:color w:val="231F20"/>
                <w:sz w:val="28"/>
              </w:rPr>
              <w:t>Характеризовать</w:t>
            </w:r>
            <w:r>
              <w:rPr>
                <w:color w:val="231F20"/>
                <w:spacing w:val="-1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эволюционное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усложнение строения нервной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системы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у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животных</w:t>
            </w:r>
          </w:p>
        </w:tc>
      </w:tr>
      <w:tr w:rsidR="00C23A5A">
        <w:trPr>
          <w:trHeight w:val="350"/>
        </w:trPr>
        <w:tc>
          <w:tcPr>
            <w:tcW w:w="3681" w:type="dxa"/>
            <w:gridSpan w:val="2"/>
          </w:tcPr>
          <w:p w:rsidR="00C23A5A" w:rsidRDefault="00C301FD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</w:tc>
        <w:tc>
          <w:tcPr>
            <w:tcW w:w="1643" w:type="dxa"/>
          </w:tcPr>
          <w:p w:rsidR="00C23A5A" w:rsidRDefault="00C301FD">
            <w:pPr>
              <w:pStyle w:val="TableParagraph"/>
              <w:spacing w:line="312" w:lineRule="exact"/>
              <w:ind w:left="100" w:right="87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4733" w:type="dxa"/>
          </w:tcPr>
          <w:p w:rsidR="00C23A5A" w:rsidRDefault="00C23A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1" w:type="dxa"/>
          </w:tcPr>
          <w:p w:rsidR="00C23A5A" w:rsidRDefault="00C23A5A">
            <w:pPr>
              <w:pStyle w:val="TableParagraph"/>
              <w:ind w:left="0"/>
              <w:rPr>
                <w:sz w:val="26"/>
              </w:rPr>
            </w:pPr>
          </w:p>
        </w:tc>
      </w:tr>
      <w:tr w:rsidR="00C23A5A">
        <w:trPr>
          <w:trHeight w:val="342"/>
        </w:trPr>
        <w:tc>
          <w:tcPr>
            <w:tcW w:w="843" w:type="dxa"/>
          </w:tcPr>
          <w:p w:rsidR="00C23A5A" w:rsidRDefault="00C301FD">
            <w:pPr>
              <w:pStyle w:val="TableParagraph"/>
              <w:spacing w:line="311" w:lineRule="exact"/>
              <w:ind w:left="161" w:right="13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10.</w:t>
            </w:r>
          </w:p>
        </w:tc>
        <w:tc>
          <w:tcPr>
            <w:tcW w:w="14005" w:type="dxa"/>
            <w:gridSpan w:val="4"/>
          </w:tcPr>
          <w:p w:rsidR="00C23A5A" w:rsidRDefault="00C301FD">
            <w:pPr>
              <w:pStyle w:val="TableParagraph"/>
              <w:spacing w:line="311" w:lineRule="exact"/>
              <w:ind w:left="117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Тема</w:t>
            </w:r>
            <w:r>
              <w:rPr>
                <w:b/>
                <w:color w:val="231F20"/>
                <w:spacing w:val="-3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«РАЗМНОЖЕНИЕ</w:t>
            </w:r>
            <w:r>
              <w:rPr>
                <w:b/>
                <w:color w:val="231F20"/>
                <w:spacing w:val="-1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И</w:t>
            </w:r>
            <w:r>
              <w:rPr>
                <w:b/>
                <w:color w:val="231F20"/>
                <w:spacing w:val="-3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РАЗВИТИЕ</w:t>
            </w:r>
            <w:r>
              <w:rPr>
                <w:b/>
                <w:color w:val="231F20"/>
                <w:spacing w:val="-1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ОРГАНИЗМОВ»</w:t>
            </w:r>
          </w:p>
        </w:tc>
      </w:tr>
      <w:tr w:rsidR="00C23A5A">
        <w:trPr>
          <w:trHeight w:val="6610"/>
        </w:trPr>
        <w:tc>
          <w:tcPr>
            <w:tcW w:w="843" w:type="dxa"/>
          </w:tcPr>
          <w:p w:rsidR="00C23A5A" w:rsidRDefault="00C301FD">
            <w:pPr>
              <w:pStyle w:val="TableParagraph"/>
              <w:spacing w:line="318" w:lineRule="exact"/>
              <w:ind w:left="163" w:right="139"/>
              <w:jc w:val="center"/>
              <w:rPr>
                <w:sz w:val="28"/>
              </w:rPr>
            </w:pPr>
            <w:r>
              <w:rPr>
                <w:sz w:val="28"/>
              </w:rPr>
              <w:t>10.1</w:t>
            </w:r>
          </w:p>
        </w:tc>
        <w:tc>
          <w:tcPr>
            <w:tcW w:w="2838" w:type="dxa"/>
          </w:tcPr>
          <w:p w:rsidR="00C23A5A" w:rsidRDefault="00C301FD">
            <w:pPr>
              <w:pStyle w:val="TableParagraph"/>
              <w:spacing w:line="256" w:lineRule="auto"/>
              <w:ind w:left="117" w:right="187"/>
              <w:rPr>
                <w:sz w:val="28"/>
              </w:rPr>
            </w:pPr>
            <w:r>
              <w:rPr>
                <w:color w:val="231F20"/>
                <w:spacing w:val="-1"/>
                <w:sz w:val="28"/>
              </w:rPr>
              <w:t>Формы</w:t>
            </w:r>
            <w:r>
              <w:rPr>
                <w:color w:val="231F20"/>
                <w:spacing w:val="-1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размножения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организмов</w:t>
            </w:r>
          </w:p>
        </w:tc>
        <w:tc>
          <w:tcPr>
            <w:tcW w:w="1643" w:type="dxa"/>
          </w:tcPr>
          <w:p w:rsidR="00C23A5A" w:rsidRDefault="00C301FD">
            <w:pPr>
              <w:pStyle w:val="TableParagraph"/>
              <w:spacing w:line="318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33" w:type="dxa"/>
          </w:tcPr>
          <w:p w:rsidR="00C23A5A" w:rsidRDefault="00C301FD">
            <w:pPr>
              <w:pStyle w:val="TableParagraph"/>
              <w:spacing w:line="256" w:lineRule="auto"/>
              <w:ind w:right="406"/>
              <w:rPr>
                <w:sz w:val="28"/>
              </w:rPr>
            </w:pPr>
            <w:r>
              <w:rPr>
                <w:sz w:val="28"/>
              </w:rPr>
              <w:t>Формы размножения организмов: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бесполое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(включая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вегетативное)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половое.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бесполого</w:t>
            </w:r>
          </w:p>
          <w:p w:rsidR="00C23A5A" w:rsidRDefault="00C301FD">
            <w:pPr>
              <w:pStyle w:val="TableParagraph"/>
              <w:spacing w:before="8" w:line="256" w:lineRule="auto"/>
              <w:ind w:right="1310"/>
              <w:rPr>
                <w:sz w:val="28"/>
              </w:rPr>
            </w:pPr>
            <w:r>
              <w:rPr>
                <w:sz w:val="28"/>
              </w:rPr>
              <w:t>размножения: почкование,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споруляция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фрагментация,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клонирование.</w:t>
            </w:r>
          </w:p>
          <w:p w:rsidR="00C23A5A" w:rsidRDefault="00C301FD">
            <w:pPr>
              <w:pStyle w:val="TableParagraph"/>
              <w:spacing w:before="3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Демонстрации</w:t>
            </w:r>
          </w:p>
          <w:p w:rsidR="00C23A5A" w:rsidRDefault="00C301FD">
            <w:pPr>
              <w:pStyle w:val="TableParagraph"/>
              <w:spacing w:before="32" w:line="259" w:lineRule="auto"/>
              <w:ind w:right="591"/>
              <w:rPr>
                <w:sz w:val="28"/>
              </w:rPr>
            </w:pPr>
            <w:r>
              <w:rPr>
                <w:color w:val="231F20"/>
                <w:sz w:val="28"/>
                <w:u w:val="single" w:color="231F20"/>
              </w:rPr>
              <w:t>Таблицы</w:t>
            </w:r>
            <w:r>
              <w:rPr>
                <w:color w:val="231F20"/>
                <w:spacing w:val="-8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и</w:t>
            </w:r>
            <w:r>
              <w:rPr>
                <w:color w:val="231F20"/>
                <w:spacing w:val="-6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схемы: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«Вегетативное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размножение», «Типы бесполого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размножения», «Размножение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хламидомонады», «Размножение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эвглены»,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«Размножение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гидры»</w:t>
            </w:r>
          </w:p>
        </w:tc>
        <w:tc>
          <w:tcPr>
            <w:tcW w:w="4791" w:type="dxa"/>
          </w:tcPr>
          <w:p w:rsidR="00C23A5A" w:rsidRDefault="00C301FD">
            <w:pPr>
              <w:pStyle w:val="TableParagraph"/>
              <w:spacing w:line="259" w:lineRule="auto"/>
              <w:ind w:left="115" w:right="102"/>
              <w:rPr>
                <w:sz w:val="28"/>
              </w:rPr>
            </w:pPr>
            <w:r>
              <w:rPr>
                <w:color w:val="231F20"/>
                <w:sz w:val="28"/>
              </w:rPr>
              <w:t>Раскрывать содержание терминов 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понятий: размножение,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простое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 xml:space="preserve">деление, почкование, </w:t>
            </w:r>
            <w:proofErr w:type="spellStart"/>
            <w:r>
              <w:rPr>
                <w:color w:val="231F20"/>
                <w:sz w:val="28"/>
              </w:rPr>
              <w:t>споруляция</w:t>
            </w:r>
            <w:proofErr w:type="spellEnd"/>
            <w:r>
              <w:rPr>
                <w:color w:val="231F20"/>
                <w:sz w:val="28"/>
              </w:rPr>
              <w:t>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 xml:space="preserve">вегетативное </w:t>
            </w:r>
            <w:r>
              <w:rPr>
                <w:sz w:val="28"/>
              </w:rPr>
              <w:t>размножение,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фрагментация,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клонирование,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гаметы,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сперматозоид (спермий), яйцеклетка,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зигота,</w:t>
            </w:r>
            <w:r>
              <w:rPr>
                <w:color w:val="231F20"/>
                <w:spacing w:val="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конъюгация.</w:t>
            </w:r>
          </w:p>
          <w:p w:rsidR="00C23A5A" w:rsidRDefault="00C301FD">
            <w:pPr>
              <w:pStyle w:val="TableParagraph"/>
              <w:spacing w:line="259" w:lineRule="auto"/>
              <w:ind w:left="115" w:right="177"/>
              <w:rPr>
                <w:sz w:val="28"/>
              </w:rPr>
            </w:pPr>
            <w:r>
              <w:rPr>
                <w:color w:val="231F20"/>
                <w:sz w:val="28"/>
              </w:rPr>
              <w:t>Перечислять особенности бесполого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полового</w:t>
            </w:r>
            <w:r>
              <w:rPr>
                <w:color w:val="231F20"/>
                <w:spacing w:val="-1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размножения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организмов.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Характеризовать сущность и формы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бесполого размножения организмов;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биологическое значение бесполого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размножения.</w:t>
            </w:r>
          </w:p>
          <w:p w:rsidR="00C23A5A" w:rsidRDefault="00C301FD">
            <w:pPr>
              <w:pStyle w:val="TableParagraph"/>
              <w:spacing w:line="259" w:lineRule="auto"/>
              <w:ind w:left="115" w:right="430"/>
              <w:rPr>
                <w:sz w:val="28"/>
              </w:rPr>
            </w:pPr>
            <w:r>
              <w:rPr>
                <w:color w:val="231F20"/>
                <w:sz w:val="28"/>
              </w:rPr>
              <w:t>Различать спору как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специализированную клетку,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предназначенную для бесполого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размножения, и споры бактерий.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Объяснять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преимущества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полового</w:t>
            </w:r>
          </w:p>
          <w:p w:rsidR="00C23A5A" w:rsidRDefault="00C301FD">
            <w:pPr>
              <w:pStyle w:val="TableParagraph"/>
              <w:spacing w:line="320" w:lineRule="exact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размножения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над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бесполым.</w:t>
            </w:r>
          </w:p>
        </w:tc>
      </w:tr>
    </w:tbl>
    <w:p w:rsidR="00C23A5A" w:rsidRDefault="00C23A5A">
      <w:pPr>
        <w:spacing w:line="320" w:lineRule="exact"/>
        <w:rPr>
          <w:sz w:val="28"/>
        </w:rPr>
        <w:sectPr w:rsidR="00C23A5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C23A5A" w:rsidRDefault="00C23A5A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38"/>
        <w:gridCol w:w="1643"/>
        <w:gridCol w:w="4733"/>
        <w:gridCol w:w="4791"/>
      </w:tblGrid>
      <w:tr w:rsidR="00C23A5A">
        <w:trPr>
          <w:trHeight w:val="695"/>
        </w:trPr>
        <w:tc>
          <w:tcPr>
            <w:tcW w:w="843" w:type="dxa"/>
          </w:tcPr>
          <w:p w:rsidR="00C23A5A" w:rsidRDefault="00C23A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C23A5A" w:rsidRDefault="00C23A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3" w:type="dxa"/>
          </w:tcPr>
          <w:p w:rsidR="00C23A5A" w:rsidRDefault="00C23A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3" w:type="dxa"/>
          </w:tcPr>
          <w:p w:rsidR="00C23A5A" w:rsidRDefault="00C23A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1" w:type="dxa"/>
          </w:tcPr>
          <w:p w:rsidR="00C23A5A" w:rsidRDefault="00C301FD">
            <w:pPr>
              <w:pStyle w:val="TableParagraph"/>
              <w:spacing w:line="311" w:lineRule="exact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Раскрывать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роль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клонирования</w:t>
            </w:r>
          </w:p>
          <w:p w:rsidR="00C23A5A" w:rsidRDefault="00C301FD">
            <w:pPr>
              <w:pStyle w:val="TableParagraph"/>
              <w:spacing w:before="31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в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селекции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сельском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хозяйстве</w:t>
            </w:r>
          </w:p>
        </w:tc>
      </w:tr>
      <w:tr w:rsidR="00C23A5A">
        <w:trPr>
          <w:trHeight w:val="8692"/>
        </w:trPr>
        <w:tc>
          <w:tcPr>
            <w:tcW w:w="843" w:type="dxa"/>
          </w:tcPr>
          <w:p w:rsidR="00C23A5A" w:rsidRDefault="00C301FD">
            <w:pPr>
              <w:pStyle w:val="TableParagraph"/>
              <w:spacing w:line="312" w:lineRule="exact"/>
              <w:ind w:left="182"/>
              <w:rPr>
                <w:sz w:val="28"/>
              </w:rPr>
            </w:pPr>
            <w:r>
              <w:rPr>
                <w:sz w:val="28"/>
              </w:rPr>
              <w:t>10.2</w:t>
            </w:r>
          </w:p>
        </w:tc>
        <w:tc>
          <w:tcPr>
            <w:tcW w:w="2838" w:type="dxa"/>
          </w:tcPr>
          <w:p w:rsidR="00C23A5A" w:rsidRDefault="00C301FD">
            <w:pPr>
              <w:pStyle w:val="TableParagraph"/>
              <w:spacing w:line="261" w:lineRule="auto"/>
              <w:ind w:left="117" w:right="1049"/>
              <w:rPr>
                <w:sz w:val="28"/>
              </w:rPr>
            </w:pPr>
            <w:r>
              <w:rPr>
                <w:color w:val="231F20"/>
                <w:sz w:val="28"/>
              </w:rPr>
              <w:t>Половое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pacing w:val="-1"/>
                <w:sz w:val="28"/>
              </w:rPr>
              <w:t>размножение.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Мейоз</w:t>
            </w:r>
          </w:p>
        </w:tc>
        <w:tc>
          <w:tcPr>
            <w:tcW w:w="1643" w:type="dxa"/>
          </w:tcPr>
          <w:p w:rsidR="00C23A5A" w:rsidRDefault="00C301FD">
            <w:pPr>
              <w:pStyle w:val="TableParagraph"/>
              <w:spacing w:line="312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33" w:type="dxa"/>
          </w:tcPr>
          <w:p w:rsidR="00C23A5A" w:rsidRDefault="00C301FD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Половое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размножение.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Половые</w:t>
            </w:r>
          </w:p>
          <w:p w:rsidR="00C23A5A" w:rsidRDefault="00C301FD">
            <w:pPr>
              <w:pStyle w:val="TableParagraph"/>
              <w:spacing w:before="31" w:line="259" w:lineRule="auto"/>
              <w:ind w:right="349"/>
              <w:rPr>
                <w:sz w:val="28"/>
              </w:rPr>
            </w:pPr>
            <w:r>
              <w:rPr>
                <w:sz w:val="28"/>
              </w:rPr>
              <w:t>клетки, или гаметы. Мейоз. Стадии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мейоза.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хромосом</w:t>
            </w:r>
          </w:p>
          <w:p w:rsidR="00C23A5A" w:rsidRDefault="00C301FD">
            <w:pPr>
              <w:pStyle w:val="TableParagraph"/>
              <w:spacing w:line="259" w:lineRule="auto"/>
              <w:ind w:right="780"/>
              <w:rPr>
                <w:sz w:val="28"/>
              </w:rPr>
            </w:pPr>
            <w:r>
              <w:rPr>
                <w:sz w:val="28"/>
              </w:rPr>
              <w:t>в мейозе. Кроссинговер.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Биологический смысл мейоза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полового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процесса.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Мейоз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место в жизненном цикле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организмов.</w:t>
            </w:r>
          </w:p>
          <w:p w:rsidR="00C23A5A" w:rsidRDefault="00C301FD"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Демонстрации</w:t>
            </w:r>
          </w:p>
          <w:p w:rsidR="00C23A5A" w:rsidRDefault="00C301FD">
            <w:pPr>
              <w:pStyle w:val="TableParagraph"/>
              <w:spacing w:before="27"/>
              <w:rPr>
                <w:sz w:val="28"/>
              </w:rPr>
            </w:pPr>
            <w:r>
              <w:rPr>
                <w:color w:val="231F20"/>
                <w:sz w:val="28"/>
                <w:u w:val="single" w:color="231F20"/>
              </w:rPr>
              <w:t>Таблицы</w:t>
            </w:r>
            <w:r>
              <w:rPr>
                <w:color w:val="231F20"/>
                <w:spacing w:val="-6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и</w:t>
            </w:r>
            <w:r>
              <w:rPr>
                <w:color w:val="231F20"/>
                <w:spacing w:val="-3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схемы:</w:t>
            </w:r>
            <w:r>
              <w:rPr>
                <w:color w:val="231F20"/>
                <w:sz w:val="28"/>
              </w:rPr>
              <w:t xml:space="preserve"> «Мейоз»,</w:t>
            </w:r>
          </w:p>
          <w:p w:rsidR="00C23A5A" w:rsidRDefault="00C301FD">
            <w:pPr>
              <w:pStyle w:val="TableParagraph"/>
              <w:spacing w:before="24"/>
              <w:rPr>
                <w:sz w:val="28"/>
              </w:rPr>
            </w:pPr>
            <w:r>
              <w:rPr>
                <w:color w:val="231F20"/>
                <w:sz w:val="28"/>
              </w:rPr>
              <w:t>«Хромосомы»</w:t>
            </w:r>
          </w:p>
        </w:tc>
        <w:tc>
          <w:tcPr>
            <w:tcW w:w="4791" w:type="dxa"/>
          </w:tcPr>
          <w:p w:rsidR="00C23A5A" w:rsidRDefault="00C301FD">
            <w:pPr>
              <w:pStyle w:val="TableParagraph"/>
              <w:spacing w:line="264" w:lineRule="auto"/>
              <w:ind w:left="115" w:right="385"/>
              <w:rPr>
                <w:sz w:val="28"/>
              </w:rPr>
            </w:pPr>
            <w:r>
              <w:rPr>
                <w:color w:val="231F20"/>
                <w:sz w:val="28"/>
              </w:rPr>
              <w:t>Раскрывать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содержание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терминов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понятий: мейоз,</w:t>
            </w:r>
            <w:r>
              <w:rPr>
                <w:color w:val="231F20"/>
                <w:spacing w:val="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биваленты,</w:t>
            </w:r>
          </w:p>
          <w:p w:rsidR="00C23A5A" w:rsidRDefault="00C301FD">
            <w:pPr>
              <w:pStyle w:val="TableParagraph"/>
              <w:spacing w:line="256" w:lineRule="auto"/>
              <w:ind w:left="115" w:right="1246"/>
              <w:rPr>
                <w:sz w:val="28"/>
              </w:rPr>
            </w:pPr>
            <w:r>
              <w:rPr>
                <w:color w:val="231F20"/>
                <w:sz w:val="28"/>
              </w:rPr>
              <w:t>кроссинговер, интеркинез,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pacing w:val="-1"/>
                <w:sz w:val="28"/>
              </w:rPr>
              <w:t xml:space="preserve">независимое </w:t>
            </w:r>
            <w:r>
              <w:rPr>
                <w:color w:val="231F20"/>
                <w:sz w:val="28"/>
              </w:rPr>
              <w:t>распределение;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кроссинговер.</w:t>
            </w:r>
          </w:p>
          <w:p w:rsidR="00C23A5A" w:rsidRDefault="00C301FD">
            <w:pPr>
              <w:pStyle w:val="TableParagraph"/>
              <w:spacing w:line="259" w:lineRule="auto"/>
              <w:ind w:left="115" w:right="213"/>
              <w:rPr>
                <w:sz w:val="28"/>
              </w:rPr>
            </w:pPr>
            <w:r>
              <w:rPr>
                <w:color w:val="231F20"/>
                <w:sz w:val="28"/>
              </w:rPr>
              <w:t>Различать на изображениях (схемах,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таблицах)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микропрепаратах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зрелые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половые клетки млекопитающих 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органы размножения высших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растений.</w:t>
            </w:r>
          </w:p>
          <w:p w:rsidR="00C23A5A" w:rsidRDefault="00C301FD">
            <w:pPr>
              <w:pStyle w:val="TableParagraph"/>
              <w:spacing w:line="256" w:lineRule="auto"/>
              <w:ind w:left="115" w:right="927"/>
              <w:rPr>
                <w:sz w:val="28"/>
              </w:rPr>
            </w:pPr>
            <w:r>
              <w:rPr>
                <w:color w:val="231F20"/>
                <w:sz w:val="28"/>
              </w:rPr>
              <w:t>Раскрывать сущность мейоза,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характеризовать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его</w:t>
            </w:r>
            <w:r>
              <w:rPr>
                <w:color w:val="231F20"/>
                <w:spacing w:val="-1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отдельные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стадии.</w:t>
            </w:r>
          </w:p>
          <w:p w:rsidR="00C23A5A" w:rsidRDefault="00C301FD">
            <w:pPr>
              <w:pStyle w:val="TableParagraph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Определять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место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мейоза</w:t>
            </w:r>
          </w:p>
          <w:p w:rsidR="00C23A5A" w:rsidRDefault="00C301FD">
            <w:pPr>
              <w:pStyle w:val="TableParagraph"/>
              <w:spacing w:before="23" w:line="256" w:lineRule="auto"/>
              <w:ind w:left="115" w:right="843"/>
              <w:rPr>
                <w:sz w:val="28"/>
              </w:rPr>
            </w:pPr>
            <w:r>
              <w:rPr>
                <w:color w:val="231F20"/>
                <w:sz w:val="28"/>
              </w:rPr>
              <w:t>в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жизненных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циклах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различных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организмов.</w:t>
            </w:r>
          </w:p>
          <w:p w:rsidR="00C23A5A" w:rsidRDefault="00C301FD">
            <w:pPr>
              <w:pStyle w:val="TableParagraph"/>
              <w:spacing w:before="10" w:line="256" w:lineRule="auto"/>
              <w:ind w:left="115" w:right="679"/>
              <w:rPr>
                <w:sz w:val="28"/>
              </w:rPr>
            </w:pPr>
            <w:r>
              <w:rPr>
                <w:color w:val="231F20"/>
                <w:sz w:val="28"/>
              </w:rPr>
              <w:t>Объяснять биологический смысл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кроссинговера, описывать его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механизм.</w:t>
            </w:r>
          </w:p>
          <w:p w:rsidR="00C23A5A" w:rsidRDefault="00C301FD">
            <w:pPr>
              <w:pStyle w:val="TableParagraph"/>
              <w:spacing w:before="4" w:line="264" w:lineRule="auto"/>
              <w:ind w:left="115" w:right="911"/>
              <w:rPr>
                <w:sz w:val="28"/>
              </w:rPr>
            </w:pPr>
            <w:r>
              <w:rPr>
                <w:color w:val="231F20"/>
                <w:sz w:val="28"/>
              </w:rPr>
              <w:t>Сравнивать мейоз с митозом;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различать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отдельные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их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стадии</w:t>
            </w:r>
          </w:p>
          <w:p w:rsidR="00C23A5A" w:rsidRDefault="00C301FD">
            <w:pPr>
              <w:pStyle w:val="TableParagraph"/>
              <w:spacing w:line="256" w:lineRule="auto"/>
              <w:ind w:left="115" w:right="260"/>
              <w:rPr>
                <w:sz w:val="28"/>
              </w:rPr>
            </w:pPr>
            <w:r>
              <w:rPr>
                <w:color w:val="231F20"/>
                <w:sz w:val="28"/>
              </w:rPr>
              <w:t>на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микропрепаратах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изображениях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(схемах,</w:t>
            </w:r>
            <w:r>
              <w:rPr>
                <w:color w:val="231F20"/>
                <w:spacing w:val="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таблицах).</w:t>
            </w:r>
          </w:p>
          <w:p w:rsidR="00C23A5A" w:rsidRDefault="00C301FD">
            <w:pPr>
              <w:pStyle w:val="TableParagraph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Раскрывать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эволюционное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значение</w:t>
            </w:r>
          </w:p>
          <w:p w:rsidR="00C23A5A" w:rsidRDefault="00C301FD">
            <w:pPr>
              <w:pStyle w:val="TableParagraph"/>
              <w:spacing w:before="24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полового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размножения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организмов</w:t>
            </w:r>
          </w:p>
        </w:tc>
      </w:tr>
    </w:tbl>
    <w:p w:rsidR="00C23A5A" w:rsidRDefault="00C23A5A">
      <w:pPr>
        <w:rPr>
          <w:sz w:val="28"/>
        </w:rPr>
        <w:sectPr w:rsidR="00C23A5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C23A5A" w:rsidRDefault="00C23A5A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38"/>
        <w:gridCol w:w="1643"/>
        <w:gridCol w:w="4733"/>
        <w:gridCol w:w="4791"/>
      </w:tblGrid>
      <w:tr w:rsidR="00C23A5A">
        <w:trPr>
          <w:trHeight w:val="6603"/>
        </w:trPr>
        <w:tc>
          <w:tcPr>
            <w:tcW w:w="843" w:type="dxa"/>
          </w:tcPr>
          <w:p w:rsidR="00C23A5A" w:rsidRDefault="00C301FD">
            <w:pPr>
              <w:pStyle w:val="TableParagraph"/>
              <w:spacing w:line="311" w:lineRule="exact"/>
              <w:ind w:left="163" w:right="139"/>
              <w:jc w:val="center"/>
              <w:rPr>
                <w:sz w:val="28"/>
              </w:rPr>
            </w:pPr>
            <w:r>
              <w:rPr>
                <w:sz w:val="28"/>
              </w:rPr>
              <w:t>10.3</w:t>
            </w:r>
          </w:p>
        </w:tc>
        <w:tc>
          <w:tcPr>
            <w:tcW w:w="2838" w:type="dxa"/>
          </w:tcPr>
          <w:p w:rsidR="00C23A5A" w:rsidRDefault="00C301FD">
            <w:pPr>
              <w:pStyle w:val="TableParagraph"/>
              <w:spacing w:line="259" w:lineRule="auto"/>
              <w:ind w:left="117" w:right="546"/>
              <w:rPr>
                <w:sz w:val="28"/>
              </w:rPr>
            </w:pPr>
            <w:r>
              <w:rPr>
                <w:color w:val="231F20"/>
                <w:sz w:val="28"/>
              </w:rPr>
              <w:t>Гаметогенез.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Образование 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pacing w:val="-1"/>
                <w:sz w:val="28"/>
              </w:rPr>
              <w:t xml:space="preserve">развитие </w:t>
            </w:r>
            <w:r>
              <w:rPr>
                <w:color w:val="231F20"/>
                <w:sz w:val="28"/>
              </w:rPr>
              <w:t>половых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клеток</w:t>
            </w:r>
          </w:p>
        </w:tc>
        <w:tc>
          <w:tcPr>
            <w:tcW w:w="1643" w:type="dxa"/>
          </w:tcPr>
          <w:p w:rsidR="00C23A5A" w:rsidRDefault="00C301FD">
            <w:pPr>
              <w:pStyle w:val="TableParagraph"/>
              <w:spacing w:line="31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33" w:type="dxa"/>
          </w:tcPr>
          <w:p w:rsidR="00C23A5A" w:rsidRDefault="00C301FD">
            <w:pPr>
              <w:pStyle w:val="TableParagraph"/>
              <w:spacing w:line="259" w:lineRule="auto"/>
              <w:ind w:right="390"/>
              <w:rPr>
                <w:sz w:val="28"/>
              </w:rPr>
            </w:pPr>
            <w:proofErr w:type="spellStart"/>
            <w:r>
              <w:rPr>
                <w:sz w:val="28"/>
              </w:rPr>
              <w:t>Предзародышевое</w:t>
            </w:r>
            <w:proofErr w:type="spellEnd"/>
            <w:r>
              <w:rPr>
                <w:sz w:val="28"/>
              </w:rPr>
              <w:t xml:space="preserve"> развитие.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Гаметогенез у животных. Половые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железы. Образование и 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половых клеток. Сперматогенез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оогенез.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Строение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половых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клеток.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Оплодотворение и эмбриональное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 животных. Способы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оплодотворения: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наружное,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внутреннее.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Партеногенез.</w:t>
            </w:r>
          </w:p>
          <w:p w:rsidR="00C23A5A" w:rsidRDefault="00C301FD">
            <w:pPr>
              <w:pStyle w:val="TableParagraph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Демонстрации</w:t>
            </w:r>
          </w:p>
          <w:p w:rsidR="00C23A5A" w:rsidRDefault="00C301FD">
            <w:pPr>
              <w:pStyle w:val="TableParagraph"/>
              <w:spacing w:before="17"/>
              <w:rPr>
                <w:sz w:val="28"/>
              </w:rPr>
            </w:pPr>
            <w:r>
              <w:rPr>
                <w:color w:val="231F20"/>
                <w:sz w:val="28"/>
                <w:u w:val="single" w:color="231F20"/>
              </w:rPr>
              <w:t>Таблицы</w:t>
            </w:r>
            <w:r>
              <w:rPr>
                <w:color w:val="231F20"/>
                <w:spacing w:val="-7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и</w:t>
            </w:r>
            <w:r>
              <w:rPr>
                <w:color w:val="231F20"/>
                <w:spacing w:val="-4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схемы: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«Гаметогенез»,</w:t>
            </w:r>
          </w:p>
          <w:p w:rsidR="00C23A5A" w:rsidRDefault="00C301FD">
            <w:pPr>
              <w:pStyle w:val="TableParagraph"/>
              <w:spacing w:before="24" w:line="264" w:lineRule="auto"/>
              <w:ind w:right="1674"/>
              <w:rPr>
                <w:sz w:val="28"/>
              </w:rPr>
            </w:pPr>
            <w:r>
              <w:rPr>
                <w:color w:val="231F20"/>
                <w:sz w:val="28"/>
              </w:rPr>
              <w:t>«Строение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яйцеклетки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сперматозоида».</w:t>
            </w:r>
          </w:p>
          <w:p w:rsidR="00C23A5A" w:rsidRDefault="00C301FD">
            <w:pPr>
              <w:pStyle w:val="TableParagraph"/>
              <w:spacing w:line="256" w:lineRule="auto"/>
              <w:ind w:right="123"/>
              <w:rPr>
                <w:sz w:val="28"/>
              </w:rPr>
            </w:pPr>
            <w:r>
              <w:rPr>
                <w:b/>
                <w:color w:val="231F20"/>
                <w:sz w:val="28"/>
              </w:rPr>
              <w:t>Оборудование:</w:t>
            </w:r>
            <w:r>
              <w:rPr>
                <w:b/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световой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микроскоп;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микропрепараты яйцеклеток 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сперматозоидов.</w:t>
            </w:r>
          </w:p>
          <w:p w:rsidR="00C23A5A" w:rsidRDefault="00C301FD">
            <w:pPr>
              <w:pStyle w:val="TableParagraph"/>
              <w:spacing w:before="2" w:line="256" w:lineRule="auto"/>
              <w:ind w:right="167"/>
              <w:rPr>
                <w:sz w:val="28"/>
              </w:rPr>
            </w:pPr>
            <w:r>
              <w:rPr>
                <w:b/>
                <w:color w:val="231F20"/>
                <w:sz w:val="28"/>
              </w:rPr>
              <w:t xml:space="preserve">Лабораторная работа </w:t>
            </w:r>
            <w:r>
              <w:rPr>
                <w:color w:val="231F20"/>
                <w:sz w:val="28"/>
              </w:rPr>
              <w:t>«Изучение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строения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половых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клеток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на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готовых</w:t>
            </w:r>
          </w:p>
          <w:p w:rsidR="00C23A5A" w:rsidRDefault="00C301FD">
            <w:pPr>
              <w:pStyle w:val="TableParagraph"/>
              <w:spacing w:before="2"/>
              <w:rPr>
                <w:sz w:val="28"/>
              </w:rPr>
            </w:pPr>
            <w:r>
              <w:rPr>
                <w:color w:val="231F20"/>
                <w:sz w:val="28"/>
              </w:rPr>
              <w:t>микропрепаратах»</w:t>
            </w:r>
          </w:p>
        </w:tc>
        <w:tc>
          <w:tcPr>
            <w:tcW w:w="4791" w:type="dxa"/>
          </w:tcPr>
          <w:p w:rsidR="00C23A5A" w:rsidRDefault="00C301FD">
            <w:pPr>
              <w:pStyle w:val="TableParagraph"/>
              <w:spacing w:line="259" w:lineRule="auto"/>
              <w:ind w:left="115" w:right="171"/>
              <w:rPr>
                <w:sz w:val="28"/>
              </w:rPr>
            </w:pPr>
            <w:r>
              <w:rPr>
                <w:color w:val="231F20"/>
                <w:sz w:val="28"/>
              </w:rPr>
              <w:t>Раскрывать содержание терминов 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понятий:</w:t>
            </w:r>
            <w:r>
              <w:rPr>
                <w:color w:val="231F20"/>
                <w:spacing w:val="-1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гаметогенез,</w:t>
            </w:r>
            <w:r>
              <w:rPr>
                <w:color w:val="231F20"/>
                <w:spacing w:val="-1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сперматогенез,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оогенез,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семенники,</w:t>
            </w:r>
            <w:r>
              <w:rPr>
                <w:color w:val="231F20"/>
                <w:spacing w:val="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яичники,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proofErr w:type="spellStart"/>
            <w:r>
              <w:rPr>
                <w:color w:val="231F20"/>
                <w:sz w:val="28"/>
              </w:rPr>
              <w:t>сперматогонии</w:t>
            </w:r>
            <w:proofErr w:type="spellEnd"/>
            <w:r>
              <w:rPr>
                <w:color w:val="231F20"/>
                <w:sz w:val="28"/>
              </w:rPr>
              <w:t>, сперматоциты,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proofErr w:type="spellStart"/>
            <w:r>
              <w:rPr>
                <w:color w:val="231F20"/>
                <w:sz w:val="28"/>
              </w:rPr>
              <w:t>сперматиды</w:t>
            </w:r>
            <w:proofErr w:type="spellEnd"/>
            <w:r>
              <w:rPr>
                <w:color w:val="231F20"/>
                <w:sz w:val="28"/>
              </w:rPr>
              <w:t>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сперматозоиды,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proofErr w:type="spellStart"/>
            <w:r>
              <w:rPr>
                <w:color w:val="231F20"/>
                <w:sz w:val="28"/>
              </w:rPr>
              <w:t>оогонии</w:t>
            </w:r>
            <w:proofErr w:type="spellEnd"/>
            <w:r>
              <w:rPr>
                <w:color w:val="231F20"/>
                <w:sz w:val="28"/>
              </w:rPr>
              <w:t>,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ооциты,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полярные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тельца,</w:t>
            </w:r>
          </w:p>
          <w:p w:rsidR="00C23A5A" w:rsidRDefault="00C301FD">
            <w:pPr>
              <w:pStyle w:val="TableParagraph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яйцеклетка,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proofErr w:type="spellStart"/>
            <w:r>
              <w:rPr>
                <w:color w:val="231F20"/>
                <w:sz w:val="28"/>
              </w:rPr>
              <w:t>акросома</w:t>
            </w:r>
            <w:proofErr w:type="spellEnd"/>
            <w:r>
              <w:rPr>
                <w:color w:val="231F20"/>
                <w:sz w:val="28"/>
              </w:rPr>
              <w:t>.</w:t>
            </w:r>
          </w:p>
          <w:p w:rsidR="00C23A5A" w:rsidRDefault="00C301FD">
            <w:pPr>
              <w:pStyle w:val="TableParagraph"/>
              <w:spacing w:before="16" w:line="264" w:lineRule="auto"/>
              <w:ind w:left="115" w:right="640"/>
              <w:rPr>
                <w:sz w:val="28"/>
              </w:rPr>
            </w:pPr>
            <w:r>
              <w:rPr>
                <w:color w:val="231F20"/>
                <w:sz w:val="28"/>
              </w:rPr>
              <w:t>Перечислять</w:t>
            </w:r>
            <w:r>
              <w:rPr>
                <w:color w:val="231F20"/>
                <w:spacing w:val="-1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стадии</w:t>
            </w:r>
            <w:r>
              <w:rPr>
                <w:color w:val="231F20"/>
                <w:spacing w:val="-1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гаметогенеза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у</w:t>
            </w:r>
            <w:r>
              <w:rPr>
                <w:color w:val="231F20"/>
                <w:spacing w:val="-1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животных.</w:t>
            </w:r>
          </w:p>
          <w:p w:rsidR="00C23A5A" w:rsidRDefault="00C301FD">
            <w:pPr>
              <w:pStyle w:val="TableParagraph"/>
              <w:spacing w:line="256" w:lineRule="auto"/>
              <w:ind w:left="115" w:right="482"/>
              <w:rPr>
                <w:sz w:val="28"/>
              </w:rPr>
            </w:pPr>
            <w:r>
              <w:rPr>
                <w:color w:val="231F20"/>
                <w:sz w:val="28"/>
              </w:rPr>
              <w:t>Описывать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процесс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гаметогенеза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его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периоды, строение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половых</w:t>
            </w:r>
          </w:p>
          <w:p w:rsidR="00C23A5A" w:rsidRDefault="00C301FD">
            <w:pPr>
              <w:pStyle w:val="TableParagraph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клеток.</w:t>
            </w:r>
          </w:p>
          <w:p w:rsidR="00C23A5A" w:rsidRDefault="00C301FD">
            <w:pPr>
              <w:pStyle w:val="TableParagraph"/>
              <w:spacing w:before="24" w:line="259" w:lineRule="auto"/>
              <w:ind w:left="115" w:right="449"/>
              <w:rPr>
                <w:sz w:val="28"/>
              </w:rPr>
            </w:pPr>
            <w:r>
              <w:rPr>
                <w:color w:val="231F20"/>
                <w:sz w:val="28"/>
              </w:rPr>
              <w:t>Различать особенности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сперматогенеза и оогенеза.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Описывать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процессы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осеменения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оплодотворения, разные варианты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партеногенеза</w:t>
            </w:r>
          </w:p>
        </w:tc>
      </w:tr>
      <w:tr w:rsidR="00C23A5A">
        <w:trPr>
          <w:trHeight w:val="2785"/>
        </w:trPr>
        <w:tc>
          <w:tcPr>
            <w:tcW w:w="843" w:type="dxa"/>
          </w:tcPr>
          <w:p w:rsidR="00C23A5A" w:rsidRDefault="00C301FD">
            <w:pPr>
              <w:pStyle w:val="TableParagraph"/>
              <w:spacing w:line="318" w:lineRule="exact"/>
              <w:ind w:left="163" w:right="139"/>
              <w:jc w:val="center"/>
              <w:rPr>
                <w:sz w:val="28"/>
              </w:rPr>
            </w:pPr>
            <w:r>
              <w:rPr>
                <w:sz w:val="28"/>
              </w:rPr>
              <w:t>10.4</w:t>
            </w:r>
          </w:p>
        </w:tc>
        <w:tc>
          <w:tcPr>
            <w:tcW w:w="2838" w:type="dxa"/>
          </w:tcPr>
          <w:p w:rsidR="00C23A5A" w:rsidRDefault="00C301FD">
            <w:pPr>
              <w:pStyle w:val="TableParagraph"/>
              <w:spacing w:line="259" w:lineRule="auto"/>
              <w:ind w:left="117" w:right="690"/>
              <w:rPr>
                <w:sz w:val="28"/>
              </w:rPr>
            </w:pPr>
            <w:r>
              <w:rPr>
                <w:color w:val="231F20"/>
                <w:spacing w:val="-1"/>
                <w:sz w:val="28"/>
              </w:rPr>
              <w:t>Индивидуальное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развитие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организмов –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онтогенез</w:t>
            </w:r>
          </w:p>
        </w:tc>
        <w:tc>
          <w:tcPr>
            <w:tcW w:w="1643" w:type="dxa"/>
          </w:tcPr>
          <w:p w:rsidR="00C23A5A" w:rsidRDefault="00C301FD">
            <w:pPr>
              <w:pStyle w:val="TableParagraph"/>
              <w:spacing w:line="318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33" w:type="dxa"/>
          </w:tcPr>
          <w:p w:rsidR="00C23A5A" w:rsidRDefault="00C301FD">
            <w:pPr>
              <w:pStyle w:val="TableParagraph"/>
              <w:spacing w:line="256" w:lineRule="auto"/>
              <w:ind w:right="1463"/>
              <w:rPr>
                <w:sz w:val="28"/>
              </w:rPr>
            </w:pPr>
            <w:r>
              <w:rPr>
                <w:sz w:val="28"/>
              </w:rPr>
              <w:t>Индивидуальное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организмов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(онтогенез).</w:t>
            </w:r>
          </w:p>
          <w:p w:rsidR="00C23A5A" w:rsidRDefault="00C301FD">
            <w:pPr>
              <w:pStyle w:val="TableParagraph"/>
              <w:spacing w:line="261" w:lineRule="auto"/>
              <w:ind w:right="615"/>
              <w:rPr>
                <w:i/>
                <w:sz w:val="28"/>
              </w:rPr>
            </w:pPr>
            <w:r>
              <w:rPr>
                <w:sz w:val="28"/>
              </w:rPr>
              <w:t>Эмбриология – наука о развитии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организмов.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Морфогенез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–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одна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из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главных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проблем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эмбриологии.</w:t>
            </w:r>
          </w:p>
          <w:p w:rsidR="00C23A5A" w:rsidRDefault="00C301FD">
            <w:pPr>
              <w:pStyle w:val="TableParagraph"/>
              <w:spacing w:line="256" w:lineRule="auto"/>
              <w:ind w:right="357"/>
              <w:rPr>
                <w:sz w:val="28"/>
              </w:rPr>
            </w:pPr>
            <w:r>
              <w:rPr>
                <w:i/>
                <w:sz w:val="28"/>
              </w:rPr>
              <w:t xml:space="preserve">Концепция </w:t>
            </w:r>
            <w:proofErr w:type="spellStart"/>
            <w:r>
              <w:rPr>
                <w:i/>
                <w:sz w:val="28"/>
              </w:rPr>
              <w:t>морфогенов</w:t>
            </w:r>
            <w:proofErr w:type="spellEnd"/>
            <w:r>
              <w:rPr>
                <w:i/>
                <w:sz w:val="28"/>
              </w:rPr>
              <w:t xml:space="preserve"> и модели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морфогенеза</w:t>
            </w:r>
            <w:r>
              <w:rPr>
                <w:sz w:val="28"/>
              </w:rPr>
              <w:t>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Стадии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эмбриогенеза</w:t>
            </w:r>
          </w:p>
          <w:p w:rsidR="00C23A5A" w:rsidRDefault="00C301F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животных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лягушки).</w:t>
            </w:r>
          </w:p>
        </w:tc>
        <w:tc>
          <w:tcPr>
            <w:tcW w:w="4791" w:type="dxa"/>
          </w:tcPr>
          <w:p w:rsidR="00C23A5A" w:rsidRDefault="00C301FD">
            <w:pPr>
              <w:pStyle w:val="TableParagraph"/>
              <w:spacing w:line="259" w:lineRule="auto"/>
              <w:ind w:left="115" w:right="385"/>
              <w:rPr>
                <w:sz w:val="28"/>
              </w:rPr>
            </w:pPr>
            <w:r>
              <w:rPr>
                <w:color w:val="231F20"/>
                <w:sz w:val="28"/>
              </w:rPr>
              <w:t>Раскрывать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содержание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терминов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понятий: оплодотворение, зигота,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 xml:space="preserve">бластомер, </w:t>
            </w:r>
            <w:proofErr w:type="spellStart"/>
            <w:r>
              <w:rPr>
                <w:color w:val="231F20"/>
                <w:sz w:val="28"/>
              </w:rPr>
              <w:t>акросомная</w:t>
            </w:r>
            <w:proofErr w:type="spellEnd"/>
            <w:r>
              <w:rPr>
                <w:color w:val="231F20"/>
                <w:sz w:val="28"/>
              </w:rPr>
              <w:t xml:space="preserve"> реакция,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proofErr w:type="spellStart"/>
            <w:r>
              <w:rPr>
                <w:color w:val="231F20"/>
                <w:sz w:val="28"/>
              </w:rPr>
              <w:t>пронуклеус</w:t>
            </w:r>
            <w:proofErr w:type="spellEnd"/>
            <w:r>
              <w:rPr>
                <w:color w:val="231F20"/>
                <w:sz w:val="28"/>
              </w:rPr>
              <w:t>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партеногенез,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эмбриогенез, дробление, бластула,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морула,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гаструла,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нейрула,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органогенез,</w:t>
            </w:r>
            <w:r>
              <w:rPr>
                <w:color w:val="231F20"/>
                <w:spacing w:val="-1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эктодерма,</w:t>
            </w:r>
            <w:r>
              <w:rPr>
                <w:color w:val="231F20"/>
                <w:spacing w:val="-1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мезодерма,</w:t>
            </w:r>
          </w:p>
          <w:p w:rsidR="00C23A5A" w:rsidRDefault="00C301FD">
            <w:pPr>
              <w:pStyle w:val="TableParagraph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энтодерма,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целом,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нервная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трубка,</w:t>
            </w:r>
          </w:p>
        </w:tc>
      </w:tr>
    </w:tbl>
    <w:p w:rsidR="00C23A5A" w:rsidRDefault="00C23A5A">
      <w:pPr>
        <w:rPr>
          <w:sz w:val="28"/>
        </w:rPr>
        <w:sectPr w:rsidR="00C23A5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C23A5A" w:rsidRDefault="00C23A5A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38"/>
        <w:gridCol w:w="1643"/>
        <w:gridCol w:w="4733"/>
        <w:gridCol w:w="4791"/>
      </w:tblGrid>
      <w:tr w:rsidR="00C23A5A">
        <w:trPr>
          <w:trHeight w:val="7993"/>
        </w:trPr>
        <w:tc>
          <w:tcPr>
            <w:tcW w:w="843" w:type="dxa"/>
          </w:tcPr>
          <w:p w:rsidR="00C23A5A" w:rsidRDefault="00C23A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C23A5A" w:rsidRDefault="00C23A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3" w:type="dxa"/>
          </w:tcPr>
          <w:p w:rsidR="00C23A5A" w:rsidRDefault="00C23A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3" w:type="dxa"/>
          </w:tcPr>
          <w:p w:rsidR="00C23A5A" w:rsidRDefault="00C301FD">
            <w:pPr>
              <w:pStyle w:val="TableParagraph"/>
              <w:spacing w:line="259" w:lineRule="auto"/>
              <w:ind w:right="884"/>
              <w:rPr>
                <w:sz w:val="28"/>
              </w:rPr>
            </w:pPr>
            <w:r>
              <w:rPr>
                <w:sz w:val="28"/>
              </w:rPr>
              <w:t>Дробление. Типы дробления.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Детерминированное и</w:t>
            </w:r>
            <w:r>
              <w:rPr>
                <w:i/>
                <w:spacing w:val="1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недерминированное</w:t>
            </w:r>
            <w:proofErr w:type="spellEnd"/>
            <w:r>
              <w:rPr>
                <w:i/>
                <w:sz w:val="28"/>
              </w:rPr>
              <w:t xml:space="preserve"> дробление.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Бластула,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типы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бластул</w:t>
            </w:r>
            <w:r>
              <w:rPr>
                <w:sz w:val="28"/>
              </w:rPr>
              <w:t>.</w:t>
            </w:r>
          </w:p>
          <w:p w:rsidR="00C23A5A" w:rsidRDefault="00C301F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дробления</w:t>
            </w:r>
          </w:p>
          <w:p w:rsidR="00C23A5A" w:rsidRDefault="00C301FD">
            <w:pPr>
              <w:pStyle w:val="TableParagraph"/>
              <w:spacing w:before="19" w:line="259" w:lineRule="auto"/>
              <w:ind w:right="162"/>
              <w:rPr>
                <w:sz w:val="28"/>
              </w:rPr>
            </w:pPr>
            <w:r>
              <w:rPr>
                <w:sz w:val="28"/>
              </w:rPr>
              <w:t>млекопитающих.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Зародышевые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листки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(гаструляция).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Закладка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органов и тканей из зародышевых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листков. Взаимное влияние частей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развивающегося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зародыша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(эмбриональная индукция). Закладка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плана строения животного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 иерархических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генов.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</w:p>
          <w:p w:rsidR="00C23A5A" w:rsidRDefault="00C301FD">
            <w:pPr>
              <w:pStyle w:val="TableParagraph"/>
              <w:spacing w:line="261" w:lineRule="auto"/>
              <w:ind w:right="495"/>
              <w:rPr>
                <w:sz w:val="28"/>
              </w:rPr>
            </w:pPr>
            <w:r>
              <w:rPr>
                <w:sz w:val="28"/>
              </w:rPr>
              <w:t>на эмбриональное 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факторов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окружающей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среды.</w:t>
            </w:r>
          </w:p>
          <w:p w:rsidR="00C23A5A" w:rsidRDefault="00C301FD">
            <w:pPr>
              <w:pStyle w:val="TableParagraph"/>
              <w:spacing w:line="314" w:lineRule="exact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Демонстрации</w:t>
            </w:r>
          </w:p>
          <w:p w:rsidR="00C23A5A" w:rsidRDefault="00C301FD">
            <w:pPr>
              <w:pStyle w:val="TableParagraph"/>
              <w:spacing w:before="21"/>
              <w:rPr>
                <w:sz w:val="28"/>
              </w:rPr>
            </w:pPr>
            <w:r>
              <w:rPr>
                <w:color w:val="231F20"/>
                <w:sz w:val="28"/>
                <w:u w:val="single" w:color="231F20"/>
              </w:rPr>
              <w:t>Портрет: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Х.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proofErr w:type="spellStart"/>
            <w:r>
              <w:rPr>
                <w:color w:val="231F20"/>
                <w:sz w:val="28"/>
              </w:rPr>
              <w:t>Шпеман</w:t>
            </w:r>
            <w:proofErr w:type="spellEnd"/>
            <w:r>
              <w:rPr>
                <w:color w:val="231F20"/>
                <w:sz w:val="28"/>
              </w:rPr>
              <w:t>.</w:t>
            </w:r>
          </w:p>
          <w:p w:rsidR="00C23A5A" w:rsidRDefault="00C301FD">
            <w:pPr>
              <w:pStyle w:val="TableParagraph"/>
              <w:spacing w:before="24" w:line="264" w:lineRule="auto"/>
              <w:ind w:right="116"/>
              <w:rPr>
                <w:sz w:val="28"/>
              </w:rPr>
            </w:pPr>
            <w:r>
              <w:rPr>
                <w:color w:val="231F20"/>
                <w:sz w:val="28"/>
                <w:u w:val="single" w:color="231F20"/>
              </w:rPr>
              <w:t>Таблицы</w:t>
            </w:r>
            <w:r>
              <w:rPr>
                <w:color w:val="231F20"/>
                <w:spacing w:val="-7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и</w:t>
            </w:r>
            <w:r>
              <w:rPr>
                <w:color w:val="231F20"/>
                <w:spacing w:val="-5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схемы: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«Основные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стадии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онтогенеза».</w:t>
            </w:r>
          </w:p>
          <w:p w:rsidR="00C23A5A" w:rsidRDefault="00C301FD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b/>
                <w:color w:val="231F20"/>
                <w:sz w:val="28"/>
              </w:rPr>
              <w:t>Оборудование:</w:t>
            </w:r>
            <w:r>
              <w:rPr>
                <w:b/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модель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«Цикл</w:t>
            </w:r>
          </w:p>
          <w:p w:rsidR="00C23A5A" w:rsidRDefault="00C301FD">
            <w:pPr>
              <w:pStyle w:val="TableParagraph"/>
              <w:spacing w:before="24"/>
              <w:rPr>
                <w:sz w:val="28"/>
              </w:rPr>
            </w:pPr>
            <w:r>
              <w:rPr>
                <w:color w:val="231F20"/>
                <w:sz w:val="28"/>
              </w:rPr>
              <w:t>развития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лягушки»</w:t>
            </w:r>
          </w:p>
        </w:tc>
        <w:tc>
          <w:tcPr>
            <w:tcW w:w="4791" w:type="dxa"/>
          </w:tcPr>
          <w:p w:rsidR="00C23A5A" w:rsidRDefault="00C301FD">
            <w:pPr>
              <w:pStyle w:val="TableParagraph"/>
              <w:spacing w:line="311" w:lineRule="exact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хорда,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кишечная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трубка.</w:t>
            </w:r>
          </w:p>
          <w:p w:rsidR="00C23A5A" w:rsidRDefault="00C301FD">
            <w:pPr>
              <w:pStyle w:val="TableParagraph"/>
              <w:spacing w:before="31" w:line="259" w:lineRule="auto"/>
              <w:ind w:left="115" w:right="262"/>
              <w:rPr>
                <w:sz w:val="28"/>
              </w:rPr>
            </w:pPr>
            <w:r>
              <w:rPr>
                <w:color w:val="231F20"/>
                <w:sz w:val="28"/>
              </w:rPr>
              <w:t>Определять эмбриональный период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развития организма и описывать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основные</w:t>
            </w:r>
            <w:r>
              <w:rPr>
                <w:color w:val="231F20"/>
                <w:spacing w:val="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закономерности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дробления</w:t>
            </w:r>
            <w:r>
              <w:rPr>
                <w:color w:val="231F20"/>
                <w:spacing w:val="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–</w:t>
            </w:r>
            <w:r>
              <w:rPr>
                <w:color w:val="231F20"/>
                <w:spacing w:val="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образование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однослойного</w:t>
            </w:r>
            <w:r>
              <w:rPr>
                <w:color w:val="231F20"/>
                <w:spacing w:val="-1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зародыша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–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бластулы;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зависимость хода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дробления</w:t>
            </w:r>
          </w:p>
          <w:p w:rsidR="00C23A5A" w:rsidRDefault="00C301FD">
            <w:pPr>
              <w:pStyle w:val="TableParagraph"/>
              <w:spacing w:line="264" w:lineRule="auto"/>
              <w:ind w:left="115" w:right="406"/>
              <w:rPr>
                <w:sz w:val="28"/>
              </w:rPr>
            </w:pPr>
            <w:r>
              <w:rPr>
                <w:color w:val="231F20"/>
                <w:sz w:val="28"/>
              </w:rPr>
              <w:t>от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количества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желтка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яйцеклетке;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гаструляцию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органогенез.</w:t>
            </w:r>
          </w:p>
          <w:p w:rsidR="00C23A5A" w:rsidRDefault="00C301FD">
            <w:pPr>
              <w:pStyle w:val="TableParagraph"/>
              <w:spacing w:line="256" w:lineRule="auto"/>
              <w:ind w:left="115" w:right="116"/>
              <w:rPr>
                <w:sz w:val="28"/>
              </w:rPr>
            </w:pPr>
            <w:r>
              <w:rPr>
                <w:color w:val="231F20"/>
                <w:sz w:val="28"/>
              </w:rPr>
              <w:t>Объяснять этапы дифференцировки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тканей,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образования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органов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систем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органов.</w:t>
            </w:r>
          </w:p>
          <w:p w:rsidR="00C23A5A" w:rsidRDefault="00C301FD">
            <w:pPr>
              <w:pStyle w:val="TableParagraph"/>
              <w:spacing w:line="259" w:lineRule="auto"/>
              <w:ind w:left="115" w:right="513"/>
              <w:rPr>
                <w:sz w:val="28"/>
              </w:rPr>
            </w:pPr>
            <w:r>
              <w:rPr>
                <w:color w:val="231F20"/>
                <w:sz w:val="28"/>
              </w:rPr>
              <w:t>Характеризовать регуляцию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эмбрионального развития;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детерминацию и эмбриональную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индукцию;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генетический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контроль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развития.</w:t>
            </w:r>
          </w:p>
          <w:p w:rsidR="00C23A5A" w:rsidRDefault="00C301FD">
            <w:pPr>
              <w:pStyle w:val="TableParagraph"/>
              <w:spacing w:line="259" w:lineRule="auto"/>
              <w:ind w:left="115" w:right="396"/>
              <w:rPr>
                <w:sz w:val="28"/>
              </w:rPr>
            </w:pPr>
            <w:r>
              <w:rPr>
                <w:color w:val="231F20"/>
                <w:sz w:val="28"/>
              </w:rPr>
              <w:t>Обосновывать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вредное</w:t>
            </w:r>
            <w:r>
              <w:rPr>
                <w:color w:val="231F20"/>
                <w:spacing w:val="-1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воздействие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табачного дыма и алкоголя на ход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эмбрионального 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постэмбрионального развития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организма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человека</w:t>
            </w:r>
          </w:p>
        </w:tc>
      </w:tr>
      <w:tr w:rsidR="00C23A5A">
        <w:trPr>
          <w:trHeight w:val="1394"/>
        </w:trPr>
        <w:tc>
          <w:tcPr>
            <w:tcW w:w="843" w:type="dxa"/>
          </w:tcPr>
          <w:p w:rsidR="00C23A5A" w:rsidRDefault="00C301FD">
            <w:pPr>
              <w:pStyle w:val="TableParagraph"/>
              <w:spacing w:line="318" w:lineRule="exact"/>
              <w:ind w:left="182"/>
              <w:rPr>
                <w:sz w:val="28"/>
              </w:rPr>
            </w:pPr>
            <w:r>
              <w:rPr>
                <w:sz w:val="28"/>
              </w:rPr>
              <w:t>10.5</w:t>
            </w:r>
          </w:p>
        </w:tc>
        <w:tc>
          <w:tcPr>
            <w:tcW w:w="2838" w:type="dxa"/>
          </w:tcPr>
          <w:p w:rsidR="00C23A5A" w:rsidRDefault="00C301FD">
            <w:pPr>
              <w:pStyle w:val="TableParagraph"/>
              <w:spacing w:line="256" w:lineRule="auto"/>
              <w:ind w:left="117" w:right="825"/>
              <w:rPr>
                <w:sz w:val="28"/>
              </w:rPr>
            </w:pPr>
            <w:r>
              <w:rPr>
                <w:color w:val="231F20"/>
                <w:sz w:val="28"/>
              </w:rPr>
              <w:t>Рост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развитие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животных</w:t>
            </w:r>
          </w:p>
        </w:tc>
        <w:tc>
          <w:tcPr>
            <w:tcW w:w="1643" w:type="dxa"/>
          </w:tcPr>
          <w:p w:rsidR="00C23A5A" w:rsidRDefault="00C301FD">
            <w:pPr>
              <w:pStyle w:val="TableParagraph"/>
              <w:spacing w:line="318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33" w:type="dxa"/>
          </w:tcPr>
          <w:p w:rsidR="00C23A5A" w:rsidRDefault="00C301FD">
            <w:pPr>
              <w:pStyle w:val="TableParagraph"/>
              <w:spacing w:line="256" w:lineRule="auto"/>
              <w:ind w:right="1073"/>
              <w:rPr>
                <w:sz w:val="28"/>
              </w:rPr>
            </w:pPr>
            <w:r>
              <w:rPr>
                <w:sz w:val="28"/>
              </w:rPr>
              <w:t>Рост и развитие животных.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Постэмбриональный период.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Прямое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непрямое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развитие.</w:t>
            </w:r>
          </w:p>
          <w:p w:rsidR="00C23A5A" w:rsidRDefault="00C301FD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метаморфозом</w:t>
            </w:r>
          </w:p>
        </w:tc>
        <w:tc>
          <w:tcPr>
            <w:tcW w:w="4791" w:type="dxa"/>
          </w:tcPr>
          <w:p w:rsidR="00C23A5A" w:rsidRDefault="00C301FD">
            <w:pPr>
              <w:pStyle w:val="TableParagraph"/>
              <w:spacing w:line="256" w:lineRule="auto"/>
              <w:ind w:left="115" w:right="385"/>
              <w:rPr>
                <w:sz w:val="28"/>
              </w:rPr>
            </w:pPr>
            <w:r>
              <w:rPr>
                <w:color w:val="231F20"/>
                <w:sz w:val="28"/>
              </w:rPr>
              <w:t>Раскрывать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содержание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терминов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понятий: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онтогенез,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постэмбриональное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развитие,</w:t>
            </w:r>
          </w:p>
          <w:p w:rsidR="00C23A5A" w:rsidRDefault="00C301FD">
            <w:pPr>
              <w:pStyle w:val="TableParagraph"/>
              <w:spacing w:before="7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метаморфоз,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личинка,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рост,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старение,</w:t>
            </w:r>
          </w:p>
        </w:tc>
      </w:tr>
    </w:tbl>
    <w:p w:rsidR="00C23A5A" w:rsidRDefault="00C23A5A">
      <w:pPr>
        <w:rPr>
          <w:sz w:val="28"/>
        </w:rPr>
        <w:sectPr w:rsidR="00C23A5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C23A5A" w:rsidRDefault="00C23A5A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38"/>
        <w:gridCol w:w="1643"/>
        <w:gridCol w:w="4733"/>
        <w:gridCol w:w="4791"/>
      </w:tblGrid>
      <w:tr w:rsidR="00C23A5A">
        <w:trPr>
          <w:trHeight w:val="6257"/>
        </w:trPr>
        <w:tc>
          <w:tcPr>
            <w:tcW w:w="843" w:type="dxa"/>
          </w:tcPr>
          <w:p w:rsidR="00C23A5A" w:rsidRDefault="00C23A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C23A5A" w:rsidRDefault="00C23A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3" w:type="dxa"/>
          </w:tcPr>
          <w:p w:rsidR="00C23A5A" w:rsidRDefault="00C23A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3" w:type="dxa"/>
          </w:tcPr>
          <w:p w:rsidR="00C23A5A" w:rsidRDefault="00C301FD">
            <w:pPr>
              <w:pStyle w:val="TableParagraph"/>
              <w:spacing w:line="259" w:lineRule="auto"/>
              <w:ind w:right="321"/>
              <w:rPr>
                <w:sz w:val="28"/>
              </w:rPr>
            </w:pPr>
            <w:r>
              <w:rPr>
                <w:sz w:val="28"/>
              </w:rPr>
              <w:t>у беспозвоночных и позвоночных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животных.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Биологическое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прямого и непрямого развития,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распространение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природе.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</w:p>
          <w:p w:rsidR="00C23A5A" w:rsidRDefault="00C301FD">
            <w:pPr>
              <w:pStyle w:val="TableParagraph"/>
              <w:spacing w:line="256" w:lineRule="auto"/>
              <w:ind w:right="150"/>
              <w:rPr>
                <w:sz w:val="28"/>
              </w:rPr>
            </w:pPr>
            <w:r>
              <w:rPr>
                <w:sz w:val="28"/>
              </w:rPr>
              <w:t>роста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животных.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Факторы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регуляции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роста животных и человека. Стадии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постэмбрионального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</w:p>
          <w:p w:rsidR="00C23A5A" w:rsidRDefault="00C301FD">
            <w:pPr>
              <w:pStyle w:val="TableParagraph"/>
              <w:spacing w:line="259" w:lineRule="auto"/>
              <w:ind w:right="198"/>
              <w:rPr>
                <w:b/>
                <w:sz w:val="28"/>
              </w:rPr>
            </w:pPr>
            <w:r>
              <w:rPr>
                <w:sz w:val="28"/>
              </w:rPr>
              <w:t>животных и человека. Периоды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онтогенеза человека. Старение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смерть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биологические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процессы.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Демонстрации</w:t>
            </w:r>
          </w:p>
          <w:p w:rsidR="00C23A5A" w:rsidRDefault="00C301FD">
            <w:pPr>
              <w:pStyle w:val="TableParagraph"/>
              <w:spacing w:line="264" w:lineRule="auto"/>
              <w:ind w:right="857"/>
              <w:rPr>
                <w:sz w:val="28"/>
              </w:rPr>
            </w:pPr>
            <w:r>
              <w:rPr>
                <w:color w:val="231F20"/>
                <w:sz w:val="28"/>
                <w:u w:val="single" w:color="231F20"/>
              </w:rPr>
              <w:t>Таблицы и схемы:</w:t>
            </w:r>
            <w:r>
              <w:rPr>
                <w:color w:val="231F20"/>
                <w:sz w:val="28"/>
              </w:rPr>
              <w:t xml:space="preserve"> «Прямое 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непрямое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развитие»,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«Развитие</w:t>
            </w:r>
          </w:p>
          <w:p w:rsidR="00C23A5A" w:rsidRDefault="00C301FD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color w:val="231F20"/>
                <w:sz w:val="28"/>
              </w:rPr>
              <w:t>майского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жука»,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«Развитие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саранчи»,</w:t>
            </w:r>
          </w:p>
          <w:p w:rsidR="00C23A5A" w:rsidRDefault="00C301FD">
            <w:pPr>
              <w:pStyle w:val="TableParagraph"/>
              <w:spacing w:before="23"/>
              <w:rPr>
                <w:sz w:val="28"/>
              </w:rPr>
            </w:pPr>
            <w:r>
              <w:rPr>
                <w:color w:val="231F20"/>
                <w:sz w:val="28"/>
              </w:rPr>
              <w:t>«Развитие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лягушки».</w:t>
            </w:r>
          </w:p>
          <w:p w:rsidR="00C23A5A" w:rsidRDefault="00C301FD">
            <w:pPr>
              <w:pStyle w:val="TableParagraph"/>
              <w:spacing w:before="23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Практическая</w:t>
            </w:r>
            <w:r>
              <w:rPr>
                <w:b/>
                <w:color w:val="231F20"/>
                <w:spacing w:val="-6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работа</w:t>
            </w:r>
          </w:p>
          <w:p w:rsidR="00C23A5A" w:rsidRDefault="00C301FD">
            <w:pPr>
              <w:pStyle w:val="TableParagraph"/>
              <w:spacing w:before="14" w:line="340" w:lineRule="atLeast"/>
              <w:ind w:right="190"/>
              <w:rPr>
                <w:sz w:val="28"/>
              </w:rPr>
            </w:pPr>
            <w:r>
              <w:rPr>
                <w:color w:val="231F20"/>
                <w:sz w:val="28"/>
              </w:rPr>
              <w:t>«Выявление признаков сходства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зародышей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позвоночных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животных»</w:t>
            </w:r>
          </w:p>
        </w:tc>
        <w:tc>
          <w:tcPr>
            <w:tcW w:w="4791" w:type="dxa"/>
          </w:tcPr>
          <w:p w:rsidR="00C23A5A" w:rsidRDefault="00C301FD">
            <w:pPr>
              <w:pStyle w:val="TableParagraph"/>
              <w:spacing w:line="311" w:lineRule="exact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смерть.</w:t>
            </w:r>
          </w:p>
          <w:p w:rsidR="00C23A5A" w:rsidRDefault="00C301FD">
            <w:pPr>
              <w:pStyle w:val="TableParagraph"/>
              <w:spacing w:before="31" w:line="256" w:lineRule="auto"/>
              <w:ind w:left="115" w:right="136"/>
              <w:rPr>
                <w:sz w:val="28"/>
              </w:rPr>
            </w:pPr>
            <w:r>
              <w:rPr>
                <w:color w:val="231F20"/>
                <w:spacing w:val="-1"/>
                <w:sz w:val="28"/>
              </w:rPr>
              <w:t xml:space="preserve">Характеризовать </w:t>
            </w:r>
            <w:r>
              <w:rPr>
                <w:color w:val="231F20"/>
                <w:sz w:val="28"/>
              </w:rPr>
              <w:t>постэмбриональный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период развития организма и его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основные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формы.</w:t>
            </w:r>
          </w:p>
          <w:p w:rsidR="00C23A5A" w:rsidRDefault="00C301FD">
            <w:pPr>
              <w:pStyle w:val="TableParagraph"/>
              <w:spacing w:before="11" w:line="256" w:lineRule="auto"/>
              <w:ind w:left="115" w:right="370"/>
              <w:rPr>
                <w:sz w:val="28"/>
              </w:rPr>
            </w:pPr>
            <w:r>
              <w:rPr>
                <w:color w:val="231F20"/>
                <w:sz w:val="28"/>
              </w:rPr>
              <w:t>Характеризовать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прямое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развитие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его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периоды.</w:t>
            </w:r>
          </w:p>
          <w:p w:rsidR="00C23A5A" w:rsidRDefault="00C301FD">
            <w:pPr>
              <w:pStyle w:val="TableParagraph"/>
              <w:spacing w:before="3" w:line="256" w:lineRule="auto"/>
              <w:ind w:left="115" w:right="1218"/>
              <w:rPr>
                <w:sz w:val="28"/>
              </w:rPr>
            </w:pPr>
            <w:r>
              <w:rPr>
                <w:color w:val="231F20"/>
                <w:sz w:val="28"/>
              </w:rPr>
              <w:t>Излагать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содержание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теорий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старения организмов.</w:t>
            </w:r>
          </w:p>
          <w:p w:rsidR="00C23A5A" w:rsidRDefault="00C301FD">
            <w:pPr>
              <w:pStyle w:val="TableParagraph"/>
              <w:spacing w:before="9" w:line="256" w:lineRule="auto"/>
              <w:ind w:left="115" w:right="679"/>
              <w:rPr>
                <w:sz w:val="28"/>
              </w:rPr>
            </w:pPr>
            <w:r>
              <w:rPr>
                <w:color w:val="231F20"/>
                <w:sz w:val="28"/>
              </w:rPr>
              <w:t>Объяснять биологический смысл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развития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метаморфозом</w:t>
            </w:r>
          </w:p>
        </w:tc>
      </w:tr>
      <w:tr w:rsidR="00C23A5A">
        <w:trPr>
          <w:trHeight w:val="3131"/>
        </w:trPr>
        <w:tc>
          <w:tcPr>
            <w:tcW w:w="843" w:type="dxa"/>
          </w:tcPr>
          <w:p w:rsidR="00C23A5A" w:rsidRDefault="00C301FD">
            <w:pPr>
              <w:pStyle w:val="TableParagraph"/>
              <w:spacing w:line="319" w:lineRule="exact"/>
              <w:ind w:left="182"/>
              <w:rPr>
                <w:sz w:val="28"/>
              </w:rPr>
            </w:pPr>
            <w:r>
              <w:rPr>
                <w:sz w:val="28"/>
              </w:rPr>
              <w:t>10.6</w:t>
            </w:r>
          </w:p>
        </w:tc>
        <w:tc>
          <w:tcPr>
            <w:tcW w:w="2838" w:type="dxa"/>
          </w:tcPr>
          <w:p w:rsidR="00C23A5A" w:rsidRDefault="00C301FD">
            <w:pPr>
              <w:pStyle w:val="TableParagraph"/>
              <w:spacing w:line="256" w:lineRule="auto"/>
              <w:ind w:left="117" w:right="504"/>
              <w:rPr>
                <w:sz w:val="28"/>
              </w:rPr>
            </w:pPr>
            <w:r>
              <w:rPr>
                <w:color w:val="231F20"/>
                <w:sz w:val="28"/>
              </w:rPr>
              <w:t>Размножение 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pacing w:val="-1"/>
                <w:sz w:val="28"/>
              </w:rPr>
              <w:t>развитие</w:t>
            </w:r>
            <w:r>
              <w:rPr>
                <w:color w:val="231F20"/>
                <w:spacing w:val="-1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растений</w:t>
            </w:r>
          </w:p>
        </w:tc>
        <w:tc>
          <w:tcPr>
            <w:tcW w:w="1643" w:type="dxa"/>
          </w:tcPr>
          <w:p w:rsidR="00C23A5A" w:rsidRDefault="00C301FD">
            <w:pPr>
              <w:pStyle w:val="TableParagraph"/>
              <w:spacing w:line="319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33" w:type="dxa"/>
          </w:tcPr>
          <w:p w:rsidR="00C23A5A" w:rsidRDefault="00C301FD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Размножение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растений.</w:t>
            </w:r>
          </w:p>
          <w:p w:rsidR="00C23A5A" w:rsidRDefault="00C301FD">
            <w:pPr>
              <w:pStyle w:val="TableParagraph"/>
              <w:spacing w:before="23" w:line="256" w:lineRule="auto"/>
              <w:ind w:right="947"/>
              <w:rPr>
                <w:sz w:val="28"/>
              </w:rPr>
            </w:pPr>
            <w:r>
              <w:rPr>
                <w:sz w:val="28"/>
              </w:rPr>
              <w:t>Гаметофит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спорофит.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Мейоз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жизненном цикле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растений.</w:t>
            </w:r>
          </w:p>
          <w:p w:rsidR="00C23A5A" w:rsidRDefault="00C301FD">
            <w:pPr>
              <w:pStyle w:val="TableParagraph"/>
              <w:spacing w:before="3" w:line="264" w:lineRule="auto"/>
              <w:ind w:right="137"/>
              <w:rPr>
                <w:sz w:val="28"/>
              </w:rPr>
            </w:pPr>
            <w:r>
              <w:rPr>
                <w:sz w:val="28"/>
              </w:rPr>
              <w:t>Образование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спор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процессе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мейоза.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Гаметогенез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растений.</w:t>
            </w:r>
          </w:p>
          <w:p w:rsidR="00C23A5A" w:rsidRDefault="00C301FD">
            <w:pPr>
              <w:pStyle w:val="TableParagraph"/>
              <w:spacing w:line="256" w:lineRule="auto"/>
              <w:ind w:right="337"/>
              <w:rPr>
                <w:sz w:val="28"/>
              </w:rPr>
            </w:pPr>
            <w:r>
              <w:rPr>
                <w:sz w:val="28"/>
              </w:rPr>
              <w:t>Оплодотворение и 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растительных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организмов.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Двойное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оплодотворение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цветковых</w:t>
            </w:r>
          </w:p>
          <w:p w:rsidR="00C23A5A" w:rsidRDefault="00C301FD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растений.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</w:p>
        </w:tc>
        <w:tc>
          <w:tcPr>
            <w:tcW w:w="4791" w:type="dxa"/>
          </w:tcPr>
          <w:p w:rsidR="00C23A5A" w:rsidRDefault="00C301FD">
            <w:pPr>
              <w:pStyle w:val="TableParagraph"/>
              <w:spacing w:line="259" w:lineRule="auto"/>
              <w:ind w:left="115" w:right="385"/>
              <w:rPr>
                <w:sz w:val="28"/>
              </w:rPr>
            </w:pPr>
            <w:r>
              <w:rPr>
                <w:color w:val="231F20"/>
                <w:sz w:val="28"/>
              </w:rPr>
              <w:t>Раскрывать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содержание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терминов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понятий: гаметофит, спорофит,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антеридии, архегонии, заросток,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мегаспора, зародышевый мешок,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синергиды, антиподы, микроспора,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пыльцевое зерно, двойное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оплодотворение,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рост,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меристема,</w:t>
            </w:r>
          </w:p>
          <w:p w:rsidR="00C23A5A" w:rsidRDefault="00C301FD">
            <w:pPr>
              <w:pStyle w:val="TableParagraph"/>
              <w:spacing w:line="316" w:lineRule="exact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камбий,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периоды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онтогенеза</w:t>
            </w:r>
          </w:p>
          <w:p w:rsidR="00C23A5A" w:rsidRDefault="00C301FD">
            <w:pPr>
              <w:pStyle w:val="TableParagraph"/>
              <w:spacing w:before="27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цветковых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растений.</w:t>
            </w:r>
          </w:p>
        </w:tc>
      </w:tr>
    </w:tbl>
    <w:p w:rsidR="00C23A5A" w:rsidRDefault="00C23A5A">
      <w:pPr>
        <w:rPr>
          <w:sz w:val="28"/>
        </w:rPr>
        <w:sectPr w:rsidR="00C23A5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C23A5A" w:rsidRDefault="00C23A5A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38"/>
        <w:gridCol w:w="1643"/>
        <w:gridCol w:w="4733"/>
        <w:gridCol w:w="4791"/>
      </w:tblGrid>
      <w:tr w:rsidR="00C23A5A">
        <w:trPr>
          <w:trHeight w:val="5911"/>
        </w:trPr>
        <w:tc>
          <w:tcPr>
            <w:tcW w:w="843" w:type="dxa"/>
          </w:tcPr>
          <w:p w:rsidR="00C23A5A" w:rsidRDefault="00C23A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C23A5A" w:rsidRDefault="00C23A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3" w:type="dxa"/>
          </w:tcPr>
          <w:p w:rsidR="00C23A5A" w:rsidRDefault="00C23A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3" w:type="dxa"/>
          </w:tcPr>
          <w:p w:rsidR="00C23A5A" w:rsidRDefault="00C301FD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семени.</w:t>
            </w:r>
          </w:p>
          <w:p w:rsidR="00C23A5A" w:rsidRDefault="00C301FD">
            <w:pPr>
              <w:pStyle w:val="TableParagraph"/>
              <w:spacing w:before="31" w:line="256" w:lineRule="auto"/>
              <w:ind w:right="517"/>
              <w:rPr>
                <w:sz w:val="28"/>
              </w:rPr>
            </w:pPr>
            <w:r>
              <w:rPr>
                <w:sz w:val="28"/>
              </w:rPr>
              <w:t>Механизмы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регуляции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онтогенеза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растений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животных.</w:t>
            </w:r>
          </w:p>
          <w:p w:rsidR="00C23A5A" w:rsidRDefault="00C301FD">
            <w:pPr>
              <w:pStyle w:val="TableParagraph"/>
              <w:spacing w:before="2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Демонстрации</w:t>
            </w:r>
          </w:p>
          <w:p w:rsidR="00C23A5A" w:rsidRDefault="00C301FD">
            <w:pPr>
              <w:pStyle w:val="TableParagraph"/>
              <w:spacing w:before="32" w:line="259" w:lineRule="auto"/>
              <w:ind w:right="595"/>
              <w:rPr>
                <w:sz w:val="28"/>
              </w:rPr>
            </w:pPr>
            <w:r>
              <w:rPr>
                <w:color w:val="231F20"/>
                <w:sz w:val="28"/>
                <w:u w:val="single" w:color="231F20"/>
              </w:rPr>
              <w:t>Портрет:</w:t>
            </w:r>
            <w:r>
              <w:rPr>
                <w:color w:val="231F20"/>
                <w:spacing w:val="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С.</w:t>
            </w:r>
            <w:r>
              <w:rPr>
                <w:color w:val="231F20"/>
                <w:spacing w:val="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Г.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proofErr w:type="spellStart"/>
            <w:r>
              <w:rPr>
                <w:color w:val="231F20"/>
                <w:sz w:val="28"/>
              </w:rPr>
              <w:t>Навашин</w:t>
            </w:r>
            <w:proofErr w:type="spellEnd"/>
            <w:r>
              <w:rPr>
                <w:color w:val="231F20"/>
                <w:sz w:val="28"/>
              </w:rPr>
              <w:t>.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Таблицы</w:t>
            </w:r>
            <w:r>
              <w:rPr>
                <w:color w:val="231F20"/>
                <w:spacing w:val="-3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и схемы:</w:t>
            </w:r>
            <w:r>
              <w:rPr>
                <w:color w:val="231F20"/>
                <w:spacing w:val="3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</w:rPr>
              <w:t>«Двойное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оплодотворение у цветковых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растений», «Строение семян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однодольных и двудольных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растений», «Жизненный цикл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морской капусты», «Жизненный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цикл мха», «Жизненный цикл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папоротника»,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«Жизненный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цикл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сосны».</w:t>
            </w:r>
          </w:p>
          <w:p w:rsidR="00C23A5A" w:rsidRDefault="00C301FD">
            <w:pPr>
              <w:pStyle w:val="TableParagraph"/>
              <w:spacing w:line="317" w:lineRule="exact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Лабораторная</w:t>
            </w:r>
            <w:r>
              <w:rPr>
                <w:b/>
                <w:color w:val="231F20"/>
                <w:spacing w:val="-6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работа</w:t>
            </w:r>
          </w:p>
          <w:p w:rsidR="00C23A5A" w:rsidRDefault="00C301FD">
            <w:pPr>
              <w:pStyle w:val="TableParagraph"/>
              <w:spacing w:before="1" w:line="354" w:lineRule="exact"/>
              <w:ind w:right="655"/>
              <w:rPr>
                <w:sz w:val="28"/>
              </w:rPr>
            </w:pPr>
            <w:r>
              <w:rPr>
                <w:color w:val="231F20"/>
                <w:sz w:val="28"/>
              </w:rPr>
              <w:t>«Строение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органов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размножения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высших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растений»</w:t>
            </w:r>
          </w:p>
        </w:tc>
        <w:tc>
          <w:tcPr>
            <w:tcW w:w="4791" w:type="dxa"/>
          </w:tcPr>
          <w:p w:rsidR="00C23A5A" w:rsidRDefault="00C301FD">
            <w:pPr>
              <w:pStyle w:val="TableParagraph"/>
              <w:spacing w:line="261" w:lineRule="auto"/>
              <w:ind w:left="115" w:right="409"/>
              <w:rPr>
                <w:sz w:val="28"/>
              </w:rPr>
            </w:pPr>
            <w:r>
              <w:rPr>
                <w:color w:val="231F20"/>
                <w:sz w:val="28"/>
              </w:rPr>
              <w:t>Характеризовать особенности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бесполого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полового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размножения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цветковых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растений.</w:t>
            </w:r>
          </w:p>
          <w:p w:rsidR="00C23A5A" w:rsidRDefault="00C301FD">
            <w:pPr>
              <w:pStyle w:val="TableParagraph"/>
              <w:spacing w:line="259" w:lineRule="auto"/>
              <w:ind w:left="115" w:right="347"/>
              <w:rPr>
                <w:sz w:val="28"/>
              </w:rPr>
            </w:pPr>
            <w:r>
              <w:rPr>
                <w:color w:val="231F20"/>
                <w:sz w:val="28"/>
              </w:rPr>
              <w:t>Выделять особенности протекания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гаметогенеза у</w:t>
            </w:r>
            <w:r>
              <w:rPr>
                <w:color w:val="231F20"/>
                <w:spacing w:val="-1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цветковых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растений.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Описывать процесс двойного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оплодотворения у цветковых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растений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объяснять</w:t>
            </w:r>
            <w:r>
              <w:rPr>
                <w:color w:val="231F20"/>
                <w:spacing w:val="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его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преимущества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сравнению</w:t>
            </w:r>
          </w:p>
          <w:p w:rsidR="00C23A5A" w:rsidRDefault="00C301FD">
            <w:pPr>
              <w:pStyle w:val="TableParagraph"/>
              <w:spacing w:line="256" w:lineRule="auto"/>
              <w:ind w:left="115" w:right="711"/>
              <w:rPr>
                <w:sz w:val="28"/>
              </w:rPr>
            </w:pPr>
            <w:r>
              <w:rPr>
                <w:color w:val="231F20"/>
                <w:sz w:val="28"/>
              </w:rPr>
              <w:t>с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оплодотворением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у</w:t>
            </w:r>
            <w:r>
              <w:rPr>
                <w:color w:val="231F20"/>
                <w:spacing w:val="-1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споровых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голосеменных</w:t>
            </w:r>
          </w:p>
        </w:tc>
      </w:tr>
      <w:tr w:rsidR="00C23A5A">
        <w:trPr>
          <w:trHeight w:val="350"/>
        </w:trPr>
        <w:tc>
          <w:tcPr>
            <w:tcW w:w="3681" w:type="dxa"/>
            <w:gridSpan w:val="2"/>
          </w:tcPr>
          <w:p w:rsidR="00C23A5A" w:rsidRDefault="00C301FD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</w:tc>
        <w:tc>
          <w:tcPr>
            <w:tcW w:w="1643" w:type="dxa"/>
          </w:tcPr>
          <w:p w:rsidR="00C23A5A" w:rsidRDefault="00C301FD">
            <w:pPr>
              <w:pStyle w:val="TableParagraph"/>
              <w:spacing w:line="31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733" w:type="dxa"/>
          </w:tcPr>
          <w:p w:rsidR="00C23A5A" w:rsidRDefault="00C23A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1" w:type="dxa"/>
          </w:tcPr>
          <w:p w:rsidR="00C23A5A" w:rsidRDefault="00C23A5A">
            <w:pPr>
              <w:pStyle w:val="TableParagraph"/>
              <w:ind w:left="0"/>
              <w:rPr>
                <w:sz w:val="26"/>
              </w:rPr>
            </w:pPr>
          </w:p>
        </w:tc>
      </w:tr>
      <w:tr w:rsidR="00C23A5A">
        <w:trPr>
          <w:trHeight w:val="343"/>
        </w:trPr>
        <w:tc>
          <w:tcPr>
            <w:tcW w:w="843" w:type="dxa"/>
          </w:tcPr>
          <w:p w:rsidR="00C23A5A" w:rsidRDefault="00C301FD">
            <w:pPr>
              <w:pStyle w:val="TableParagraph"/>
              <w:spacing w:line="311" w:lineRule="exact"/>
              <w:ind w:left="160" w:right="13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</w:p>
        </w:tc>
        <w:tc>
          <w:tcPr>
            <w:tcW w:w="14005" w:type="dxa"/>
            <w:gridSpan w:val="4"/>
          </w:tcPr>
          <w:p w:rsidR="00C23A5A" w:rsidRDefault="00C301FD">
            <w:pPr>
              <w:pStyle w:val="TableParagraph"/>
              <w:spacing w:line="311" w:lineRule="exact"/>
              <w:ind w:left="117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Тема</w:t>
            </w:r>
            <w:r>
              <w:rPr>
                <w:b/>
                <w:color w:val="231F20"/>
                <w:spacing w:val="-8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«Генетика</w:t>
            </w:r>
            <w:r>
              <w:rPr>
                <w:b/>
                <w:color w:val="231F20"/>
                <w:spacing w:val="-6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– наука о</w:t>
            </w:r>
            <w:r>
              <w:rPr>
                <w:b/>
                <w:color w:val="231F20"/>
                <w:spacing w:val="-7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наследственности</w:t>
            </w:r>
            <w:r>
              <w:rPr>
                <w:b/>
                <w:color w:val="231F20"/>
                <w:spacing w:val="-6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и</w:t>
            </w:r>
            <w:r>
              <w:rPr>
                <w:b/>
                <w:color w:val="231F20"/>
                <w:spacing w:val="-7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изменчивости организмов»</w:t>
            </w:r>
          </w:p>
        </w:tc>
      </w:tr>
      <w:tr w:rsidR="00C23A5A">
        <w:trPr>
          <w:trHeight w:val="2439"/>
        </w:trPr>
        <w:tc>
          <w:tcPr>
            <w:tcW w:w="843" w:type="dxa"/>
          </w:tcPr>
          <w:p w:rsidR="00C23A5A" w:rsidRDefault="00C301FD">
            <w:pPr>
              <w:pStyle w:val="TableParagraph"/>
              <w:spacing w:line="318" w:lineRule="exact"/>
              <w:ind w:left="163" w:right="139"/>
              <w:jc w:val="center"/>
              <w:rPr>
                <w:sz w:val="28"/>
              </w:rPr>
            </w:pPr>
            <w:r>
              <w:rPr>
                <w:sz w:val="28"/>
              </w:rPr>
              <w:t>11.1</w:t>
            </w:r>
          </w:p>
        </w:tc>
        <w:tc>
          <w:tcPr>
            <w:tcW w:w="2838" w:type="dxa"/>
          </w:tcPr>
          <w:p w:rsidR="00C23A5A" w:rsidRDefault="00C301FD">
            <w:pPr>
              <w:pStyle w:val="TableParagraph"/>
              <w:spacing w:line="256" w:lineRule="auto"/>
              <w:ind w:left="117" w:right="144"/>
              <w:rPr>
                <w:sz w:val="28"/>
              </w:rPr>
            </w:pPr>
            <w:r>
              <w:rPr>
                <w:color w:val="231F20"/>
                <w:sz w:val="28"/>
              </w:rPr>
              <w:t>История</w:t>
            </w:r>
            <w:r>
              <w:rPr>
                <w:color w:val="231F20"/>
                <w:spacing w:val="-1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становления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 развития генетики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как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науки</w:t>
            </w:r>
          </w:p>
        </w:tc>
        <w:tc>
          <w:tcPr>
            <w:tcW w:w="1643" w:type="dxa"/>
          </w:tcPr>
          <w:p w:rsidR="00C23A5A" w:rsidRDefault="00C301FD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33" w:type="dxa"/>
          </w:tcPr>
          <w:p w:rsidR="00C23A5A" w:rsidRDefault="00C301FD">
            <w:pPr>
              <w:pStyle w:val="TableParagraph"/>
              <w:spacing w:line="256" w:lineRule="auto"/>
              <w:ind w:right="692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становления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генетики как науки.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  <w:p w:rsidR="00C23A5A" w:rsidRDefault="00C301F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Менделя, Г.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Фриза, Т.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Моргана.</w:t>
            </w:r>
          </w:p>
          <w:p w:rsidR="00C23A5A" w:rsidRDefault="00C301FD">
            <w:pPr>
              <w:pStyle w:val="TableParagraph"/>
              <w:spacing w:before="23" w:line="264" w:lineRule="auto"/>
              <w:ind w:right="1162"/>
              <w:rPr>
                <w:sz w:val="28"/>
              </w:rPr>
            </w:pPr>
            <w:r>
              <w:rPr>
                <w:sz w:val="28"/>
              </w:rPr>
              <w:t>Роль отечественных учёных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генетики.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  <w:p w:rsidR="00C23A5A" w:rsidRDefault="00C301FD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Н.К.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Кольцова,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Н.И.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Вавилова,</w:t>
            </w:r>
          </w:p>
          <w:p w:rsidR="00C23A5A" w:rsidRDefault="00C301FD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А.Н.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Белозерского,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Г.Д.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Карпеченко,</w:t>
            </w:r>
          </w:p>
        </w:tc>
        <w:tc>
          <w:tcPr>
            <w:tcW w:w="4791" w:type="dxa"/>
          </w:tcPr>
          <w:p w:rsidR="00C23A5A" w:rsidRDefault="00C301FD">
            <w:pPr>
              <w:pStyle w:val="TableParagraph"/>
              <w:spacing w:line="256" w:lineRule="auto"/>
              <w:ind w:left="115" w:right="385"/>
              <w:rPr>
                <w:sz w:val="28"/>
              </w:rPr>
            </w:pPr>
            <w:r>
              <w:rPr>
                <w:color w:val="231F20"/>
                <w:sz w:val="28"/>
              </w:rPr>
              <w:t>Раскрывать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содержание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терминов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понятий: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генетика,</w:t>
            </w:r>
            <w:r>
              <w:rPr>
                <w:color w:val="231F20"/>
                <w:spacing w:val="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ген.</w:t>
            </w:r>
          </w:p>
          <w:p w:rsidR="00C23A5A" w:rsidRDefault="00C301FD">
            <w:pPr>
              <w:pStyle w:val="TableParagraph"/>
              <w:spacing w:line="259" w:lineRule="auto"/>
              <w:ind w:left="115" w:right="629"/>
              <w:rPr>
                <w:sz w:val="28"/>
              </w:rPr>
            </w:pPr>
            <w:r>
              <w:rPr>
                <w:color w:val="231F20"/>
                <w:sz w:val="28"/>
              </w:rPr>
              <w:t>Демонстрировать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знания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истории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возникновения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генетики.</w:t>
            </w:r>
          </w:p>
          <w:p w:rsidR="00C23A5A" w:rsidRDefault="00C301FD">
            <w:pPr>
              <w:pStyle w:val="TableParagraph"/>
              <w:spacing w:before="2" w:line="256" w:lineRule="auto"/>
              <w:ind w:left="115" w:right="648"/>
              <w:rPr>
                <w:sz w:val="28"/>
              </w:rPr>
            </w:pPr>
            <w:r>
              <w:rPr>
                <w:color w:val="231F20"/>
                <w:sz w:val="28"/>
              </w:rPr>
              <w:t>Характеризовать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основные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этапы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развития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генетики как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науки</w:t>
            </w:r>
          </w:p>
        </w:tc>
      </w:tr>
    </w:tbl>
    <w:p w:rsidR="00C23A5A" w:rsidRDefault="00C23A5A">
      <w:pPr>
        <w:spacing w:line="256" w:lineRule="auto"/>
        <w:rPr>
          <w:sz w:val="28"/>
        </w:rPr>
        <w:sectPr w:rsidR="00C23A5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C23A5A" w:rsidRDefault="00C23A5A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38"/>
        <w:gridCol w:w="1643"/>
        <w:gridCol w:w="4733"/>
        <w:gridCol w:w="4791"/>
      </w:tblGrid>
      <w:tr w:rsidR="00C23A5A">
        <w:trPr>
          <w:trHeight w:val="3476"/>
        </w:trPr>
        <w:tc>
          <w:tcPr>
            <w:tcW w:w="843" w:type="dxa"/>
          </w:tcPr>
          <w:p w:rsidR="00C23A5A" w:rsidRDefault="00C23A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C23A5A" w:rsidRDefault="00C23A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3" w:type="dxa"/>
          </w:tcPr>
          <w:p w:rsidR="00C23A5A" w:rsidRDefault="00C23A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3" w:type="dxa"/>
          </w:tcPr>
          <w:p w:rsidR="00C23A5A" w:rsidRDefault="00C301FD">
            <w:pPr>
              <w:pStyle w:val="TableParagraph"/>
              <w:spacing w:line="264" w:lineRule="auto"/>
              <w:ind w:right="228"/>
              <w:rPr>
                <w:sz w:val="28"/>
              </w:rPr>
            </w:pPr>
            <w:r>
              <w:rPr>
                <w:sz w:val="28"/>
              </w:rPr>
              <w:t>Ю.А. Филипченко, Н.В. Тимофеева-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Ресовского.</w:t>
            </w:r>
          </w:p>
          <w:p w:rsidR="00C23A5A" w:rsidRDefault="00C301FD">
            <w:pPr>
              <w:pStyle w:val="TableParagraph"/>
              <w:spacing w:line="261" w:lineRule="auto"/>
              <w:ind w:right="1830"/>
              <w:rPr>
                <w:sz w:val="28"/>
              </w:rPr>
            </w:pPr>
            <w:r>
              <w:rPr>
                <w:b/>
                <w:color w:val="231F20"/>
                <w:sz w:val="28"/>
              </w:rPr>
              <w:t>Демонстрации</w:t>
            </w:r>
            <w:r>
              <w:rPr>
                <w:b/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Портреты:</w:t>
            </w:r>
            <w:r>
              <w:rPr>
                <w:color w:val="231F20"/>
                <w:sz w:val="28"/>
              </w:rPr>
              <w:t xml:space="preserve"> Г. Мендель,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Г.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Де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Фриз, Т.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Морган,</w:t>
            </w:r>
          </w:p>
          <w:p w:rsidR="00C23A5A" w:rsidRDefault="00C301FD">
            <w:pPr>
              <w:pStyle w:val="TableParagraph"/>
              <w:spacing w:line="256" w:lineRule="auto"/>
              <w:ind w:right="1021"/>
              <w:rPr>
                <w:sz w:val="28"/>
              </w:rPr>
            </w:pPr>
            <w:r>
              <w:rPr>
                <w:color w:val="231F20"/>
                <w:sz w:val="28"/>
              </w:rPr>
              <w:t>Н.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К.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Кольцов,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Н.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И.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Вавилов,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А.</w:t>
            </w:r>
            <w:r>
              <w:rPr>
                <w:color w:val="231F20"/>
                <w:spacing w:val="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Н.</w:t>
            </w:r>
            <w:r>
              <w:rPr>
                <w:color w:val="231F20"/>
                <w:spacing w:val="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Белозерский,</w:t>
            </w:r>
          </w:p>
          <w:p w:rsidR="00C23A5A" w:rsidRDefault="00C301FD">
            <w:pPr>
              <w:pStyle w:val="TableParagraph"/>
              <w:spacing w:line="264" w:lineRule="auto"/>
              <w:ind w:right="2259"/>
              <w:rPr>
                <w:sz w:val="28"/>
              </w:rPr>
            </w:pPr>
            <w:r>
              <w:rPr>
                <w:color w:val="231F20"/>
                <w:sz w:val="28"/>
              </w:rPr>
              <w:t>Г. Д. Карпеченко,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Ю.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А.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Филипченко,</w:t>
            </w:r>
          </w:p>
          <w:p w:rsidR="00C23A5A" w:rsidRDefault="00C301FD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color w:val="231F20"/>
                <w:sz w:val="28"/>
              </w:rPr>
              <w:t>Н.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В.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Тимофеев-Ресовский</w:t>
            </w:r>
          </w:p>
        </w:tc>
        <w:tc>
          <w:tcPr>
            <w:tcW w:w="4791" w:type="dxa"/>
          </w:tcPr>
          <w:p w:rsidR="00C23A5A" w:rsidRDefault="00C23A5A">
            <w:pPr>
              <w:pStyle w:val="TableParagraph"/>
              <w:ind w:left="0"/>
              <w:rPr>
                <w:sz w:val="26"/>
              </w:rPr>
            </w:pPr>
          </w:p>
        </w:tc>
      </w:tr>
      <w:tr w:rsidR="00C23A5A">
        <w:trPr>
          <w:trHeight w:val="5566"/>
        </w:trPr>
        <w:tc>
          <w:tcPr>
            <w:tcW w:w="843" w:type="dxa"/>
          </w:tcPr>
          <w:p w:rsidR="00C23A5A" w:rsidRDefault="00C301FD">
            <w:pPr>
              <w:pStyle w:val="TableParagraph"/>
              <w:spacing w:line="311" w:lineRule="exact"/>
              <w:ind w:left="182"/>
              <w:rPr>
                <w:sz w:val="28"/>
              </w:rPr>
            </w:pPr>
            <w:r>
              <w:rPr>
                <w:sz w:val="28"/>
              </w:rPr>
              <w:t>11.2</w:t>
            </w:r>
          </w:p>
        </w:tc>
        <w:tc>
          <w:tcPr>
            <w:tcW w:w="2838" w:type="dxa"/>
          </w:tcPr>
          <w:p w:rsidR="00C23A5A" w:rsidRDefault="00C301FD">
            <w:pPr>
              <w:pStyle w:val="TableParagraph"/>
              <w:spacing w:line="264" w:lineRule="auto"/>
              <w:ind w:left="117" w:right="239"/>
              <w:rPr>
                <w:sz w:val="28"/>
              </w:rPr>
            </w:pPr>
            <w:r>
              <w:rPr>
                <w:color w:val="231F20"/>
                <w:sz w:val="28"/>
              </w:rPr>
              <w:t>Основные</w:t>
            </w:r>
            <w:r>
              <w:rPr>
                <w:color w:val="231F20"/>
                <w:spacing w:val="-1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понятия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символы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генетики</w:t>
            </w:r>
          </w:p>
        </w:tc>
        <w:tc>
          <w:tcPr>
            <w:tcW w:w="1643" w:type="dxa"/>
          </w:tcPr>
          <w:p w:rsidR="00C23A5A" w:rsidRDefault="00C301FD">
            <w:pPr>
              <w:pStyle w:val="TableParagraph"/>
              <w:spacing w:line="31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33" w:type="dxa"/>
          </w:tcPr>
          <w:p w:rsidR="00C23A5A" w:rsidRDefault="00C301FD">
            <w:pPr>
              <w:pStyle w:val="TableParagraph"/>
              <w:spacing w:line="259" w:lineRule="auto"/>
              <w:ind w:right="103"/>
              <w:rPr>
                <w:sz w:val="28"/>
              </w:rPr>
            </w:pPr>
            <w:r>
              <w:rPr>
                <w:sz w:val="28"/>
              </w:rPr>
              <w:t>Основные генетические понятия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символы. Гомологичные хромосомы,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аллельные гены, альтернативные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признаки, доминантный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рецессивный признак, </w:t>
            </w:r>
            <w:proofErr w:type="spellStart"/>
            <w:r>
              <w:rPr>
                <w:sz w:val="28"/>
              </w:rPr>
              <w:t>гомозигота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гетерозигота</w:t>
            </w:r>
            <w:proofErr w:type="spellEnd"/>
            <w:r>
              <w:rPr>
                <w:sz w:val="28"/>
              </w:rPr>
              <w:t>, чистая линия, гибриды,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генотип, фенотип. Основные методы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генетики: гибридологический,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цитологический,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молекулярно-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генетический.</w:t>
            </w:r>
          </w:p>
          <w:p w:rsidR="00C23A5A" w:rsidRDefault="00C301FD">
            <w:pPr>
              <w:pStyle w:val="TableParagraph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Демонстрации</w:t>
            </w:r>
          </w:p>
          <w:p w:rsidR="00C23A5A" w:rsidRDefault="00C301FD">
            <w:pPr>
              <w:pStyle w:val="TableParagraph"/>
              <w:spacing w:before="15"/>
              <w:rPr>
                <w:sz w:val="28"/>
              </w:rPr>
            </w:pPr>
            <w:r>
              <w:rPr>
                <w:color w:val="231F20"/>
                <w:sz w:val="28"/>
                <w:u w:val="single" w:color="231F20"/>
              </w:rPr>
              <w:t>Таблицы: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«Методы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генетики»,</w:t>
            </w:r>
          </w:p>
          <w:p w:rsidR="00C23A5A" w:rsidRDefault="00C301FD">
            <w:pPr>
              <w:pStyle w:val="TableParagraph"/>
              <w:spacing w:before="32"/>
              <w:rPr>
                <w:sz w:val="28"/>
              </w:rPr>
            </w:pPr>
            <w:r>
              <w:rPr>
                <w:color w:val="231F20"/>
                <w:sz w:val="28"/>
              </w:rPr>
              <w:t>«Схемы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скрещивания».</w:t>
            </w:r>
          </w:p>
          <w:p w:rsidR="00C23A5A" w:rsidRDefault="00C301FD">
            <w:pPr>
              <w:pStyle w:val="TableParagraph"/>
              <w:spacing w:before="23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Лабораторная</w:t>
            </w:r>
            <w:r>
              <w:rPr>
                <w:b/>
                <w:color w:val="231F20"/>
                <w:spacing w:val="-6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работа</w:t>
            </w:r>
          </w:p>
          <w:p w:rsidR="00C23A5A" w:rsidRDefault="00C301FD">
            <w:pPr>
              <w:pStyle w:val="TableParagraph"/>
              <w:spacing w:before="9" w:line="346" w:lineRule="exact"/>
              <w:ind w:right="135"/>
              <w:rPr>
                <w:sz w:val="28"/>
              </w:rPr>
            </w:pPr>
            <w:r>
              <w:rPr>
                <w:color w:val="231F20"/>
                <w:sz w:val="28"/>
              </w:rPr>
              <w:t>«Дрозофила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как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объект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генетических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исследований»</w:t>
            </w:r>
          </w:p>
        </w:tc>
        <w:tc>
          <w:tcPr>
            <w:tcW w:w="4791" w:type="dxa"/>
          </w:tcPr>
          <w:p w:rsidR="00C23A5A" w:rsidRDefault="00C301FD">
            <w:pPr>
              <w:pStyle w:val="TableParagraph"/>
              <w:spacing w:line="259" w:lineRule="auto"/>
              <w:ind w:left="115" w:right="115"/>
              <w:rPr>
                <w:sz w:val="28"/>
              </w:rPr>
            </w:pPr>
            <w:r>
              <w:rPr>
                <w:color w:val="231F20"/>
                <w:sz w:val="28"/>
              </w:rPr>
              <w:t>Раскрывать содержание терминов 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понятий: наследственность,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наследование,</w:t>
            </w:r>
            <w:r>
              <w:rPr>
                <w:color w:val="231F20"/>
                <w:spacing w:val="7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изменчивость,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генотип, фенотип, геном,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локус,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хромосомы,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аллельные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гены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(аллели),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альтернативные признаки,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proofErr w:type="spellStart"/>
            <w:r>
              <w:rPr>
                <w:color w:val="231F20"/>
                <w:sz w:val="28"/>
              </w:rPr>
              <w:t>гомозигота</w:t>
            </w:r>
            <w:proofErr w:type="spellEnd"/>
            <w:r>
              <w:rPr>
                <w:color w:val="231F20"/>
                <w:sz w:val="28"/>
              </w:rPr>
              <w:t>,</w:t>
            </w:r>
            <w:r>
              <w:rPr>
                <w:color w:val="231F20"/>
                <w:spacing w:val="2"/>
                <w:sz w:val="28"/>
              </w:rPr>
              <w:t xml:space="preserve"> </w:t>
            </w:r>
            <w:proofErr w:type="spellStart"/>
            <w:r>
              <w:rPr>
                <w:color w:val="231F20"/>
                <w:sz w:val="28"/>
              </w:rPr>
              <w:t>гетерозигота</w:t>
            </w:r>
            <w:proofErr w:type="spellEnd"/>
            <w:r>
              <w:rPr>
                <w:color w:val="231F20"/>
                <w:sz w:val="28"/>
              </w:rPr>
              <w:t>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доминантный признак, рецессивный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признак,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чистая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линия,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гибриды.</w:t>
            </w:r>
          </w:p>
          <w:p w:rsidR="00C23A5A" w:rsidRDefault="00C301FD">
            <w:pPr>
              <w:pStyle w:val="TableParagraph"/>
              <w:spacing w:line="256" w:lineRule="auto"/>
              <w:ind w:left="115" w:right="1095"/>
              <w:rPr>
                <w:sz w:val="28"/>
              </w:rPr>
            </w:pPr>
            <w:r>
              <w:rPr>
                <w:color w:val="231F20"/>
                <w:sz w:val="28"/>
              </w:rPr>
              <w:t>Пользоваться генетической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терминологией и символикой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для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записи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схем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скрещивания</w:t>
            </w:r>
          </w:p>
        </w:tc>
      </w:tr>
      <w:tr w:rsidR="00C23A5A">
        <w:trPr>
          <w:trHeight w:val="350"/>
        </w:trPr>
        <w:tc>
          <w:tcPr>
            <w:tcW w:w="3681" w:type="dxa"/>
            <w:gridSpan w:val="2"/>
          </w:tcPr>
          <w:p w:rsidR="00C23A5A" w:rsidRDefault="00C301FD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</w:tc>
        <w:tc>
          <w:tcPr>
            <w:tcW w:w="1643" w:type="dxa"/>
          </w:tcPr>
          <w:p w:rsidR="00C23A5A" w:rsidRDefault="00C301FD">
            <w:pPr>
              <w:pStyle w:val="TableParagraph"/>
              <w:spacing w:line="31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33" w:type="dxa"/>
          </w:tcPr>
          <w:p w:rsidR="00C23A5A" w:rsidRDefault="00C23A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1" w:type="dxa"/>
          </w:tcPr>
          <w:p w:rsidR="00C23A5A" w:rsidRDefault="00C23A5A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C23A5A" w:rsidRDefault="00C23A5A">
      <w:pPr>
        <w:rPr>
          <w:sz w:val="26"/>
        </w:rPr>
        <w:sectPr w:rsidR="00C23A5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C23A5A" w:rsidRDefault="00C23A5A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38"/>
        <w:gridCol w:w="1643"/>
        <w:gridCol w:w="4733"/>
        <w:gridCol w:w="4791"/>
      </w:tblGrid>
      <w:tr w:rsidR="00C23A5A">
        <w:trPr>
          <w:trHeight w:val="350"/>
        </w:trPr>
        <w:tc>
          <w:tcPr>
            <w:tcW w:w="843" w:type="dxa"/>
          </w:tcPr>
          <w:p w:rsidR="00C23A5A" w:rsidRDefault="00C301FD">
            <w:pPr>
              <w:pStyle w:val="TableParagraph"/>
              <w:spacing w:line="311" w:lineRule="exact"/>
              <w:ind w:left="160" w:right="13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</w:p>
        </w:tc>
        <w:tc>
          <w:tcPr>
            <w:tcW w:w="14005" w:type="dxa"/>
            <w:gridSpan w:val="4"/>
          </w:tcPr>
          <w:p w:rsidR="00C23A5A" w:rsidRDefault="00C301FD">
            <w:pPr>
              <w:pStyle w:val="TableParagraph"/>
              <w:spacing w:line="311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«Закономерности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наследственности»</w:t>
            </w:r>
          </w:p>
        </w:tc>
      </w:tr>
      <w:tr w:rsidR="00C23A5A">
        <w:trPr>
          <w:trHeight w:val="7648"/>
        </w:trPr>
        <w:tc>
          <w:tcPr>
            <w:tcW w:w="843" w:type="dxa"/>
          </w:tcPr>
          <w:p w:rsidR="00C23A5A" w:rsidRDefault="00C301FD">
            <w:pPr>
              <w:pStyle w:val="TableParagraph"/>
              <w:spacing w:line="311" w:lineRule="exact"/>
              <w:ind w:left="163" w:right="139"/>
              <w:jc w:val="center"/>
              <w:rPr>
                <w:sz w:val="28"/>
              </w:rPr>
            </w:pPr>
            <w:r>
              <w:rPr>
                <w:sz w:val="28"/>
              </w:rPr>
              <w:t>12.1</w:t>
            </w:r>
          </w:p>
        </w:tc>
        <w:tc>
          <w:tcPr>
            <w:tcW w:w="2838" w:type="dxa"/>
          </w:tcPr>
          <w:p w:rsidR="00C23A5A" w:rsidRDefault="00C301FD">
            <w:pPr>
              <w:pStyle w:val="TableParagraph"/>
              <w:spacing w:line="261" w:lineRule="auto"/>
              <w:ind w:left="117" w:right="746"/>
              <w:rPr>
                <w:sz w:val="28"/>
              </w:rPr>
            </w:pPr>
            <w:r>
              <w:rPr>
                <w:color w:val="231F20"/>
                <w:spacing w:val="-1"/>
                <w:sz w:val="28"/>
              </w:rPr>
              <w:t>Закономерности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наследования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признаков.</w:t>
            </w:r>
          </w:p>
          <w:p w:rsidR="00C23A5A" w:rsidRDefault="00C301FD">
            <w:pPr>
              <w:pStyle w:val="TableParagraph"/>
              <w:spacing w:line="256" w:lineRule="auto"/>
              <w:ind w:left="117" w:right="771"/>
              <w:rPr>
                <w:sz w:val="28"/>
              </w:rPr>
            </w:pPr>
            <w:r>
              <w:rPr>
                <w:color w:val="231F20"/>
                <w:spacing w:val="-1"/>
                <w:sz w:val="28"/>
              </w:rPr>
              <w:t>Моногибридное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скрещивание</w:t>
            </w:r>
          </w:p>
        </w:tc>
        <w:tc>
          <w:tcPr>
            <w:tcW w:w="1643" w:type="dxa"/>
          </w:tcPr>
          <w:p w:rsidR="00C23A5A" w:rsidRDefault="00C301FD">
            <w:pPr>
              <w:pStyle w:val="TableParagraph"/>
              <w:spacing w:line="31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33" w:type="dxa"/>
          </w:tcPr>
          <w:p w:rsidR="00C23A5A" w:rsidRDefault="00C301FD">
            <w:pPr>
              <w:pStyle w:val="TableParagraph"/>
              <w:spacing w:line="261" w:lineRule="auto"/>
              <w:ind w:right="770"/>
              <w:rPr>
                <w:sz w:val="28"/>
              </w:rPr>
            </w:pPr>
            <w:r>
              <w:rPr>
                <w:sz w:val="28"/>
              </w:rPr>
              <w:t>Моногибридное скрещивание.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Первый закон Менделя – закон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единообразия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гибридов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первого</w:t>
            </w:r>
          </w:p>
          <w:p w:rsidR="00C23A5A" w:rsidRDefault="00C301FD">
            <w:pPr>
              <w:pStyle w:val="TableParagraph"/>
              <w:spacing w:line="256" w:lineRule="auto"/>
              <w:ind w:right="171"/>
              <w:rPr>
                <w:sz w:val="28"/>
              </w:rPr>
            </w:pPr>
            <w:r>
              <w:rPr>
                <w:sz w:val="28"/>
              </w:rPr>
              <w:t>поколения.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Правило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доминирования.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Второй закон Менделя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закон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расщепления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признаков.</w:t>
            </w:r>
          </w:p>
          <w:p w:rsidR="00C23A5A" w:rsidRDefault="00C301FD">
            <w:pPr>
              <w:pStyle w:val="TableParagraph"/>
              <w:spacing w:line="256" w:lineRule="auto"/>
              <w:ind w:right="895"/>
              <w:rPr>
                <w:sz w:val="28"/>
              </w:rPr>
            </w:pPr>
            <w:r>
              <w:rPr>
                <w:sz w:val="28"/>
              </w:rPr>
              <w:t>Цитологические основы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моногибридного </w:t>
            </w:r>
            <w:r>
              <w:rPr>
                <w:sz w:val="28"/>
              </w:rPr>
              <w:t>скрещивания.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Гипотеза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чистоты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гамет.</w:t>
            </w:r>
          </w:p>
          <w:p w:rsidR="00C23A5A" w:rsidRDefault="00C301FD">
            <w:pPr>
              <w:pStyle w:val="TableParagraph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Демонстрации</w:t>
            </w:r>
          </w:p>
          <w:p w:rsidR="00C23A5A" w:rsidRDefault="00C301FD">
            <w:pPr>
              <w:pStyle w:val="TableParagraph"/>
              <w:spacing w:before="27"/>
              <w:rPr>
                <w:sz w:val="28"/>
              </w:rPr>
            </w:pPr>
            <w:r>
              <w:rPr>
                <w:color w:val="231F20"/>
                <w:sz w:val="28"/>
                <w:u w:val="single" w:color="231F20"/>
              </w:rPr>
              <w:t>Портрет: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Г.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Мендель.</w:t>
            </w:r>
          </w:p>
          <w:p w:rsidR="00C23A5A" w:rsidRDefault="00C301FD">
            <w:pPr>
              <w:pStyle w:val="TableParagraph"/>
              <w:spacing w:before="24" w:line="256" w:lineRule="auto"/>
              <w:ind w:right="157"/>
              <w:rPr>
                <w:sz w:val="28"/>
              </w:rPr>
            </w:pPr>
            <w:r>
              <w:rPr>
                <w:color w:val="231F20"/>
                <w:sz w:val="28"/>
                <w:u w:val="single" w:color="231F20"/>
              </w:rPr>
              <w:t>Таблицы</w:t>
            </w:r>
            <w:r>
              <w:rPr>
                <w:color w:val="231F20"/>
                <w:spacing w:val="-6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и</w:t>
            </w:r>
            <w:r>
              <w:rPr>
                <w:color w:val="231F20"/>
                <w:spacing w:val="-4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схемы:</w:t>
            </w:r>
            <w:r>
              <w:rPr>
                <w:color w:val="231F20"/>
                <w:sz w:val="28"/>
              </w:rPr>
              <w:t xml:space="preserve"> «Первый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второй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законы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Менделя».</w:t>
            </w:r>
          </w:p>
          <w:p w:rsidR="00C23A5A" w:rsidRDefault="00C301FD">
            <w:pPr>
              <w:pStyle w:val="TableParagraph"/>
              <w:spacing w:before="2" w:line="264" w:lineRule="auto"/>
              <w:ind w:right="1427"/>
              <w:rPr>
                <w:sz w:val="28"/>
              </w:rPr>
            </w:pPr>
            <w:r>
              <w:rPr>
                <w:b/>
                <w:color w:val="231F20"/>
                <w:sz w:val="28"/>
              </w:rPr>
              <w:t xml:space="preserve">Оборудование: </w:t>
            </w:r>
            <w:r>
              <w:rPr>
                <w:color w:val="231F20"/>
                <w:sz w:val="28"/>
              </w:rPr>
              <w:t>модель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для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демонстрации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законов</w:t>
            </w:r>
          </w:p>
          <w:p w:rsidR="00C23A5A" w:rsidRDefault="00C301FD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color w:val="231F20"/>
                <w:sz w:val="28"/>
              </w:rPr>
              <w:t>единообразия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гибридов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первого</w:t>
            </w:r>
          </w:p>
          <w:p w:rsidR="00C23A5A" w:rsidRDefault="00C301FD">
            <w:pPr>
              <w:pStyle w:val="TableParagraph"/>
              <w:spacing w:before="24" w:line="264" w:lineRule="auto"/>
              <w:ind w:right="112"/>
              <w:rPr>
                <w:sz w:val="28"/>
              </w:rPr>
            </w:pPr>
            <w:r>
              <w:rPr>
                <w:color w:val="231F20"/>
                <w:sz w:val="28"/>
              </w:rPr>
              <w:t>поколения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расщепления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признаков;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световой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микроскоп,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микропрепарат:</w:t>
            </w:r>
          </w:p>
          <w:p w:rsidR="00C23A5A" w:rsidRDefault="00C301FD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color w:val="231F20"/>
                <w:sz w:val="28"/>
              </w:rPr>
              <w:t>«Дрозофила».</w:t>
            </w:r>
          </w:p>
          <w:p w:rsidR="00C23A5A" w:rsidRDefault="00C301FD">
            <w:pPr>
              <w:pStyle w:val="TableParagraph"/>
              <w:spacing w:before="24" w:line="256" w:lineRule="auto"/>
              <w:ind w:right="493"/>
              <w:rPr>
                <w:sz w:val="28"/>
              </w:rPr>
            </w:pPr>
            <w:r>
              <w:rPr>
                <w:b/>
                <w:color w:val="231F20"/>
                <w:sz w:val="28"/>
              </w:rPr>
              <w:t>Практическая</w:t>
            </w:r>
            <w:r>
              <w:rPr>
                <w:b/>
                <w:color w:val="231F20"/>
                <w:spacing w:val="-8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работа</w:t>
            </w:r>
            <w:r>
              <w:rPr>
                <w:b/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«Изучение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результатов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моногибридного</w:t>
            </w:r>
          </w:p>
          <w:p w:rsidR="00C23A5A" w:rsidRDefault="00C301FD">
            <w:pPr>
              <w:pStyle w:val="TableParagraph"/>
              <w:spacing w:before="10"/>
              <w:rPr>
                <w:sz w:val="28"/>
              </w:rPr>
            </w:pPr>
            <w:r>
              <w:rPr>
                <w:color w:val="231F20"/>
                <w:sz w:val="28"/>
              </w:rPr>
              <w:t>скрещивания</w:t>
            </w:r>
            <w:r>
              <w:rPr>
                <w:color w:val="231F20"/>
                <w:spacing w:val="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у</w:t>
            </w:r>
            <w:r>
              <w:rPr>
                <w:color w:val="231F20"/>
                <w:spacing w:val="-1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дрозофилы»</w:t>
            </w:r>
          </w:p>
        </w:tc>
        <w:tc>
          <w:tcPr>
            <w:tcW w:w="4791" w:type="dxa"/>
          </w:tcPr>
          <w:p w:rsidR="00C23A5A" w:rsidRDefault="00C301FD">
            <w:pPr>
              <w:pStyle w:val="TableParagraph"/>
              <w:spacing w:line="256" w:lineRule="auto"/>
              <w:ind w:left="115" w:right="380"/>
              <w:rPr>
                <w:sz w:val="28"/>
              </w:rPr>
            </w:pPr>
            <w:r>
              <w:rPr>
                <w:color w:val="231F20"/>
                <w:sz w:val="28"/>
              </w:rPr>
              <w:t>Раскрывать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содержание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терминов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понятий: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моногибридное</w:t>
            </w:r>
          </w:p>
          <w:p w:rsidR="00C23A5A" w:rsidRDefault="00C301FD">
            <w:pPr>
              <w:pStyle w:val="TableParagraph"/>
              <w:spacing w:line="256" w:lineRule="auto"/>
              <w:ind w:left="115" w:right="1086"/>
              <w:rPr>
                <w:sz w:val="28"/>
              </w:rPr>
            </w:pPr>
            <w:r>
              <w:rPr>
                <w:color w:val="231F20"/>
                <w:sz w:val="28"/>
              </w:rPr>
              <w:t>скрещивание, чистота гамет,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доминирование,</w:t>
            </w:r>
            <w:r>
              <w:rPr>
                <w:color w:val="231F20"/>
                <w:spacing w:val="-1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расщепление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признаков.</w:t>
            </w:r>
          </w:p>
          <w:p w:rsidR="00C23A5A" w:rsidRDefault="00C301FD">
            <w:pPr>
              <w:pStyle w:val="TableParagraph"/>
              <w:spacing w:before="3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Описывать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опыты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Г.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Менделя</w:t>
            </w:r>
          </w:p>
          <w:p w:rsidR="00C23A5A" w:rsidRDefault="00C301FD">
            <w:pPr>
              <w:pStyle w:val="TableParagraph"/>
              <w:spacing w:before="31" w:line="259" w:lineRule="auto"/>
              <w:ind w:left="115" w:right="292"/>
              <w:rPr>
                <w:sz w:val="28"/>
              </w:rPr>
            </w:pPr>
            <w:r>
              <w:rPr>
                <w:color w:val="231F20"/>
                <w:sz w:val="28"/>
              </w:rPr>
              <w:t>по изучению наследования одной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пары признаков у гороха посевного.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Приводить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формулировки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первого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второго законов Г. Менделя (закона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единообразия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гибридов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первого</w:t>
            </w:r>
          </w:p>
          <w:p w:rsidR="00C23A5A" w:rsidRDefault="00C301FD">
            <w:pPr>
              <w:pStyle w:val="TableParagraph"/>
              <w:spacing w:line="256" w:lineRule="auto"/>
              <w:ind w:left="115" w:right="967"/>
              <w:rPr>
                <w:sz w:val="28"/>
              </w:rPr>
            </w:pPr>
            <w:r>
              <w:rPr>
                <w:color w:val="231F20"/>
                <w:sz w:val="28"/>
              </w:rPr>
              <w:t>поколения,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закон</w:t>
            </w:r>
            <w:r>
              <w:rPr>
                <w:color w:val="231F20"/>
                <w:spacing w:val="-1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расщепления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признаков)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 объяснять</w:t>
            </w:r>
            <w:r>
              <w:rPr>
                <w:color w:val="231F20"/>
                <w:spacing w:val="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их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цитологические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основы.</w:t>
            </w:r>
          </w:p>
          <w:p w:rsidR="00C23A5A" w:rsidRDefault="00C301FD">
            <w:pPr>
              <w:pStyle w:val="TableParagraph"/>
              <w:spacing w:before="8" w:line="256" w:lineRule="auto"/>
              <w:ind w:left="115" w:right="287"/>
              <w:rPr>
                <w:sz w:val="28"/>
              </w:rPr>
            </w:pPr>
            <w:r>
              <w:rPr>
                <w:color w:val="231F20"/>
                <w:sz w:val="28"/>
              </w:rPr>
              <w:t>Составлять схемы моногибридного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скрещивания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решать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генетические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задачи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на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моногибридное</w:t>
            </w:r>
          </w:p>
          <w:p w:rsidR="00C23A5A" w:rsidRDefault="00C301FD">
            <w:pPr>
              <w:pStyle w:val="TableParagraph"/>
              <w:spacing w:before="12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скрещивание</w:t>
            </w:r>
          </w:p>
        </w:tc>
      </w:tr>
      <w:tr w:rsidR="00C23A5A">
        <w:trPr>
          <w:trHeight w:val="1394"/>
        </w:trPr>
        <w:tc>
          <w:tcPr>
            <w:tcW w:w="843" w:type="dxa"/>
          </w:tcPr>
          <w:p w:rsidR="00C23A5A" w:rsidRDefault="00C301FD">
            <w:pPr>
              <w:pStyle w:val="TableParagraph"/>
              <w:spacing w:line="311" w:lineRule="exact"/>
              <w:ind w:left="163" w:right="139"/>
              <w:jc w:val="center"/>
              <w:rPr>
                <w:sz w:val="28"/>
              </w:rPr>
            </w:pPr>
            <w:r>
              <w:rPr>
                <w:sz w:val="28"/>
              </w:rPr>
              <w:t>12.2</w:t>
            </w:r>
          </w:p>
        </w:tc>
        <w:tc>
          <w:tcPr>
            <w:tcW w:w="2838" w:type="dxa"/>
          </w:tcPr>
          <w:p w:rsidR="00C23A5A" w:rsidRDefault="00C301FD">
            <w:pPr>
              <w:pStyle w:val="TableParagraph"/>
              <w:spacing w:line="256" w:lineRule="auto"/>
              <w:ind w:left="117" w:right="724"/>
              <w:rPr>
                <w:sz w:val="28"/>
              </w:rPr>
            </w:pPr>
            <w:r>
              <w:rPr>
                <w:color w:val="231F20"/>
                <w:spacing w:val="-1"/>
                <w:sz w:val="28"/>
              </w:rPr>
              <w:t>Анализирующее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скрещивание.</w:t>
            </w:r>
          </w:p>
          <w:p w:rsidR="00C23A5A" w:rsidRDefault="00C301FD">
            <w:pPr>
              <w:pStyle w:val="TableParagraph"/>
              <w:ind w:left="117"/>
              <w:rPr>
                <w:sz w:val="28"/>
              </w:rPr>
            </w:pPr>
            <w:r>
              <w:rPr>
                <w:color w:val="231F20"/>
                <w:sz w:val="28"/>
              </w:rPr>
              <w:t>Неполное</w:t>
            </w:r>
          </w:p>
          <w:p w:rsidR="00C23A5A" w:rsidRDefault="00C301FD">
            <w:pPr>
              <w:pStyle w:val="TableParagraph"/>
              <w:spacing w:before="22"/>
              <w:ind w:left="117"/>
              <w:rPr>
                <w:sz w:val="28"/>
              </w:rPr>
            </w:pPr>
            <w:r>
              <w:rPr>
                <w:color w:val="231F20"/>
                <w:sz w:val="28"/>
              </w:rPr>
              <w:t>доминирование</w:t>
            </w:r>
          </w:p>
        </w:tc>
        <w:tc>
          <w:tcPr>
            <w:tcW w:w="1643" w:type="dxa"/>
          </w:tcPr>
          <w:p w:rsidR="00C23A5A" w:rsidRDefault="00C301FD">
            <w:pPr>
              <w:pStyle w:val="TableParagraph"/>
              <w:spacing w:line="31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33" w:type="dxa"/>
          </w:tcPr>
          <w:p w:rsidR="00C23A5A" w:rsidRDefault="00C301FD">
            <w:pPr>
              <w:pStyle w:val="TableParagraph"/>
              <w:spacing w:line="261" w:lineRule="auto"/>
              <w:ind w:right="914"/>
              <w:rPr>
                <w:sz w:val="28"/>
              </w:rPr>
            </w:pPr>
            <w:r>
              <w:rPr>
                <w:sz w:val="28"/>
              </w:rPr>
              <w:t>Анализирующее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скрещивание.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Промежуточный характер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наследования.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Расщепление</w:t>
            </w:r>
          </w:p>
          <w:p w:rsidR="00C23A5A" w:rsidRDefault="00C301FD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признаков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неполном</w:t>
            </w:r>
          </w:p>
        </w:tc>
        <w:tc>
          <w:tcPr>
            <w:tcW w:w="4791" w:type="dxa"/>
          </w:tcPr>
          <w:p w:rsidR="00C23A5A" w:rsidRDefault="00C301FD">
            <w:pPr>
              <w:pStyle w:val="TableParagraph"/>
              <w:spacing w:line="256" w:lineRule="auto"/>
              <w:ind w:left="115" w:right="385"/>
              <w:rPr>
                <w:sz w:val="28"/>
              </w:rPr>
            </w:pPr>
            <w:r>
              <w:rPr>
                <w:color w:val="231F20"/>
                <w:sz w:val="28"/>
              </w:rPr>
              <w:t>Раскрывать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содержание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терминов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понятий: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анализирующее</w:t>
            </w:r>
          </w:p>
          <w:p w:rsidR="00C23A5A" w:rsidRDefault="00C301FD">
            <w:pPr>
              <w:pStyle w:val="TableParagraph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скрещивание,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неполное</w:t>
            </w:r>
          </w:p>
          <w:p w:rsidR="00C23A5A" w:rsidRDefault="00C301FD">
            <w:pPr>
              <w:pStyle w:val="TableParagraph"/>
              <w:spacing w:before="22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доминирование,</w:t>
            </w:r>
            <w:r>
              <w:rPr>
                <w:color w:val="231F20"/>
                <w:spacing w:val="-11"/>
                <w:sz w:val="28"/>
              </w:rPr>
              <w:t xml:space="preserve"> </w:t>
            </w:r>
            <w:proofErr w:type="spellStart"/>
            <w:r>
              <w:rPr>
                <w:color w:val="231F20"/>
                <w:sz w:val="28"/>
              </w:rPr>
              <w:t>кодоминирование</w:t>
            </w:r>
            <w:proofErr w:type="spellEnd"/>
            <w:r>
              <w:rPr>
                <w:color w:val="231F20"/>
                <w:sz w:val="28"/>
              </w:rPr>
              <w:t>.</w:t>
            </w:r>
          </w:p>
        </w:tc>
      </w:tr>
    </w:tbl>
    <w:p w:rsidR="00C23A5A" w:rsidRDefault="00C23A5A">
      <w:pPr>
        <w:rPr>
          <w:sz w:val="28"/>
        </w:rPr>
        <w:sectPr w:rsidR="00C23A5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C23A5A" w:rsidRDefault="00C23A5A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38"/>
        <w:gridCol w:w="1643"/>
        <w:gridCol w:w="4733"/>
        <w:gridCol w:w="4791"/>
      </w:tblGrid>
      <w:tr w:rsidR="00C23A5A">
        <w:trPr>
          <w:trHeight w:val="1740"/>
        </w:trPr>
        <w:tc>
          <w:tcPr>
            <w:tcW w:w="843" w:type="dxa"/>
          </w:tcPr>
          <w:p w:rsidR="00C23A5A" w:rsidRDefault="00C23A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C23A5A" w:rsidRDefault="00C23A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3" w:type="dxa"/>
          </w:tcPr>
          <w:p w:rsidR="00C23A5A" w:rsidRDefault="00C23A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3" w:type="dxa"/>
          </w:tcPr>
          <w:p w:rsidR="00C23A5A" w:rsidRDefault="00C301FD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доминировании.</w:t>
            </w:r>
          </w:p>
          <w:p w:rsidR="00C23A5A" w:rsidRDefault="00C301FD">
            <w:pPr>
              <w:pStyle w:val="TableParagraph"/>
              <w:spacing w:before="31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Демонстрации</w:t>
            </w:r>
          </w:p>
          <w:p w:rsidR="00C23A5A" w:rsidRDefault="00C301FD">
            <w:pPr>
              <w:pStyle w:val="TableParagraph"/>
              <w:spacing w:before="24" w:line="256" w:lineRule="auto"/>
              <w:ind w:right="226"/>
              <w:rPr>
                <w:sz w:val="28"/>
              </w:rPr>
            </w:pPr>
            <w:r>
              <w:rPr>
                <w:color w:val="231F20"/>
                <w:sz w:val="28"/>
                <w:u w:val="single" w:color="231F20"/>
              </w:rPr>
              <w:t>Таблицы</w:t>
            </w:r>
            <w:r>
              <w:rPr>
                <w:color w:val="231F20"/>
                <w:spacing w:val="-8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и</w:t>
            </w:r>
            <w:r>
              <w:rPr>
                <w:color w:val="231F20"/>
                <w:spacing w:val="-6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схемы: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«Анализирующее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скрещивание»,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«Неполное</w:t>
            </w:r>
          </w:p>
          <w:p w:rsidR="00C23A5A" w:rsidRDefault="00C301FD">
            <w:pPr>
              <w:pStyle w:val="TableParagraph"/>
              <w:spacing w:before="10"/>
              <w:rPr>
                <w:sz w:val="28"/>
              </w:rPr>
            </w:pPr>
            <w:r>
              <w:rPr>
                <w:color w:val="231F20"/>
                <w:sz w:val="28"/>
              </w:rPr>
              <w:t>доминирование»</w:t>
            </w:r>
          </w:p>
        </w:tc>
        <w:tc>
          <w:tcPr>
            <w:tcW w:w="4791" w:type="dxa"/>
          </w:tcPr>
          <w:p w:rsidR="00C23A5A" w:rsidRDefault="00C301FD">
            <w:pPr>
              <w:pStyle w:val="TableParagraph"/>
              <w:spacing w:line="261" w:lineRule="auto"/>
              <w:ind w:left="115" w:right="287"/>
              <w:rPr>
                <w:sz w:val="28"/>
              </w:rPr>
            </w:pPr>
            <w:r>
              <w:rPr>
                <w:color w:val="231F20"/>
                <w:sz w:val="28"/>
              </w:rPr>
              <w:t>Составлять схемы анализирующего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скрещивания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решать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генетические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задачи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на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анализирующее</w:t>
            </w:r>
          </w:p>
          <w:p w:rsidR="00C23A5A" w:rsidRDefault="00C301FD">
            <w:pPr>
              <w:pStyle w:val="TableParagraph"/>
              <w:spacing w:line="314" w:lineRule="exact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скрещивание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неполное</w:t>
            </w:r>
          </w:p>
          <w:p w:rsidR="00C23A5A" w:rsidRDefault="00C301FD">
            <w:pPr>
              <w:pStyle w:val="TableParagraph"/>
              <w:spacing w:before="20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доминирование</w:t>
            </w:r>
          </w:p>
        </w:tc>
      </w:tr>
      <w:tr w:rsidR="00C23A5A">
        <w:trPr>
          <w:trHeight w:val="6603"/>
        </w:trPr>
        <w:tc>
          <w:tcPr>
            <w:tcW w:w="843" w:type="dxa"/>
          </w:tcPr>
          <w:p w:rsidR="00C23A5A" w:rsidRDefault="00C301FD">
            <w:pPr>
              <w:pStyle w:val="TableParagraph"/>
              <w:spacing w:line="311" w:lineRule="exact"/>
              <w:ind w:left="163" w:right="139"/>
              <w:jc w:val="center"/>
              <w:rPr>
                <w:sz w:val="28"/>
              </w:rPr>
            </w:pPr>
            <w:r>
              <w:rPr>
                <w:sz w:val="28"/>
              </w:rPr>
              <w:t>12.3</w:t>
            </w:r>
          </w:p>
        </w:tc>
        <w:tc>
          <w:tcPr>
            <w:tcW w:w="2838" w:type="dxa"/>
          </w:tcPr>
          <w:p w:rsidR="00C23A5A" w:rsidRDefault="00C301FD">
            <w:pPr>
              <w:pStyle w:val="TableParagraph"/>
              <w:spacing w:line="256" w:lineRule="auto"/>
              <w:ind w:left="117" w:right="1096"/>
              <w:rPr>
                <w:sz w:val="28"/>
              </w:rPr>
            </w:pPr>
            <w:proofErr w:type="spellStart"/>
            <w:r>
              <w:rPr>
                <w:color w:val="231F20"/>
                <w:sz w:val="28"/>
              </w:rPr>
              <w:t>Дигибридное</w:t>
            </w:r>
            <w:proofErr w:type="spellEnd"/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скрещивание</w:t>
            </w:r>
          </w:p>
        </w:tc>
        <w:tc>
          <w:tcPr>
            <w:tcW w:w="1643" w:type="dxa"/>
          </w:tcPr>
          <w:p w:rsidR="00C23A5A" w:rsidRDefault="00C301FD">
            <w:pPr>
              <w:pStyle w:val="TableParagraph"/>
              <w:spacing w:line="31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33" w:type="dxa"/>
          </w:tcPr>
          <w:p w:rsidR="00C23A5A" w:rsidRDefault="00C301FD">
            <w:pPr>
              <w:pStyle w:val="TableParagraph"/>
              <w:spacing w:line="261" w:lineRule="auto"/>
              <w:ind w:right="169"/>
              <w:rPr>
                <w:sz w:val="28"/>
              </w:rPr>
            </w:pPr>
            <w:proofErr w:type="spellStart"/>
            <w:r>
              <w:rPr>
                <w:sz w:val="28"/>
              </w:rPr>
              <w:t>Дигибридное</w:t>
            </w:r>
            <w:proofErr w:type="spellEnd"/>
            <w:r>
              <w:rPr>
                <w:sz w:val="28"/>
              </w:rPr>
              <w:t xml:space="preserve"> скрещивание. Третий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Менделя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закон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независимого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наследования признаков.</w:t>
            </w:r>
          </w:p>
          <w:p w:rsidR="00C23A5A" w:rsidRDefault="00C301FD">
            <w:pPr>
              <w:pStyle w:val="TableParagraph"/>
              <w:spacing w:line="256" w:lineRule="auto"/>
              <w:ind w:right="1212"/>
              <w:rPr>
                <w:b/>
                <w:sz w:val="28"/>
              </w:rPr>
            </w:pPr>
            <w:r>
              <w:rPr>
                <w:sz w:val="28"/>
              </w:rPr>
              <w:t>Цитологические основы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дигибридного</w:t>
            </w:r>
            <w:proofErr w:type="spellEnd"/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скрещивания.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Демонстрации</w:t>
            </w:r>
          </w:p>
          <w:p w:rsidR="00C23A5A" w:rsidRDefault="00C301FD">
            <w:pPr>
              <w:pStyle w:val="TableParagraph"/>
              <w:rPr>
                <w:sz w:val="28"/>
              </w:rPr>
            </w:pPr>
            <w:r>
              <w:rPr>
                <w:color w:val="231F20"/>
                <w:sz w:val="28"/>
                <w:u w:val="single" w:color="231F20"/>
              </w:rPr>
              <w:t>Портрет:</w:t>
            </w:r>
            <w:r>
              <w:rPr>
                <w:color w:val="231F20"/>
                <w:sz w:val="28"/>
              </w:rPr>
              <w:t xml:space="preserve"> Г.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Мендель.</w:t>
            </w:r>
          </w:p>
          <w:p w:rsidR="00C23A5A" w:rsidRDefault="00C301FD">
            <w:pPr>
              <w:pStyle w:val="TableParagraph"/>
              <w:spacing w:before="16" w:line="256" w:lineRule="auto"/>
              <w:ind w:right="616"/>
              <w:rPr>
                <w:sz w:val="28"/>
              </w:rPr>
            </w:pPr>
            <w:r>
              <w:rPr>
                <w:color w:val="231F20"/>
                <w:sz w:val="28"/>
                <w:u w:val="single" w:color="231F20"/>
              </w:rPr>
              <w:t>Таблицы</w:t>
            </w:r>
            <w:r>
              <w:rPr>
                <w:color w:val="231F20"/>
                <w:spacing w:val="-6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и</w:t>
            </w:r>
            <w:r>
              <w:rPr>
                <w:color w:val="231F20"/>
                <w:spacing w:val="-4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схемы: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«Третий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закон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Менделя».</w:t>
            </w:r>
          </w:p>
          <w:p w:rsidR="00C23A5A" w:rsidRDefault="00C301FD">
            <w:pPr>
              <w:pStyle w:val="TableParagraph"/>
              <w:spacing w:before="2" w:line="264" w:lineRule="auto"/>
              <w:ind w:right="1572"/>
              <w:rPr>
                <w:sz w:val="28"/>
              </w:rPr>
            </w:pPr>
            <w:r>
              <w:rPr>
                <w:b/>
                <w:color w:val="231F20"/>
                <w:sz w:val="28"/>
              </w:rPr>
              <w:t xml:space="preserve">Оборудование: </w:t>
            </w:r>
            <w:r>
              <w:rPr>
                <w:color w:val="231F20"/>
                <w:sz w:val="28"/>
              </w:rPr>
              <w:t>модель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для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демонстрации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закона</w:t>
            </w:r>
          </w:p>
          <w:p w:rsidR="00C23A5A" w:rsidRDefault="00C301FD">
            <w:pPr>
              <w:pStyle w:val="TableParagraph"/>
              <w:spacing w:line="261" w:lineRule="auto"/>
              <w:ind w:right="721"/>
              <w:rPr>
                <w:sz w:val="28"/>
              </w:rPr>
            </w:pPr>
            <w:r>
              <w:rPr>
                <w:color w:val="231F20"/>
                <w:sz w:val="28"/>
              </w:rPr>
              <w:t>независимого наследования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признаков;</w:t>
            </w:r>
            <w:r>
              <w:rPr>
                <w:color w:val="231F20"/>
                <w:spacing w:val="-1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световой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микроскоп;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микропрепарат</w:t>
            </w:r>
            <w:r>
              <w:rPr>
                <w:color w:val="231F20"/>
                <w:spacing w:val="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«Дрозофила».</w:t>
            </w:r>
          </w:p>
          <w:p w:rsidR="00C23A5A" w:rsidRDefault="00C301FD">
            <w:pPr>
              <w:pStyle w:val="TableParagraph"/>
              <w:spacing w:line="314" w:lineRule="exact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Практическая</w:t>
            </w:r>
            <w:r>
              <w:rPr>
                <w:b/>
                <w:color w:val="231F20"/>
                <w:spacing w:val="-6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работа</w:t>
            </w:r>
          </w:p>
          <w:p w:rsidR="00C23A5A" w:rsidRDefault="00C301FD">
            <w:pPr>
              <w:pStyle w:val="TableParagraph"/>
              <w:spacing w:before="15" w:line="261" w:lineRule="auto"/>
              <w:ind w:right="1282"/>
              <w:rPr>
                <w:sz w:val="28"/>
              </w:rPr>
            </w:pPr>
            <w:r>
              <w:rPr>
                <w:color w:val="231F20"/>
                <w:sz w:val="28"/>
              </w:rPr>
              <w:t>«Изучение результатов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proofErr w:type="spellStart"/>
            <w:r>
              <w:rPr>
                <w:color w:val="231F20"/>
                <w:sz w:val="28"/>
              </w:rPr>
              <w:t>дигибридного</w:t>
            </w:r>
            <w:proofErr w:type="spellEnd"/>
            <w:r>
              <w:rPr>
                <w:color w:val="231F20"/>
                <w:spacing w:val="-1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скрещивания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у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дрозофилы»</w:t>
            </w:r>
          </w:p>
        </w:tc>
        <w:tc>
          <w:tcPr>
            <w:tcW w:w="4791" w:type="dxa"/>
          </w:tcPr>
          <w:p w:rsidR="00C23A5A" w:rsidRDefault="00C301FD">
            <w:pPr>
              <w:pStyle w:val="TableParagraph"/>
              <w:spacing w:line="261" w:lineRule="auto"/>
              <w:ind w:left="115" w:right="274"/>
              <w:rPr>
                <w:sz w:val="28"/>
              </w:rPr>
            </w:pPr>
            <w:r>
              <w:rPr>
                <w:color w:val="231F20"/>
                <w:sz w:val="28"/>
              </w:rPr>
              <w:t>Раскрывать содержание терминов 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понятий:</w:t>
            </w:r>
            <w:r>
              <w:rPr>
                <w:color w:val="231F20"/>
                <w:spacing w:val="-11"/>
                <w:sz w:val="28"/>
              </w:rPr>
              <w:t xml:space="preserve"> </w:t>
            </w:r>
            <w:proofErr w:type="spellStart"/>
            <w:r>
              <w:rPr>
                <w:color w:val="231F20"/>
                <w:sz w:val="28"/>
              </w:rPr>
              <w:t>дигибридное</w:t>
            </w:r>
            <w:proofErr w:type="spellEnd"/>
            <w:r>
              <w:rPr>
                <w:color w:val="231F20"/>
                <w:spacing w:val="-1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скрещивание,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фенотипический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радикал.</w:t>
            </w:r>
          </w:p>
          <w:p w:rsidR="00C23A5A" w:rsidRDefault="00C301FD">
            <w:pPr>
              <w:pStyle w:val="TableParagraph"/>
              <w:spacing w:line="256" w:lineRule="auto"/>
              <w:ind w:left="115" w:right="685"/>
              <w:jc w:val="both"/>
              <w:rPr>
                <w:sz w:val="28"/>
              </w:rPr>
            </w:pPr>
            <w:r>
              <w:rPr>
                <w:color w:val="231F20"/>
                <w:sz w:val="28"/>
              </w:rPr>
              <w:t>Описывать опыты Г. Менделя по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изучению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наследования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двух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пар</w:t>
            </w:r>
            <w:r>
              <w:rPr>
                <w:color w:val="231F20"/>
                <w:spacing w:val="-6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признаков</w:t>
            </w:r>
            <w:r>
              <w:rPr>
                <w:color w:val="231F20"/>
                <w:spacing w:val="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у</w:t>
            </w:r>
            <w:r>
              <w:rPr>
                <w:color w:val="231F20"/>
                <w:spacing w:val="-1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гороха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посевного.</w:t>
            </w:r>
          </w:p>
          <w:p w:rsidR="00C23A5A" w:rsidRDefault="00C301FD">
            <w:pPr>
              <w:pStyle w:val="TableParagraph"/>
              <w:spacing w:line="259" w:lineRule="auto"/>
              <w:ind w:left="115" w:right="446"/>
              <w:rPr>
                <w:sz w:val="28"/>
              </w:rPr>
            </w:pPr>
            <w:r>
              <w:rPr>
                <w:color w:val="231F20"/>
                <w:sz w:val="28"/>
              </w:rPr>
              <w:t>Приводить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формулировку</w:t>
            </w:r>
            <w:r>
              <w:rPr>
                <w:color w:val="231F20"/>
                <w:spacing w:val="-1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третьего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закона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Г.</w:t>
            </w:r>
            <w:r>
              <w:rPr>
                <w:color w:val="231F20"/>
                <w:spacing w:val="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Менделя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(закона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независимого наследования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признаков)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объяснять</w:t>
            </w:r>
            <w:r>
              <w:rPr>
                <w:color w:val="231F20"/>
                <w:spacing w:val="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его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цитологические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основы.</w:t>
            </w:r>
          </w:p>
          <w:p w:rsidR="00C23A5A" w:rsidRDefault="00C301FD">
            <w:pPr>
              <w:pStyle w:val="TableParagraph"/>
              <w:spacing w:line="259" w:lineRule="auto"/>
              <w:ind w:left="115" w:right="125"/>
              <w:rPr>
                <w:sz w:val="28"/>
              </w:rPr>
            </w:pPr>
            <w:r>
              <w:rPr>
                <w:color w:val="231F20"/>
                <w:sz w:val="28"/>
              </w:rPr>
              <w:t>Применять математический расчёт с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помощью фенотипического радикала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метода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перемножения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вероятностей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вариантов расщепления признаков у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потомков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фенотипу</w:t>
            </w:r>
            <w:r>
              <w:rPr>
                <w:color w:val="231F20"/>
                <w:spacing w:val="-1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генотипу.</w:t>
            </w:r>
          </w:p>
          <w:p w:rsidR="00C23A5A" w:rsidRDefault="00C301FD">
            <w:pPr>
              <w:pStyle w:val="TableParagraph"/>
              <w:spacing w:line="319" w:lineRule="exact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Составлять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схемы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proofErr w:type="spellStart"/>
            <w:r>
              <w:rPr>
                <w:color w:val="231F20"/>
                <w:sz w:val="28"/>
              </w:rPr>
              <w:t>дигибридного</w:t>
            </w:r>
            <w:proofErr w:type="spellEnd"/>
          </w:p>
          <w:p w:rsidR="00C23A5A" w:rsidRDefault="00C301FD">
            <w:pPr>
              <w:pStyle w:val="TableParagraph"/>
              <w:spacing w:before="3" w:line="340" w:lineRule="atLeast"/>
              <w:ind w:left="115" w:right="271"/>
              <w:rPr>
                <w:sz w:val="28"/>
              </w:rPr>
            </w:pPr>
            <w:r>
              <w:rPr>
                <w:color w:val="231F20"/>
                <w:sz w:val="28"/>
              </w:rPr>
              <w:t>скрещивания и решать генетические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задачи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на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proofErr w:type="spellStart"/>
            <w:r>
              <w:rPr>
                <w:color w:val="231F20"/>
                <w:sz w:val="28"/>
              </w:rPr>
              <w:t>дигибридное</w:t>
            </w:r>
            <w:proofErr w:type="spellEnd"/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скрещивание</w:t>
            </w:r>
          </w:p>
        </w:tc>
      </w:tr>
      <w:tr w:rsidR="00C23A5A">
        <w:trPr>
          <w:trHeight w:val="1048"/>
        </w:trPr>
        <w:tc>
          <w:tcPr>
            <w:tcW w:w="843" w:type="dxa"/>
          </w:tcPr>
          <w:p w:rsidR="00C23A5A" w:rsidRDefault="00C301FD">
            <w:pPr>
              <w:pStyle w:val="TableParagraph"/>
              <w:spacing w:line="311" w:lineRule="exact"/>
              <w:ind w:left="163" w:right="139"/>
              <w:jc w:val="center"/>
              <w:rPr>
                <w:sz w:val="28"/>
              </w:rPr>
            </w:pPr>
            <w:r>
              <w:rPr>
                <w:sz w:val="28"/>
              </w:rPr>
              <w:t>12.4</w:t>
            </w:r>
          </w:p>
        </w:tc>
        <w:tc>
          <w:tcPr>
            <w:tcW w:w="2838" w:type="dxa"/>
          </w:tcPr>
          <w:p w:rsidR="00C23A5A" w:rsidRDefault="00C301FD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color w:val="231F20"/>
                <w:sz w:val="28"/>
              </w:rPr>
              <w:t>Сцепленное</w:t>
            </w:r>
          </w:p>
          <w:p w:rsidR="00C23A5A" w:rsidRDefault="00C301FD">
            <w:pPr>
              <w:pStyle w:val="TableParagraph"/>
              <w:spacing w:before="13" w:line="340" w:lineRule="atLeast"/>
              <w:ind w:left="117" w:right="1077"/>
              <w:rPr>
                <w:sz w:val="28"/>
              </w:rPr>
            </w:pPr>
            <w:r>
              <w:rPr>
                <w:color w:val="231F20"/>
                <w:spacing w:val="-1"/>
                <w:sz w:val="28"/>
              </w:rPr>
              <w:t>наследование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признаков.</w:t>
            </w:r>
          </w:p>
        </w:tc>
        <w:tc>
          <w:tcPr>
            <w:tcW w:w="1643" w:type="dxa"/>
          </w:tcPr>
          <w:p w:rsidR="00C23A5A" w:rsidRDefault="00C301FD">
            <w:pPr>
              <w:pStyle w:val="TableParagraph"/>
              <w:spacing w:line="31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33" w:type="dxa"/>
          </w:tcPr>
          <w:p w:rsidR="00C23A5A" w:rsidRDefault="00C301FD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Сцепленное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наследование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признаков.</w:t>
            </w:r>
          </w:p>
          <w:p w:rsidR="00C23A5A" w:rsidRDefault="00C301FD">
            <w:pPr>
              <w:pStyle w:val="TableParagraph"/>
              <w:spacing w:before="13" w:line="340" w:lineRule="atLeast"/>
              <w:ind w:right="733"/>
              <w:rPr>
                <w:sz w:val="28"/>
              </w:rPr>
            </w:pPr>
            <w:r>
              <w:rPr>
                <w:sz w:val="28"/>
              </w:rPr>
              <w:t>Работы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Моргана.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Сцепленное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наследование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генов,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нарушение</w:t>
            </w:r>
          </w:p>
        </w:tc>
        <w:tc>
          <w:tcPr>
            <w:tcW w:w="4791" w:type="dxa"/>
          </w:tcPr>
          <w:p w:rsidR="00C23A5A" w:rsidRDefault="00C301FD">
            <w:pPr>
              <w:pStyle w:val="TableParagraph"/>
              <w:spacing w:line="311" w:lineRule="exact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Раскрывать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содержание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терминов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</w:p>
          <w:p w:rsidR="00C23A5A" w:rsidRDefault="00C301FD">
            <w:pPr>
              <w:pStyle w:val="TableParagraph"/>
              <w:spacing w:before="13" w:line="340" w:lineRule="atLeast"/>
              <w:ind w:left="115" w:right="391"/>
              <w:rPr>
                <w:sz w:val="28"/>
              </w:rPr>
            </w:pPr>
            <w:r>
              <w:rPr>
                <w:color w:val="231F20"/>
                <w:sz w:val="28"/>
              </w:rPr>
              <w:t>понятий:</w:t>
            </w:r>
            <w:r>
              <w:rPr>
                <w:color w:val="231F20"/>
                <w:spacing w:val="-1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сцепленное</w:t>
            </w:r>
            <w:r>
              <w:rPr>
                <w:color w:val="231F20"/>
                <w:spacing w:val="-1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наследование,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нарушения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сцепления генов,</w:t>
            </w:r>
          </w:p>
        </w:tc>
      </w:tr>
    </w:tbl>
    <w:p w:rsidR="00C23A5A" w:rsidRDefault="00C23A5A">
      <w:pPr>
        <w:spacing w:line="340" w:lineRule="atLeast"/>
        <w:rPr>
          <w:sz w:val="28"/>
        </w:rPr>
        <w:sectPr w:rsidR="00C23A5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C23A5A" w:rsidRDefault="00C23A5A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38"/>
        <w:gridCol w:w="1643"/>
        <w:gridCol w:w="4733"/>
        <w:gridCol w:w="4791"/>
      </w:tblGrid>
      <w:tr w:rsidR="00C23A5A">
        <w:trPr>
          <w:trHeight w:val="4867"/>
        </w:trPr>
        <w:tc>
          <w:tcPr>
            <w:tcW w:w="843" w:type="dxa"/>
          </w:tcPr>
          <w:p w:rsidR="00C23A5A" w:rsidRDefault="00C23A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C23A5A" w:rsidRDefault="00C301FD">
            <w:pPr>
              <w:pStyle w:val="TableParagraph"/>
              <w:spacing w:line="264" w:lineRule="auto"/>
              <w:ind w:left="117" w:right="183"/>
              <w:rPr>
                <w:sz w:val="28"/>
              </w:rPr>
            </w:pPr>
            <w:r>
              <w:rPr>
                <w:color w:val="231F20"/>
                <w:spacing w:val="-1"/>
                <w:sz w:val="28"/>
              </w:rPr>
              <w:t xml:space="preserve">Хромосомная </w:t>
            </w:r>
            <w:r>
              <w:rPr>
                <w:color w:val="231F20"/>
                <w:sz w:val="28"/>
              </w:rPr>
              <w:t>теория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наследственности</w:t>
            </w:r>
          </w:p>
        </w:tc>
        <w:tc>
          <w:tcPr>
            <w:tcW w:w="1643" w:type="dxa"/>
          </w:tcPr>
          <w:p w:rsidR="00C23A5A" w:rsidRDefault="00C23A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3" w:type="dxa"/>
          </w:tcPr>
          <w:p w:rsidR="00C23A5A" w:rsidRDefault="00C301FD">
            <w:pPr>
              <w:pStyle w:val="TableParagraph"/>
              <w:spacing w:line="261" w:lineRule="auto"/>
              <w:ind w:right="1535"/>
              <w:rPr>
                <w:sz w:val="28"/>
              </w:rPr>
            </w:pPr>
            <w:r>
              <w:rPr>
                <w:sz w:val="28"/>
              </w:rPr>
              <w:t>сцепления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генами.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Хромосомная теория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наследственности.</w:t>
            </w:r>
          </w:p>
          <w:p w:rsidR="00C23A5A" w:rsidRDefault="00C301FD">
            <w:pPr>
              <w:pStyle w:val="TableParagraph"/>
              <w:spacing w:line="314" w:lineRule="exact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Демонстрации</w:t>
            </w:r>
          </w:p>
          <w:p w:rsidR="00C23A5A" w:rsidRDefault="00C301FD">
            <w:pPr>
              <w:pStyle w:val="TableParagraph"/>
              <w:spacing w:before="20"/>
              <w:rPr>
                <w:sz w:val="28"/>
              </w:rPr>
            </w:pPr>
            <w:r>
              <w:rPr>
                <w:color w:val="231F20"/>
                <w:sz w:val="28"/>
                <w:u w:val="single" w:color="231F20"/>
              </w:rPr>
              <w:t>Портрет: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Т.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Морган.</w:t>
            </w:r>
          </w:p>
          <w:p w:rsidR="00C23A5A" w:rsidRDefault="00C301FD">
            <w:pPr>
              <w:pStyle w:val="TableParagraph"/>
              <w:spacing w:before="24" w:line="256" w:lineRule="auto"/>
              <w:ind w:right="765"/>
              <w:rPr>
                <w:sz w:val="28"/>
              </w:rPr>
            </w:pPr>
            <w:r>
              <w:rPr>
                <w:color w:val="231F20"/>
                <w:sz w:val="28"/>
                <w:u w:val="single" w:color="231F20"/>
              </w:rPr>
              <w:t>Таблицы</w:t>
            </w:r>
            <w:r>
              <w:rPr>
                <w:color w:val="231F20"/>
                <w:spacing w:val="-7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и</w:t>
            </w:r>
            <w:r>
              <w:rPr>
                <w:color w:val="231F20"/>
                <w:spacing w:val="-5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схемы: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«Сцепленное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наследование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признаков</w:t>
            </w:r>
          </w:p>
          <w:p w:rsidR="00C23A5A" w:rsidRDefault="00C301FD">
            <w:pPr>
              <w:pStyle w:val="TableParagraph"/>
              <w:spacing w:before="3"/>
              <w:rPr>
                <w:sz w:val="28"/>
              </w:rPr>
            </w:pPr>
            <w:r>
              <w:rPr>
                <w:color w:val="231F20"/>
                <w:sz w:val="28"/>
              </w:rPr>
              <w:t>у</w:t>
            </w:r>
            <w:r>
              <w:rPr>
                <w:color w:val="231F20"/>
                <w:spacing w:val="-1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дрозофилы».</w:t>
            </w:r>
          </w:p>
          <w:p w:rsidR="00C23A5A" w:rsidRDefault="00C301FD">
            <w:pPr>
              <w:pStyle w:val="TableParagraph"/>
              <w:spacing w:before="30"/>
              <w:rPr>
                <w:sz w:val="28"/>
              </w:rPr>
            </w:pPr>
            <w:r>
              <w:rPr>
                <w:b/>
                <w:color w:val="231F20"/>
                <w:sz w:val="28"/>
              </w:rPr>
              <w:t>Оборудование:</w:t>
            </w:r>
            <w:r>
              <w:rPr>
                <w:b/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модель</w:t>
            </w:r>
          </w:p>
          <w:p w:rsidR="00C23A5A" w:rsidRDefault="00C301FD">
            <w:pPr>
              <w:pStyle w:val="TableParagraph"/>
              <w:spacing w:before="24" w:line="256" w:lineRule="auto"/>
              <w:ind w:right="856"/>
              <w:rPr>
                <w:sz w:val="28"/>
              </w:rPr>
            </w:pPr>
            <w:r>
              <w:rPr>
                <w:color w:val="231F20"/>
                <w:sz w:val="28"/>
              </w:rPr>
              <w:t>для</w:t>
            </w:r>
            <w:r>
              <w:rPr>
                <w:color w:val="231F20"/>
                <w:spacing w:val="-1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демонстрации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сцепленного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наследования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признаков.</w:t>
            </w:r>
          </w:p>
        </w:tc>
        <w:tc>
          <w:tcPr>
            <w:tcW w:w="4791" w:type="dxa"/>
          </w:tcPr>
          <w:p w:rsidR="00C23A5A" w:rsidRDefault="00C301FD">
            <w:pPr>
              <w:pStyle w:val="TableParagraph"/>
              <w:spacing w:line="264" w:lineRule="auto"/>
              <w:ind w:left="115" w:right="395"/>
              <w:rPr>
                <w:sz w:val="28"/>
              </w:rPr>
            </w:pPr>
            <w:r>
              <w:rPr>
                <w:color w:val="231F20"/>
                <w:sz w:val="28"/>
              </w:rPr>
              <w:t>кроссинговер,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рекомбинация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генов,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генетические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карты,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proofErr w:type="spellStart"/>
            <w:r>
              <w:rPr>
                <w:color w:val="231F20"/>
                <w:sz w:val="28"/>
              </w:rPr>
              <w:t>морганида</w:t>
            </w:r>
            <w:proofErr w:type="spellEnd"/>
            <w:r>
              <w:rPr>
                <w:color w:val="231F20"/>
                <w:sz w:val="28"/>
              </w:rPr>
              <w:t>.</w:t>
            </w:r>
          </w:p>
          <w:p w:rsidR="00C23A5A" w:rsidRDefault="00C301FD">
            <w:pPr>
              <w:pStyle w:val="TableParagraph"/>
              <w:spacing w:line="259" w:lineRule="auto"/>
              <w:ind w:left="115" w:right="186"/>
              <w:rPr>
                <w:sz w:val="28"/>
              </w:rPr>
            </w:pPr>
            <w:r>
              <w:rPr>
                <w:color w:val="231F20"/>
                <w:sz w:val="28"/>
              </w:rPr>
              <w:t>Приводить формулировки законов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Моргана (закона сцепленного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наследования генов и закона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нарушения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сцепления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между</w:t>
            </w:r>
            <w:r>
              <w:rPr>
                <w:color w:val="231F20"/>
                <w:spacing w:val="-1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генами)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 объяснять их цитологические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основы.</w:t>
            </w:r>
          </w:p>
          <w:p w:rsidR="00C23A5A" w:rsidRDefault="00C301FD">
            <w:pPr>
              <w:pStyle w:val="TableParagraph"/>
              <w:spacing w:line="256" w:lineRule="auto"/>
              <w:ind w:left="115" w:right="535"/>
              <w:rPr>
                <w:sz w:val="28"/>
              </w:rPr>
            </w:pPr>
            <w:r>
              <w:rPr>
                <w:color w:val="231F20"/>
                <w:sz w:val="28"/>
              </w:rPr>
              <w:t>Перечислять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основные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положения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хромосомной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теории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наследственности.</w:t>
            </w:r>
          </w:p>
          <w:p w:rsidR="00C23A5A" w:rsidRDefault="00C301FD">
            <w:pPr>
              <w:pStyle w:val="TableParagraph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Решать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генетические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задачи</w:t>
            </w:r>
          </w:p>
          <w:p w:rsidR="00C23A5A" w:rsidRDefault="00C301FD">
            <w:pPr>
              <w:pStyle w:val="TableParagraph"/>
              <w:spacing w:line="340" w:lineRule="atLeast"/>
              <w:ind w:left="115" w:right="279"/>
              <w:rPr>
                <w:sz w:val="28"/>
              </w:rPr>
            </w:pPr>
            <w:r>
              <w:rPr>
                <w:color w:val="231F20"/>
                <w:sz w:val="28"/>
              </w:rPr>
              <w:t>на сцепленное наследование генов и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нарушение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сцепления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между</w:t>
            </w:r>
            <w:r>
              <w:rPr>
                <w:color w:val="231F20"/>
                <w:spacing w:val="-1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генами</w:t>
            </w:r>
          </w:p>
        </w:tc>
      </w:tr>
      <w:tr w:rsidR="00C23A5A">
        <w:trPr>
          <w:trHeight w:val="4175"/>
        </w:trPr>
        <w:tc>
          <w:tcPr>
            <w:tcW w:w="843" w:type="dxa"/>
          </w:tcPr>
          <w:p w:rsidR="00C23A5A" w:rsidRDefault="00C301FD">
            <w:pPr>
              <w:pStyle w:val="TableParagraph"/>
              <w:spacing w:line="311" w:lineRule="exact"/>
              <w:ind w:left="182"/>
              <w:rPr>
                <w:sz w:val="28"/>
              </w:rPr>
            </w:pPr>
            <w:r>
              <w:rPr>
                <w:sz w:val="28"/>
              </w:rPr>
              <w:t>12.5</w:t>
            </w:r>
          </w:p>
        </w:tc>
        <w:tc>
          <w:tcPr>
            <w:tcW w:w="2838" w:type="dxa"/>
          </w:tcPr>
          <w:p w:rsidR="00C23A5A" w:rsidRDefault="00C301FD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color w:val="231F20"/>
                <w:sz w:val="28"/>
              </w:rPr>
              <w:t>Генетика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пола</w:t>
            </w:r>
          </w:p>
        </w:tc>
        <w:tc>
          <w:tcPr>
            <w:tcW w:w="1643" w:type="dxa"/>
          </w:tcPr>
          <w:p w:rsidR="00C23A5A" w:rsidRDefault="00C301FD">
            <w:pPr>
              <w:pStyle w:val="TableParagraph"/>
              <w:spacing w:line="31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33" w:type="dxa"/>
          </w:tcPr>
          <w:p w:rsidR="00C23A5A" w:rsidRDefault="00C301FD">
            <w:pPr>
              <w:pStyle w:val="TableParagraph"/>
              <w:spacing w:line="259" w:lineRule="auto"/>
              <w:ind w:right="511"/>
              <w:rPr>
                <w:sz w:val="28"/>
              </w:rPr>
            </w:pPr>
            <w:r>
              <w:rPr>
                <w:sz w:val="28"/>
              </w:rPr>
              <w:t>Генетика пола. Хромосомный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механизм определения пола.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Аутосомы</w:t>
            </w:r>
            <w:proofErr w:type="spellEnd"/>
            <w:r>
              <w:rPr>
                <w:sz w:val="28"/>
              </w:rPr>
              <w:t xml:space="preserve"> и половые хромосомы.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Гомогаметный</w:t>
            </w:r>
            <w:proofErr w:type="spellEnd"/>
            <w:r>
              <w:rPr>
                <w:sz w:val="28"/>
              </w:rPr>
              <w:t xml:space="preserve"> и </w:t>
            </w:r>
            <w:proofErr w:type="spellStart"/>
            <w:r>
              <w:rPr>
                <w:sz w:val="28"/>
              </w:rPr>
              <w:t>гетерогаметный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Генетическая структура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хромосом.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Наследование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признаков,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сцепленных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полом.</w:t>
            </w:r>
          </w:p>
          <w:p w:rsidR="00C23A5A" w:rsidRDefault="00C301FD">
            <w:pPr>
              <w:pStyle w:val="TableParagraph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Демонстрации</w:t>
            </w:r>
          </w:p>
          <w:p w:rsidR="00C23A5A" w:rsidRDefault="00C301FD">
            <w:pPr>
              <w:pStyle w:val="TableParagraph"/>
              <w:spacing w:before="21"/>
              <w:rPr>
                <w:sz w:val="28"/>
              </w:rPr>
            </w:pPr>
            <w:r>
              <w:rPr>
                <w:color w:val="231F20"/>
                <w:sz w:val="28"/>
                <w:u w:val="single" w:color="231F20"/>
              </w:rPr>
              <w:t>Таблицы</w:t>
            </w:r>
            <w:r>
              <w:rPr>
                <w:color w:val="231F20"/>
                <w:spacing w:val="-5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и</w:t>
            </w:r>
            <w:r>
              <w:rPr>
                <w:color w:val="231F20"/>
                <w:spacing w:val="-3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схемы:</w:t>
            </w:r>
            <w:r>
              <w:rPr>
                <w:color w:val="231F20"/>
                <w:sz w:val="28"/>
              </w:rPr>
              <w:t xml:space="preserve"> «Генетика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пола»,</w:t>
            </w:r>
          </w:p>
          <w:p w:rsidR="00C23A5A" w:rsidRDefault="00C301FD">
            <w:pPr>
              <w:pStyle w:val="TableParagraph"/>
              <w:spacing w:before="24" w:line="256" w:lineRule="auto"/>
              <w:ind w:right="588"/>
              <w:rPr>
                <w:sz w:val="28"/>
              </w:rPr>
            </w:pPr>
            <w:r>
              <w:rPr>
                <w:color w:val="231F20"/>
                <w:sz w:val="28"/>
              </w:rPr>
              <w:t>«Кариотип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человека»,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«Кариотип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дрозофилы»,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«Кариотип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птицы»</w:t>
            </w:r>
          </w:p>
        </w:tc>
        <w:tc>
          <w:tcPr>
            <w:tcW w:w="4791" w:type="dxa"/>
          </w:tcPr>
          <w:p w:rsidR="00C23A5A" w:rsidRDefault="00C301FD">
            <w:pPr>
              <w:pStyle w:val="TableParagraph"/>
              <w:spacing w:line="259" w:lineRule="auto"/>
              <w:ind w:left="115" w:right="385"/>
              <w:rPr>
                <w:sz w:val="28"/>
              </w:rPr>
            </w:pPr>
            <w:r>
              <w:rPr>
                <w:color w:val="231F20"/>
                <w:sz w:val="28"/>
              </w:rPr>
              <w:t>Раскрывать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содержание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терминов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 xml:space="preserve">понятий: </w:t>
            </w:r>
            <w:proofErr w:type="spellStart"/>
            <w:r>
              <w:rPr>
                <w:color w:val="231F20"/>
                <w:sz w:val="28"/>
              </w:rPr>
              <w:t>аутосомы</w:t>
            </w:r>
            <w:proofErr w:type="spellEnd"/>
            <w:r>
              <w:rPr>
                <w:color w:val="231F20"/>
                <w:sz w:val="28"/>
              </w:rPr>
              <w:t>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половые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 xml:space="preserve">хромосомы, </w:t>
            </w:r>
            <w:proofErr w:type="spellStart"/>
            <w:r>
              <w:rPr>
                <w:color w:val="231F20"/>
                <w:sz w:val="28"/>
              </w:rPr>
              <w:t>гомогаметный</w:t>
            </w:r>
            <w:proofErr w:type="spellEnd"/>
            <w:r>
              <w:rPr>
                <w:color w:val="231F20"/>
                <w:sz w:val="28"/>
              </w:rPr>
              <w:t xml:space="preserve"> пол,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proofErr w:type="spellStart"/>
            <w:r>
              <w:rPr>
                <w:color w:val="231F20"/>
                <w:sz w:val="28"/>
              </w:rPr>
              <w:t>гетерогаметный</w:t>
            </w:r>
            <w:proofErr w:type="spellEnd"/>
            <w:r>
              <w:rPr>
                <w:color w:val="231F20"/>
                <w:sz w:val="28"/>
              </w:rPr>
              <w:t xml:space="preserve"> пол.</w:t>
            </w:r>
          </w:p>
          <w:p w:rsidR="00C23A5A" w:rsidRDefault="00C301FD">
            <w:pPr>
              <w:pStyle w:val="TableParagraph"/>
              <w:spacing w:line="256" w:lineRule="auto"/>
              <w:ind w:left="115" w:right="435"/>
              <w:rPr>
                <w:sz w:val="28"/>
              </w:rPr>
            </w:pPr>
            <w:r>
              <w:rPr>
                <w:color w:val="231F20"/>
                <w:sz w:val="28"/>
              </w:rPr>
              <w:t>Объяснять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хромосомный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механизм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определения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пола</w:t>
            </w:r>
            <w:r>
              <w:rPr>
                <w:color w:val="231F20"/>
                <w:spacing w:val="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у</w:t>
            </w:r>
            <w:r>
              <w:rPr>
                <w:color w:val="231F20"/>
                <w:spacing w:val="-1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организмов.</w:t>
            </w:r>
          </w:p>
          <w:p w:rsidR="00C23A5A" w:rsidRDefault="00C301FD">
            <w:pPr>
              <w:pStyle w:val="TableParagraph"/>
              <w:spacing w:line="256" w:lineRule="auto"/>
              <w:ind w:left="115" w:right="522"/>
              <w:rPr>
                <w:sz w:val="28"/>
              </w:rPr>
            </w:pPr>
            <w:r>
              <w:rPr>
                <w:color w:val="231F20"/>
                <w:sz w:val="28"/>
              </w:rPr>
              <w:t>Приводить</w:t>
            </w:r>
            <w:r>
              <w:rPr>
                <w:color w:val="231F20"/>
                <w:spacing w:val="-1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примеры</w:t>
            </w:r>
            <w:r>
              <w:rPr>
                <w:color w:val="231F20"/>
                <w:spacing w:val="-1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наследования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признаков,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сцепленных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полом.</w:t>
            </w:r>
          </w:p>
          <w:p w:rsidR="00C23A5A" w:rsidRDefault="00C301FD">
            <w:pPr>
              <w:pStyle w:val="TableParagraph"/>
              <w:spacing w:before="8" w:line="256" w:lineRule="auto"/>
              <w:ind w:left="115" w:right="160"/>
              <w:rPr>
                <w:sz w:val="28"/>
              </w:rPr>
            </w:pPr>
            <w:r>
              <w:rPr>
                <w:color w:val="231F20"/>
                <w:sz w:val="28"/>
              </w:rPr>
              <w:t>Составлять схемы скрещивания 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решать генетические задачи на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наследование</w:t>
            </w:r>
            <w:r>
              <w:rPr>
                <w:color w:val="231F20"/>
                <w:spacing w:val="-1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признаков,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сцепленных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полом.</w:t>
            </w:r>
          </w:p>
        </w:tc>
      </w:tr>
    </w:tbl>
    <w:p w:rsidR="00C23A5A" w:rsidRDefault="00C23A5A">
      <w:pPr>
        <w:spacing w:line="256" w:lineRule="auto"/>
        <w:rPr>
          <w:sz w:val="28"/>
        </w:rPr>
        <w:sectPr w:rsidR="00C23A5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C23A5A" w:rsidRDefault="00C23A5A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38"/>
        <w:gridCol w:w="1643"/>
        <w:gridCol w:w="4733"/>
        <w:gridCol w:w="4791"/>
      </w:tblGrid>
      <w:tr w:rsidR="00C23A5A">
        <w:trPr>
          <w:trHeight w:val="1394"/>
        </w:trPr>
        <w:tc>
          <w:tcPr>
            <w:tcW w:w="843" w:type="dxa"/>
          </w:tcPr>
          <w:p w:rsidR="00C23A5A" w:rsidRDefault="00C23A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C23A5A" w:rsidRDefault="00C23A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3" w:type="dxa"/>
          </w:tcPr>
          <w:p w:rsidR="00C23A5A" w:rsidRDefault="00C23A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3" w:type="dxa"/>
          </w:tcPr>
          <w:p w:rsidR="00C23A5A" w:rsidRDefault="00C23A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1" w:type="dxa"/>
          </w:tcPr>
          <w:p w:rsidR="00C23A5A" w:rsidRDefault="00C301FD">
            <w:pPr>
              <w:pStyle w:val="TableParagraph"/>
              <w:spacing w:line="264" w:lineRule="auto"/>
              <w:ind w:left="115" w:right="545"/>
              <w:rPr>
                <w:sz w:val="28"/>
              </w:rPr>
            </w:pPr>
            <w:r>
              <w:rPr>
                <w:color w:val="231F20"/>
                <w:sz w:val="28"/>
              </w:rPr>
              <w:t>Приводить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примеры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генетических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заболеваний 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дефектов</w:t>
            </w:r>
          </w:p>
          <w:p w:rsidR="00C23A5A" w:rsidRDefault="00C301FD">
            <w:pPr>
              <w:pStyle w:val="TableParagraph"/>
              <w:spacing w:line="312" w:lineRule="exact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у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организмов,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связанных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половыми</w:t>
            </w:r>
          </w:p>
          <w:p w:rsidR="00C23A5A" w:rsidRDefault="00C301FD">
            <w:pPr>
              <w:pStyle w:val="TableParagraph"/>
              <w:spacing w:before="13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хромосомами</w:t>
            </w:r>
          </w:p>
        </w:tc>
      </w:tr>
      <w:tr w:rsidR="00C23A5A">
        <w:trPr>
          <w:trHeight w:val="7648"/>
        </w:trPr>
        <w:tc>
          <w:tcPr>
            <w:tcW w:w="843" w:type="dxa"/>
          </w:tcPr>
          <w:p w:rsidR="00C23A5A" w:rsidRDefault="00C301FD">
            <w:pPr>
              <w:pStyle w:val="TableParagraph"/>
              <w:spacing w:line="312" w:lineRule="exact"/>
              <w:ind w:left="182"/>
              <w:rPr>
                <w:sz w:val="28"/>
              </w:rPr>
            </w:pPr>
            <w:r>
              <w:rPr>
                <w:sz w:val="28"/>
              </w:rPr>
              <w:t>12.6</w:t>
            </w:r>
          </w:p>
        </w:tc>
        <w:tc>
          <w:tcPr>
            <w:tcW w:w="2838" w:type="dxa"/>
          </w:tcPr>
          <w:p w:rsidR="00C23A5A" w:rsidRDefault="00C301FD">
            <w:pPr>
              <w:pStyle w:val="TableParagraph"/>
              <w:spacing w:line="256" w:lineRule="auto"/>
              <w:ind w:left="117" w:right="493"/>
              <w:rPr>
                <w:sz w:val="28"/>
              </w:rPr>
            </w:pPr>
            <w:r>
              <w:rPr>
                <w:color w:val="231F20"/>
                <w:sz w:val="28"/>
              </w:rPr>
              <w:t>Генотип</w:t>
            </w:r>
            <w:r>
              <w:rPr>
                <w:color w:val="231F20"/>
                <w:spacing w:val="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как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pacing w:val="-1"/>
                <w:sz w:val="28"/>
              </w:rPr>
              <w:t>целостная</w:t>
            </w:r>
            <w:r>
              <w:rPr>
                <w:color w:val="231F20"/>
                <w:spacing w:val="-1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система</w:t>
            </w:r>
          </w:p>
        </w:tc>
        <w:tc>
          <w:tcPr>
            <w:tcW w:w="1643" w:type="dxa"/>
          </w:tcPr>
          <w:p w:rsidR="00C23A5A" w:rsidRDefault="00C301FD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33" w:type="dxa"/>
          </w:tcPr>
          <w:p w:rsidR="00C23A5A" w:rsidRDefault="00C301FD">
            <w:pPr>
              <w:pStyle w:val="TableParagraph"/>
              <w:spacing w:line="259" w:lineRule="auto"/>
              <w:ind w:right="776"/>
              <w:rPr>
                <w:sz w:val="28"/>
              </w:rPr>
            </w:pPr>
            <w:r>
              <w:rPr>
                <w:sz w:val="28"/>
              </w:rPr>
              <w:t>Генотип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целостная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система.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Плейотропия – множественное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действие гена. Множественный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аллелизм. Взаимодействие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неаллельных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генов.</w:t>
            </w:r>
          </w:p>
          <w:p w:rsidR="00C23A5A" w:rsidRDefault="00C301FD">
            <w:pPr>
              <w:pStyle w:val="TableParagraph"/>
              <w:spacing w:line="256" w:lineRule="auto"/>
              <w:ind w:right="1007"/>
              <w:rPr>
                <w:sz w:val="28"/>
              </w:rPr>
            </w:pPr>
            <w:proofErr w:type="spellStart"/>
            <w:r>
              <w:rPr>
                <w:sz w:val="28"/>
              </w:rPr>
              <w:t>Комплементарность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1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Эпистаз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Полимерия.</w:t>
            </w:r>
          </w:p>
          <w:p w:rsidR="00C23A5A" w:rsidRDefault="00C301FD">
            <w:pPr>
              <w:pStyle w:val="TableParagraph"/>
              <w:spacing w:line="259" w:lineRule="auto"/>
              <w:ind w:right="306"/>
              <w:rPr>
                <w:sz w:val="28"/>
              </w:rPr>
            </w:pPr>
            <w:r>
              <w:rPr>
                <w:sz w:val="28"/>
              </w:rPr>
              <w:t>Генетический контроль 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растений, животных и человека, 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также физиологических процессов,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когнитивных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функций.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Генетические механизмы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симбиогенеза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механизмы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взаимодействия «хозяин – паразит»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«хозяин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микробиом</w:t>
            </w:r>
            <w:proofErr w:type="spellEnd"/>
            <w:r>
              <w:rPr>
                <w:sz w:val="28"/>
              </w:rPr>
              <w:t>».</w:t>
            </w:r>
          </w:p>
          <w:p w:rsidR="00C23A5A" w:rsidRDefault="00C301FD">
            <w:pPr>
              <w:pStyle w:val="TableParagraph"/>
              <w:spacing w:line="259" w:lineRule="auto"/>
              <w:ind w:right="546"/>
              <w:rPr>
                <w:sz w:val="28"/>
              </w:rPr>
            </w:pPr>
            <w:r>
              <w:rPr>
                <w:sz w:val="28"/>
              </w:rPr>
              <w:t>Генетические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аспекты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контроля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изменения наследственной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поколениях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клеток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организмов.</w:t>
            </w:r>
          </w:p>
          <w:p w:rsidR="00C23A5A" w:rsidRDefault="00C301FD">
            <w:pPr>
              <w:pStyle w:val="TableParagraph"/>
              <w:spacing w:line="322" w:lineRule="exact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Демонстрации</w:t>
            </w:r>
          </w:p>
          <w:p w:rsidR="00C23A5A" w:rsidRDefault="00C301FD">
            <w:pPr>
              <w:pStyle w:val="TableParagraph"/>
              <w:spacing w:before="4" w:line="346" w:lineRule="exact"/>
              <w:ind w:right="208"/>
              <w:rPr>
                <w:sz w:val="28"/>
              </w:rPr>
            </w:pPr>
            <w:r>
              <w:rPr>
                <w:color w:val="231F20"/>
                <w:sz w:val="28"/>
                <w:u w:val="single" w:color="231F20"/>
              </w:rPr>
              <w:t>Таблицы</w:t>
            </w:r>
            <w:r>
              <w:rPr>
                <w:color w:val="231F20"/>
                <w:spacing w:val="-8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и</w:t>
            </w:r>
            <w:r>
              <w:rPr>
                <w:color w:val="231F20"/>
                <w:spacing w:val="-6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схемы: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«Множественный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pacing w:val="-1"/>
                <w:sz w:val="28"/>
              </w:rPr>
              <w:t>аллелизм»;</w:t>
            </w:r>
            <w:r>
              <w:rPr>
                <w:color w:val="231F20"/>
                <w:spacing w:val="-26"/>
                <w:sz w:val="28"/>
              </w:rPr>
              <w:t xml:space="preserve"> </w:t>
            </w:r>
            <w:r>
              <w:rPr>
                <w:color w:val="231F20"/>
                <w:spacing w:val="-1"/>
                <w:sz w:val="28"/>
              </w:rPr>
              <w:t xml:space="preserve">«Взаимодействие </w:t>
            </w:r>
            <w:r>
              <w:rPr>
                <w:color w:val="231F20"/>
                <w:sz w:val="28"/>
              </w:rPr>
              <w:t>генов»</w:t>
            </w:r>
          </w:p>
        </w:tc>
        <w:tc>
          <w:tcPr>
            <w:tcW w:w="4791" w:type="dxa"/>
          </w:tcPr>
          <w:p w:rsidR="00C23A5A" w:rsidRDefault="00C301FD">
            <w:pPr>
              <w:pStyle w:val="TableParagraph"/>
              <w:spacing w:line="256" w:lineRule="auto"/>
              <w:ind w:left="115" w:right="385"/>
              <w:rPr>
                <w:sz w:val="28"/>
              </w:rPr>
            </w:pPr>
            <w:r>
              <w:rPr>
                <w:color w:val="231F20"/>
                <w:sz w:val="28"/>
              </w:rPr>
              <w:t>Раскрывать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содержание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терминов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понятий: множественное действие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гена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(плейотропия),</w:t>
            </w:r>
          </w:p>
          <w:p w:rsidR="00C23A5A" w:rsidRDefault="00C301FD">
            <w:pPr>
              <w:pStyle w:val="TableParagraph"/>
              <w:spacing w:line="256" w:lineRule="auto"/>
              <w:ind w:left="115" w:right="1181"/>
              <w:rPr>
                <w:sz w:val="28"/>
              </w:rPr>
            </w:pPr>
            <w:proofErr w:type="spellStart"/>
            <w:r>
              <w:rPr>
                <w:color w:val="231F20"/>
                <w:sz w:val="28"/>
              </w:rPr>
              <w:t>комплементарность</w:t>
            </w:r>
            <w:proofErr w:type="spellEnd"/>
            <w:r>
              <w:rPr>
                <w:color w:val="231F20"/>
                <w:sz w:val="28"/>
              </w:rPr>
              <w:t>,</w:t>
            </w:r>
            <w:r>
              <w:rPr>
                <w:color w:val="231F20"/>
                <w:spacing w:val="-16"/>
                <w:sz w:val="28"/>
              </w:rPr>
              <w:t xml:space="preserve"> </w:t>
            </w:r>
            <w:proofErr w:type="spellStart"/>
            <w:r>
              <w:rPr>
                <w:color w:val="231F20"/>
                <w:sz w:val="28"/>
              </w:rPr>
              <w:t>эпистаз</w:t>
            </w:r>
            <w:proofErr w:type="spellEnd"/>
            <w:r>
              <w:rPr>
                <w:color w:val="231F20"/>
                <w:sz w:val="28"/>
              </w:rPr>
              <w:t>,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полимерия.</w:t>
            </w:r>
          </w:p>
          <w:p w:rsidR="00C23A5A" w:rsidRDefault="00C301FD">
            <w:pPr>
              <w:pStyle w:val="TableParagraph"/>
              <w:spacing w:before="3" w:line="256" w:lineRule="auto"/>
              <w:ind w:left="115" w:right="391"/>
              <w:rPr>
                <w:sz w:val="28"/>
              </w:rPr>
            </w:pPr>
            <w:r>
              <w:rPr>
                <w:color w:val="231F20"/>
                <w:sz w:val="28"/>
              </w:rPr>
              <w:t>Определять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формы</w:t>
            </w:r>
            <w:r>
              <w:rPr>
                <w:color w:val="231F20"/>
                <w:spacing w:val="-1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взаимодействия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аллельных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 неаллельных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генов.</w:t>
            </w:r>
          </w:p>
          <w:p w:rsidR="00C23A5A" w:rsidRDefault="00C301FD">
            <w:pPr>
              <w:pStyle w:val="TableParagraph"/>
              <w:spacing w:before="10" w:line="256" w:lineRule="auto"/>
              <w:ind w:left="115" w:right="353"/>
              <w:rPr>
                <w:sz w:val="28"/>
              </w:rPr>
            </w:pPr>
            <w:r>
              <w:rPr>
                <w:color w:val="231F20"/>
                <w:sz w:val="28"/>
              </w:rPr>
              <w:t>Приводить</w:t>
            </w:r>
            <w:r>
              <w:rPr>
                <w:color w:val="231F20"/>
                <w:spacing w:val="-1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примеры</w:t>
            </w:r>
            <w:r>
              <w:rPr>
                <w:color w:val="231F20"/>
                <w:spacing w:val="-12"/>
                <w:sz w:val="28"/>
              </w:rPr>
              <w:t xml:space="preserve"> </w:t>
            </w:r>
            <w:proofErr w:type="spellStart"/>
            <w:r>
              <w:rPr>
                <w:color w:val="231F20"/>
                <w:sz w:val="28"/>
              </w:rPr>
              <w:t>плейотропного</w:t>
            </w:r>
            <w:proofErr w:type="spellEnd"/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действия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генов.</w:t>
            </w:r>
          </w:p>
          <w:p w:rsidR="00C23A5A" w:rsidRDefault="00C301FD">
            <w:pPr>
              <w:pStyle w:val="TableParagraph"/>
              <w:spacing w:before="2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Решать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генетические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задачи</w:t>
            </w:r>
          </w:p>
          <w:p w:rsidR="00C23A5A" w:rsidRDefault="00C301FD">
            <w:pPr>
              <w:pStyle w:val="TableParagraph"/>
              <w:spacing w:before="24" w:line="264" w:lineRule="auto"/>
              <w:ind w:left="115" w:right="799"/>
              <w:rPr>
                <w:sz w:val="28"/>
              </w:rPr>
            </w:pPr>
            <w:r>
              <w:rPr>
                <w:color w:val="231F20"/>
                <w:sz w:val="28"/>
              </w:rPr>
              <w:t>на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взаимодействие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неаллельных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генов</w:t>
            </w:r>
          </w:p>
        </w:tc>
      </w:tr>
      <w:tr w:rsidR="00C23A5A">
        <w:trPr>
          <w:trHeight w:val="350"/>
        </w:trPr>
        <w:tc>
          <w:tcPr>
            <w:tcW w:w="3681" w:type="dxa"/>
            <w:gridSpan w:val="2"/>
          </w:tcPr>
          <w:p w:rsidR="00C23A5A" w:rsidRDefault="00C301FD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</w:tc>
        <w:tc>
          <w:tcPr>
            <w:tcW w:w="1643" w:type="dxa"/>
          </w:tcPr>
          <w:p w:rsidR="00C23A5A" w:rsidRDefault="00C301FD">
            <w:pPr>
              <w:pStyle w:val="TableParagraph"/>
              <w:spacing w:line="311" w:lineRule="exact"/>
              <w:ind w:left="100" w:right="87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733" w:type="dxa"/>
          </w:tcPr>
          <w:p w:rsidR="00C23A5A" w:rsidRDefault="00C23A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1" w:type="dxa"/>
          </w:tcPr>
          <w:p w:rsidR="00C23A5A" w:rsidRDefault="00C23A5A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C23A5A" w:rsidRDefault="00C23A5A">
      <w:pPr>
        <w:rPr>
          <w:sz w:val="26"/>
        </w:rPr>
        <w:sectPr w:rsidR="00C23A5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C23A5A" w:rsidRDefault="00C23A5A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38"/>
        <w:gridCol w:w="1643"/>
        <w:gridCol w:w="4733"/>
        <w:gridCol w:w="4791"/>
      </w:tblGrid>
      <w:tr w:rsidR="00C23A5A">
        <w:trPr>
          <w:trHeight w:val="350"/>
        </w:trPr>
        <w:tc>
          <w:tcPr>
            <w:tcW w:w="843" w:type="dxa"/>
          </w:tcPr>
          <w:p w:rsidR="00C23A5A" w:rsidRDefault="00C301FD">
            <w:pPr>
              <w:pStyle w:val="TableParagraph"/>
              <w:spacing w:line="311" w:lineRule="exact"/>
              <w:ind w:left="160" w:right="13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13</w:t>
            </w:r>
          </w:p>
        </w:tc>
        <w:tc>
          <w:tcPr>
            <w:tcW w:w="14005" w:type="dxa"/>
            <w:gridSpan w:val="4"/>
          </w:tcPr>
          <w:p w:rsidR="00C23A5A" w:rsidRDefault="00C301FD">
            <w:pPr>
              <w:pStyle w:val="TableParagraph"/>
              <w:spacing w:line="311" w:lineRule="exact"/>
              <w:ind w:left="117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Тема</w:t>
            </w:r>
            <w:r>
              <w:rPr>
                <w:b/>
                <w:color w:val="231F20"/>
                <w:spacing w:val="-8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«Закономерности</w:t>
            </w:r>
            <w:r>
              <w:rPr>
                <w:b/>
                <w:color w:val="231F20"/>
                <w:spacing w:val="-9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изменчивости»</w:t>
            </w:r>
          </w:p>
        </w:tc>
      </w:tr>
      <w:tr w:rsidR="00C23A5A">
        <w:trPr>
          <w:trHeight w:val="4514"/>
        </w:trPr>
        <w:tc>
          <w:tcPr>
            <w:tcW w:w="843" w:type="dxa"/>
          </w:tcPr>
          <w:p w:rsidR="00C23A5A" w:rsidRDefault="00C301FD">
            <w:pPr>
              <w:pStyle w:val="TableParagraph"/>
              <w:spacing w:line="311" w:lineRule="exact"/>
              <w:ind w:left="163" w:right="139"/>
              <w:jc w:val="center"/>
              <w:rPr>
                <w:sz w:val="28"/>
              </w:rPr>
            </w:pPr>
            <w:r>
              <w:rPr>
                <w:sz w:val="28"/>
              </w:rPr>
              <w:t>13.1</w:t>
            </w:r>
          </w:p>
        </w:tc>
        <w:tc>
          <w:tcPr>
            <w:tcW w:w="2838" w:type="dxa"/>
          </w:tcPr>
          <w:p w:rsidR="00C23A5A" w:rsidRDefault="00C301FD">
            <w:pPr>
              <w:pStyle w:val="TableParagraph"/>
              <w:spacing w:line="261" w:lineRule="auto"/>
              <w:ind w:left="117" w:right="666"/>
              <w:rPr>
                <w:sz w:val="28"/>
              </w:rPr>
            </w:pPr>
            <w:r>
              <w:rPr>
                <w:color w:val="231F20"/>
                <w:sz w:val="28"/>
              </w:rPr>
              <w:t>Изменчивость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признаков.</w:t>
            </w:r>
            <w:r>
              <w:rPr>
                <w:color w:val="231F20"/>
                <w:spacing w:val="-1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Виды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изменчивости</w:t>
            </w:r>
          </w:p>
        </w:tc>
        <w:tc>
          <w:tcPr>
            <w:tcW w:w="1643" w:type="dxa"/>
          </w:tcPr>
          <w:p w:rsidR="00C23A5A" w:rsidRDefault="00C301FD">
            <w:pPr>
              <w:pStyle w:val="TableParagraph"/>
              <w:spacing w:line="31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33" w:type="dxa"/>
          </w:tcPr>
          <w:p w:rsidR="00C23A5A" w:rsidRDefault="00C301FD">
            <w:pPr>
              <w:pStyle w:val="TableParagraph"/>
              <w:spacing w:line="256" w:lineRule="auto"/>
              <w:ind w:right="498"/>
              <w:rPr>
                <w:sz w:val="28"/>
              </w:rPr>
            </w:pPr>
            <w:r>
              <w:rPr>
                <w:sz w:val="28"/>
              </w:rPr>
              <w:t>Взаимодействие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генотипа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среды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формировании фенотипа.</w:t>
            </w:r>
          </w:p>
          <w:p w:rsidR="00C23A5A" w:rsidRDefault="00C301F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Изменчивость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признаков.</w:t>
            </w:r>
          </w:p>
          <w:p w:rsidR="00C23A5A" w:rsidRDefault="00C301FD">
            <w:pPr>
              <w:pStyle w:val="TableParagraph"/>
              <w:spacing w:before="23" w:line="259" w:lineRule="auto"/>
              <w:ind w:right="259"/>
              <w:rPr>
                <w:b/>
                <w:sz w:val="28"/>
              </w:rPr>
            </w:pPr>
            <w:r>
              <w:rPr>
                <w:sz w:val="28"/>
              </w:rPr>
              <w:t>Качественные и количественные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изменчивости: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ненаследственная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наследственная.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Демонстрации</w:t>
            </w:r>
          </w:p>
          <w:p w:rsidR="00C23A5A" w:rsidRDefault="00C301FD">
            <w:pPr>
              <w:pStyle w:val="TableParagraph"/>
              <w:spacing w:line="256" w:lineRule="auto"/>
              <w:ind w:right="1533"/>
              <w:rPr>
                <w:sz w:val="28"/>
              </w:rPr>
            </w:pPr>
            <w:r>
              <w:rPr>
                <w:color w:val="231F20"/>
                <w:sz w:val="28"/>
                <w:u w:val="single" w:color="231F20"/>
              </w:rPr>
              <w:t>Таблицы</w:t>
            </w:r>
            <w:r>
              <w:rPr>
                <w:color w:val="231F20"/>
                <w:spacing w:val="-6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и</w:t>
            </w:r>
            <w:r>
              <w:rPr>
                <w:color w:val="231F20"/>
                <w:spacing w:val="-4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схемы:</w:t>
            </w:r>
            <w:r>
              <w:rPr>
                <w:color w:val="231F20"/>
                <w:sz w:val="28"/>
              </w:rPr>
              <w:t xml:space="preserve"> «Виды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изменчивости».</w:t>
            </w:r>
          </w:p>
          <w:p w:rsidR="00C23A5A" w:rsidRDefault="00C301FD">
            <w:pPr>
              <w:pStyle w:val="TableParagraph"/>
              <w:spacing w:before="2" w:line="261" w:lineRule="auto"/>
              <w:ind w:right="306"/>
              <w:rPr>
                <w:sz w:val="28"/>
              </w:rPr>
            </w:pPr>
            <w:r>
              <w:rPr>
                <w:b/>
                <w:color w:val="231F20"/>
                <w:sz w:val="28"/>
              </w:rPr>
              <w:t>Оборудование:</w:t>
            </w:r>
            <w:r>
              <w:rPr>
                <w:b/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живые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гербарные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экземпляры комнатных растений;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рисунки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(фотографии)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животных</w:t>
            </w:r>
          </w:p>
          <w:p w:rsidR="00C23A5A" w:rsidRDefault="00C301FD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color w:val="231F20"/>
                <w:sz w:val="28"/>
              </w:rPr>
              <w:t>с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различными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видами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изменчивости</w:t>
            </w:r>
          </w:p>
        </w:tc>
        <w:tc>
          <w:tcPr>
            <w:tcW w:w="4791" w:type="dxa"/>
          </w:tcPr>
          <w:p w:rsidR="00C23A5A" w:rsidRDefault="00C301FD">
            <w:pPr>
              <w:pStyle w:val="TableParagraph"/>
              <w:spacing w:line="259" w:lineRule="auto"/>
              <w:ind w:left="115" w:right="385"/>
              <w:rPr>
                <w:sz w:val="28"/>
              </w:rPr>
            </w:pPr>
            <w:r>
              <w:rPr>
                <w:color w:val="231F20"/>
                <w:sz w:val="28"/>
              </w:rPr>
              <w:t>Раскрывать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содержание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терминов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понятий: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изменчивость,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ненаследственная изменчивость,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наследственная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изменчивость.</w:t>
            </w:r>
          </w:p>
          <w:p w:rsidR="00C23A5A" w:rsidRDefault="00C301FD">
            <w:pPr>
              <w:pStyle w:val="TableParagraph"/>
              <w:spacing w:line="259" w:lineRule="auto"/>
              <w:ind w:left="115" w:right="278"/>
              <w:rPr>
                <w:sz w:val="28"/>
              </w:rPr>
            </w:pPr>
            <w:r>
              <w:rPr>
                <w:color w:val="231F20"/>
                <w:sz w:val="28"/>
              </w:rPr>
              <w:t>Сравнивать ненаследственную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изменчивость с наследственной.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Приводить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примеры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качественных</w:t>
            </w:r>
            <w:r>
              <w:rPr>
                <w:color w:val="231F20"/>
                <w:spacing w:val="-1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количественных признаков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организмов,</w:t>
            </w:r>
            <w:r>
              <w:rPr>
                <w:color w:val="231F20"/>
                <w:spacing w:val="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проявлений</w:t>
            </w:r>
          </w:p>
          <w:p w:rsidR="00C23A5A" w:rsidRDefault="00C301FD">
            <w:pPr>
              <w:pStyle w:val="TableParagraph"/>
              <w:spacing w:line="264" w:lineRule="auto"/>
              <w:ind w:left="115" w:right="618"/>
              <w:rPr>
                <w:sz w:val="28"/>
              </w:rPr>
            </w:pPr>
            <w:r>
              <w:rPr>
                <w:color w:val="231F20"/>
                <w:sz w:val="28"/>
              </w:rPr>
              <w:t>у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организмов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ненаследственной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наследственной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изменчивости</w:t>
            </w:r>
          </w:p>
        </w:tc>
      </w:tr>
      <w:tr w:rsidR="00C23A5A">
        <w:trPr>
          <w:trHeight w:val="4528"/>
        </w:trPr>
        <w:tc>
          <w:tcPr>
            <w:tcW w:w="843" w:type="dxa"/>
          </w:tcPr>
          <w:p w:rsidR="00C23A5A" w:rsidRDefault="00C301FD">
            <w:pPr>
              <w:pStyle w:val="TableParagraph"/>
              <w:spacing w:line="318" w:lineRule="exact"/>
              <w:ind w:left="163" w:right="139"/>
              <w:jc w:val="center"/>
              <w:rPr>
                <w:sz w:val="28"/>
              </w:rPr>
            </w:pPr>
            <w:r>
              <w:rPr>
                <w:sz w:val="28"/>
              </w:rPr>
              <w:t>13.2</w:t>
            </w:r>
          </w:p>
        </w:tc>
        <w:tc>
          <w:tcPr>
            <w:tcW w:w="2838" w:type="dxa"/>
          </w:tcPr>
          <w:p w:rsidR="00C23A5A" w:rsidRDefault="00C301FD">
            <w:pPr>
              <w:pStyle w:val="TableParagraph"/>
              <w:spacing w:line="259" w:lineRule="auto"/>
              <w:ind w:left="117" w:right="440"/>
              <w:rPr>
                <w:sz w:val="28"/>
              </w:rPr>
            </w:pPr>
            <w:proofErr w:type="spellStart"/>
            <w:r>
              <w:rPr>
                <w:spacing w:val="-1"/>
                <w:sz w:val="28"/>
              </w:rPr>
              <w:t>Модификационная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изменчивость</w:t>
            </w:r>
          </w:p>
        </w:tc>
        <w:tc>
          <w:tcPr>
            <w:tcW w:w="1643" w:type="dxa"/>
          </w:tcPr>
          <w:p w:rsidR="00C23A5A" w:rsidRDefault="00C301FD">
            <w:pPr>
              <w:pStyle w:val="TableParagraph"/>
              <w:spacing w:line="318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33" w:type="dxa"/>
          </w:tcPr>
          <w:p w:rsidR="00C23A5A" w:rsidRDefault="00C301FD">
            <w:pPr>
              <w:pStyle w:val="TableParagraph"/>
              <w:spacing w:line="259" w:lineRule="auto"/>
              <w:ind w:right="545"/>
              <w:rPr>
                <w:sz w:val="28"/>
              </w:rPr>
            </w:pPr>
            <w:proofErr w:type="spellStart"/>
            <w:r>
              <w:rPr>
                <w:sz w:val="28"/>
              </w:rPr>
              <w:t>Модификационная</w:t>
            </w:r>
            <w:proofErr w:type="spellEnd"/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изменчивость.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Роль среды в формировании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модификационной</w:t>
            </w:r>
            <w:proofErr w:type="spellEnd"/>
            <w:r>
              <w:rPr>
                <w:sz w:val="28"/>
              </w:rPr>
              <w:t xml:space="preserve"> изменчивости.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Норма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реакции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признака.</w:t>
            </w:r>
          </w:p>
          <w:p w:rsidR="00C23A5A" w:rsidRDefault="00C301FD">
            <w:pPr>
              <w:pStyle w:val="TableParagraph"/>
              <w:spacing w:line="259" w:lineRule="auto"/>
              <w:ind w:right="371"/>
              <w:rPr>
                <w:b/>
                <w:sz w:val="28"/>
              </w:rPr>
            </w:pPr>
            <w:r>
              <w:rPr>
                <w:sz w:val="28"/>
              </w:rPr>
              <w:t>Вариационный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ряд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вариационная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кривая (В. </w:t>
            </w:r>
            <w:proofErr w:type="spellStart"/>
            <w:r>
              <w:rPr>
                <w:sz w:val="28"/>
              </w:rPr>
              <w:t>Иоганнсен</w:t>
            </w:r>
            <w:proofErr w:type="spellEnd"/>
            <w:r>
              <w:rPr>
                <w:sz w:val="28"/>
              </w:rPr>
              <w:t>). Свойства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модификационной</w:t>
            </w:r>
            <w:proofErr w:type="spellEnd"/>
            <w:r>
              <w:rPr>
                <w:sz w:val="28"/>
              </w:rPr>
              <w:t xml:space="preserve"> изменчивости.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Демонстрации</w:t>
            </w:r>
          </w:p>
          <w:p w:rsidR="00C23A5A" w:rsidRDefault="00C301FD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color w:val="231F20"/>
                <w:sz w:val="28"/>
                <w:u w:val="single" w:color="231F20"/>
              </w:rPr>
              <w:t>Таблицы</w:t>
            </w:r>
            <w:r>
              <w:rPr>
                <w:color w:val="231F20"/>
                <w:spacing w:val="-6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и</w:t>
            </w:r>
            <w:r>
              <w:rPr>
                <w:color w:val="231F20"/>
                <w:spacing w:val="-3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схемы:</w:t>
            </w:r>
          </w:p>
          <w:p w:rsidR="00C23A5A" w:rsidRDefault="00C301FD">
            <w:pPr>
              <w:pStyle w:val="TableParagraph"/>
              <w:spacing w:before="19" w:line="261" w:lineRule="auto"/>
              <w:ind w:right="277"/>
              <w:jc w:val="both"/>
              <w:rPr>
                <w:sz w:val="28"/>
              </w:rPr>
            </w:pPr>
            <w:r>
              <w:rPr>
                <w:color w:val="231F20"/>
                <w:sz w:val="28"/>
              </w:rPr>
              <w:t>«</w:t>
            </w:r>
            <w:proofErr w:type="spellStart"/>
            <w:r>
              <w:rPr>
                <w:color w:val="231F20"/>
                <w:sz w:val="28"/>
              </w:rPr>
              <w:t>Модификационная</w:t>
            </w:r>
            <w:proofErr w:type="spellEnd"/>
            <w:r>
              <w:rPr>
                <w:color w:val="231F20"/>
                <w:spacing w:val="-1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изменчивость».</w:t>
            </w:r>
            <w:r>
              <w:rPr>
                <w:color w:val="231F20"/>
                <w:spacing w:val="-68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 xml:space="preserve">Оборудование: </w:t>
            </w:r>
            <w:r>
              <w:rPr>
                <w:color w:val="231F20"/>
                <w:sz w:val="28"/>
              </w:rPr>
              <w:t>живые и гербарные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экземпляры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комнатных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растений;</w:t>
            </w:r>
          </w:p>
          <w:p w:rsidR="00C23A5A" w:rsidRDefault="00C301FD">
            <w:pPr>
              <w:pStyle w:val="TableParagraph"/>
              <w:spacing w:line="314" w:lineRule="exact"/>
              <w:jc w:val="both"/>
              <w:rPr>
                <w:sz w:val="28"/>
              </w:rPr>
            </w:pPr>
            <w:r>
              <w:rPr>
                <w:color w:val="231F20"/>
                <w:sz w:val="28"/>
              </w:rPr>
              <w:t>рисунки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(фотографии)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животных</w:t>
            </w:r>
          </w:p>
        </w:tc>
        <w:tc>
          <w:tcPr>
            <w:tcW w:w="4791" w:type="dxa"/>
          </w:tcPr>
          <w:p w:rsidR="00C23A5A" w:rsidRDefault="00C301FD">
            <w:pPr>
              <w:pStyle w:val="TableParagraph"/>
              <w:spacing w:line="259" w:lineRule="auto"/>
              <w:ind w:left="115" w:right="385"/>
              <w:rPr>
                <w:sz w:val="28"/>
              </w:rPr>
            </w:pPr>
            <w:r>
              <w:rPr>
                <w:color w:val="231F20"/>
                <w:sz w:val="28"/>
              </w:rPr>
              <w:t>Раскрывать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содержание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терминов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понятий: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proofErr w:type="spellStart"/>
            <w:r>
              <w:rPr>
                <w:color w:val="231F20"/>
                <w:sz w:val="28"/>
              </w:rPr>
              <w:t>модификационная</w:t>
            </w:r>
            <w:proofErr w:type="spellEnd"/>
            <w:r>
              <w:rPr>
                <w:color w:val="231F20"/>
                <w:sz w:val="28"/>
              </w:rPr>
              <w:t>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или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фенотипическая, изменчивость,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варианта,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вариационный ряд,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вариационная кривая,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норма</w:t>
            </w:r>
          </w:p>
          <w:p w:rsidR="00C23A5A" w:rsidRDefault="00C301FD">
            <w:pPr>
              <w:pStyle w:val="TableParagraph"/>
              <w:spacing w:line="256" w:lineRule="auto"/>
              <w:ind w:left="115" w:right="2455"/>
              <w:rPr>
                <w:sz w:val="28"/>
              </w:rPr>
            </w:pPr>
            <w:r>
              <w:rPr>
                <w:color w:val="231F20"/>
                <w:spacing w:val="-1"/>
                <w:sz w:val="28"/>
              </w:rPr>
              <w:t xml:space="preserve">реакции </w:t>
            </w:r>
            <w:r>
              <w:rPr>
                <w:color w:val="231F20"/>
                <w:sz w:val="28"/>
              </w:rPr>
              <w:t>признака,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модификации.</w:t>
            </w:r>
          </w:p>
          <w:p w:rsidR="00C23A5A" w:rsidRDefault="00C301FD">
            <w:pPr>
              <w:pStyle w:val="TableParagraph"/>
              <w:spacing w:before="3" w:line="259" w:lineRule="auto"/>
              <w:ind w:left="115" w:right="504"/>
              <w:rPr>
                <w:sz w:val="28"/>
              </w:rPr>
            </w:pPr>
            <w:r>
              <w:rPr>
                <w:color w:val="231F20"/>
                <w:sz w:val="28"/>
              </w:rPr>
              <w:t>Характеризовать свойства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proofErr w:type="spellStart"/>
            <w:r>
              <w:rPr>
                <w:color w:val="231F20"/>
                <w:sz w:val="28"/>
              </w:rPr>
              <w:t>модификационной</w:t>
            </w:r>
            <w:proofErr w:type="spellEnd"/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изменчивости.</w:t>
            </w:r>
          </w:p>
          <w:p w:rsidR="00C23A5A" w:rsidRDefault="00C301FD">
            <w:pPr>
              <w:pStyle w:val="TableParagraph"/>
              <w:spacing w:line="261" w:lineRule="auto"/>
              <w:ind w:left="115" w:right="291"/>
              <w:rPr>
                <w:sz w:val="28"/>
              </w:rPr>
            </w:pPr>
            <w:r>
              <w:rPr>
                <w:color w:val="231F20"/>
                <w:sz w:val="28"/>
              </w:rPr>
              <w:t>Показывать роль условий внешней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среды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развитии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proofErr w:type="spellStart"/>
            <w:r>
              <w:rPr>
                <w:color w:val="231F20"/>
                <w:sz w:val="28"/>
              </w:rPr>
              <w:t>модификационной</w:t>
            </w:r>
            <w:proofErr w:type="spellEnd"/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изменчивости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у</w:t>
            </w:r>
            <w:r>
              <w:rPr>
                <w:color w:val="231F20"/>
                <w:spacing w:val="-1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организмов.</w:t>
            </w:r>
          </w:p>
          <w:p w:rsidR="00C23A5A" w:rsidRDefault="00C301FD">
            <w:pPr>
              <w:pStyle w:val="TableParagraph"/>
              <w:spacing w:line="314" w:lineRule="exact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Строить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вариационные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ряды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</w:p>
        </w:tc>
      </w:tr>
    </w:tbl>
    <w:p w:rsidR="00C23A5A" w:rsidRDefault="00C23A5A">
      <w:pPr>
        <w:spacing w:line="314" w:lineRule="exact"/>
        <w:rPr>
          <w:sz w:val="28"/>
        </w:rPr>
        <w:sectPr w:rsidR="00C23A5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C23A5A" w:rsidRDefault="00C23A5A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38"/>
        <w:gridCol w:w="1643"/>
        <w:gridCol w:w="4733"/>
        <w:gridCol w:w="4791"/>
      </w:tblGrid>
      <w:tr w:rsidR="00C23A5A">
        <w:trPr>
          <w:trHeight w:val="2432"/>
        </w:trPr>
        <w:tc>
          <w:tcPr>
            <w:tcW w:w="843" w:type="dxa"/>
          </w:tcPr>
          <w:p w:rsidR="00C23A5A" w:rsidRDefault="00C23A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C23A5A" w:rsidRDefault="00C23A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3" w:type="dxa"/>
          </w:tcPr>
          <w:p w:rsidR="00C23A5A" w:rsidRDefault="00C23A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3" w:type="dxa"/>
          </w:tcPr>
          <w:p w:rsidR="00C23A5A" w:rsidRDefault="00C301FD">
            <w:pPr>
              <w:pStyle w:val="TableParagraph"/>
              <w:spacing w:line="264" w:lineRule="auto"/>
              <w:ind w:right="771"/>
              <w:rPr>
                <w:sz w:val="28"/>
              </w:rPr>
            </w:pPr>
            <w:r>
              <w:rPr>
                <w:color w:val="231F20"/>
                <w:sz w:val="28"/>
              </w:rPr>
              <w:t>с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примерами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proofErr w:type="spellStart"/>
            <w:r>
              <w:rPr>
                <w:color w:val="231F20"/>
                <w:sz w:val="28"/>
              </w:rPr>
              <w:t>модификационной</w:t>
            </w:r>
            <w:proofErr w:type="spellEnd"/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изменчивости.</w:t>
            </w:r>
          </w:p>
          <w:p w:rsidR="00C23A5A" w:rsidRDefault="00C301FD">
            <w:pPr>
              <w:pStyle w:val="TableParagraph"/>
              <w:spacing w:line="312" w:lineRule="exact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Лабораторная</w:t>
            </w:r>
            <w:r>
              <w:rPr>
                <w:b/>
                <w:color w:val="231F20"/>
                <w:spacing w:val="-6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работа</w:t>
            </w:r>
          </w:p>
          <w:p w:rsidR="00C23A5A" w:rsidRDefault="00C301FD">
            <w:pPr>
              <w:pStyle w:val="TableParagraph"/>
              <w:spacing w:before="13" w:line="261" w:lineRule="auto"/>
              <w:ind w:right="493"/>
              <w:rPr>
                <w:sz w:val="28"/>
              </w:rPr>
            </w:pPr>
            <w:r>
              <w:rPr>
                <w:color w:val="231F20"/>
                <w:sz w:val="28"/>
              </w:rPr>
              <w:t>«Исследование закономерностей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proofErr w:type="spellStart"/>
            <w:r>
              <w:rPr>
                <w:color w:val="231F20"/>
                <w:sz w:val="28"/>
              </w:rPr>
              <w:t>модификационной</w:t>
            </w:r>
            <w:proofErr w:type="spellEnd"/>
            <w:r>
              <w:rPr>
                <w:color w:val="231F20"/>
                <w:sz w:val="28"/>
              </w:rPr>
              <w:t xml:space="preserve"> изменчивости.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Построение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вариационного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ряда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</w:p>
          <w:p w:rsidR="00C23A5A" w:rsidRDefault="00C301FD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color w:val="231F20"/>
                <w:sz w:val="28"/>
              </w:rPr>
              <w:t>вариационной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кривой»</w:t>
            </w:r>
          </w:p>
        </w:tc>
        <w:tc>
          <w:tcPr>
            <w:tcW w:w="4791" w:type="dxa"/>
          </w:tcPr>
          <w:p w:rsidR="00C23A5A" w:rsidRDefault="00C301FD">
            <w:pPr>
              <w:pStyle w:val="TableParagraph"/>
              <w:spacing w:line="264" w:lineRule="auto"/>
              <w:ind w:left="115" w:right="427"/>
              <w:rPr>
                <w:sz w:val="28"/>
              </w:rPr>
            </w:pPr>
            <w:r>
              <w:rPr>
                <w:color w:val="231F20"/>
                <w:sz w:val="28"/>
              </w:rPr>
              <w:t>график кривой нормы реакции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признаков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у</w:t>
            </w:r>
            <w:r>
              <w:rPr>
                <w:color w:val="231F20"/>
                <w:spacing w:val="-1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различных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организмов</w:t>
            </w:r>
          </w:p>
        </w:tc>
      </w:tr>
      <w:tr w:rsidR="00C23A5A">
        <w:trPr>
          <w:trHeight w:val="5566"/>
        </w:trPr>
        <w:tc>
          <w:tcPr>
            <w:tcW w:w="843" w:type="dxa"/>
          </w:tcPr>
          <w:p w:rsidR="00C23A5A" w:rsidRDefault="00C301FD">
            <w:pPr>
              <w:pStyle w:val="TableParagraph"/>
              <w:spacing w:line="318" w:lineRule="exact"/>
              <w:ind w:left="163" w:right="138"/>
              <w:jc w:val="center"/>
              <w:rPr>
                <w:sz w:val="28"/>
              </w:rPr>
            </w:pPr>
            <w:r>
              <w:rPr>
                <w:sz w:val="28"/>
              </w:rPr>
              <w:t>13.3</w:t>
            </w:r>
          </w:p>
        </w:tc>
        <w:tc>
          <w:tcPr>
            <w:tcW w:w="2838" w:type="dxa"/>
          </w:tcPr>
          <w:p w:rsidR="00C23A5A" w:rsidRDefault="00C301FD">
            <w:pPr>
              <w:pStyle w:val="TableParagraph"/>
              <w:spacing w:line="256" w:lineRule="auto"/>
              <w:ind w:left="117" w:right="764"/>
              <w:rPr>
                <w:sz w:val="28"/>
              </w:rPr>
            </w:pPr>
            <w:r>
              <w:rPr>
                <w:color w:val="231F20"/>
                <w:sz w:val="28"/>
              </w:rPr>
              <w:t>Генотипическая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изменчивость.</w:t>
            </w:r>
          </w:p>
          <w:p w:rsidR="00C23A5A" w:rsidRDefault="00C301FD">
            <w:pPr>
              <w:pStyle w:val="TableParagraph"/>
              <w:spacing w:line="256" w:lineRule="auto"/>
              <w:ind w:left="117" w:right="826"/>
              <w:rPr>
                <w:sz w:val="28"/>
              </w:rPr>
            </w:pPr>
            <w:r>
              <w:rPr>
                <w:color w:val="231F20"/>
                <w:spacing w:val="-1"/>
                <w:sz w:val="28"/>
              </w:rPr>
              <w:t>Комбинативная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изменчивость</w:t>
            </w:r>
          </w:p>
        </w:tc>
        <w:tc>
          <w:tcPr>
            <w:tcW w:w="1643" w:type="dxa"/>
          </w:tcPr>
          <w:p w:rsidR="00C23A5A" w:rsidRDefault="00C301FD">
            <w:pPr>
              <w:pStyle w:val="TableParagraph"/>
              <w:spacing w:line="318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33" w:type="dxa"/>
          </w:tcPr>
          <w:p w:rsidR="00C23A5A" w:rsidRDefault="00C301FD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Генотипическая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изменчивость.</w:t>
            </w:r>
          </w:p>
          <w:p w:rsidR="00C23A5A" w:rsidRDefault="00C301FD">
            <w:pPr>
              <w:pStyle w:val="TableParagraph"/>
              <w:spacing w:before="23" w:line="259" w:lineRule="auto"/>
              <w:ind w:right="139"/>
              <w:rPr>
                <w:sz w:val="28"/>
              </w:rPr>
            </w:pPr>
            <w:r>
              <w:rPr>
                <w:sz w:val="28"/>
              </w:rPr>
              <w:t>Свойства генотипической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изменчивости.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генотипической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изменчивости: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комбинативная,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мутационная.</w:t>
            </w:r>
          </w:p>
          <w:p w:rsidR="00C23A5A" w:rsidRDefault="00C301FD">
            <w:pPr>
              <w:pStyle w:val="TableParagraph"/>
              <w:spacing w:line="256" w:lineRule="auto"/>
              <w:ind w:right="434"/>
              <w:rPr>
                <w:sz w:val="28"/>
              </w:rPr>
            </w:pPr>
            <w:r>
              <w:rPr>
                <w:sz w:val="28"/>
              </w:rPr>
              <w:t>Комбинативная изменчивость.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Мейоз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половой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процесс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 основа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комбинативной изменчивости.</w:t>
            </w:r>
          </w:p>
          <w:p w:rsidR="00C23A5A" w:rsidRDefault="00C301FD">
            <w:pPr>
              <w:pStyle w:val="TableParagraph"/>
              <w:spacing w:before="11" w:line="259" w:lineRule="auto"/>
              <w:ind w:right="362"/>
              <w:rPr>
                <w:sz w:val="28"/>
              </w:rPr>
            </w:pPr>
            <w:r>
              <w:rPr>
                <w:sz w:val="28"/>
              </w:rPr>
              <w:t>Роль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комбинативной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изменчивости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создании генетического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разнообразия в пределах 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вида.</w:t>
            </w:r>
          </w:p>
          <w:p w:rsidR="00C23A5A" w:rsidRDefault="00C301FD">
            <w:pPr>
              <w:pStyle w:val="TableParagraph"/>
              <w:spacing w:line="322" w:lineRule="exact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Демонстрации</w:t>
            </w:r>
          </w:p>
          <w:p w:rsidR="00C23A5A" w:rsidRDefault="00C301FD">
            <w:pPr>
              <w:pStyle w:val="TableParagraph"/>
              <w:spacing w:before="24" w:line="256" w:lineRule="auto"/>
              <w:ind w:right="329"/>
              <w:rPr>
                <w:sz w:val="28"/>
              </w:rPr>
            </w:pPr>
            <w:r>
              <w:rPr>
                <w:color w:val="231F20"/>
                <w:sz w:val="28"/>
                <w:u w:val="single" w:color="231F20"/>
              </w:rPr>
              <w:t>Таблицы</w:t>
            </w:r>
            <w:r>
              <w:rPr>
                <w:color w:val="231F20"/>
                <w:spacing w:val="-8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и</w:t>
            </w:r>
            <w:r>
              <w:rPr>
                <w:color w:val="231F20"/>
                <w:spacing w:val="-7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схемы: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«Комбинативная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изменчивость»,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«Мейоз»,</w:t>
            </w:r>
          </w:p>
          <w:p w:rsidR="00C23A5A" w:rsidRDefault="00C301FD">
            <w:pPr>
              <w:pStyle w:val="TableParagraph"/>
              <w:spacing w:before="10"/>
              <w:rPr>
                <w:sz w:val="28"/>
              </w:rPr>
            </w:pPr>
            <w:r>
              <w:rPr>
                <w:color w:val="231F20"/>
                <w:sz w:val="28"/>
              </w:rPr>
              <w:t>«Оплодотворение»</w:t>
            </w:r>
          </w:p>
        </w:tc>
        <w:tc>
          <w:tcPr>
            <w:tcW w:w="4791" w:type="dxa"/>
          </w:tcPr>
          <w:p w:rsidR="00C23A5A" w:rsidRDefault="00C301FD">
            <w:pPr>
              <w:pStyle w:val="TableParagraph"/>
              <w:spacing w:line="259" w:lineRule="auto"/>
              <w:ind w:left="115" w:right="187"/>
              <w:rPr>
                <w:sz w:val="28"/>
              </w:rPr>
            </w:pPr>
            <w:r>
              <w:rPr>
                <w:color w:val="231F20"/>
                <w:sz w:val="28"/>
              </w:rPr>
              <w:t>Раскрывать содержание терминов 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понятий: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комбинативная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изменчивость,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мутационная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изменчивость,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комбинации,</w:t>
            </w:r>
            <w:r>
              <w:rPr>
                <w:color w:val="231F20"/>
                <w:spacing w:val="-1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мутации.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Характеризовать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свойства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генотипической изменчивости.</w:t>
            </w:r>
          </w:p>
          <w:p w:rsidR="00C23A5A" w:rsidRDefault="00C301FD">
            <w:pPr>
              <w:pStyle w:val="TableParagraph"/>
              <w:spacing w:line="259" w:lineRule="auto"/>
              <w:ind w:left="115" w:right="265"/>
              <w:jc w:val="both"/>
              <w:rPr>
                <w:sz w:val="28"/>
              </w:rPr>
            </w:pPr>
            <w:r>
              <w:rPr>
                <w:color w:val="231F20"/>
                <w:sz w:val="28"/>
              </w:rPr>
              <w:t>Описывать мейоз и половой процесс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как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основу</w:t>
            </w:r>
            <w:r>
              <w:rPr>
                <w:color w:val="231F20"/>
                <w:spacing w:val="-1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проявления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у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организмов</w:t>
            </w:r>
            <w:r>
              <w:rPr>
                <w:color w:val="231F20"/>
                <w:spacing w:val="-6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комбинативной изменчивости.</w:t>
            </w:r>
          </w:p>
          <w:p w:rsidR="00C23A5A" w:rsidRDefault="00C301FD">
            <w:pPr>
              <w:pStyle w:val="TableParagraph"/>
              <w:spacing w:line="256" w:lineRule="auto"/>
              <w:ind w:left="115" w:right="206"/>
              <w:jc w:val="both"/>
              <w:rPr>
                <w:sz w:val="28"/>
              </w:rPr>
            </w:pPr>
            <w:r>
              <w:rPr>
                <w:color w:val="231F20"/>
                <w:sz w:val="28"/>
              </w:rPr>
              <w:t>Показывать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на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конкретных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примерах</w:t>
            </w:r>
            <w:r>
              <w:rPr>
                <w:color w:val="231F20"/>
                <w:spacing w:val="-6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роль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комбинативной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изменчивости</w:t>
            </w:r>
          </w:p>
          <w:p w:rsidR="00C23A5A" w:rsidRDefault="00C301FD">
            <w:pPr>
              <w:pStyle w:val="TableParagraph"/>
              <w:spacing w:before="3" w:line="256" w:lineRule="auto"/>
              <w:ind w:left="115" w:right="260"/>
              <w:rPr>
                <w:sz w:val="28"/>
              </w:rPr>
            </w:pPr>
            <w:r>
              <w:rPr>
                <w:color w:val="231F20"/>
                <w:sz w:val="28"/>
              </w:rPr>
              <w:t>в создании генетического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разнообразия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организмов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пределах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одного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вида.</w:t>
            </w:r>
          </w:p>
          <w:p w:rsidR="00C23A5A" w:rsidRDefault="00C301FD">
            <w:pPr>
              <w:pStyle w:val="TableParagraph"/>
              <w:spacing w:before="4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Сравнивать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генотипическую</w:t>
            </w:r>
          </w:p>
          <w:p w:rsidR="00C23A5A" w:rsidRDefault="00C301FD">
            <w:pPr>
              <w:pStyle w:val="TableParagraph"/>
              <w:spacing w:before="31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изменчивость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proofErr w:type="spellStart"/>
            <w:r>
              <w:rPr>
                <w:color w:val="231F20"/>
                <w:sz w:val="28"/>
              </w:rPr>
              <w:t>модификационной</w:t>
            </w:r>
            <w:proofErr w:type="spellEnd"/>
          </w:p>
        </w:tc>
      </w:tr>
      <w:tr w:rsidR="00C23A5A">
        <w:trPr>
          <w:trHeight w:val="1394"/>
        </w:trPr>
        <w:tc>
          <w:tcPr>
            <w:tcW w:w="843" w:type="dxa"/>
          </w:tcPr>
          <w:p w:rsidR="00C23A5A" w:rsidRDefault="00C301FD">
            <w:pPr>
              <w:pStyle w:val="TableParagraph"/>
              <w:spacing w:line="311" w:lineRule="exact"/>
              <w:ind w:left="163" w:right="139"/>
              <w:jc w:val="center"/>
              <w:rPr>
                <w:sz w:val="28"/>
              </w:rPr>
            </w:pPr>
            <w:r>
              <w:rPr>
                <w:sz w:val="28"/>
              </w:rPr>
              <w:t>13.4</w:t>
            </w:r>
          </w:p>
        </w:tc>
        <w:tc>
          <w:tcPr>
            <w:tcW w:w="2838" w:type="dxa"/>
          </w:tcPr>
          <w:p w:rsidR="00C23A5A" w:rsidRDefault="00C301FD">
            <w:pPr>
              <w:pStyle w:val="TableParagraph"/>
              <w:spacing w:line="261" w:lineRule="auto"/>
              <w:ind w:left="117" w:right="746"/>
              <w:rPr>
                <w:sz w:val="28"/>
              </w:rPr>
            </w:pPr>
            <w:r>
              <w:rPr>
                <w:color w:val="231F20"/>
                <w:sz w:val="28"/>
              </w:rPr>
              <w:t>Мутационная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изменчивость.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pacing w:val="-1"/>
                <w:sz w:val="28"/>
              </w:rPr>
              <w:t>Закономерности</w:t>
            </w:r>
          </w:p>
          <w:p w:rsidR="00C23A5A" w:rsidRDefault="00C301FD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color w:val="231F20"/>
                <w:sz w:val="28"/>
              </w:rPr>
              <w:t>мутационного</w:t>
            </w:r>
          </w:p>
        </w:tc>
        <w:tc>
          <w:tcPr>
            <w:tcW w:w="1643" w:type="dxa"/>
          </w:tcPr>
          <w:p w:rsidR="00C23A5A" w:rsidRDefault="00C301FD">
            <w:pPr>
              <w:pStyle w:val="TableParagraph"/>
              <w:spacing w:line="31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33" w:type="dxa"/>
          </w:tcPr>
          <w:p w:rsidR="00C23A5A" w:rsidRDefault="00C301FD">
            <w:pPr>
              <w:pStyle w:val="TableParagraph"/>
              <w:spacing w:line="261" w:lineRule="auto"/>
              <w:ind w:right="432"/>
              <w:rPr>
                <w:sz w:val="28"/>
              </w:rPr>
            </w:pPr>
            <w:r>
              <w:rPr>
                <w:sz w:val="28"/>
              </w:rPr>
              <w:t>Мутационная изменчивость. Виды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мутаций: генные, хромосомные,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геномные.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Спонтанные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23A5A" w:rsidRDefault="00C301FD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индуцированные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мутации.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Ядерные</w:t>
            </w:r>
          </w:p>
        </w:tc>
        <w:tc>
          <w:tcPr>
            <w:tcW w:w="4791" w:type="dxa"/>
          </w:tcPr>
          <w:p w:rsidR="00C23A5A" w:rsidRDefault="00C301FD">
            <w:pPr>
              <w:pStyle w:val="TableParagraph"/>
              <w:spacing w:line="261" w:lineRule="auto"/>
              <w:ind w:left="115" w:right="385"/>
              <w:rPr>
                <w:sz w:val="28"/>
              </w:rPr>
            </w:pPr>
            <w:r>
              <w:rPr>
                <w:color w:val="231F20"/>
                <w:sz w:val="28"/>
              </w:rPr>
              <w:t>Раскрывать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содержание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терминов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понятий: мутации, хромосомные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перестройки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(аберрации),</w:t>
            </w:r>
          </w:p>
          <w:p w:rsidR="00C23A5A" w:rsidRDefault="00C301FD">
            <w:pPr>
              <w:pStyle w:val="TableParagraph"/>
              <w:spacing w:line="314" w:lineRule="exact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полиплоидия,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анеуплоидия,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мутант,</w:t>
            </w:r>
          </w:p>
        </w:tc>
      </w:tr>
    </w:tbl>
    <w:p w:rsidR="00C23A5A" w:rsidRDefault="00C23A5A">
      <w:pPr>
        <w:spacing w:line="314" w:lineRule="exact"/>
        <w:rPr>
          <w:sz w:val="28"/>
        </w:rPr>
        <w:sectPr w:rsidR="00C23A5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C23A5A" w:rsidRDefault="00C23A5A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38"/>
        <w:gridCol w:w="1643"/>
        <w:gridCol w:w="4733"/>
        <w:gridCol w:w="4791"/>
      </w:tblGrid>
      <w:tr w:rsidR="00C23A5A">
        <w:trPr>
          <w:trHeight w:val="9045"/>
        </w:trPr>
        <w:tc>
          <w:tcPr>
            <w:tcW w:w="843" w:type="dxa"/>
          </w:tcPr>
          <w:p w:rsidR="00C23A5A" w:rsidRDefault="00C23A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C23A5A" w:rsidRDefault="00C301FD">
            <w:pPr>
              <w:pStyle w:val="TableParagraph"/>
              <w:spacing w:line="264" w:lineRule="auto"/>
              <w:ind w:left="117" w:right="1160"/>
              <w:rPr>
                <w:sz w:val="28"/>
              </w:rPr>
            </w:pPr>
            <w:r>
              <w:rPr>
                <w:color w:val="231F20"/>
                <w:sz w:val="28"/>
              </w:rPr>
              <w:t>процесса.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proofErr w:type="spellStart"/>
            <w:r>
              <w:rPr>
                <w:color w:val="231F20"/>
                <w:sz w:val="28"/>
              </w:rPr>
              <w:t>Эпигенетика</w:t>
            </w:r>
            <w:proofErr w:type="spellEnd"/>
          </w:p>
        </w:tc>
        <w:tc>
          <w:tcPr>
            <w:tcW w:w="1643" w:type="dxa"/>
          </w:tcPr>
          <w:p w:rsidR="00C23A5A" w:rsidRDefault="00C23A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3" w:type="dxa"/>
          </w:tcPr>
          <w:p w:rsidR="00C23A5A" w:rsidRDefault="00C301FD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цитоплазматические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мутации.</w:t>
            </w:r>
          </w:p>
          <w:p w:rsidR="00C23A5A" w:rsidRDefault="00C301FD">
            <w:pPr>
              <w:pStyle w:val="TableParagraph"/>
              <w:spacing w:before="31" w:line="256" w:lineRule="auto"/>
              <w:ind w:right="446"/>
              <w:rPr>
                <w:sz w:val="28"/>
              </w:rPr>
            </w:pPr>
            <w:r>
              <w:rPr>
                <w:sz w:val="28"/>
              </w:rPr>
              <w:t>Соматические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половые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мутации.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возникновения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мутаций.</w:t>
            </w:r>
          </w:p>
          <w:p w:rsidR="00C23A5A" w:rsidRDefault="00C301FD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Мутагены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</w:p>
          <w:p w:rsidR="00C23A5A" w:rsidRDefault="00C301FD">
            <w:pPr>
              <w:pStyle w:val="TableParagraph"/>
              <w:spacing w:before="32" w:line="256" w:lineRule="auto"/>
              <w:ind w:right="879"/>
              <w:jc w:val="both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организмы.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Закономерности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мутационного процесса. Закон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гомологических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рядов</w:t>
            </w:r>
          </w:p>
          <w:p w:rsidR="00C23A5A" w:rsidRDefault="00C301FD">
            <w:pPr>
              <w:pStyle w:val="TableParagraph"/>
              <w:spacing w:before="3" w:line="259" w:lineRule="auto"/>
              <w:ind w:right="480"/>
              <w:rPr>
                <w:i/>
                <w:sz w:val="28"/>
              </w:rPr>
            </w:pPr>
            <w:r>
              <w:rPr>
                <w:sz w:val="28"/>
              </w:rPr>
              <w:t>в наследственной изменчивости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(Н.И.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Вавилов).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Внеядерная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изменчивость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наследственность.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Эпигенетика</w:t>
            </w:r>
            <w:proofErr w:type="spellEnd"/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3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эпигеномика</w:t>
            </w:r>
            <w:proofErr w:type="spellEnd"/>
            <w:r>
              <w:rPr>
                <w:i/>
                <w:sz w:val="28"/>
              </w:rPr>
              <w:t>,</w:t>
            </w:r>
          </w:p>
          <w:p w:rsidR="00C23A5A" w:rsidRDefault="00C301FD">
            <w:pPr>
              <w:pStyle w:val="TableParagraph"/>
              <w:spacing w:line="261" w:lineRule="auto"/>
              <w:ind w:right="684"/>
              <w:rPr>
                <w:i/>
                <w:sz w:val="28"/>
              </w:rPr>
            </w:pPr>
            <w:r>
              <w:rPr>
                <w:i/>
                <w:sz w:val="28"/>
              </w:rPr>
              <w:t>роль эпигенетических факторов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в наследовании и изменчивости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фенотипических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признаков</w:t>
            </w:r>
          </w:p>
          <w:p w:rsidR="00C23A5A" w:rsidRDefault="00C301FD">
            <w:pPr>
              <w:pStyle w:val="TableParagraph"/>
              <w:spacing w:line="314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у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организмов.</w:t>
            </w:r>
          </w:p>
          <w:p w:rsidR="00C23A5A" w:rsidRDefault="00C301FD">
            <w:pPr>
              <w:pStyle w:val="TableParagraph"/>
              <w:spacing w:before="24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Демонстрации</w:t>
            </w:r>
          </w:p>
          <w:p w:rsidR="00C23A5A" w:rsidRDefault="00C301FD">
            <w:pPr>
              <w:pStyle w:val="TableParagraph"/>
              <w:spacing w:before="31" w:line="256" w:lineRule="auto"/>
              <w:ind w:right="154"/>
              <w:rPr>
                <w:sz w:val="28"/>
              </w:rPr>
            </w:pPr>
            <w:r>
              <w:rPr>
                <w:color w:val="231F20"/>
                <w:sz w:val="28"/>
                <w:u w:val="single" w:color="231F20"/>
              </w:rPr>
              <w:t>Портреты: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Г.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Де</w:t>
            </w:r>
            <w:r>
              <w:rPr>
                <w:color w:val="231F20"/>
                <w:spacing w:val="-1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Фриз,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В.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proofErr w:type="spellStart"/>
            <w:r>
              <w:rPr>
                <w:color w:val="231F20"/>
                <w:sz w:val="28"/>
              </w:rPr>
              <w:t>Иоганнсен</w:t>
            </w:r>
            <w:proofErr w:type="spellEnd"/>
            <w:r>
              <w:rPr>
                <w:color w:val="231F20"/>
                <w:sz w:val="28"/>
              </w:rPr>
              <w:t>,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Н.</w:t>
            </w:r>
            <w:r>
              <w:rPr>
                <w:color w:val="231F20"/>
                <w:spacing w:val="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И.</w:t>
            </w:r>
            <w:r>
              <w:rPr>
                <w:color w:val="231F20"/>
                <w:spacing w:val="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Вавилов.</w:t>
            </w:r>
          </w:p>
          <w:p w:rsidR="00C23A5A" w:rsidRDefault="00C301FD">
            <w:pPr>
              <w:pStyle w:val="TableParagraph"/>
              <w:spacing w:before="3" w:line="261" w:lineRule="auto"/>
              <w:ind w:right="570"/>
              <w:rPr>
                <w:sz w:val="28"/>
              </w:rPr>
            </w:pPr>
            <w:r>
              <w:rPr>
                <w:color w:val="231F20"/>
                <w:sz w:val="28"/>
                <w:u w:val="single" w:color="231F20"/>
              </w:rPr>
              <w:t>Таблицы</w:t>
            </w:r>
            <w:r>
              <w:rPr>
                <w:color w:val="231F20"/>
                <w:spacing w:val="-7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и</w:t>
            </w:r>
            <w:r>
              <w:rPr>
                <w:color w:val="231F20"/>
                <w:spacing w:val="-4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схемы: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«Генетические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заболевания человека», «Виды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мутаций».</w:t>
            </w:r>
          </w:p>
          <w:p w:rsidR="00C23A5A" w:rsidRDefault="00C301FD">
            <w:pPr>
              <w:pStyle w:val="TableParagraph"/>
              <w:spacing w:line="256" w:lineRule="auto"/>
              <w:ind w:right="306"/>
              <w:rPr>
                <w:sz w:val="28"/>
              </w:rPr>
            </w:pPr>
            <w:r>
              <w:rPr>
                <w:b/>
                <w:color w:val="231F20"/>
                <w:sz w:val="28"/>
              </w:rPr>
              <w:t>Оборудование:</w:t>
            </w:r>
            <w:r>
              <w:rPr>
                <w:b/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живые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гербарные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экземпляры комнатных растений;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рисунки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(фотографии)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животных</w:t>
            </w:r>
          </w:p>
          <w:p w:rsidR="00C23A5A" w:rsidRDefault="00C301FD">
            <w:pPr>
              <w:pStyle w:val="TableParagraph"/>
              <w:spacing w:before="2"/>
              <w:rPr>
                <w:sz w:val="28"/>
              </w:rPr>
            </w:pPr>
            <w:r>
              <w:rPr>
                <w:color w:val="231F20"/>
                <w:sz w:val="28"/>
              </w:rPr>
              <w:t>с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различными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видами</w:t>
            </w:r>
          </w:p>
          <w:p w:rsidR="00C23A5A" w:rsidRDefault="00C301FD">
            <w:pPr>
              <w:pStyle w:val="TableParagraph"/>
              <w:spacing w:before="24"/>
              <w:rPr>
                <w:sz w:val="28"/>
              </w:rPr>
            </w:pPr>
            <w:r>
              <w:rPr>
                <w:color w:val="231F20"/>
                <w:sz w:val="28"/>
              </w:rPr>
              <w:t>изменчивости.</w:t>
            </w:r>
          </w:p>
        </w:tc>
        <w:tc>
          <w:tcPr>
            <w:tcW w:w="4791" w:type="dxa"/>
          </w:tcPr>
          <w:p w:rsidR="00C23A5A" w:rsidRDefault="00C301FD">
            <w:pPr>
              <w:pStyle w:val="TableParagraph"/>
              <w:spacing w:line="311" w:lineRule="exact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мутагены.</w:t>
            </w:r>
          </w:p>
          <w:p w:rsidR="00C23A5A" w:rsidRDefault="00C301FD">
            <w:pPr>
              <w:pStyle w:val="TableParagraph"/>
              <w:spacing w:before="31" w:line="256" w:lineRule="auto"/>
              <w:ind w:left="115" w:right="140"/>
              <w:rPr>
                <w:sz w:val="28"/>
              </w:rPr>
            </w:pPr>
            <w:r>
              <w:rPr>
                <w:color w:val="231F20"/>
                <w:sz w:val="28"/>
              </w:rPr>
              <w:t>Приводить примеры мутаций,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встречающихся</w:t>
            </w:r>
            <w:r>
              <w:rPr>
                <w:color w:val="231F20"/>
                <w:spacing w:val="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у</w:t>
            </w:r>
            <w:r>
              <w:rPr>
                <w:color w:val="231F20"/>
                <w:spacing w:val="-1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разных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организмов.</w:t>
            </w:r>
          </w:p>
          <w:p w:rsidR="00C23A5A" w:rsidRDefault="00C301FD">
            <w:pPr>
              <w:pStyle w:val="TableParagraph"/>
              <w:spacing w:before="2" w:line="264" w:lineRule="auto"/>
              <w:ind w:left="115" w:right="1308"/>
              <w:rPr>
                <w:sz w:val="28"/>
              </w:rPr>
            </w:pPr>
            <w:r>
              <w:rPr>
                <w:color w:val="231F20"/>
                <w:sz w:val="28"/>
              </w:rPr>
              <w:t>Классифицировать</w:t>
            </w:r>
            <w:r>
              <w:rPr>
                <w:color w:val="231F20"/>
                <w:spacing w:val="-1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мутации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разным</w:t>
            </w:r>
            <w:r>
              <w:rPr>
                <w:color w:val="231F20"/>
                <w:spacing w:val="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основаниям.</w:t>
            </w:r>
          </w:p>
          <w:p w:rsidR="00C23A5A" w:rsidRDefault="00C301FD">
            <w:pPr>
              <w:pStyle w:val="TableParagraph"/>
              <w:spacing w:line="259" w:lineRule="auto"/>
              <w:ind w:left="115" w:right="301"/>
              <w:rPr>
                <w:sz w:val="28"/>
              </w:rPr>
            </w:pPr>
            <w:r>
              <w:rPr>
                <w:color w:val="231F20"/>
                <w:sz w:val="28"/>
              </w:rPr>
              <w:t>Различать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на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изображениях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(схемах,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таблицах) генные мутации,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хромосомные перестройки разных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 xml:space="preserve">видов: </w:t>
            </w:r>
            <w:proofErr w:type="spellStart"/>
            <w:r>
              <w:rPr>
                <w:color w:val="231F20"/>
                <w:sz w:val="28"/>
              </w:rPr>
              <w:t>делеции</w:t>
            </w:r>
            <w:proofErr w:type="spellEnd"/>
            <w:r>
              <w:rPr>
                <w:color w:val="231F20"/>
                <w:sz w:val="28"/>
              </w:rPr>
              <w:t>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дупликации,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proofErr w:type="spellStart"/>
            <w:r>
              <w:rPr>
                <w:color w:val="231F20"/>
                <w:sz w:val="28"/>
              </w:rPr>
              <w:t>транслокации</w:t>
            </w:r>
            <w:proofErr w:type="spellEnd"/>
            <w:r>
              <w:rPr>
                <w:color w:val="231F20"/>
                <w:sz w:val="28"/>
              </w:rPr>
              <w:t>, инверсии; геномные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мутации.</w:t>
            </w:r>
          </w:p>
          <w:p w:rsidR="00C23A5A" w:rsidRDefault="00C301FD">
            <w:pPr>
              <w:pStyle w:val="TableParagraph"/>
              <w:spacing w:line="264" w:lineRule="auto"/>
              <w:ind w:left="115" w:right="574"/>
              <w:rPr>
                <w:sz w:val="28"/>
              </w:rPr>
            </w:pPr>
            <w:r>
              <w:rPr>
                <w:color w:val="231F20"/>
                <w:sz w:val="28"/>
              </w:rPr>
              <w:t>Сравнивать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между</w:t>
            </w:r>
            <w:r>
              <w:rPr>
                <w:color w:val="231F20"/>
                <w:spacing w:val="-1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собой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мутации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разных</w:t>
            </w:r>
            <w:r>
              <w:rPr>
                <w:color w:val="231F20"/>
                <w:spacing w:val="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видов.</w:t>
            </w:r>
          </w:p>
          <w:p w:rsidR="00C23A5A" w:rsidRDefault="00C301FD">
            <w:pPr>
              <w:pStyle w:val="TableParagraph"/>
              <w:spacing w:line="259" w:lineRule="auto"/>
              <w:ind w:left="115" w:right="868"/>
              <w:rPr>
                <w:sz w:val="28"/>
              </w:rPr>
            </w:pPr>
            <w:r>
              <w:rPr>
                <w:color w:val="231F20"/>
                <w:sz w:val="28"/>
              </w:rPr>
              <w:t>Характеризовать свойства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мутационной изменчивости.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Называть причины мутаций,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выявлять источники факторов-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мутагенов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окружающей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среде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(косвенно).</w:t>
            </w:r>
          </w:p>
          <w:p w:rsidR="00C23A5A" w:rsidRDefault="00C301FD">
            <w:pPr>
              <w:pStyle w:val="TableParagraph"/>
              <w:spacing w:line="261" w:lineRule="auto"/>
              <w:ind w:left="115" w:right="675"/>
              <w:rPr>
                <w:sz w:val="28"/>
              </w:rPr>
            </w:pPr>
            <w:r>
              <w:rPr>
                <w:color w:val="231F20"/>
                <w:sz w:val="28"/>
              </w:rPr>
              <w:t>Приводить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формулировку</w:t>
            </w:r>
            <w:r>
              <w:rPr>
                <w:color w:val="231F20"/>
                <w:spacing w:val="-1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закона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гомологических рядов 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наследственной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изменчивости</w:t>
            </w:r>
          </w:p>
          <w:p w:rsidR="00C23A5A" w:rsidRDefault="00C301FD">
            <w:pPr>
              <w:pStyle w:val="TableParagraph"/>
              <w:spacing w:line="259" w:lineRule="auto"/>
              <w:ind w:left="115" w:right="452"/>
              <w:rPr>
                <w:sz w:val="28"/>
              </w:rPr>
            </w:pPr>
            <w:r>
              <w:rPr>
                <w:color w:val="231F20"/>
                <w:sz w:val="28"/>
              </w:rPr>
              <w:t>Н.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И.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Вавилова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обосновывать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его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значение для практики сельского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хозяйства</w:t>
            </w:r>
          </w:p>
        </w:tc>
      </w:tr>
    </w:tbl>
    <w:p w:rsidR="00C23A5A" w:rsidRDefault="00C23A5A">
      <w:pPr>
        <w:spacing w:line="259" w:lineRule="auto"/>
        <w:rPr>
          <w:sz w:val="28"/>
        </w:rPr>
        <w:sectPr w:rsidR="00C23A5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C23A5A" w:rsidRDefault="00C23A5A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38"/>
        <w:gridCol w:w="1643"/>
        <w:gridCol w:w="4733"/>
        <w:gridCol w:w="4791"/>
      </w:tblGrid>
      <w:tr w:rsidR="00C23A5A">
        <w:trPr>
          <w:trHeight w:val="1041"/>
        </w:trPr>
        <w:tc>
          <w:tcPr>
            <w:tcW w:w="843" w:type="dxa"/>
          </w:tcPr>
          <w:p w:rsidR="00C23A5A" w:rsidRDefault="00C23A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C23A5A" w:rsidRDefault="00C23A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3" w:type="dxa"/>
          </w:tcPr>
          <w:p w:rsidR="00C23A5A" w:rsidRDefault="00C23A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3" w:type="dxa"/>
          </w:tcPr>
          <w:p w:rsidR="00C23A5A" w:rsidRDefault="00C301FD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Практическая</w:t>
            </w:r>
            <w:r>
              <w:rPr>
                <w:b/>
                <w:color w:val="231F20"/>
                <w:spacing w:val="-6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работа</w:t>
            </w:r>
          </w:p>
          <w:p w:rsidR="00C23A5A" w:rsidRDefault="00C301FD">
            <w:pPr>
              <w:pStyle w:val="TableParagraph"/>
              <w:spacing w:before="12" w:line="340" w:lineRule="atLeast"/>
              <w:ind w:right="286"/>
              <w:rPr>
                <w:sz w:val="28"/>
              </w:rPr>
            </w:pPr>
            <w:r>
              <w:rPr>
                <w:color w:val="231F20"/>
                <w:sz w:val="28"/>
              </w:rPr>
              <w:t>«Мутации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у</w:t>
            </w:r>
            <w:r>
              <w:rPr>
                <w:color w:val="231F20"/>
                <w:spacing w:val="-1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дрозофилы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(на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готовых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микропрепаратах)»</w:t>
            </w:r>
          </w:p>
        </w:tc>
        <w:tc>
          <w:tcPr>
            <w:tcW w:w="4791" w:type="dxa"/>
          </w:tcPr>
          <w:p w:rsidR="00C23A5A" w:rsidRDefault="00C23A5A">
            <w:pPr>
              <w:pStyle w:val="TableParagraph"/>
              <w:ind w:left="0"/>
              <w:rPr>
                <w:sz w:val="26"/>
              </w:rPr>
            </w:pPr>
          </w:p>
        </w:tc>
      </w:tr>
      <w:tr w:rsidR="00C23A5A">
        <w:trPr>
          <w:trHeight w:val="350"/>
        </w:trPr>
        <w:tc>
          <w:tcPr>
            <w:tcW w:w="3681" w:type="dxa"/>
            <w:gridSpan w:val="2"/>
          </w:tcPr>
          <w:p w:rsidR="00C23A5A" w:rsidRDefault="00C301FD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</w:tc>
        <w:tc>
          <w:tcPr>
            <w:tcW w:w="1643" w:type="dxa"/>
          </w:tcPr>
          <w:p w:rsidR="00C23A5A" w:rsidRDefault="00C301FD">
            <w:pPr>
              <w:pStyle w:val="TableParagraph"/>
              <w:spacing w:line="318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733" w:type="dxa"/>
          </w:tcPr>
          <w:p w:rsidR="00C23A5A" w:rsidRDefault="00C23A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1" w:type="dxa"/>
          </w:tcPr>
          <w:p w:rsidR="00C23A5A" w:rsidRDefault="00C23A5A">
            <w:pPr>
              <w:pStyle w:val="TableParagraph"/>
              <w:ind w:left="0"/>
              <w:rPr>
                <w:sz w:val="26"/>
              </w:rPr>
            </w:pPr>
          </w:p>
        </w:tc>
      </w:tr>
      <w:tr w:rsidR="00C23A5A">
        <w:trPr>
          <w:trHeight w:val="350"/>
        </w:trPr>
        <w:tc>
          <w:tcPr>
            <w:tcW w:w="843" w:type="dxa"/>
          </w:tcPr>
          <w:p w:rsidR="00C23A5A" w:rsidRDefault="00C301FD">
            <w:pPr>
              <w:pStyle w:val="TableParagraph"/>
              <w:spacing w:line="312" w:lineRule="exact"/>
              <w:ind w:left="160" w:right="13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14</w:t>
            </w:r>
          </w:p>
        </w:tc>
        <w:tc>
          <w:tcPr>
            <w:tcW w:w="14005" w:type="dxa"/>
            <w:gridSpan w:val="4"/>
          </w:tcPr>
          <w:p w:rsidR="00C23A5A" w:rsidRDefault="00C301FD">
            <w:pPr>
              <w:pStyle w:val="TableParagraph"/>
              <w:spacing w:line="312" w:lineRule="exact"/>
              <w:ind w:left="117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Тема</w:t>
            </w:r>
            <w:r>
              <w:rPr>
                <w:b/>
                <w:color w:val="231F20"/>
                <w:spacing w:val="-6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«Генетика</w:t>
            </w:r>
            <w:r>
              <w:rPr>
                <w:b/>
                <w:color w:val="231F20"/>
                <w:spacing w:val="-6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человека»</w:t>
            </w:r>
          </w:p>
        </w:tc>
      </w:tr>
      <w:tr w:rsidR="00C23A5A">
        <w:trPr>
          <w:trHeight w:val="7647"/>
        </w:trPr>
        <w:tc>
          <w:tcPr>
            <w:tcW w:w="843" w:type="dxa"/>
          </w:tcPr>
          <w:p w:rsidR="00C23A5A" w:rsidRDefault="00C301FD">
            <w:pPr>
              <w:pStyle w:val="TableParagraph"/>
              <w:spacing w:line="311" w:lineRule="exact"/>
              <w:ind w:left="163" w:right="139"/>
              <w:jc w:val="center"/>
              <w:rPr>
                <w:sz w:val="28"/>
              </w:rPr>
            </w:pPr>
            <w:r>
              <w:rPr>
                <w:sz w:val="28"/>
              </w:rPr>
              <w:t>14.1</w:t>
            </w:r>
          </w:p>
        </w:tc>
        <w:tc>
          <w:tcPr>
            <w:tcW w:w="2838" w:type="dxa"/>
          </w:tcPr>
          <w:p w:rsidR="00C23A5A" w:rsidRDefault="00C301FD">
            <w:pPr>
              <w:pStyle w:val="TableParagraph"/>
              <w:spacing w:line="259" w:lineRule="auto"/>
              <w:ind w:left="117" w:right="405"/>
              <w:rPr>
                <w:sz w:val="28"/>
              </w:rPr>
            </w:pPr>
            <w:r>
              <w:rPr>
                <w:color w:val="231F20"/>
                <w:spacing w:val="-1"/>
                <w:sz w:val="28"/>
              </w:rPr>
              <w:t xml:space="preserve">Генетика </w:t>
            </w:r>
            <w:r>
              <w:rPr>
                <w:color w:val="231F20"/>
                <w:sz w:val="28"/>
              </w:rPr>
              <w:t>человека.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Методы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медицинской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генетики</w:t>
            </w:r>
          </w:p>
        </w:tc>
        <w:tc>
          <w:tcPr>
            <w:tcW w:w="1643" w:type="dxa"/>
          </w:tcPr>
          <w:p w:rsidR="00C23A5A" w:rsidRDefault="00C301FD">
            <w:pPr>
              <w:pStyle w:val="TableParagraph"/>
              <w:spacing w:line="31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733" w:type="dxa"/>
          </w:tcPr>
          <w:p w:rsidR="00C23A5A" w:rsidRDefault="00C301FD">
            <w:pPr>
              <w:pStyle w:val="TableParagraph"/>
              <w:spacing w:line="259" w:lineRule="auto"/>
              <w:ind w:right="137"/>
              <w:rPr>
                <w:sz w:val="28"/>
              </w:rPr>
            </w:pPr>
            <w:r>
              <w:rPr>
                <w:sz w:val="28"/>
              </w:rPr>
              <w:t>Кариотип человека. Международная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программа исследования генома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генетики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человека: генеалогический,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близнецовый, цитогенетический,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популяционно-статистический,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молекулярно-генетический.</w:t>
            </w:r>
          </w:p>
          <w:p w:rsidR="00C23A5A" w:rsidRDefault="00C301FD">
            <w:pPr>
              <w:pStyle w:val="TableParagraph"/>
              <w:spacing w:line="256" w:lineRule="auto"/>
              <w:ind w:right="220"/>
              <w:rPr>
                <w:sz w:val="28"/>
              </w:rPr>
            </w:pPr>
            <w:r>
              <w:rPr>
                <w:sz w:val="28"/>
              </w:rPr>
              <w:t>Современное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генотипа: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полногеномное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секвенирование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генотипирование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  <w:p w:rsidR="00C23A5A" w:rsidRDefault="00C301FD">
            <w:pPr>
              <w:pStyle w:val="TableParagraph"/>
              <w:spacing w:before="1" w:line="256" w:lineRule="auto"/>
              <w:ind w:right="573"/>
              <w:rPr>
                <w:sz w:val="28"/>
              </w:rPr>
            </w:pPr>
            <w:r>
              <w:rPr>
                <w:sz w:val="28"/>
              </w:rPr>
              <w:t>с помощью ПЦР-анализа.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Наследственные заболевания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Генные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хромосомные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болезни человека.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Болезни</w:t>
            </w:r>
          </w:p>
          <w:p w:rsidR="00C23A5A" w:rsidRDefault="00C301FD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наследственной</w:t>
            </w:r>
          </w:p>
          <w:p w:rsidR="00C23A5A" w:rsidRDefault="00C301FD">
            <w:pPr>
              <w:pStyle w:val="TableParagraph"/>
              <w:spacing w:before="24" w:line="256" w:lineRule="auto"/>
              <w:ind w:right="487"/>
              <w:rPr>
                <w:sz w:val="28"/>
              </w:rPr>
            </w:pPr>
            <w:r>
              <w:rPr>
                <w:sz w:val="28"/>
              </w:rPr>
              <w:t>предрасположенностью. Значение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медицинской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генетики</w:t>
            </w:r>
          </w:p>
          <w:p w:rsidR="00C23A5A" w:rsidRDefault="00C301FD">
            <w:pPr>
              <w:pStyle w:val="TableParagraph"/>
              <w:spacing w:before="3" w:line="264" w:lineRule="auto"/>
              <w:ind w:right="250"/>
              <w:rPr>
                <w:sz w:val="28"/>
              </w:rPr>
            </w:pPr>
            <w:r>
              <w:rPr>
                <w:sz w:val="28"/>
              </w:rPr>
              <w:t>в предотвращении и лечении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генетических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заболеваний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C23A5A" w:rsidRDefault="00C301FD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Медико-генетическое</w:t>
            </w:r>
          </w:p>
          <w:p w:rsidR="00C23A5A" w:rsidRDefault="00C301FD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консультирование.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Стволовые</w:t>
            </w:r>
          </w:p>
          <w:p w:rsidR="00C23A5A" w:rsidRDefault="00C301FD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клетки.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«генетического</w:t>
            </w:r>
          </w:p>
        </w:tc>
        <w:tc>
          <w:tcPr>
            <w:tcW w:w="4791" w:type="dxa"/>
          </w:tcPr>
          <w:p w:rsidR="00C23A5A" w:rsidRDefault="00C301FD">
            <w:pPr>
              <w:pStyle w:val="TableParagraph"/>
              <w:spacing w:line="259" w:lineRule="auto"/>
              <w:ind w:left="115" w:right="111"/>
              <w:rPr>
                <w:sz w:val="28"/>
              </w:rPr>
            </w:pPr>
            <w:r>
              <w:rPr>
                <w:color w:val="231F20"/>
                <w:sz w:val="28"/>
              </w:rPr>
              <w:t>Раскрывать содержание терминов 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понятий: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proofErr w:type="spellStart"/>
            <w:r>
              <w:rPr>
                <w:color w:val="231F20"/>
                <w:sz w:val="28"/>
              </w:rPr>
              <w:t>секвенирование</w:t>
            </w:r>
            <w:proofErr w:type="spellEnd"/>
            <w:r>
              <w:rPr>
                <w:color w:val="231F20"/>
                <w:sz w:val="28"/>
              </w:rPr>
              <w:t>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карта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хромосомы,</w:t>
            </w:r>
            <w:r>
              <w:rPr>
                <w:color w:val="231F20"/>
                <w:spacing w:val="-1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пробанд,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наследственные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болезни (моногенные, полигенные,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генные,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хромосомные),</w:t>
            </w:r>
            <w:r>
              <w:rPr>
                <w:color w:val="231F20"/>
                <w:spacing w:val="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медико-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генетическое консультирование,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 xml:space="preserve">дородовая диагностика, </w:t>
            </w:r>
            <w:proofErr w:type="spellStart"/>
            <w:r>
              <w:rPr>
                <w:color w:val="231F20"/>
                <w:sz w:val="28"/>
              </w:rPr>
              <w:t>амниоцентез</w:t>
            </w:r>
            <w:proofErr w:type="spellEnd"/>
            <w:r>
              <w:rPr>
                <w:color w:val="231F20"/>
                <w:sz w:val="28"/>
              </w:rPr>
              <w:t>.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Перечислять особенности изучения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генетики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человека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методы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медицинской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генетики.</w:t>
            </w:r>
          </w:p>
          <w:p w:rsidR="00C23A5A" w:rsidRDefault="00C301FD">
            <w:pPr>
              <w:pStyle w:val="TableParagraph"/>
              <w:spacing w:line="256" w:lineRule="auto"/>
              <w:ind w:left="115" w:right="226"/>
              <w:rPr>
                <w:sz w:val="28"/>
              </w:rPr>
            </w:pPr>
            <w:r>
              <w:rPr>
                <w:color w:val="231F20"/>
                <w:sz w:val="28"/>
              </w:rPr>
              <w:t>Характеризовать методы изучения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генетики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человека</w:t>
            </w:r>
            <w:r>
              <w:rPr>
                <w:color w:val="231F20"/>
                <w:spacing w:val="-1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(генеалогический,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близнецовый, цитогенетический,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молекулярно-генетический,</w:t>
            </w:r>
          </w:p>
          <w:p w:rsidR="00C23A5A" w:rsidRDefault="00C301FD">
            <w:pPr>
              <w:pStyle w:val="TableParagraph"/>
              <w:spacing w:before="4" w:line="259" w:lineRule="auto"/>
              <w:ind w:left="115" w:right="301"/>
              <w:rPr>
                <w:sz w:val="28"/>
              </w:rPr>
            </w:pPr>
            <w:r>
              <w:rPr>
                <w:color w:val="231F20"/>
                <w:sz w:val="28"/>
              </w:rPr>
              <w:t>популяционно-статистический).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Описывать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цели,</w:t>
            </w:r>
            <w:r>
              <w:rPr>
                <w:color w:val="231F20"/>
                <w:spacing w:val="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задачи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достижения международной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программы «Геном человека».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Различать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на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изображениях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(схемах,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таблицах) карты хромосом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(генетические,</w:t>
            </w:r>
            <w:r>
              <w:rPr>
                <w:color w:val="231F20"/>
                <w:spacing w:val="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физические,</w:t>
            </w:r>
          </w:p>
          <w:p w:rsidR="00C23A5A" w:rsidRDefault="00C301FD">
            <w:pPr>
              <w:pStyle w:val="TableParagraph"/>
              <w:spacing w:line="316" w:lineRule="exact"/>
              <w:ind w:left="115"/>
              <w:rPr>
                <w:sz w:val="28"/>
              </w:rPr>
            </w:pPr>
            <w:proofErr w:type="spellStart"/>
            <w:r>
              <w:rPr>
                <w:color w:val="231F20"/>
                <w:sz w:val="28"/>
              </w:rPr>
              <w:t>сиквенсовые</w:t>
            </w:r>
            <w:proofErr w:type="spellEnd"/>
            <w:r>
              <w:rPr>
                <w:color w:val="231F20"/>
                <w:sz w:val="28"/>
              </w:rPr>
              <w:t>).</w:t>
            </w:r>
          </w:p>
        </w:tc>
      </w:tr>
    </w:tbl>
    <w:p w:rsidR="00C23A5A" w:rsidRDefault="00C23A5A">
      <w:pPr>
        <w:spacing w:line="316" w:lineRule="exact"/>
        <w:rPr>
          <w:sz w:val="28"/>
        </w:rPr>
        <w:sectPr w:rsidR="00C23A5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C23A5A" w:rsidRDefault="00C23A5A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38"/>
        <w:gridCol w:w="1643"/>
        <w:gridCol w:w="4733"/>
        <w:gridCol w:w="4791"/>
      </w:tblGrid>
      <w:tr w:rsidR="00C23A5A">
        <w:trPr>
          <w:trHeight w:val="7302"/>
        </w:trPr>
        <w:tc>
          <w:tcPr>
            <w:tcW w:w="843" w:type="dxa"/>
          </w:tcPr>
          <w:p w:rsidR="00C23A5A" w:rsidRDefault="00C23A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C23A5A" w:rsidRDefault="00C23A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3" w:type="dxa"/>
          </w:tcPr>
          <w:p w:rsidR="00C23A5A" w:rsidRDefault="00C23A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3" w:type="dxa"/>
          </w:tcPr>
          <w:p w:rsidR="00C23A5A" w:rsidRDefault="00C301FD">
            <w:pPr>
              <w:pStyle w:val="TableParagraph"/>
              <w:spacing w:line="264" w:lineRule="auto"/>
              <w:ind w:right="1392"/>
              <w:rPr>
                <w:sz w:val="28"/>
              </w:rPr>
            </w:pPr>
            <w:r>
              <w:rPr>
                <w:sz w:val="28"/>
              </w:rPr>
              <w:t>груза».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Этические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аспекты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исследований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</w:p>
          <w:p w:rsidR="00C23A5A" w:rsidRDefault="00C301FD">
            <w:pPr>
              <w:pStyle w:val="TableParagraph"/>
              <w:spacing w:line="256" w:lineRule="auto"/>
              <w:ind w:right="250"/>
              <w:rPr>
                <w:sz w:val="28"/>
              </w:rPr>
            </w:pPr>
            <w:r>
              <w:rPr>
                <w:sz w:val="28"/>
              </w:rPr>
              <w:t>редактирования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генома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стволовых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клеток.</w:t>
            </w:r>
          </w:p>
          <w:p w:rsidR="00C23A5A" w:rsidRDefault="00C301FD">
            <w:pPr>
              <w:pStyle w:val="TableParagraph"/>
              <w:spacing w:line="256" w:lineRule="auto"/>
              <w:ind w:right="265"/>
              <w:rPr>
                <w:sz w:val="28"/>
              </w:rPr>
            </w:pPr>
            <w:r>
              <w:rPr>
                <w:sz w:val="28"/>
              </w:rPr>
              <w:t>Генетические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факторы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повышенной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чувствительности человека</w:t>
            </w:r>
          </w:p>
          <w:p w:rsidR="00C23A5A" w:rsidRDefault="00C301FD">
            <w:pPr>
              <w:pStyle w:val="TableParagraph"/>
              <w:spacing w:line="259" w:lineRule="auto"/>
              <w:ind w:right="272"/>
              <w:rPr>
                <w:sz w:val="28"/>
              </w:rPr>
            </w:pPr>
            <w:r>
              <w:rPr>
                <w:sz w:val="28"/>
              </w:rPr>
              <w:t>к физическому и химическому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загрязнению окружающей среды.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Генетическая </w:t>
            </w:r>
            <w:r>
              <w:rPr>
                <w:sz w:val="28"/>
              </w:rPr>
              <w:t>предрасположенность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патологиям.</w:t>
            </w:r>
          </w:p>
          <w:p w:rsidR="00C23A5A" w:rsidRDefault="00C301FD">
            <w:pPr>
              <w:pStyle w:val="TableParagraph"/>
              <w:spacing w:line="321" w:lineRule="exact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Демонстрации</w:t>
            </w:r>
          </w:p>
          <w:p w:rsidR="00C23A5A" w:rsidRDefault="00C301FD">
            <w:pPr>
              <w:pStyle w:val="TableParagraph"/>
              <w:spacing w:before="16" w:line="259" w:lineRule="auto"/>
              <w:ind w:right="350"/>
              <w:rPr>
                <w:sz w:val="28"/>
              </w:rPr>
            </w:pPr>
            <w:r>
              <w:rPr>
                <w:color w:val="231F20"/>
                <w:sz w:val="28"/>
                <w:u w:val="single" w:color="231F20"/>
              </w:rPr>
              <w:t>Таблицы</w:t>
            </w:r>
            <w:r>
              <w:rPr>
                <w:color w:val="231F20"/>
                <w:spacing w:val="-2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и схемы:</w:t>
            </w:r>
            <w:r>
              <w:rPr>
                <w:color w:val="231F20"/>
                <w:spacing w:val="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«Кариотип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человека», «Методы изучения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генетики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человека»,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«Генетические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заболевания человека».</w:t>
            </w:r>
          </w:p>
          <w:p w:rsidR="00C23A5A" w:rsidRDefault="00C301FD">
            <w:pPr>
              <w:pStyle w:val="TableParagraph"/>
              <w:spacing w:line="321" w:lineRule="exact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Практическая</w:t>
            </w:r>
            <w:r>
              <w:rPr>
                <w:b/>
                <w:color w:val="231F20"/>
                <w:spacing w:val="-6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работа</w:t>
            </w:r>
          </w:p>
          <w:p w:rsidR="00C23A5A" w:rsidRDefault="00C301FD">
            <w:pPr>
              <w:pStyle w:val="TableParagraph"/>
              <w:spacing w:before="32"/>
              <w:rPr>
                <w:sz w:val="28"/>
              </w:rPr>
            </w:pPr>
            <w:r>
              <w:rPr>
                <w:color w:val="231F20"/>
                <w:sz w:val="28"/>
              </w:rPr>
              <w:t>«Составление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анализ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родословной»</w:t>
            </w:r>
          </w:p>
        </w:tc>
        <w:tc>
          <w:tcPr>
            <w:tcW w:w="4791" w:type="dxa"/>
          </w:tcPr>
          <w:p w:rsidR="00C23A5A" w:rsidRDefault="00C301FD">
            <w:pPr>
              <w:pStyle w:val="TableParagraph"/>
              <w:spacing w:line="259" w:lineRule="auto"/>
              <w:ind w:left="115" w:right="630"/>
              <w:rPr>
                <w:sz w:val="28"/>
              </w:rPr>
            </w:pPr>
            <w:r>
              <w:rPr>
                <w:color w:val="231F20"/>
                <w:sz w:val="28"/>
              </w:rPr>
              <w:t>Описывать методы современного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определения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генотипа</w:t>
            </w:r>
            <w:r>
              <w:rPr>
                <w:color w:val="231F20"/>
                <w:spacing w:val="-1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организма: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proofErr w:type="spellStart"/>
            <w:r>
              <w:rPr>
                <w:color w:val="231F20"/>
                <w:sz w:val="28"/>
              </w:rPr>
              <w:t>полногеномное</w:t>
            </w:r>
            <w:proofErr w:type="spellEnd"/>
            <w:r>
              <w:rPr>
                <w:color w:val="231F20"/>
                <w:sz w:val="28"/>
              </w:rPr>
              <w:t xml:space="preserve"> </w:t>
            </w:r>
            <w:proofErr w:type="spellStart"/>
            <w:r>
              <w:rPr>
                <w:color w:val="231F20"/>
                <w:sz w:val="28"/>
              </w:rPr>
              <w:t>секвенирование</w:t>
            </w:r>
            <w:proofErr w:type="spellEnd"/>
            <w:r>
              <w:rPr>
                <w:color w:val="231F20"/>
                <w:sz w:val="28"/>
              </w:rPr>
              <w:t>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proofErr w:type="spellStart"/>
            <w:r>
              <w:rPr>
                <w:color w:val="231F20"/>
                <w:sz w:val="28"/>
              </w:rPr>
              <w:t>генотипирование</w:t>
            </w:r>
            <w:proofErr w:type="spellEnd"/>
            <w:r>
              <w:rPr>
                <w:color w:val="231F20"/>
                <w:sz w:val="28"/>
              </w:rPr>
              <w:t>, в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том числе</w:t>
            </w:r>
          </w:p>
          <w:p w:rsidR="00C23A5A" w:rsidRDefault="00C301FD">
            <w:pPr>
              <w:pStyle w:val="TableParagraph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с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помощью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ПЦР-анализа.</w:t>
            </w:r>
          </w:p>
          <w:p w:rsidR="00C23A5A" w:rsidRDefault="00C301FD">
            <w:pPr>
              <w:pStyle w:val="TableParagraph"/>
              <w:spacing w:before="19" w:line="256" w:lineRule="auto"/>
              <w:ind w:left="115" w:right="315"/>
              <w:rPr>
                <w:sz w:val="28"/>
              </w:rPr>
            </w:pPr>
            <w:r>
              <w:rPr>
                <w:color w:val="231F20"/>
                <w:sz w:val="28"/>
              </w:rPr>
              <w:t>Характеризовать наследственные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заболевания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человека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заболевания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наследственной</w:t>
            </w:r>
          </w:p>
          <w:p w:rsidR="00C23A5A" w:rsidRDefault="00C301FD">
            <w:pPr>
              <w:pStyle w:val="TableParagraph"/>
              <w:spacing w:before="11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предрасположенностью.</w:t>
            </w:r>
          </w:p>
          <w:p w:rsidR="00C23A5A" w:rsidRDefault="00C301FD">
            <w:pPr>
              <w:pStyle w:val="TableParagraph"/>
              <w:spacing w:before="24" w:line="256" w:lineRule="auto"/>
              <w:ind w:left="115" w:right="575"/>
              <w:rPr>
                <w:sz w:val="28"/>
              </w:rPr>
            </w:pPr>
            <w:r>
              <w:rPr>
                <w:color w:val="231F20"/>
                <w:sz w:val="28"/>
              </w:rPr>
              <w:t>Сравнивать</w:t>
            </w:r>
            <w:r>
              <w:rPr>
                <w:color w:val="231F20"/>
                <w:spacing w:val="-1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генные,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хромосомные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болезни человека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 болезни</w:t>
            </w:r>
          </w:p>
          <w:p w:rsidR="00C23A5A" w:rsidRDefault="00C301FD">
            <w:pPr>
              <w:pStyle w:val="TableParagraph"/>
              <w:spacing w:before="3" w:line="264" w:lineRule="auto"/>
              <w:ind w:left="115" w:right="1741"/>
              <w:rPr>
                <w:sz w:val="28"/>
              </w:rPr>
            </w:pPr>
            <w:r>
              <w:rPr>
                <w:color w:val="231F20"/>
                <w:sz w:val="28"/>
              </w:rPr>
              <w:t>с наследственной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pacing w:val="-1"/>
                <w:sz w:val="28"/>
              </w:rPr>
              <w:t>предрасположенностью.</w:t>
            </w:r>
          </w:p>
          <w:p w:rsidR="00C23A5A" w:rsidRDefault="00C301FD">
            <w:pPr>
              <w:pStyle w:val="TableParagraph"/>
              <w:spacing w:line="259" w:lineRule="auto"/>
              <w:ind w:left="115" w:right="244"/>
              <w:rPr>
                <w:sz w:val="28"/>
              </w:rPr>
            </w:pPr>
            <w:r>
              <w:rPr>
                <w:color w:val="231F20"/>
                <w:sz w:val="28"/>
              </w:rPr>
              <w:t>Устанавливать взаимосвязь между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наследственными заболеваниями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человека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их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генетической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основой.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Обосновывать значение медико-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генетического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консультирования</w:t>
            </w:r>
          </w:p>
          <w:p w:rsidR="00C23A5A" w:rsidRDefault="00C301FD">
            <w:pPr>
              <w:pStyle w:val="TableParagraph"/>
              <w:spacing w:line="256" w:lineRule="auto"/>
              <w:ind w:left="115" w:right="1170"/>
              <w:rPr>
                <w:sz w:val="28"/>
              </w:rPr>
            </w:pPr>
            <w:r>
              <w:rPr>
                <w:color w:val="231F20"/>
                <w:sz w:val="28"/>
              </w:rPr>
              <w:t>в предотвращении и лечении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наследственных</w:t>
            </w:r>
            <w:r>
              <w:rPr>
                <w:color w:val="231F20"/>
                <w:spacing w:val="-1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заболеваний</w:t>
            </w:r>
          </w:p>
          <w:p w:rsidR="00C23A5A" w:rsidRDefault="00C301FD">
            <w:pPr>
              <w:pStyle w:val="TableParagraph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человека</w:t>
            </w:r>
          </w:p>
        </w:tc>
      </w:tr>
      <w:tr w:rsidR="00C23A5A">
        <w:trPr>
          <w:trHeight w:val="350"/>
        </w:trPr>
        <w:tc>
          <w:tcPr>
            <w:tcW w:w="3681" w:type="dxa"/>
            <w:gridSpan w:val="2"/>
          </w:tcPr>
          <w:p w:rsidR="00C23A5A" w:rsidRDefault="00C301FD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</w:tc>
        <w:tc>
          <w:tcPr>
            <w:tcW w:w="1643" w:type="dxa"/>
          </w:tcPr>
          <w:p w:rsidR="00C23A5A" w:rsidRDefault="00C301FD">
            <w:pPr>
              <w:pStyle w:val="TableParagraph"/>
              <w:spacing w:line="31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733" w:type="dxa"/>
          </w:tcPr>
          <w:p w:rsidR="00C23A5A" w:rsidRDefault="00C23A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1" w:type="dxa"/>
          </w:tcPr>
          <w:p w:rsidR="00C23A5A" w:rsidRDefault="00C23A5A">
            <w:pPr>
              <w:pStyle w:val="TableParagraph"/>
              <w:ind w:left="0"/>
              <w:rPr>
                <w:sz w:val="26"/>
              </w:rPr>
            </w:pPr>
          </w:p>
        </w:tc>
      </w:tr>
      <w:tr w:rsidR="00C23A5A">
        <w:trPr>
          <w:trHeight w:val="343"/>
        </w:trPr>
        <w:tc>
          <w:tcPr>
            <w:tcW w:w="843" w:type="dxa"/>
          </w:tcPr>
          <w:p w:rsidR="00C23A5A" w:rsidRDefault="00C301FD">
            <w:pPr>
              <w:pStyle w:val="TableParagraph"/>
              <w:spacing w:line="312" w:lineRule="exact"/>
              <w:ind w:left="160" w:right="13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15</w:t>
            </w:r>
          </w:p>
        </w:tc>
        <w:tc>
          <w:tcPr>
            <w:tcW w:w="14005" w:type="dxa"/>
            <w:gridSpan w:val="4"/>
          </w:tcPr>
          <w:p w:rsidR="00C23A5A" w:rsidRDefault="00C301FD">
            <w:pPr>
              <w:pStyle w:val="TableParagraph"/>
              <w:spacing w:line="312" w:lineRule="exact"/>
              <w:ind w:left="117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Тема</w:t>
            </w:r>
            <w:r>
              <w:rPr>
                <w:b/>
                <w:color w:val="231F20"/>
                <w:spacing w:val="-11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«Селекция организмов»</w:t>
            </w:r>
          </w:p>
        </w:tc>
      </w:tr>
      <w:tr w:rsidR="00C23A5A">
        <w:trPr>
          <w:trHeight w:val="1394"/>
        </w:trPr>
        <w:tc>
          <w:tcPr>
            <w:tcW w:w="843" w:type="dxa"/>
          </w:tcPr>
          <w:p w:rsidR="00C23A5A" w:rsidRDefault="00C301FD">
            <w:pPr>
              <w:pStyle w:val="TableParagraph"/>
              <w:spacing w:line="318" w:lineRule="exact"/>
              <w:ind w:left="163" w:right="139"/>
              <w:jc w:val="center"/>
              <w:rPr>
                <w:sz w:val="28"/>
              </w:rPr>
            </w:pPr>
            <w:r>
              <w:rPr>
                <w:sz w:val="28"/>
              </w:rPr>
              <w:t>15.1</w:t>
            </w:r>
          </w:p>
        </w:tc>
        <w:tc>
          <w:tcPr>
            <w:tcW w:w="2838" w:type="dxa"/>
          </w:tcPr>
          <w:p w:rsidR="00C23A5A" w:rsidRDefault="00C301FD">
            <w:pPr>
              <w:pStyle w:val="TableParagraph"/>
              <w:spacing w:line="256" w:lineRule="auto"/>
              <w:ind w:left="117" w:right="449"/>
              <w:rPr>
                <w:sz w:val="28"/>
              </w:rPr>
            </w:pPr>
            <w:r>
              <w:rPr>
                <w:color w:val="231F20"/>
                <w:spacing w:val="-1"/>
                <w:sz w:val="28"/>
              </w:rPr>
              <w:t xml:space="preserve">Основные </w:t>
            </w:r>
            <w:r>
              <w:rPr>
                <w:color w:val="231F20"/>
                <w:sz w:val="28"/>
              </w:rPr>
              <w:t>понятия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селекции</w:t>
            </w:r>
          </w:p>
        </w:tc>
        <w:tc>
          <w:tcPr>
            <w:tcW w:w="1643" w:type="dxa"/>
          </w:tcPr>
          <w:p w:rsidR="00C23A5A" w:rsidRDefault="00C301FD">
            <w:pPr>
              <w:pStyle w:val="TableParagraph"/>
              <w:spacing w:line="318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33" w:type="dxa"/>
          </w:tcPr>
          <w:p w:rsidR="00C23A5A" w:rsidRDefault="00C301FD">
            <w:pPr>
              <w:pStyle w:val="TableParagraph"/>
              <w:spacing w:line="256" w:lineRule="auto"/>
              <w:ind w:right="1432"/>
              <w:rPr>
                <w:sz w:val="28"/>
              </w:rPr>
            </w:pPr>
            <w:r>
              <w:rPr>
                <w:sz w:val="28"/>
              </w:rPr>
              <w:t>Доместикация и селекция.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Зарождение селекции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доместикации.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Н.И.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Вавилова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 Центрах</w:t>
            </w:r>
          </w:p>
        </w:tc>
        <w:tc>
          <w:tcPr>
            <w:tcW w:w="4791" w:type="dxa"/>
          </w:tcPr>
          <w:p w:rsidR="00C23A5A" w:rsidRDefault="00C301FD">
            <w:pPr>
              <w:pStyle w:val="TableParagraph"/>
              <w:spacing w:line="256" w:lineRule="auto"/>
              <w:ind w:left="115" w:right="566"/>
              <w:jc w:val="both"/>
              <w:rPr>
                <w:sz w:val="28"/>
              </w:rPr>
            </w:pPr>
            <w:r>
              <w:rPr>
                <w:color w:val="231F20"/>
                <w:sz w:val="28"/>
              </w:rPr>
              <w:t>Раскрывать содержание основных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понятий: селекция, доместикация,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примитивная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селекция,</w:t>
            </w:r>
          </w:p>
          <w:p w:rsidR="00C23A5A" w:rsidRDefault="00C301FD">
            <w:pPr>
              <w:pStyle w:val="TableParagraph"/>
              <w:ind w:left="115"/>
              <w:jc w:val="both"/>
              <w:rPr>
                <w:sz w:val="28"/>
              </w:rPr>
            </w:pPr>
            <w:r>
              <w:rPr>
                <w:color w:val="231F20"/>
                <w:sz w:val="28"/>
              </w:rPr>
              <w:t>комбинативная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селекция,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сорт,</w:t>
            </w:r>
          </w:p>
        </w:tc>
      </w:tr>
    </w:tbl>
    <w:p w:rsidR="00C23A5A" w:rsidRDefault="00C23A5A">
      <w:pPr>
        <w:jc w:val="both"/>
        <w:rPr>
          <w:sz w:val="28"/>
        </w:rPr>
        <w:sectPr w:rsidR="00C23A5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C23A5A" w:rsidRDefault="00C23A5A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38"/>
        <w:gridCol w:w="1643"/>
        <w:gridCol w:w="4733"/>
        <w:gridCol w:w="4791"/>
      </w:tblGrid>
      <w:tr w:rsidR="00C23A5A">
        <w:trPr>
          <w:trHeight w:val="9391"/>
        </w:trPr>
        <w:tc>
          <w:tcPr>
            <w:tcW w:w="843" w:type="dxa"/>
          </w:tcPr>
          <w:p w:rsidR="00C23A5A" w:rsidRDefault="00C23A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C23A5A" w:rsidRDefault="00C23A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3" w:type="dxa"/>
          </w:tcPr>
          <w:p w:rsidR="00C23A5A" w:rsidRDefault="00C23A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3" w:type="dxa"/>
          </w:tcPr>
          <w:p w:rsidR="00C23A5A" w:rsidRDefault="00C301FD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происхождения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многообразия</w:t>
            </w:r>
          </w:p>
          <w:p w:rsidR="00C23A5A" w:rsidRDefault="00C301FD">
            <w:pPr>
              <w:pStyle w:val="TableParagraph"/>
              <w:spacing w:before="31" w:line="256" w:lineRule="auto"/>
              <w:ind w:right="157"/>
              <w:rPr>
                <w:sz w:val="28"/>
              </w:rPr>
            </w:pPr>
            <w:r>
              <w:rPr>
                <w:sz w:val="28"/>
              </w:rPr>
              <w:t>культурных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растений.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селекции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создании сортов растений и пород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животных.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Сорт, порода,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штамм.</w:t>
            </w:r>
          </w:p>
          <w:p w:rsidR="00C23A5A" w:rsidRDefault="00C301FD">
            <w:pPr>
              <w:pStyle w:val="TableParagraph"/>
              <w:spacing w:before="11"/>
              <w:rPr>
                <w:sz w:val="28"/>
              </w:rPr>
            </w:pPr>
            <w:r>
              <w:rPr>
                <w:sz w:val="28"/>
              </w:rPr>
              <w:t>Закон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гомологических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рядов</w:t>
            </w:r>
          </w:p>
          <w:p w:rsidR="00C23A5A" w:rsidRDefault="00C301FD">
            <w:pPr>
              <w:pStyle w:val="TableParagraph"/>
              <w:spacing w:before="24" w:line="256" w:lineRule="auto"/>
              <w:ind w:right="77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наследственной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изменчивости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Н.И.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Вавилова,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 селекционной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</w:p>
          <w:p w:rsidR="00C23A5A" w:rsidRDefault="00C301FD">
            <w:pPr>
              <w:pStyle w:val="TableParagraph"/>
              <w:spacing w:before="10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Демонстрации</w:t>
            </w:r>
          </w:p>
          <w:p w:rsidR="00C23A5A" w:rsidRDefault="00C301FD">
            <w:pPr>
              <w:pStyle w:val="TableParagraph"/>
              <w:spacing w:before="25"/>
              <w:rPr>
                <w:sz w:val="28"/>
              </w:rPr>
            </w:pPr>
            <w:r>
              <w:rPr>
                <w:color w:val="231F20"/>
                <w:sz w:val="28"/>
                <w:u w:val="single" w:color="231F20"/>
              </w:rPr>
              <w:t>Портреты: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Н.</w:t>
            </w:r>
            <w:r>
              <w:rPr>
                <w:color w:val="231F20"/>
                <w:spacing w:val="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И.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Вавилов,</w:t>
            </w:r>
          </w:p>
          <w:p w:rsidR="00C23A5A" w:rsidRDefault="00C301FD">
            <w:pPr>
              <w:pStyle w:val="TableParagraph"/>
              <w:spacing w:before="23" w:line="259" w:lineRule="auto"/>
              <w:ind w:right="534"/>
              <w:rPr>
                <w:sz w:val="28"/>
              </w:rPr>
            </w:pPr>
            <w:r>
              <w:rPr>
                <w:color w:val="231F20"/>
                <w:sz w:val="28"/>
              </w:rPr>
              <w:t>И. В. Мичурин, Г. Д. Карпеченко,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П. П.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Лукьяненко,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Б.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Л.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proofErr w:type="spellStart"/>
            <w:r>
              <w:rPr>
                <w:color w:val="231F20"/>
                <w:sz w:val="28"/>
              </w:rPr>
              <w:t>Астауров</w:t>
            </w:r>
            <w:proofErr w:type="spellEnd"/>
            <w:r>
              <w:rPr>
                <w:color w:val="231F20"/>
                <w:sz w:val="28"/>
              </w:rPr>
              <w:t>.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Таблицы</w:t>
            </w:r>
            <w:r>
              <w:rPr>
                <w:color w:val="231F20"/>
                <w:spacing w:val="-2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и</w:t>
            </w:r>
            <w:r>
              <w:rPr>
                <w:color w:val="231F20"/>
                <w:spacing w:val="1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схемы:</w:t>
            </w:r>
            <w:r>
              <w:rPr>
                <w:color w:val="231F20"/>
                <w:spacing w:val="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«Центры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происхождения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многообразия</w:t>
            </w:r>
          </w:p>
          <w:p w:rsidR="00C23A5A" w:rsidRDefault="00C301FD">
            <w:pPr>
              <w:pStyle w:val="TableParagraph"/>
              <w:spacing w:line="256" w:lineRule="auto"/>
              <w:ind w:right="916"/>
              <w:rPr>
                <w:sz w:val="28"/>
              </w:rPr>
            </w:pPr>
            <w:r>
              <w:rPr>
                <w:color w:val="231F20"/>
                <w:sz w:val="28"/>
              </w:rPr>
              <w:t>культурных</w:t>
            </w:r>
            <w:r>
              <w:rPr>
                <w:color w:val="231F20"/>
                <w:spacing w:val="-1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растений»,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«Закон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гомологических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рядов</w:t>
            </w:r>
          </w:p>
          <w:p w:rsidR="00C23A5A" w:rsidRDefault="00C301FD">
            <w:pPr>
              <w:pStyle w:val="TableParagraph"/>
              <w:spacing w:before="10"/>
              <w:rPr>
                <w:sz w:val="28"/>
              </w:rPr>
            </w:pPr>
            <w:r>
              <w:rPr>
                <w:color w:val="231F20"/>
                <w:sz w:val="28"/>
              </w:rPr>
              <w:t>в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наследственной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изменчивости».</w:t>
            </w:r>
          </w:p>
          <w:p w:rsidR="00C23A5A" w:rsidRDefault="00C301FD">
            <w:pPr>
              <w:pStyle w:val="TableParagraph"/>
              <w:spacing w:before="23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Лабораторная</w:t>
            </w:r>
            <w:r>
              <w:rPr>
                <w:b/>
                <w:color w:val="231F20"/>
                <w:spacing w:val="-6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работа</w:t>
            </w:r>
          </w:p>
          <w:p w:rsidR="00C23A5A" w:rsidRDefault="00C301FD">
            <w:pPr>
              <w:pStyle w:val="TableParagraph"/>
              <w:spacing w:before="24" w:line="261" w:lineRule="auto"/>
              <w:ind w:right="961"/>
              <w:rPr>
                <w:sz w:val="28"/>
              </w:rPr>
            </w:pPr>
            <w:r>
              <w:rPr>
                <w:color w:val="231F20"/>
                <w:sz w:val="28"/>
              </w:rPr>
              <w:t>«Изучение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сортов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культурных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растений и пород домашних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животных»</w:t>
            </w:r>
          </w:p>
        </w:tc>
        <w:tc>
          <w:tcPr>
            <w:tcW w:w="4791" w:type="dxa"/>
          </w:tcPr>
          <w:p w:rsidR="00C23A5A" w:rsidRDefault="00C301FD">
            <w:pPr>
              <w:pStyle w:val="TableParagraph"/>
              <w:spacing w:line="311" w:lineRule="exact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порода,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штамм.</w:t>
            </w:r>
          </w:p>
          <w:p w:rsidR="00C23A5A" w:rsidRDefault="00C301FD">
            <w:pPr>
              <w:pStyle w:val="TableParagraph"/>
              <w:spacing w:before="31" w:line="256" w:lineRule="auto"/>
              <w:ind w:left="115" w:right="606"/>
              <w:rPr>
                <w:sz w:val="28"/>
              </w:rPr>
            </w:pPr>
            <w:r>
              <w:rPr>
                <w:color w:val="231F20"/>
                <w:sz w:val="28"/>
              </w:rPr>
              <w:t>Перечислять основные этапы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развития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селекции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как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процесса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науки.</w:t>
            </w:r>
          </w:p>
          <w:p w:rsidR="00C23A5A" w:rsidRDefault="00C301FD">
            <w:pPr>
              <w:pStyle w:val="TableParagraph"/>
              <w:spacing w:before="11" w:line="256" w:lineRule="auto"/>
              <w:ind w:left="115" w:right="256"/>
              <w:rPr>
                <w:sz w:val="28"/>
              </w:rPr>
            </w:pPr>
            <w:r>
              <w:rPr>
                <w:color w:val="231F20"/>
                <w:sz w:val="28"/>
              </w:rPr>
              <w:t>Характеризовать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содержание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учения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Н.</w:t>
            </w:r>
            <w:r>
              <w:rPr>
                <w:color w:val="231F20"/>
                <w:spacing w:val="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И.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Вавилова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</w:t>
            </w:r>
            <w:r>
              <w:rPr>
                <w:color w:val="231F20"/>
                <w:spacing w:val="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Центрах</w:t>
            </w:r>
          </w:p>
          <w:p w:rsidR="00C23A5A" w:rsidRDefault="00C301FD">
            <w:pPr>
              <w:pStyle w:val="TableParagraph"/>
              <w:spacing w:before="3" w:line="256" w:lineRule="auto"/>
              <w:ind w:left="115" w:right="844"/>
              <w:rPr>
                <w:sz w:val="28"/>
              </w:rPr>
            </w:pPr>
            <w:r>
              <w:rPr>
                <w:color w:val="231F20"/>
                <w:sz w:val="28"/>
              </w:rPr>
              <w:t>происхождения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многообразия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культурных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растений.</w:t>
            </w:r>
          </w:p>
          <w:p w:rsidR="00C23A5A" w:rsidRDefault="00C301FD">
            <w:pPr>
              <w:pStyle w:val="TableParagraph"/>
              <w:spacing w:before="9" w:line="256" w:lineRule="auto"/>
              <w:ind w:left="115" w:right="103"/>
              <w:jc w:val="both"/>
              <w:rPr>
                <w:sz w:val="28"/>
              </w:rPr>
            </w:pPr>
            <w:r>
              <w:rPr>
                <w:color w:val="231F20"/>
                <w:sz w:val="28"/>
              </w:rPr>
              <w:t>Показывать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Центры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происхождения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многообразия культурных растений и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Центры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доместикации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домашних</w:t>
            </w:r>
          </w:p>
          <w:p w:rsidR="00C23A5A" w:rsidRDefault="00C301FD">
            <w:pPr>
              <w:pStyle w:val="TableParagraph"/>
              <w:spacing w:before="4" w:line="259" w:lineRule="auto"/>
              <w:ind w:left="115" w:right="404"/>
              <w:rPr>
                <w:sz w:val="28"/>
              </w:rPr>
            </w:pPr>
            <w:r>
              <w:rPr>
                <w:color w:val="231F20"/>
                <w:sz w:val="28"/>
              </w:rPr>
              <w:t>животных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на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карте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мира,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связывать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их местоположение с очагами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возникновения древнейших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цивилизаций.</w:t>
            </w:r>
          </w:p>
          <w:p w:rsidR="00C23A5A" w:rsidRDefault="00C301FD">
            <w:pPr>
              <w:pStyle w:val="TableParagraph"/>
              <w:spacing w:line="264" w:lineRule="auto"/>
              <w:ind w:left="115" w:right="728"/>
              <w:rPr>
                <w:sz w:val="28"/>
              </w:rPr>
            </w:pPr>
            <w:r>
              <w:rPr>
                <w:color w:val="231F20"/>
                <w:sz w:val="28"/>
              </w:rPr>
              <w:t>Сравнивать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сорт,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породу,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штамм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видами-родичами.</w:t>
            </w:r>
          </w:p>
          <w:p w:rsidR="00C23A5A" w:rsidRDefault="00C301FD">
            <w:pPr>
              <w:pStyle w:val="TableParagraph"/>
              <w:spacing w:line="256" w:lineRule="auto"/>
              <w:ind w:left="115" w:right="942"/>
              <w:rPr>
                <w:sz w:val="28"/>
              </w:rPr>
            </w:pPr>
            <w:r>
              <w:rPr>
                <w:color w:val="231F20"/>
                <w:sz w:val="28"/>
              </w:rPr>
              <w:t>Обосновывать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значение</w:t>
            </w:r>
            <w:r>
              <w:rPr>
                <w:color w:val="231F20"/>
                <w:spacing w:val="-1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закона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гомологических рядов в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наследственной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изменчивости</w:t>
            </w:r>
          </w:p>
          <w:p w:rsidR="00C23A5A" w:rsidRDefault="00C301FD">
            <w:pPr>
              <w:pStyle w:val="TableParagraph"/>
              <w:spacing w:before="1" w:line="256" w:lineRule="auto"/>
              <w:ind w:left="115" w:right="622"/>
              <w:rPr>
                <w:sz w:val="28"/>
              </w:rPr>
            </w:pPr>
            <w:r>
              <w:rPr>
                <w:color w:val="231F20"/>
                <w:sz w:val="28"/>
              </w:rPr>
              <w:t>Н.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И.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Вавилова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для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селекционной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работы.</w:t>
            </w:r>
          </w:p>
          <w:p w:rsidR="00C23A5A" w:rsidRDefault="00C301FD">
            <w:pPr>
              <w:pStyle w:val="TableParagraph"/>
              <w:spacing w:before="3" w:line="259" w:lineRule="auto"/>
              <w:ind w:left="115" w:right="371"/>
              <w:rPr>
                <w:sz w:val="28"/>
              </w:rPr>
            </w:pPr>
            <w:r>
              <w:rPr>
                <w:color w:val="231F20"/>
                <w:sz w:val="28"/>
              </w:rPr>
              <w:t>Описывать перспективы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доместикации и создание новых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сортов</w:t>
            </w:r>
            <w:r>
              <w:rPr>
                <w:color w:val="231F20"/>
                <w:spacing w:val="-1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культурных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растений,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пород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домашних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животных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штаммов</w:t>
            </w:r>
          </w:p>
          <w:p w:rsidR="00C23A5A" w:rsidRDefault="00C301FD">
            <w:pPr>
              <w:pStyle w:val="TableParagraph"/>
              <w:spacing w:line="321" w:lineRule="exact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микроорганизмов</w:t>
            </w:r>
          </w:p>
        </w:tc>
      </w:tr>
    </w:tbl>
    <w:p w:rsidR="00C23A5A" w:rsidRDefault="00C23A5A">
      <w:pPr>
        <w:spacing w:line="321" w:lineRule="exact"/>
        <w:rPr>
          <w:sz w:val="28"/>
        </w:rPr>
        <w:sectPr w:rsidR="00C23A5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C23A5A" w:rsidRDefault="00C23A5A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38"/>
        <w:gridCol w:w="1643"/>
        <w:gridCol w:w="4733"/>
        <w:gridCol w:w="4791"/>
      </w:tblGrid>
      <w:tr w:rsidR="00C23A5A">
        <w:trPr>
          <w:trHeight w:val="9391"/>
        </w:trPr>
        <w:tc>
          <w:tcPr>
            <w:tcW w:w="843" w:type="dxa"/>
          </w:tcPr>
          <w:p w:rsidR="00C23A5A" w:rsidRDefault="00C301FD">
            <w:pPr>
              <w:pStyle w:val="TableParagraph"/>
              <w:spacing w:line="311" w:lineRule="exact"/>
              <w:ind w:left="182"/>
              <w:rPr>
                <w:sz w:val="28"/>
              </w:rPr>
            </w:pPr>
            <w:r>
              <w:rPr>
                <w:sz w:val="28"/>
              </w:rPr>
              <w:t>15.2</w:t>
            </w:r>
          </w:p>
        </w:tc>
        <w:tc>
          <w:tcPr>
            <w:tcW w:w="2838" w:type="dxa"/>
          </w:tcPr>
          <w:p w:rsidR="00C23A5A" w:rsidRDefault="00C301FD">
            <w:pPr>
              <w:pStyle w:val="TableParagraph"/>
              <w:spacing w:line="264" w:lineRule="auto"/>
              <w:ind w:left="117" w:right="1025"/>
              <w:rPr>
                <w:sz w:val="28"/>
              </w:rPr>
            </w:pPr>
            <w:r>
              <w:rPr>
                <w:color w:val="231F20"/>
                <w:sz w:val="28"/>
              </w:rPr>
              <w:t>Методы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pacing w:val="-1"/>
                <w:sz w:val="28"/>
              </w:rPr>
              <w:t>селекционной</w:t>
            </w:r>
          </w:p>
          <w:p w:rsidR="00C23A5A" w:rsidRDefault="00C301FD">
            <w:pPr>
              <w:pStyle w:val="TableParagraph"/>
              <w:spacing w:line="259" w:lineRule="auto"/>
              <w:ind w:left="117" w:right="209"/>
              <w:rPr>
                <w:sz w:val="28"/>
              </w:rPr>
            </w:pPr>
            <w:r>
              <w:rPr>
                <w:color w:val="231F20"/>
                <w:sz w:val="28"/>
              </w:rPr>
              <w:t>работы.</w:t>
            </w:r>
            <w:r>
              <w:rPr>
                <w:color w:val="231F20"/>
                <w:spacing w:val="-1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Сохранение,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изучение 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использование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генетических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ресурсов</w:t>
            </w:r>
          </w:p>
        </w:tc>
        <w:tc>
          <w:tcPr>
            <w:tcW w:w="1643" w:type="dxa"/>
          </w:tcPr>
          <w:p w:rsidR="00C23A5A" w:rsidRDefault="00C301FD">
            <w:pPr>
              <w:pStyle w:val="TableParagraph"/>
              <w:spacing w:line="31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733" w:type="dxa"/>
          </w:tcPr>
          <w:p w:rsidR="00C23A5A" w:rsidRDefault="00C301FD">
            <w:pPr>
              <w:pStyle w:val="TableParagraph"/>
              <w:spacing w:line="261" w:lineRule="auto"/>
              <w:ind w:right="454"/>
              <w:rPr>
                <w:sz w:val="28"/>
              </w:rPr>
            </w:pPr>
            <w:r>
              <w:rPr>
                <w:sz w:val="28"/>
              </w:rPr>
              <w:t>Методы селекционной работы.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Искусственный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отбор: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массовый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индивидуальный.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</w:p>
          <w:p w:rsidR="00C23A5A" w:rsidRDefault="00C301FD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комбинационной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селекции.</w:t>
            </w:r>
          </w:p>
          <w:p w:rsidR="00C23A5A" w:rsidRDefault="00C301FD">
            <w:pPr>
              <w:pStyle w:val="TableParagraph"/>
              <w:spacing w:before="20"/>
              <w:rPr>
                <w:sz w:val="28"/>
              </w:rPr>
            </w:pPr>
            <w:r>
              <w:rPr>
                <w:spacing w:val="-1"/>
                <w:sz w:val="28"/>
              </w:rPr>
              <w:t>Испытание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производителей</w:t>
            </w:r>
          </w:p>
          <w:p w:rsidR="00C23A5A" w:rsidRDefault="00C301FD">
            <w:pPr>
              <w:pStyle w:val="TableParagraph"/>
              <w:spacing w:before="24" w:line="256" w:lineRule="auto"/>
              <w:ind w:right="571"/>
              <w:rPr>
                <w:sz w:val="28"/>
              </w:rPr>
            </w:pPr>
            <w:r>
              <w:rPr>
                <w:sz w:val="28"/>
              </w:rPr>
              <w:t>по потомству. Отбор по генотипу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помощью оценки фенотипа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потомства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отбор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генотипу</w:t>
            </w:r>
          </w:p>
          <w:p w:rsidR="00C23A5A" w:rsidRDefault="00C301FD">
            <w:pPr>
              <w:pStyle w:val="TableParagraph"/>
              <w:spacing w:before="11" w:line="256" w:lineRule="auto"/>
              <w:ind w:right="240"/>
              <w:rPr>
                <w:sz w:val="28"/>
              </w:rPr>
            </w:pPr>
            <w:r>
              <w:rPr>
                <w:sz w:val="28"/>
              </w:rPr>
              <w:t>с помощью анализа ДНК.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Искусственный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мутагенез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метод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селекционной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</w:p>
          <w:p w:rsidR="00C23A5A" w:rsidRDefault="00C301FD">
            <w:pPr>
              <w:pStyle w:val="TableParagraph"/>
              <w:spacing w:before="4" w:line="261" w:lineRule="auto"/>
              <w:ind w:right="684"/>
              <w:rPr>
                <w:sz w:val="28"/>
              </w:rPr>
            </w:pPr>
            <w:r>
              <w:rPr>
                <w:sz w:val="28"/>
              </w:rPr>
              <w:t>Радиационный и химический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мутагенез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источник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мутаций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культурных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организмов.</w:t>
            </w:r>
          </w:p>
          <w:p w:rsidR="00C23A5A" w:rsidRDefault="00C301FD">
            <w:pPr>
              <w:pStyle w:val="TableParagraph"/>
              <w:spacing w:line="256" w:lineRule="auto"/>
              <w:ind w:right="1427"/>
              <w:rPr>
                <w:sz w:val="28"/>
              </w:rPr>
            </w:pPr>
            <w:r>
              <w:rPr>
                <w:sz w:val="28"/>
              </w:rPr>
              <w:t>Использование геномного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редактирования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методов</w:t>
            </w:r>
          </w:p>
          <w:p w:rsidR="00C23A5A" w:rsidRDefault="00C301FD">
            <w:pPr>
              <w:pStyle w:val="TableParagraph"/>
              <w:spacing w:before="2" w:line="256" w:lineRule="auto"/>
              <w:ind w:right="111"/>
              <w:rPr>
                <w:sz w:val="28"/>
              </w:rPr>
            </w:pPr>
            <w:r>
              <w:rPr>
                <w:sz w:val="28"/>
              </w:rPr>
              <w:t>рекомбинантных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ДНК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получения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исходного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селекции.</w:t>
            </w:r>
          </w:p>
          <w:p w:rsidR="00C23A5A" w:rsidRDefault="00C301FD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Получение</w:t>
            </w:r>
            <w:r>
              <w:rPr>
                <w:spacing w:val="-1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полиплоидов</w:t>
            </w:r>
            <w:proofErr w:type="spellEnd"/>
            <w:r>
              <w:rPr>
                <w:sz w:val="28"/>
              </w:rPr>
              <w:t>.</w:t>
            </w:r>
          </w:p>
          <w:p w:rsidR="00C23A5A" w:rsidRDefault="00C301FD">
            <w:pPr>
              <w:pStyle w:val="TableParagraph"/>
              <w:spacing w:before="24" w:line="259" w:lineRule="auto"/>
              <w:ind w:right="567"/>
              <w:rPr>
                <w:sz w:val="28"/>
              </w:rPr>
            </w:pPr>
            <w:r>
              <w:rPr>
                <w:sz w:val="28"/>
              </w:rPr>
              <w:t>Внутривидовая гибридизация.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Близкородственное </w:t>
            </w:r>
            <w:r>
              <w:rPr>
                <w:sz w:val="28"/>
              </w:rPr>
              <w:t>скрещивание,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или инбридинг. Неродственное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скрещивание,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аутбридинг.</w:t>
            </w:r>
          </w:p>
          <w:p w:rsidR="00C23A5A" w:rsidRDefault="00C301FD">
            <w:pPr>
              <w:pStyle w:val="TableParagraph"/>
              <w:spacing w:line="261" w:lineRule="auto"/>
              <w:ind w:right="1443"/>
              <w:rPr>
                <w:sz w:val="28"/>
              </w:rPr>
            </w:pPr>
            <w:r>
              <w:rPr>
                <w:sz w:val="28"/>
              </w:rPr>
              <w:t>Гетерозис и его причины.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гетерозиса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селекции. Отдалённая</w:t>
            </w:r>
          </w:p>
          <w:p w:rsidR="00C23A5A" w:rsidRDefault="00C301FD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гибридизация.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Преодоление</w:t>
            </w:r>
          </w:p>
        </w:tc>
        <w:tc>
          <w:tcPr>
            <w:tcW w:w="4791" w:type="dxa"/>
          </w:tcPr>
          <w:p w:rsidR="00C23A5A" w:rsidRDefault="00C301FD">
            <w:pPr>
              <w:pStyle w:val="TableParagraph"/>
              <w:spacing w:line="261" w:lineRule="auto"/>
              <w:ind w:left="115" w:right="385"/>
              <w:rPr>
                <w:sz w:val="28"/>
              </w:rPr>
            </w:pPr>
            <w:r>
              <w:rPr>
                <w:color w:val="231F20"/>
                <w:sz w:val="28"/>
              </w:rPr>
              <w:t>Раскрывать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содержание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терминов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понятий: искусственный отбор,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производители,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экстерьер,</w:t>
            </w:r>
          </w:p>
          <w:p w:rsidR="00C23A5A" w:rsidRDefault="00C301FD">
            <w:pPr>
              <w:pStyle w:val="TableParagraph"/>
              <w:spacing w:line="264" w:lineRule="auto"/>
              <w:ind w:left="115" w:right="142"/>
              <w:rPr>
                <w:sz w:val="28"/>
              </w:rPr>
            </w:pPr>
            <w:r>
              <w:rPr>
                <w:color w:val="231F20"/>
                <w:sz w:val="28"/>
              </w:rPr>
              <w:t>близкородственное</w:t>
            </w:r>
            <w:r>
              <w:rPr>
                <w:color w:val="231F20"/>
                <w:spacing w:val="-1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скрещивание,</w:t>
            </w:r>
            <w:r>
              <w:rPr>
                <w:color w:val="231F20"/>
                <w:spacing w:val="-1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или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инбридинг,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неродственное</w:t>
            </w:r>
          </w:p>
          <w:p w:rsidR="00C23A5A" w:rsidRDefault="00C301FD">
            <w:pPr>
              <w:pStyle w:val="TableParagraph"/>
              <w:spacing w:line="256" w:lineRule="auto"/>
              <w:ind w:left="115" w:right="135"/>
              <w:rPr>
                <w:sz w:val="28"/>
              </w:rPr>
            </w:pPr>
            <w:r>
              <w:rPr>
                <w:color w:val="231F20"/>
                <w:sz w:val="28"/>
              </w:rPr>
              <w:t>скрещивание,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или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аутбридинг,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чистая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линия, гетерозис (гибридная сила),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геномное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редактирование,</w:t>
            </w:r>
          </w:p>
          <w:p w:rsidR="00C23A5A" w:rsidRDefault="00C301FD">
            <w:pPr>
              <w:pStyle w:val="TableParagraph"/>
              <w:spacing w:line="256" w:lineRule="auto"/>
              <w:ind w:left="115" w:right="320"/>
              <w:rPr>
                <w:sz w:val="28"/>
              </w:rPr>
            </w:pPr>
            <w:r>
              <w:rPr>
                <w:color w:val="231F20"/>
                <w:sz w:val="28"/>
              </w:rPr>
              <w:t>искусственный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мутагенез,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факторы-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 xml:space="preserve">мутагены, </w:t>
            </w:r>
            <w:proofErr w:type="spellStart"/>
            <w:r>
              <w:rPr>
                <w:color w:val="231F20"/>
                <w:sz w:val="28"/>
              </w:rPr>
              <w:t>полиплоиды</w:t>
            </w:r>
            <w:proofErr w:type="spellEnd"/>
            <w:r>
              <w:rPr>
                <w:color w:val="231F20"/>
                <w:sz w:val="28"/>
              </w:rPr>
              <w:t>, отдалённая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гибридизация,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proofErr w:type="spellStart"/>
            <w:r>
              <w:rPr>
                <w:color w:val="231F20"/>
                <w:sz w:val="28"/>
              </w:rPr>
              <w:t>секвенирование</w:t>
            </w:r>
            <w:proofErr w:type="spellEnd"/>
            <w:r>
              <w:rPr>
                <w:color w:val="231F20"/>
                <w:sz w:val="28"/>
              </w:rPr>
              <w:t>.</w:t>
            </w:r>
          </w:p>
          <w:p w:rsidR="00C23A5A" w:rsidRDefault="00C301FD">
            <w:pPr>
              <w:pStyle w:val="TableParagraph"/>
              <w:spacing w:line="259" w:lineRule="auto"/>
              <w:ind w:left="115" w:right="460"/>
              <w:rPr>
                <w:sz w:val="28"/>
              </w:rPr>
            </w:pPr>
            <w:r>
              <w:rPr>
                <w:color w:val="231F20"/>
                <w:sz w:val="28"/>
              </w:rPr>
              <w:t>Характеризовать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основные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методы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селекции растений и животных: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искусственный отбор 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гибридизацию.</w:t>
            </w:r>
          </w:p>
          <w:p w:rsidR="00C23A5A" w:rsidRDefault="00C301FD">
            <w:pPr>
              <w:pStyle w:val="TableParagraph"/>
              <w:spacing w:line="261" w:lineRule="auto"/>
              <w:ind w:left="115" w:right="162"/>
              <w:jc w:val="both"/>
              <w:rPr>
                <w:sz w:val="28"/>
              </w:rPr>
            </w:pPr>
            <w:r>
              <w:rPr>
                <w:color w:val="231F20"/>
                <w:sz w:val="28"/>
              </w:rPr>
              <w:t>Сравнивать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массовый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искусственный</w:t>
            </w:r>
            <w:r>
              <w:rPr>
                <w:color w:val="231F20"/>
                <w:spacing w:val="-6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отбор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индивидуальным,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показывать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их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значение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для</w:t>
            </w:r>
            <w:r>
              <w:rPr>
                <w:color w:val="231F20"/>
                <w:spacing w:val="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селекции</w:t>
            </w:r>
          </w:p>
          <w:p w:rsidR="00C23A5A" w:rsidRDefault="00C301FD">
            <w:pPr>
              <w:pStyle w:val="TableParagraph"/>
              <w:spacing w:line="256" w:lineRule="auto"/>
              <w:ind w:left="115" w:right="538"/>
              <w:rPr>
                <w:sz w:val="28"/>
              </w:rPr>
            </w:pPr>
            <w:r>
              <w:rPr>
                <w:color w:val="231F20"/>
                <w:sz w:val="28"/>
              </w:rPr>
              <w:t>культурных растений и домашних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животных.</w:t>
            </w:r>
          </w:p>
          <w:p w:rsidR="00C23A5A" w:rsidRDefault="00C301FD">
            <w:pPr>
              <w:pStyle w:val="TableParagraph"/>
              <w:spacing w:line="256" w:lineRule="auto"/>
              <w:ind w:left="115" w:right="103"/>
              <w:rPr>
                <w:sz w:val="28"/>
              </w:rPr>
            </w:pPr>
            <w:r>
              <w:rPr>
                <w:color w:val="231F20"/>
                <w:sz w:val="28"/>
              </w:rPr>
              <w:t>Приводить конкретные примеры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отдалённой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гибридизации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селекции.</w:t>
            </w:r>
          </w:p>
          <w:p w:rsidR="00C23A5A" w:rsidRDefault="00C301FD">
            <w:pPr>
              <w:pStyle w:val="TableParagraph"/>
              <w:spacing w:line="256" w:lineRule="auto"/>
              <w:ind w:left="115" w:right="535"/>
              <w:rPr>
                <w:sz w:val="28"/>
              </w:rPr>
            </w:pPr>
            <w:r>
              <w:rPr>
                <w:color w:val="231F20"/>
                <w:sz w:val="28"/>
              </w:rPr>
              <w:t>Описывать опыт Г. Д. Карпеченко</w:t>
            </w:r>
            <w:r>
              <w:rPr>
                <w:color w:val="231F20"/>
                <w:spacing w:val="-6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преодолению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бесплодия</w:t>
            </w:r>
          </w:p>
          <w:p w:rsidR="00C23A5A" w:rsidRDefault="00C301FD">
            <w:pPr>
              <w:pStyle w:val="TableParagraph"/>
              <w:ind w:left="115"/>
              <w:rPr>
                <w:sz w:val="28"/>
              </w:rPr>
            </w:pPr>
            <w:r>
              <w:rPr>
                <w:color w:val="231F20"/>
                <w:spacing w:val="-1"/>
                <w:sz w:val="28"/>
              </w:rPr>
              <w:t>межвидовых</w:t>
            </w:r>
            <w:r>
              <w:rPr>
                <w:color w:val="231F20"/>
                <w:spacing w:val="-1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гибридов.</w:t>
            </w:r>
          </w:p>
          <w:p w:rsidR="00C23A5A" w:rsidRDefault="00C301FD">
            <w:pPr>
              <w:pStyle w:val="TableParagraph"/>
              <w:spacing w:before="5" w:line="340" w:lineRule="atLeast"/>
              <w:ind w:left="115" w:right="301"/>
              <w:rPr>
                <w:sz w:val="28"/>
              </w:rPr>
            </w:pPr>
            <w:r>
              <w:rPr>
                <w:color w:val="231F20"/>
                <w:sz w:val="28"/>
              </w:rPr>
              <w:t>Различать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на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изображениях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(схемах,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таблицах)</w:t>
            </w:r>
            <w:r>
              <w:rPr>
                <w:color w:val="231F20"/>
                <w:spacing w:val="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у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отдельных</w:t>
            </w:r>
          </w:p>
        </w:tc>
      </w:tr>
    </w:tbl>
    <w:p w:rsidR="00C23A5A" w:rsidRDefault="00C23A5A">
      <w:pPr>
        <w:spacing w:line="340" w:lineRule="atLeast"/>
        <w:rPr>
          <w:sz w:val="28"/>
        </w:rPr>
        <w:sectPr w:rsidR="00C23A5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C23A5A" w:rsidRDefault="00C23A5A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38"/>
        <w:gridCol w:w="1643"/>
        <w:gridCol w:w="4733"/>
        <w:gridCol w:w="4791"/>
      </w:tblGrid>
      <w:tr w:rsidR="00C23A5A">
        <w:trPr>
          <w:trHeight w:val="9391"/>
        </w:trPr>
        <w:tc>
          <w:tcPr>
            <w:tcW w:w="843" w:type="dxa"/>
          </w:tcPr>
          <w:p w:rsidR="00C23A5A" w:rsidRDefault="00C23A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C23A5A" w:rsidRDefault="00C23A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3" w:type="dxa"/>
          </w:tcPr>
          <w:p w:rsidR="00C23A5A" w:rsidRDefault="00C23A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3" w:type="dxa"/>
          </w:tcPr>
          <w:p w:rsidR="00C23A5A" w:rsidRDefault="00C301FD">
            <w:pPr>
              <w:pStyle w:val="TableParagraph"/>
              <w:spacing w:line="261" w:lineRule="auto"/>
              <w:ind w:right="534"/>
              <w:jc w:val="both"/>
              <w:rPr>
                <w:i/>
                <w:sz w:val="28"/>
              </w:rPr>
            </w:pPr>
            <w:r>
              <w:rPr>
                <w:sz w:val="28"/>
              </w:rPr>
              <w:t>бесплодия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межвидовых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гибридов.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Достижения селекции растений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животных.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«Зелёная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революция».</w:t>
            </w:r>
          </w:p>
          <w:p w:rsidR="00C23A5A" w:rsidRDefault="00C301FD">
            <w:pPr>
              <w:pStyle w:val="TableParagraph"/>
              <w:spacing w:line="259" w:lineRule="auto"/>
              <w:ind w:right="129"/>
              <w:rPr>
                <w:sz w:val="28"/>
              </w:rPr>
            </w:pPr>
            <w:r>
              <w:rPr>
                <w:sz w:val="28"/>
              </w:rPr>
              <w:t>Сохранение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генетических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ресурсов культурных растений и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диких родичей для создания новых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сортов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гибридов</w:t>
            </w:r>
          </w:p>
          <w:p w:rsidR="00C23A5A" w:rsidRDefault="00C301FD">
            <w:pPr>
              <w:pStyle w:val="TableParagraph"/>
              <w:spacing w:line="259" w:lineRule="auto"/>
              <w:ind w:right="94"/>
              <w:rPr>
                <w:i/>
                <w:sz w:val="28"/>
              </w:rPr>
            </w:pPr>
            <w:r>
              <w:rPr>
                <w:sz w:val="28"/>
              </w:rPr>
              <w:t>сельскохозяйственных культур.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Изучение, сохранение и управление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генетическими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ресурсами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сельскохозяйственных 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промысловых животных в целях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улучшения существующих и создания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новых пород, линий и кроссов, в том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числе с применением современных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методов научных исследований,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передовых идей и перспективных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технологий.</w:t>
            </w:r>
          </w:p>
          <w:p w:rsidR="00C23A5A" w:rsidRDefault="00C301FD">
            <w:pPr>
              <w:pStyle w:val="TableParagraph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Демонстрации</w:t>
            </w:r>
          </w:p>
          <w:p w:rsidR="00C23A5A" w:rsidRDefault="00C301FD">
            <w:pPr>
              <w:pStyle w:val="TableParagraph"/>
              <w:spacing w:before="4"/>
              <w:rPr>
                <w:sz w:val="28"/>
              </w:rPr>
            </w:pPr>
            <w:r>
              <w:rPr>
                <w:color w:val="231F20"/>
                <w:sz w:val="28"/>
                <w:u w:val="single" w:color="231F20"/>
              </w:rPr>
              <w:t>Портреты: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Н.</w:t>
            </w:r>
            <w:r>
              <w:rPr>
                <w:color w:val="231F20"/>
                <w:spacing w:val="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И.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Вавилов,</w:t>
            </w:r>
          </w:p>
          <w:p w:rsidR="00C23A5A" w:rsidRDefault="00C301FD">
            <w:pPr>
              <w:pStyle w:val="TableParagraph"/>
              <w:spacing w:before="32" w:line="256" w:lineRule="auto"/>
              <w:ind w:right="551"/>
              <w:rPr>
                <w:sz w:val="28"/>
              </w:rPr>
            </w:pPr>
            <w:r>
              <w:rPr>
                <w:color w:val="231F20"/>
                <w:sz w:val="28"/>
              </w:rPr>
              <w:t>И.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В.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Мичурин,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Г.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Д.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Карпеченко,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Н.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proofErr w:type="spellStart"/>
            <w:r>
              <w:rPr>
                <w:color w:val="231F20"/>
                <w:sz w:val="28"/>
              </w:rPr>
              <w:t>Борлоуг</w:t>
            </w:r>
            <w:proofErr w:type="spellEnd"/>
            <w:r>
              <w:rPr>
                <w:color w:val="231F20"/>
                <w:sz w:val="28"/>
              </w:rPr>
              <w:t>,</w:t>
            </w:r>
            <w:r>
              <w:rPr>
                <w:color w:val="231F20"/>
                <w:spacing w:val="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Д.</w:t>
            </w:r>
            <w:r>
              <w:rPr>
                <w:color w:val="231F20"/>
                <w:spacing w:val="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К.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Беляев.</w:t>
            </w:r>
          </w:p>
          <w:p w:rsidR="00C23A5A" w:rsidRDefault="00C301FD">
            <w:pPr>
              <w:pStyle w:val="TableParagraph"/>
              <w:spacing w:before="2" w:line="259" w:lineRule="auto"/>
              <w:ind w:right="1061"/>
              <w:rPr>
                <w:b/>
                <w:sz w:val="28"/>
              </w:rPr>
            </w:pPr>
            <w:r>
              <w:rPr>
                <w:color w:val="231F20"/>
                <w:sz w:val="28"/>
                <w:u w:val="single" w:color="231F20"/>
              </w:rPr>
              <w:t>Таблицы и схемы:</w:t>
            </w:r>
            <w:r>
              <w:rPr>
                <w:color w:val="231F20"/>
                <w:sz w:val="28"/>
              </w:rPr>
              <w:t xml:space="preserve"> «Методы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селекции»,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«Отдалённая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гибридизация»,</w:t>
            </w:r>
            <w:r>
              <w:rPr>
                <w:color w:val="231F20"/>
                <w:spacing w:val="-1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«Мутагенез».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Лабораторная</w:t>
            </w:r>
            <w:r>
              <w:rPr>
                <w:b/>
                <w:color w:val="231F20"/>
                <w:spacing w:val="-1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работа</w:t>
            </w:r>
          </w:p>
          <w:p w:rsidR="00C23A5A" w:rsidRDefault="00C301FD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color w:val="231F20"/>
                <w:sz w:val="28"/>
              </w:rPr>
              <w:t>«Изучение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методов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селекции</w:t>
            </w:r>
          </w:p>
        </w:tc>
        <w:tc>
          <w:tcPr>
            <w:tcW w:w="4791" w:type="dxa"/>
          </w:tcPr>
          <w:p w:rsidR="00C23A5A" w:rsidRDefault="00C301FD">
            <w:pPr>
              <w:pStyle w:val="TableParagraph"/>
              <w:spacing w:line="261" w:lineRule="auto"/>
              <w:ind w:left="115" w:right="291"/>
              <w:rPr>
                <w:sz w:val="28"/>
              </w:rPr>
            </w:pPr>
            <w:r>
              <w:rPr>
                <w:color w:val="231F20"/>
                <w:sz w:val="28"/>
              </w:rPr>
              <w:t>представителей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конкретного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сорта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породы хозяйственно ценные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признаки,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необходимые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человеку.</w:t>
            </w:r>
          </w:p>
          <w:p w:rsidR="00C23A5A" w:rsidRDefault="00C301FD">
            <w:pPr>
              <w:pStyle w:val="TableParagraph"/>
              <w:spacing w:line="314" w:lineRule="exact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Характеризовать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роль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селекции</w:t>
            </w:r>
          </w:p>
          <w:p w:rsidR="00C23A5A" w:rsidRDefault="00C301FD">
            <w:pPr>
              <w:pStyle w:val="TableParagraph"/>
              <w:spacing w:before="20" w:line="256" w:lineRule="auto"/>
              <w:ind w:left="115" w:right="532"/>
              <w:rPr>
                <w:sz w:val="28"/>
              </w:rPr>
            </w:pPr>
            <w:r>
              <w:rPr>
                <w:color w:val="231F20"/>
                <w:sz w:val="28"/>
              </w:rPr>
              <w:t>в</w:t>
            </w:r>
            <w:r>
              <w:rPr>
                <w:color w:val="231F20"/>
                <w:spacing w:val="-1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обеспечении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продовольственной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безопасности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человечества.</w:t>
            </w:r>
          </w:p>
          <w:p w:rsidR="00C23A5A" w:rsidRDefault="00C301FD">
            <w:pPr>
              <w:pStyle w:val="TableParagraph"/>
              <w:spacing w:before="3" w:line="259" w:lineRule="auto"/>
              <w:ind w:left="115" w:right="555"/>
              <w:rPr>
                <w:sz w:val="28"/>
              </w:rPr>
            </w:pPr>
            <w:r>
              <w:rPr>
                <w:color w:val="231F20"/>
                <w:sz w:val="28"/>
              </w:rPr>
              <w:t>Приводить конкретные примеры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достижений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селекции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культурных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растений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 домашних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животных</w:t>
            </w:r>
          </w:p>
          <w:p w:rsidR="00C23A5A" w:rsidRDefault="00C301FD">
            <w:pPr>
              <w:pStyle w:val="TableParagraph"/>
              <w:spacing w:before="1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в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России</w:t>
            </w:r>
          </w:p>
        </w:tc>
      </w:tr>
    </w:tbl>
    <w:p w:rsidR="00C23A5A" w:rsidRDefault="00C23A5A">
      <w:pPr>
        <w:rPr>
          <w:sz w:val="28"/>
        </w:rPr>
        <w:sectPr w:rsidR="00C23A5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C23A5A" w:rsidRDefault="00C23A5A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38"/>
        <w:gridCol w:w="1643"/>
        <w:gridCol w:w="4733"/>
        <w:gridCol w:w="4791"/>
      </w:tblGrid>
      <w:tr w:rsidR="00C23A5A">
        <w:trPr>
          <w:trHeight w:val="3822"/>
        </w:trPr>
        <w:tc>
          <w:tcPr>
            <w:tcW w:w="843" w:type="dxa"/>
          </w:tcPr>
          <w:p w:rsidR="00C23A5A" w:rsidRDefault="00C23A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C23A5A" w:rsidRDefault="00C23A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3" w:type="dxa"/>
          </w:tcPr>
          <w:p w:rsidR="00C23A5A" w:rsidRDefault="00C23A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3" w:type="dxa"/>
          </w:tcPr>
          <w:p w:rsidR="00C23A5A" w:rsidRDefault="00C301FD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color w:val="231F20"/>
                <w:sz w:val="28"/>
              </w:rPr>
              <w:t>растений»</w:t>
            </w:r>
          </w:p>
          <w:p w:rsidR="00C23A5A" w:rsidRDefault="00C301FD">
            <w:pPr>
              <w:pStyle w:val="TableParagraph"/>
              <w:spacing w:before="31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Практическая</w:t>
            </w:r>
            <w:r>
              <w:rPr>
                <w:b/>
                <w:color w:val="231F20"/>
                <w:spacing w:val="-6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работа</w:t>
            </w:r>
          </w:p>
          <w:p w:rsidR="00C23A5A" w:rsidRDefault="00C301FD">
            <w:pPr>
              <w:pStyle w:val="TableParagraph"/>
              <w:spacing w:before="24" w:line="259" w:lineRule="auto"/>
              <w:ind w:right="619"/>
              <w:rPr>
                <w:sz w:val="28"/>
              </w:rPr>
            </w:pPr>
            <w:r>
              <w:rPr>
                <w:color w:val="231F20"/>
                <w:sz w:val="28"/>
              </w:rPr>
              <w:t>«Прививка</w:t>
            </w:r>
            <w:r>
              <w:rPr>
                <w:color w:val="231F20"/>
                <w:spacing w:val="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растений».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Экскурсия</w:t>
            </w:r>
            <w:r>
              <w:rPr>
                <w:b/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«Основные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методы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достижения селекции растений и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животных (на селекционную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станцию, племенную ферму,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сортоиспытательный</w:t>
            </w:r>
            <w:r>
              <w:rPr>
                <w:color w:val="231F20"/>
                <w:spacing w:val="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участок,</w:t>
            </w:r>
          </w:p>
          <w:p w:rsidR="00C23A5A" w:rsidRDefault="00C301FD">
            <w:pPr>
              <w:pStyle w:val="TableParagraph"/>
              <w:spacing w:before="2"/>
              <w:rPr>
                <w:sz w:val="28"/>
              </w:rPr>
            </w:pPr>
            <w:r>
              <w:rPr>
                <w:color w:val="231F20"/>
                <w:sz w:val="28"/>
              </w:rPr>
              <w:t>в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тепличное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хозяйство,</w:t>
            </w:r>
          </w:p>
          <w:p w:rsidR="00C23A5A" w:rsidRDefault="00C301FD">
            <w:pPr>
              <w:pStyle w:val="TableParagraph"/>
              <w:spacing w:before="6" w:line="340" w:lineRule="atLeast"/>
              <w:ind w:right="134"/>
              <w:rPr>
                <w:sz w:val="28"/>
              </w:rPr>
            </w:pPr>
            <w:r>
              <w:rPr>
                <w:color w:val="231F20"/>
                <w:sz w:val="28"/>
              </w:rPr>
              <w:t>в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лабораторию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proofErr w:type="spellStart"/>
            <w:r>
              <w:rPr>
                <w:color w:val="231F20"/>
                <w:sz w:val="28"/>
              </w:rPr>
              <w:t>агроуниверситета</w:t>
            </w:r>
            <w:proofErr w:type="spellEnd"/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или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научного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центра)»</w:t>
            </w:r>
          </w:p>
        </w:tc>
        <w:tc>
          <w:tcPr>
            <w:tcW w:w="4791" w:type="dxa"/>
          </w:tcPr>
          <w:p w:rsidR="00C23A5A" w:rsidRDefault="00C23A5A">
            <w:pPr>
              <w:pStyle w:val="TableParagraph"/>
              <w:ind w:left="0"/>
              <w:rPr>
                <w:sz w:val="26"/>
              </w:rPr>
            </w:pPr>
          </w:p>
        </w:tc>
      </w:tr>
      <w:tr w:rsidR="00C23A5A">
        <w:trPr>
          <w:trHeight w:val="350"/>
        </w:trPr>
        <w:tc>
          <w:tcPr>
            <w:tcW w:w="3681" w:type="dxa"/>
            <w:gridSpan w:val="2"/>
          </w:tcPr>
          <w:p w:rsidR="00C23A5A" w:rsidRDefault="00C301FD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</w:tc>
        <w:tc>
          <w:tcPr>
            <w:tcW w:w="1643" w:type="dxa"/>
          </w:tcPr>
          <w:p w:rsidR="00C23A5A" w:rsidRDefault="00C301FD">
            <w:pPr>
              <w:pStyle w:val="TableParagraph"/>
              <w:spacing w:line="319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733" w:type="dxa"/>
          </w:tcPr>
          <w:p w:rsidR="00C23A5A" w:rsidRDefault="00C23A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1" w:type="dxa"/>
          </w:tcPr>
          <w:p w:rsidR="00C23A5A" w:rsidRDefault="00C23A5A">
            <w:pPr>
              <w:pStyle w:val="TableParagraph"/>
              <w:ind w:left="0"/>
              <w:rPr>
                <w:sz w:val="26"/>
              </w:rPr>
            </w:pPr>
          </w:p>
        </w:tc>
      </w:tr>
      <w:tr w:rsidR="00C23A5A">
        <w:trPr>
          <w:trHeight w:val="350"/>
        </w:trPr>
        <w:tc>
          <w:tcPr>
            <w:tcW w:w="843" w:type="dxa"/>
          </w:tcPr>
          <w:p w:rsidR="00C23A5A" w:rsidRDefault="00C301FD">
            <w:pPr>
              <w:pStyle w:val="TableParagraph"/>
              <w:spacing w:line="311" w:lineRule="exact"/>
              <w:ind w:left="160" w:right="13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16</w:t>
            </w:r>
          </w:p>
        </w:tc>
        <w:tc>
          <w:tcPr>
            <w:tcW w:w="14005" w:type="dxa"/>
            <w:gridSpan w:val="4"/>
          </w:tcPr>
          <w:p w:rsidR="00C23A5A" w:rsidRDefault="00C301FD">
            <w:pPr>
              <w:pStyle w:val="TableParagraph"/>
              <w:spacing w:line="311" w:lineRule="exact"/>
              <w:ind w:left="117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Тема</w:t>
            </w:r>
            <w:r>
              <w:rPr>
                <w:b/>
                <w:color w:val="231F20"/>
                <w:spacing w:val="-9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«Биотехнология</w:t>
            </w:r>
            <w:r>
              <w:rPr>
                <w:b/>
                <w:color w:val="231F20"/>
                <w:spacing w:val="-6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и</w:t>
            </w:r>
            <w:r>
              <w:rPr>
                <w:b/>
                <w:color w:val="231F20"/>
                <w:spacing w:val="-8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синтетическая</w:t>
            </w:r>
            <w:r>
              <w:rPr>
                <w:b/>
                <w:color w:val="231F20"/>
                <w:spacing w:val="1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биология»</w:t>
            </w:r>
          </w:p>
        </w:tc>
      </w:tr>
      <w:tr w:rsidR="00C23A5A">
        <w:trPr>
          <w:trHeight w:val="4867"/>
        </w:trPr>
        <w:tc>
          <w:tcPr>
            <w:tcW w:w="843" w:type="dxa"/>
          </w:tcPr>
          <w:p w:rsidR="00C23A5A" w:rsidRDefault="00C301FD">
            <w:pPr>
              <w:pStyle w:val="TableParagraph"/>
              <w:spacing w:line="312" w:lineRule="exact"/>
              <w:ind w:left="163" w:right="139"/>
              <w:jc w:val="center"/>
              <w:rPr>
                <w:sz w:val="28"/>
              </w:rPr>
            </w:pPr>
            <w:r>
              <w:rPr>
                <w:sz w:val="28"/>
              </w:rPr>
              <w:t>16.1</w:t>
            </w:r>
          </w:p>
        </w:tc>
        <w:tc>
          <w:tcPr>
            <w:tcW w:w="2838" w:type="dxa"/>
          </w:tcPr>
          <w:p w:rsidR="00C23A5A" w:rsidRDefault="00C301FD">
            <w:pPr>
              <w:pStyle w:val="TableParagraph"/>
              <w:spacing w:line="261" w:lineRule="auto"/>
              <w:ind w:left="117" w:right="438"/>
              <w:rPr>
                <w:sz w:val="28"/>
              </w:rPr>
            </w:pPr>
            <w:r>
              <w:rPr>
                <w:color w:val="231F20"/>
                <w:spacing w:val="-1"/>
                <w:sz w:val="28"/>
              </w:rPr>
              <w:t xml:space="preserve">Биотехнология </w:t>
            </w:r>
            <w:r>
              <w:rPr>
                <w:color w:val="231F20"/>
                <w:sz w:val="28"/>
              </w:rPr>
              <w:t>как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наука и отрасль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производства</w:t>
            </w:r>
          </w:p>
        </w:tc>
        <w:tc>
          <w:tcPr>
            <w:tcW w:w="1643" w:type="dxa"/>
          </w:tcPr>
          <w:p w:rsidR="00C23A5A" w:rsidRDefault="00C301FD">
            <w:pPr>
              <w:pStyle w:val="TableParagraph"/>
              <w:spacing w:line="312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33" w:type="dxa"/>
          </w:tcPr>
          <w:p w:rsidR="00C23A5A" w:rsidRDefault="00C301FD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Объекты,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используемые</w:t>
            </w:r>
          </w:p>
          <w:p w:rsidR="00C23A5A" w:rsidRDefault="00C301FD">
            <w:pPr>
              <w:pStyle w:val="TableParagraph"/>
              <w:spacing w:before="23" w:line="264" w:lineRule="auto"/>
              <w:ind w:right="746"/>
              <w:rPr>
                <w:sz w:val="28"/>
              </w:rPr>
            </w:pPr>
            <w:r>
              <w:rPr>
                <w:sz w:val="28"/>
              </w:rPr>
              <w:t>в биотехнологии, – клеточные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тканевые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культуры,</w:t>
            </w:r>
          </w:p>
          <w:p w:rsidR="00C23A5A" w:rsidRDefault="00C301FD">
            <w:pPr>
              <w:pStyle w:val="TableParagraph"/>
              <w:spacing w:line="256" w:lineRule="auto"/>
              <w:ind w:right="147"/>
              <w:rPr>
                <w:sz w:val="28"/>
              </w:rPr>
            </w:pPr>
            <w:r>
              <w:rPr>
                <w:sz w:val="28"/>
              </w:rPr>
              <w:t>микроорганизмы,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характеристика.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Традиционная биотехнология: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хлебопечение,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получение</w:t>
            </w:r>
          </w:p>
          <w:p w:rsidR="00C23A5A" w:rsidRDefault="00C301FD">
            <w:pPr>
              <w:pStyle w:val="TableParagraph"/>
              <w:spacing w:before="2" w:line="256" w:lineRule="auto"/>
              <w:ind w:right="588"/>
              <w:rPr>
                <w:sz w:val="28"/>
              </w:rPr>
            </w:pPr>
            <w:r>
              <w:rPr>
                <w:sz w:val="28"/>
              </w:rPr>
              <w:t>кисломолочных продуктов,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виноделие. </w:t>
            </w:r>
            <w:r>
              <w:rPr>
                <w:sz w:val="28"/>
              </w:rPr>
              <w:t>Микробиологический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синтез.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Объекты</w:t>
            </w:r>
          </w:p>
          <w:p w:rsidR="00C23A5A" w:rsidRDefault="00C301FD">
            <w:pPr>
              <w:pStyle w:val="TableParagraph"/>
              <w:spacing w:before="4" w:line="259" w:lineRule="auto"/>
              <w:ind w:right="284"/>
              <w:rPr>
                <w:sz w:val="28"/>
              </w:rPr>
            </w:pPr>
            <w:r>
              <w:rPr>
                <w:sz w:val="28"/>
              </w:rPr>
              <w:t>микробиологических технологий.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белка,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аминокислот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витаминов.</w:t>
            </w:r>
          </w:p>
          <w:p w:rsidR="00C23A5A" w:rsidRDefault="00C301FD">
            <w:pPr>
              <w:pStyle w:val="TableParagraph"/>
              <w:spacing w:before="1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Демонстрации</w:t>
            </w:r>
          </w:p>
          <w:p w:rsidR="00C23A5A" w:rsidRDefault="00C301FD">
            <w:pPr>
              <w:pStyle w:val="TableParagraph"/>
              <w:spacing w:before="24"/>
              <w:rPr>
                <w:sz w:val="28"/>
              </w:rPr>
            </w:pPr>
            <w:r>
              <w:rPr>
                <w:color w:val="231F20"/>
                <w:sz w:val="28"/>
                <w:u w:val="single" w:color="231F20"/>
              </w:rPr>
              <w:t>Таблицы</w:t>
            </w:r>
            <w:r>
              <w:rPr>
                <w:color w:val="231F20"/>
                <w:spacing w:val="-6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и</w:t>
            </w:r>
            <w:r>
              <w:rPr>
                <w:color w:val="231F20"/>
                <w:spacing w:val="-4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схемы:</w:t>
            </w:r>
            <w:r>
              <w:rPr>
                <w:color w:val="231F20"/>
                <w:sz w:val="28"/>
              </w:rPr>
              <w:t xml:space="preserve"> «Использование</w:t>
            </w:r>
          </w:p>
        </w:tc>
        <w:tc>
          <w:tcPr>
            <w:tcW w:w="4791" w:type="dxa"/>
          </w:tcPr>
          <w:p w:rsidR="00C23A5A" w:rsidRDefault="00C301FD">
            <w:pPr>
              <w:pStyle w:val="TableParagraph"/>
              <w:spacing w:line="261" w:lineRule="auto"/>
              <w:ind w:left="115" w:right="385"/>
              <w:rPr>
                <w:sz w:val="28"/>
              </w:rPr>
            </w:pPr>
            <w:r>
              <w:rPr>
                <w:color w:val="231F20"/>
                <w:sz w:val="28"/>
              </w:rPr>
              <w:t>Раскрывать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содержание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терминов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понятий: биотехнология,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традиционная биотехнология,</w:t>
            </w:r>
          </w:p>
          <w:p w:rsidR="00C23A5A" w:rsidRDefault="00C301FD">
            <w:pPr>
              <w:pStyle w:val="TableParagraph"/>
              <w:spacing w:line="259" w:lineRule="auto"/>
              <w:ind w:left="115" w:right="677"/>
              <w:rPr>
                <w:sz w:val="28"/>
              </w:rPr>
            </w:pPr>
            <w:r>
              <w:rPr>
                <w:color w:val="231F20"/>
                <w:sz w:val="28"/>
              </w:rPr>
              <w:t>микробиологический синтез,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pacing w:val="-1"/>
                <w:sz w:val="28"/>
              </w:rPr>
              <w:t xml:space="preserve">микробиологическая </w:t>
            </w:r>
            <w:r>
              <w:rPr>
                <w:color w:val="231F20"/>
                <w:sz w:val="28"/>
              </w:rPr>
              <w:t>технология.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Перечислять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направления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биотехнологии; цели и задачи,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стоящие перед биотехнологией.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Характеризовать объекты,</w:t>
            </w:r>
          </w:p>
          <w:p w:rsidR="00C23A5A" w:rsidRDefault="00C301FD">
            <w:pPr>
              <w:pStyle w:val="TableParagraph"/>
              <w:spacing w:line="259" w:lineRule="auto"/>
              <w:ind w:left="115" w:right="594"/>
              <w:rPr>
                <w:sz w:val="28"/>
              </w:rPr>
            </w:pPr>
            <w:r>
              <w:rPr>
                <w:color w:val="231F20"/>
                <w:sz w:val="28"/>
              </w:rPr>
              <w:t>используемые в биотехнологии, –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клеточные и тканевые культуры,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микроорганизмы.</w:t>
            </w:r>
          </w:p>
          <w:p w:rsidR="00C23A5A" w:rsidRDefault="00C301FD">
            <w:pPr>
              <w:pStyle w:val="TableParagraph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Описывать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основные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методы</w:t>
            </w:r>
          </w:p>
          <w:p w:rsidR="00C23A5A" w:rsidRDefault="00C301FD">
            <w:pPr>
              <w:pStyle w:val="TableParagraph"/>
              <w:spacing w:before="2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традиционной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биотехнологии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</w:p>
        </w:tc>
      </w:tr>
    </w:tbl>
    <w:p w:rsidR="00C23A5A" w:rsidRDefault="00C23A5A">
      <w:pPr>
        <w:rPr>
          <w:sz w:val="28"/>
        </w:rPr>
        <w:sectPr w:rsidR="00C23A5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C23A5A" w:rsidRDefault="00C23A5A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38"/>
        <w:gridCol w:w="1643"/>
        <w:gridCol w:w="4733"/>
        <w:gridCol w:w="4791"/>
      </w:tblGrid>
      <w:tr w:rsidR="00C23A5A">
        <w:trPr>
          <w:trHeight w:val="4521"/>
        </w:trPr>
        <w:tc>
          <w:tcPr>
            <w:tcW w:w="843" w:type="dxa"/>
          </w:tcPr>
          <w:p w:rsidR="00C23A5A" w:rsidRDefault="00C23A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C23A5A" w:rsidRDefault="00C23A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3" w:type="dxa"/>
          </w:tcPr>
          <w:p w:rsidR="00C23A5A" w:rsidRDefault="00C23A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3" w:type="dxa"/>
          </w:tcPr>
          <w:p w:rsidR="00C23A5A" w:rsidRDefault="00C301FD">
            <w:pPr>
              <w:pStyle w:val="TableParagraph"/>
              <w:spacing w:line="264" w:lineRule="auto"/>
              <w:ind w:right="320"/>
              <w:rPr>
                <w:sz w:val="28"/>
              </w:rPr>
            </w:pPr>
            <w:r>
              <w:rPr>
                <w:color w:val="231F20"/>
                <w:sz w:val="28"/>
              </w:rPr>
              <w:t>микроорганизмов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промышленном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производстве».</w:t>
            </w:r>
          </w:p>
          <w:p w:rsidR="00C23A5A" w:rsidRDefault="00C301FD">
            <w:pPr>
              <w:pStyle w:val="TableParagraph"/>
              <w:spacing w:line="312" w:lineRule="exact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Лабораторная</w:t>
            </w:r>
            <w:r>
              <w:rPr>
                <w:b/>
                <w:color w:val="231F20"/>
                <w:spacing w:val="-6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работа</w:t>
            </w:r>
          </w:p>
          <w:p w:rsidR="00C23A5A" w:rsidRDefault="00C301FD">
            <w:pPr>
              <w:pStyle w:val="TableParagraph"/>
              <w:spacing w:before="13" w:line="264" w:lineRule="auto"/>
              <w:ind w:right="2167"/>
              <w:rPr>
                <w:sz w:val="28"/>
              </w:rPr>
            </w:pPr>
            <w:r>
              <w:rPr>
                <w:color w:val="231F20"/>
                <w:sz w:val="28"/>
              </w:rPr>
              <w:t>«Изучение</w:t>
            </w:r>
            <w:r>
              <w:rPr>
                <w:color w:val="231F20"/>
                <w:spacing w:val="-1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объектов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биотехнологии».</w:t>
            </w:r>
          </w:p>
          <w:p w:rsidR="00C23A5A" w:rsidRDefault="00C301FD">
            <w:pPr>
              <w:pStyle w:val="TableParagraph"/>
              <w:spacing w:line="313" w:lineRule="exact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Практическая</w:t>
            </w:r>
            <w:r>
              <w:rPr>
                <w:b/>
                <w:color w:val="231F20"/>
                <w:spacing w:val="-6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работа</w:t>
            </w:r>
          </w:p>
          <w:p w:rsidR="00C23A5A" w:rsidRDefault="00C301FD">
            <w:pPr>
              <w:pStyle w:val="TableParagraph"/>
              <w:spacing w:before="24" w:line="256" w:lineRule="auto"/>
              <w:ind w:right="1174"/>
              <w:rPr>
                <w:sz w:val="28"/>
              </w:rPr>
            </w:pPr>
            <w:r>
              <w:rPr>
                <w:color w:val="231F20"/>
                <w:sz w:val="28"/>
              </w:rPr>
              <w:t>«Получение</w:t>
            </w:r>
            <w:r>
              <w:rPr>
                <w:color w:val="231F20"/>
                <w:spacing w:val="-1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молочнокислых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продуктов».</w:t>
            </w:r>
          </w:p>
          <w:p w:rsidR="00C23A5A" w:rsidRDefault="00C301FD">
            <w:pPr>
              <w:pStyle w:val="TableParagraph"/>
              <w:spacing w:before="9"/>
              <w:rPr>
                <w:sz w:val="28"/>
              </w:rPr>
            </w:pPr>
            <w:r>
              <w:rPr>
                <w:b/>
                <w:color w:val="231F20"/>
                <w:sz w:val="28"/>
              </w:rPr>
              <w:t>Экскурсия</w:t>
            </w:r>
            <w:r>
              <w:rPr>
                <w:b/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«Биотехнология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–</w:t>
            </w:r>
          </w:p>
          <w:p w:rsidR="00C23A5A" w:rsidRDefault="00C301FD">
            <w:pPr>
              <w:pStyle w:val="TableParagraph"/>
              <w:spacing w:before="24" w:line="256" w:lineRule="auto"/>
              <w:ind w:right="415"/>
              <w:rPr>
                <w:sz w:val="28"/>
              </w:rPr>
            </w:pPr>
            <w:r>
              <w:rPr>
                <w:color w:val="231F20"/>
                <w:sz w:val="28"/>
              </w:rPr>
              <w:t>важнейшая</w:t>
            </w:r>
            <w:r>
              <w:rPr>
                <w:color w:val="231F20"/>
                <w:spacing w:val="-1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производительная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сила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современности</w:t>
            </w:r>
          </w:p>
          <w:p w:rsidR="00C23A5A" w:rsidRDefault="00C301FD">
            <w:pPr>
              <w:pStyle w:val="TableParagraph"/>
              <w:spacing w:before="3"/>
              <w:rPr>
                <w:sz w:val="28"/>
              </w:rPr>
            </w:pPr>
            <w:r>
              <w:rPr>
                <w:color w:val="231F20"/>
                <w:sz w:val="28"/>
              </w:rPr>
              <w:t>(на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биотехнологическое</w:t>
            </w:r>
          </w:p>
          <w:p w:rsidR="00C23A5A" w:rsidRDefault="00C301FD">
            <w:pPr>
              <w:pStyle w:val="TableParagraph"/>
              <w:spacing w:before="31"/>
              <w:rPr>
                <w:sz w:val="28"/>
              </w:rPr>
            </w:pPr>
            <w:r>
              <w:rPr>
                <w:color w:val="231F20"/>
                <w:sz w:val="28"/>
              </w:rPr>
              <w:t>производство)»</w:t>
            </w:r>
          </w:p>
        </w:tc>
        <w:tc>
          <w:tcPr>
            <w:tcW w:w="4791" w:type="dxa"/>
          </w:tcPr>
          <w:p w:rsidR="00C23A5A" w:rsidRDefault="00C301FD">
            <w:pPr>
              <w:pStyle w:val="TableParagraph"/>
              <w:spacing w:line="264" w:lineRule="auto"/>
              <w:ind w:left="115" w:right="626"/>
              <w:rPr>
                <w:sz w:val="28"/>
              </w:rPr>
            </w:pPr>
            <w:r>
              <w:rPr>
                <w:color w:val="231F20"/>
                <w:spacing w:val="-1"/>
                <w:sz w:val="28"/>
              </w:rPr>
              <w:t xml:space="preserve">достижения </w:t>
            </w:r>
            <w:r>
              <w:rPr>
                <w:color w:val="231F20"/>
                <w:sz w:val="28"/>
              </w:rPr>
              <w:t>микробиологической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технологии.</w:t>
            </w:r>
          </w:p>
          <w:p w:rsidR="00C23A5A" w:rsidRDefault="00C301FD">
            <w:pPr>
              <w:pStyle w:val="TableParagraph"/>
              <w:spacing w:line="256" w:lineRule="auto"/>
              <w:ind w:left="115" w:right="1788"/>
              <w:rPr>
                <w:sz w:val="28"/>
              </w:rPr>
            </w:pPr>
            <w:r>
              <w:rPr>
                <w:color w:val="231F20"/>
                <w:sz w:val="28"/>
              </w:rPr>
              <w:t>Обосновывать</w:t>
            </w:r>
            <w:r>
              <w:rPr>
                <w:color w:val="231F20"/>
                <w:spacing w:val="-1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значение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биотехнологии</w:t>
            </w:r>
          </w:p>
          <w:p w:rsidR="00C23A5A" w:rsidRDefault="00C301FD">
            <w:pPr>
              <w:pStyle w:val="TableParagraph"/>
              <w:spacing w:line="256" w:lineRule="auto"/>
              <w:ind w:left="115" w:right="1397"/>
              <w:rPr>
                <w:sz w:val="28"/>
              </w:rPr>
            </w:pPr>
            <w:r>
              <w:rPr>
                <w:color w:val="231F20"/>
                <w:sz w:val="28"/>
              </w:rPr>
              <w:t>для</w:t>
            </w:r>
            <w:r>
              <w:rPr>
                <w:color w:val="231F20"/>
                <w:spacing w:val="-1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сельскохозяйственного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производства</w:t>
            </w:r>
          </w:p>
        </w:tc>
      </w:tr>
      <w:tr w:rsidR="00C23A5A">
        <w:trPr>
          <w:trHeight w:val="4867"/>
        </w:trPr>
        <w:tc>
          <w:tcPr>
            <w:tcW w:w="843" w:type="dxa"/>
          </w:tcPr>
          <w:p w:rsidR="00C23A5A" w:rsidRDefault="00C301FD">
            <w:pPr>
              <w:pStyle w:val="TableParagraph"/>
              <w:spacing w:line="312" w:lineRule="exact"/>
              <w:ind w:left="182"/>
              <w:rPr>
                <w:sz w:val="28"/>
              </w:rPr>
            </w:pPr>
            <w:r>
              <w:rPr>
                <w:sz w:val="28"/>
              </w:rPr>
              <w:t>16.2</w:t>
            </w:r>
          </w:p>
        </w:tc>
        <w:tc>
          <w:tcPr>
            <w:tcW w:w="2838" w:type="dxa"/>
          </w:tcPr>
          <w:p w:rsidR="00C23A5A" w:rsidRDefault="00C301FD">
            <w:pPr>
              <w:pStyle w:val="TableParagraph"/>
              <w:spacing w:line="259" w:lineRule="auto"/>
              <w:ind w:left="117" w:right="945"/>
              <w:rPr>
                <w:sz w:val="28"/>
              </w:rPr>
            </w:pPr>
            <w:r>
              <w:rPr>
                <w:color w:val="231F20"/>
                <w:sz w:val="28"/>
              </w:rPr>
              <w:t>Основные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направления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pacing w:val="-1"/>
                <w:sz w:val="28"/>
              </w:rPr>
              <w:t>синтетической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биологии</w:t>
            </w:r>
          </w:p>
        </w:tc>
        <w:tc>
          <w:tcPr>
            <w:tcW w:w="1643" w:type="dxa"/>
          </w:tcPr>
          <w:p w:rsidR="00C23A5A" w:rsidRDefault="00C301FD">
            <w:pPr>
              <w:pStyle w:val="TableParagraph"/>
              <w:spacing w:line="312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33" w:type="dxa"/>
          </w:tcPr>
          <w:p w:rsidR="00C23A5A" w:rsidRDefault="00C301FD">
            <w:pPr>
              <w:pStyle w:val="TableParagraph"/>
              <w:spacing w:line="259" w:lineRule="auto"/>
              <w:ind w:right="544"/>
              <w:rPr>
                <w:sz w:val="28"/>
              </w:rPr>
            </w:pPr>
            <w:r>
              <w:rPr>
                <w:sz w:val="28"/>
              </w:rPr>
              <w:t>Создание технологий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инструментов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целенаправленного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изменения и конструирования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геномов с целью получения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организмов и их компонентов,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содержащих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встречающиеся</w:t>
            </w:r>
          </w:p>
          <w:p w:rsidR="00C23A5A" w:rsidRDefault="00C301F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биосинтетические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пути.</w:t>
            </w:r>
          </w:p>
          <w:p w:rsidR="00C23A5A" w:rsidRDefault="00C301FD">
            <w:pPr>
              <w:pStyle w:val="TableParagraph"/>
              <w:spacing w:before="16"/>
              <w:rPr>
                <w:sz w:val="28"/>
              </w:rPr>
            </w:pPr>
            <w:r>
              <w:rPr>
                <w:sz w:val="28"/>
              </w:rPr>
              <w:t>Клеточная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инженерия.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</w:p>
          <w:p w:rsidR="00C23A5A" w:rsidRDefault="00C301FD">
            <w:pPr>
              <w:pStyle w:val="TableParagraph"/>
              <w:spacing w:before="24" w:line="259" w:lineRule="auto"/>
              <w:ind w:right="105"/>
              <w:rPr>
                <w:sz w:val="28"/>
              </w:rPr>
            </w:pPr>
            <w:r>
              <w:rPr>
                <w:sz w:val="28"/>
              </w:rPr>
              <w:t>культуры клеток и тканей растений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животных.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Криобанки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Соматическая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гибридизация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соматический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эмбриогенез.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гаплоидов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селекции растений.</w:t>
            </w:r>
          </w:p>
          <w:p w:rsidR="00C23A5A" w:rsidRDefault="00C301FD">
            <w:pPr>
              <w:pStyle w:val="TableParagraph"/>
              <w:spacing w:before="4"/>
              <w:rPr>
                <w:i/>
                <w:sz w:val="28"/>
              </w:rPr>
            </w:pPr>
            <w:r>
              <w:rPr>
                <w:i/>
                <w:sz w:val="28"/>
              </w:rPr>
              <w:t>Получение</w:t>
            </w:r>
            <w:r>
              <w:rPr>
                <w:i/>
                <w:spacing w:val="-5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моноклональных</w:t>
            </w:r>
            <w:proofErr w:type="spellEnd"/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антител.</w:t>
            </w:r>
          </w:p>
        </w:tc>
        <w:tc>
          <w:tcPr>
            <w:tcW w:w="4791" w:type="dxa"/>
          </w:tcPr>
          <w:p w:rsidR="00C23A5A" w:rsidRDefault="00C301FD">
            <w:pPr>
              <w:pStyle w:val="TableParagraph"/>
              <w:spacing w:line="256" w:lineRule="auto"/>
              <w:ind w:left="115" w:right="385"/>
              <w:rPr>
                <w:sz w:val="28"/>
              </w:rPr>
            </w:pPr>
            <w:r>
              <w:rPr>
                <w:color w:val="231F20"/>
                <w:sz w:val="28"/>
              </w:rPr>
              <w:t>Раскрывать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содержание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терминов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понятий: клеточная инженерия,</w:t>
            </w:r>
          </w:p>
          <w:p w:rsidR="00C23A5A" w:rsidRDefault="00C301FD">
            <w:pPr>
              <w:pStyle w:val="TableParagraph"/>
              <w:spacing w:line="259" w:lineRule="auto"/>
              <w:ind w:left="115" w:right="1187"/>
              <w:rPr>
                <w:sz w:val="28"/>
              </w:rPr>
            </w:pPr>
            <w:r>
              <w:rPr>
                <w:color w:val="231F20"/>
                <w:sz w:val="28"/>
              </w:rPr>
              <w:t>клеточная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технология,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метод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культуры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клеток и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тканей,</w:t>
            </w:r>
          </w:p>
          <w:p w:rsidR="00C23A5A" w:rsidRDefault="00C301FD">
            <w:pPr>
              <w:pStyle w:val="TableParagraph"/>
              <w:spacing w:line="259" w:lineRule="auto"/>
              <w:ind w:left="115" w:right="98"/>
              <w:rPr>
                <w:sz w:val="28"/>
              </w:rPr>
            </w:pPr>
            <w:proofErr w:type="spellStart"/>
            <w:r>
              <w:rPr>
                <w:color w:val="231F20"/>
                <w:sz w:val="28"/>
              </w:rPr>
              <w:t>тотипотентность</w:t>
            </w:r>
            <w:proofErr w:type="spellEnd"/>
            <w:r>
              <w:rPr>
                <w:color w:val="231F20"/>
                <w:sz w:val="28"/>
              </w:rPr>
              <w:t xml:space="preserve">, </w:t>
            </w:r>
            <w:proofErr w:type="spellStart"/>
            <w:r>
              <w:rPr>
                <w:color w:val="231F20"/>
                <w:sz w:val="28"/>
              </w:rPr>
              <w:t>плюрипотентность</w:t>
            </w:r>
            <w:proofErr w:type="spellEnd"/>
            <w:r>
              <w:rPr>
                <w:color w:val="231F20"/>
                <w:sz w:val="28"/>
              </w:rPr>
              <w:t>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стволовые клетки, микроклональное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размножение растений, соматическая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 xml:space="preserve">гибридизация, </w:t>
            </w:r>
            <w:proofErr w:type="spellStart"/>
            <w:r>
              <w:rPr>
                <w:color w:val="231F20"/>
                <w:sz w:val="28"/>
              </w:rPr>
              <w:t>гаплоиды</w:t>
            </w:r>
            <w:proofErr w:type="spellEnd"/>
            <w:r>
              <w:rPr>
                <w:color w:val="231F20"/>
                <w:sz w:val="28"/>
              </w:rPr>
              <w:t xml:space="preserve">, </w:t>
            </w:r>
            <w:proofErr w:type="spellStart"/>
            <w:r>
              <w:rPr>
                <w:color w:val="231F20"/>
                <w:sz w:val="28"/>
              </w:rPr>
              <w:t>гибридомы</w:t>
            </w:r>
            <w:proofErr w:type="spellEnd"/>
            <w:r>
              <w:rPr>
                <w:color w:val="231F20"/>
                <w:sz w:val="28"/>
              </w:rPr>
              <w:t>,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proofErr w:type="spellStart"/>
            <w:r>
              <w:rPr>
                <w:color w:val="231F20"/>
                <w:sz w:val="28"/>
              </w:rPr>
              <w:t>моноклональные</w:t>
            </w:r>
            <w:proofErr w:type="spellEnd"/>
            <w:r>
              <w:rPr>
                <w:color w:val="231F20"/>
                <w:sz w:val="28"/>
              </w:rPr>
              <w:t xml:space="preserve"> и </w:t>
            </w:r>
            <w:proofErr w:type="spellStart"/>
            <w:r>
              <w:rPr>
                <w:color w:val="231F20"/>
                <w:sz w:val="28"/>
              </w:rPr>
              <w:t>поликлональные</w:t>
            </w:r>
            <w:proofErr w:type="spellEnd"/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антитела,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метод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трансплантации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ядер,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клонирование.</w:t>
            </w:r>
          </w:p>
          <w:p w:rsidR="00C23A5A" w:rsidRDefault="00C301FD">
            <w:pPr>
              <w:pStyle w:val="TableParagraph"/>
              <w:spacing w:line="256" w:lineRule="auto"/>
              <w:ind w:left="115" w:right="1317"/>
              <w:rPr>
                <w:sz w:val="28"/>
              </w:rPr>
            </w:pPr>
            <w:r>
              <w:rPr>
                <w:color w:val="231F20"/>
                <w:sz w:val="28"/>
              </w:rPr>
              <w:t>Характеризовать основные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направления</w:t>
            </w:r>
            <w:r>
              <w:rPr>
                <w:color w:val="231F20"/>
                <w:spacing w:val="-1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синтетической</w:t>
            </w:r>
          </w:p>
          <w:p w:rsidR="00C23A5A" w:rsidRDefault="00C301FD">
            <w:pPr>
              <w:pStyle w:val="TableParagraph"/>
              <w:spacing w:before="6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биологии.</w:t>
            </w:r>
          </w:p>
        </w:tc>
      </w:tr>
    </w:tbl>
    <w:p w:rsidR="00C23A5A" w:rsidRDefault="00C23A5A">
      <w:pPr>
        <w:rPr>
          <w:sz w:val="28"/>
        </w:rPr>
        <w:sectPr w:rsidR="00C23A5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C23A5A" w:rsidRDefault="00C23A5A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38"/>
        <w:gridCol w:w="1643"/>
        <w:gridCol w:w="4733"/>
        <w:gridCol w:w="4791"/>
      </w:tblGrid>
      <w:tr w:rsidR="00C23A5A">
        <w:trPr>
          <w:trHeight w:val="4521"/>
        </w:trPr>
        <w:tc>
          <w:tcPr>
            <w:tcW w:w="843" w:type="dxa"/>
          </w:tcPr>
          <w:p w:rsidR="00C23A5A" w:rsidRDefault="00C23A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C23A5A" w:rsidRDefault="00C23A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3" w:type="dxa"/>
          </w:tcPr>
          <w:p w:rsidR="00C23A5A" w:rsidRDefault="00C23A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3" w:type="dxa"/>
          </w:tcPr>
          <w:p w:rsidR="00C23A5A" w:rsidRDefault="00C301FD">
            <w:pPr>
              <w:pStyle w:val="TableParagraph"/>
              <w:spacing w:line="264" w:lineRule="auto"/>
              <w:ind w:right="579"/>
              <w:rPr>
                <w:i/>
                <w:sz w:val="28"/>
              </w:rPr>
            </w:pPr>
            <w:r>
              <w:rPr>
                <w:i/>
                <w:sz w:val="28"/>
              </w:rPr>
              <w:t>Использование</w:t>
            </w:r>
            <w:r>
              <w:rPr>
                <w:i/>
                <w:spacing w:val="-11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моноклональных</w:t>
            </w:r>
            <w:proofErr w:type="spellEnd"/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67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поликлональных</w:t>
            </w:r>
            <w:proofErr w:type="spellEnd"/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антител</w:t>
            </w:r>
          </w:p>
          <w:p w:rsidR="00C23A5A" w:rsidRDefault="00C301FD">
            <w:pPr>
              <w:pStyle w:val="TableParagraph"/>
              <w:spacing w:line="261" w:lineRule="auto"/>
              <w:ind w:right="731"/>
              <w:rPr>
                <w:sz w:val="28"/>
              </w:rPr>
            </w:pPr>
            <w:r>
              <w:rPr>
                <w:i/>
                <w:sz w:val="28"/>
              </w:rPr>
              <w:t>в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медицине.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Искусственное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оплодотворение. </w:t>
            </w:r>
            <w:r>
              <w:rPr>
                <w:sz w:val="28"/>
              </w:rPr>
              <w:t>Реконструкция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яйцеклеток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клонирование</w:t>
            </w:r>
          </w:p>
          <w:p w:rsidR="00C23A5A" w:rsidRDefault="00C301FD">
            <w:pPr>
              <w:pStyle w:val="TableParagraph"/>
              <w:spacing w:line="259" w:lineRule="auto"/>
              <w:ind w:right="481"/>
              <w:rPr>
                <w:sz w:val="28"/>
              </w:rPr>
            </w:pPr>
            <w:r>
              <w:rPr>
                <w:sz w:val="28"/>
              </w:rPr>
              <w:t>животных.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Метод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трансплантации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ядер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клеток.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i/>
                <w:sz w:val="28"/>
              </w:rPr>
              <w:t>Технологии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оздоровления, культивирования 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микроклонального размножения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сельскохозяйственных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культур</w:t>
            </w:r>
            <w:r>
              <w:rPr>
                <w:sz w:val="28"/>
              </w:rPr>
              <w:t>.</w:t>
            </w:r>
          </w:p>
          <w:p w:rsidR="00C23A5A" w:rsidRDefault="00C301FD"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Демонстрации</w:t>
            </w:r>
          </w:p>
          <w:p w:rsidR="00C23A5A" w:rsidRDefault="00C301FD">
            <w:pPr>
              <w:pStyle w:val="TableParagraph"/>
              <w:spacing w:line="352" w:lineRule="exact"/>
              <w:ind w:right="947"/>
              <w:rPr>
                <w:sz w:val="28"/>
              </w:rPr>
            </w:pPr>
            <w:r>
              <w:rPr>
                <w:color w:val="231F20"/>
                <w:sz w:val="28"/>
                <w:u w:val="single" w:color="231F20"/>
              </w:rPr>
              <w:t>Таблицы</w:t>
            </w:r>
            <w:r>
              <w:rPr>
                <w:color w:val="231F20"/>
                <w:spacing w:val="-7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и</w:t>
            </w:r>
            <w:r>
              <w:rPr>
                <w:color w:val="231F20"/>
                <w:spacing w:val="-6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схемы: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«Клеточная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инженерия»</w:t>
            </w:r>
          </w:p>
        </w:tc>
        <w:tc>
          <w:tcPr>
            <w:tcW w:w="4791" w:type="dxa"/>
          </w:tcPr>
          <w:p w:rsidR="00C23A5A" w:rsidRDefault="00C301FD">
            <w:pPr>
              <w:pStyle w:val="TableParagraph"/>
              <w:spacing w:line="264" w:lineRule="auto"/>
              <w:ind w:left="115" w:right="293"/>
              <w:jc w:val="both"/>
              <w:rPr>
                <w:sz w:val="28"/>
              </w:rPr>
            </w:pPr>
            <w:r>
              <w:rPr>
                <w:color w:val="231F20"/>
                <w:sz w:val="28"/>
              </w:rPr>
              <w:t>Описывать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на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конкретных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примерах</w:t>
            </w:r>
            <w:r>
              <w:rPr>
                <w:color w:val="231F20"/>
                <w:spacing w:val="-6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методы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клеточной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инженерии.</w:t>
            </w:r>
          </w:p>
          <w:p w:rsidR="00C23A5A" w:rsidRDefault="00C301FD">
            <w:pPr>
              <w:pStyle w:val="TableParagraph"/>
              <w:spacing w:line="261" w:lineRule="auto"/>
              <w:ind w:left="115" w:right="323"/>
              <w:jc w:val="both"/>
              <w:rPr>
                <w:sz w:val="28"/>
              </w:rPr>
            </w:pPr>
            <w:r>
              <w:rPr>
                <w:color w:val="231F20"/>
                <w:sz w:val="28"/>
              </w:rPr>
              <w:t>Приводить примеры использования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proofErr w:type="spellStart"/>
            <w:r>
              <w:rPr>
                <w:color w:val="231F20"/>
                <w:sz w:val="28"/>
              </w:rPr>
              <w:t>моноклональных</w:t>
            </w:r>
            <w:proofErr w:type="spellEnd"/>
            <w:r>
              <w:rPr>
                <w:color w:val="231F20"/>
                <w:spacing w:val="-1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proofErr w:type="spellStart"/>
            <w:r>
              <w:rPr>
                <w:color w:val="231F20"/>
                <w:sz w:val="28"/>
              </w:rPr>
              <w:t>поликлональных</w:t>
            </w:r>
            <w:proofErr w:type="spellEnd"/>
            <w:r>
              <w:rPr>
                <w:color w:val="231F20"/>
                <w:spacing w:val="-6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антител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медицине.</w:t>
            </w:r>
          </w:p>
          <w:p w:rsidR="00C23A5A" w:rsidRDefault="00C301FD">
            <w:pPr>
              <w:pStyle w:val="TableParagraph"/>
              <w:spacing w:line="256" w:lineRule="auto"/>
              <w:ind w:left="115" w:right="359"/>
              <w:jc w:val="both"/>
              <w:rPr>
                <w:sz w:val="28"/>
              </w:rPr>
            </w:pPr>
            <w:r>
              <w:rPr>
                <w:color w:val="231F20"/>
                <w:sz w:val="28"/>
              </w:rPr>
              <w:t>Оценивать значение синтетической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биологии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для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сельского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хозяйства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6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медицины</w:t>
            </w:r>
          </w:p>
        </w:tc>
      </w:tr>
      <w:tr w:rsidR="00C23A5A">
        <w:trPr>
          <w:trHeight w:val="4865"/>
        </w:trPr>
        <w:tc>
          <w:tcPr>
            <w:tcW w:w="843" w:type="dxa"/>
          </w:tcPr>
          <w:p w:rsidR="00C23A5A" w:rsidRDefault="00C301FD">
            <w:pPr>
              <w:pStyle w:val="TableParagraph"/>
              <w:spacing w:line="310" w:lineRule="exact"/>
              <w:ind w:left="182"/>
              <w:rPr>
                <w:sz w:val="28"/>
              </w:rPr>
            </w:pPr>
            <w:r>
              <w:rPr>
                <w:sz w:val="28"/>
              </w:rPr>
              <w:t>16.3</w:t>
            </w:r>
          </w:p>
        </w:tc>
        <w:tc>
          <w:tcPr>
            <w:tcW w:w="2838" w:type="dxa"/>
          </w:tcPr>
          <w:p w:rsidR="00C23A5A" w:rsidRDefault="00C301FD">
            <w:pPr>
              <w:pStyle w:val="TableParagraph"/>
              <w:spacing w:line="256" w:lineRule="auto"/>
              <w:ind w:left="117" w:right="532"/>
              <w:rPr>
                <w:sz w:val="28"/>
              </w:rPr>
            </w:pPr>
            <w:r>
              <w:rPr>
                <w:color w:val="231F20"/>
                <w:sz w:val="28"/>
              </w:rPr>
              <w:t>Хромосомная 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генная</w:t>
            </w:r>
            <w:r>
              <w:rPr>
                <w:color w:val="231F20"/>
                <w:spacing w:val="-1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инженерия</w:t>
            </w:r>
          </w:p>
        </w:tc>
        <w:tc>
          <w:tcPr>
            <w:tcW w:w="1643" w:type="dxa"/>
          </w:tcPr>
          <w:p w:rsidR="00C23A5A" w:rsidRDefault="00C301FD">
            <w:pPr>
              <w:pStyle w:val="TableParagraph"/>
              <w:spacing w:line="310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33" w:type="dxa"/>
          </w:tcPr>
          <w:p w:rsidR="00C23A5A" w:rsidRDefault="00C301FD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Хромосомная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генная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инженерия.</w:t>
            </w:r>
          </w:p>
          <w:p w:rsidR="00C23A5A" w:rsidRDefault="00C301FD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Искусственный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синтез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гена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23A5A" w:rsidRDefault="00C301FD">
            <w:pPr>
              <w:pStyle w:val="TableParagraph"/>
              <w:spacing w:before="31" w:line="256" w:lineRule="auto"/>
              <w:ind w:right="435"/>
              <w:rPr>
                <w:sz w:val="28"/>
              </w:rPr>
            </w:pPr>
            <w:r>
              <w:rPr>
                <w:sz w:val="28"/>
              </w:rPr>
              <w:t>конструирование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рекомбинантных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ДНК. </w:t>
            </w:r>
            <w:r>
              <w:rPr>
                <w:i/>
                <w:sz w:val="28"/>
              </w:rPr>
              <w:t xml:space="preserve">Создание </w:t>
            </w:r>
            <w:proofErr w:type="spellStart"/>
            <w:r>
              <w:rPr>
                <w:i/>
                <w:sz w:val="28"/>
              </w:rPr>
              <w:t>трансгенных</w:t>
            </w:r>
            <w:proofErr w:type="spellEnd"/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организмов</w:t>
            </w:r>
            <w:r>
              <w:rPr>
                <w:sz w:val="28"/>
              </w:rPr>
              <w:t>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23A5A" w:rsidRDefault="00C301FD">
            <w:pPr>
              <w:pStyle w:val="TableParagraph"/>
              <w:spacing w:before="12" w:line="256" w:lineRule="auto"/>
              <w:ind w:right="255"/>
              <w:rPr>
                <w:sz w:val="28"/>
              </w:rPr>
            </w:pPr>
            <w:r>
              <w:rPr>
                <w:sz w:val="28"/>
              </w:rPr>
              <w:t>перспективы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хромосомной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инженерии. Экологические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генной</w:t>
            </w:r>
          </w:p>
          <w:p w:rsidR="00C23A5A" w:rsidRDefault="00C301FD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инженерии.</w:t>
            </w:r>
          </w:p>
          <w:p w:rsidR="00C23A5A" w:rsidRDefault="00C301FD">
            <w:pPr>
              <w:pStyle w:val="TableParagraph"/>
              <w:spacing w:before="32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Демонстрации</w:t>
            </w:r>
          </w:p>
          <w:p w:rsidR="00C23A5A" w:rsidRDefault="00C301FD">
            <w:pPr>
              <w:pStyle w:val="TableParagraph"/>
              <w:spacing w:before="23" w:line="256" w:lineRule="auto"/>
              <w:ind w:right="1364"/>
              <w:rPr>
                <w:sz w:val="28"/>
              </w:rPr>
            </w:pPr>
            <w:r>
              <w:rPr>
                <w:color w:val="231F20"/>
                <w:sz w:val="28"/>
                <w:u w:val="single" w:color="231F20"/>
              </w:rPr>
              <w:t>Таблицы</w:t>
            </w:r>
            <w:r>
              <w:rPr>
                <w:color w:val="231F20"/>
                <w:spacing w:val="-7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и</w:t>
            </w:r>
            <w:r>
              <w:rPr>
                <w:color w:val="231F20"/>
                <w:spacing w:val="-5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схемы: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«Генная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инженерия»</w:t>
            </w:r>
          </w:p>
        </w:tc>
        <w:tc>
          <w:tcPr>
            <w:tcW w:w="4791" w:type="dxa"/>
          </w:tcPr>
          <w:p w:rsidR="00C23A5A" w:rsidRDefault="00C301FD">
            <w:pPr>
              <w:pStyle w:val="TableParagraph"/>
              <w:spacing w:line="259" w:lineRule="auto"/>
              <w:ind w:left="115" w:right="384"/>
              <w:rPr>
                <w:sz w:val="28"/>
              </w:rPr>
            </w:pPr>
            <w:r>
              <w:rPr>
                <w:color w:val="231F20"/>
                <w:sz w:val="28"/>
              </w:rPr>
              <w:t>Раскрывать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содержание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терминов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понятий: генная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инженерия,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proofErr w:type="spellStart"/>
            <w:r>
              <w:rPr>
                <w:color w:val="231F20"/>
                <w:sz w:val="28"/>
              </w:rPr>
              <w:t>рестрикционные</w:t>
            </w:r>
            <w:proofErr w:type="spellEnd"/>
            <w:r>
              <w:rPr>
                <w:color w:val="231F20"/>
                <w:sz w:val="28"/>
              </w:rPr>
              <w:t xml:space="preserve"> </w:t>
            </w:r>
            <w:proofErr w:type="spellStart"/>
            <w:r>
              <w:rPr>
                <w:color w:val="231F20"/>
                <w:sz w:val="28"/>
              </w:rPr>
              <w:t>эндонуклеазы</w:t>
            </w:r>
            <w:proofErr w:type="spellEnd"/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(</w:t>
            </w:r>
            <w:proofErr w:type="spellStart"/>
            <w:r>
              <w:rPr>
                <w:color w:val="231F20"/>
                <w:sz w:val="28"/>
              </w:rPr>
              <w:t>рестриктазы</w:t>
            </w:r>
            <w:proofErr w:type="spellEnd"/>
            <w:r>
              <w:rPr>
                <w:color w:val="231F20"/>
                <w:sz w:val="28"/>
              </w:rPr>
              <w:t>),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липкие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концы,</w:t>
            </w:r>
          </w:p>
          <w:p w:rsidR="00C23A5A" w:rsidRDefault="00C301FD">
            <w:pPr>
              <w:pStyle w:val="TableParagraph"/>
              <w:spacing w:line="259" w:lineRule="auto"/>
              <w:ind w:left="115" w:right="257"/>
              <w:rPr>
                <w:sz w:val="28"/>
              </w:rPr>
            </w:pPr>
            <w:proofErr w:type="spellStart"/>
            <w:r>
              <w:rPr>
                <w:color w:val="231F20"/>
                <w:sz w:val="28"/>
              </w:rPr>
              <w:t>плазмиды</w:t>
            </w:r>
            <w:proofErr w:type="spellEnd"/>
            <w:r>
              <w:rPr>
                <w:color w:val="231F20"/>
                <w:sz w:val="28"/>
              </w:rPr>
              <w:t>,</w:t>
            </w:r>
            <w:r>
              <w:rPr>
                <w:color w:val="231F20"/>
                <w:spacing w:val="-1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рестрикция,</w:t>
            </w:r>
            <w:r>
              <w:rPr>
                <w:color w:val="231F20"/>
                <w:spacing w:val="-12"/>
                <w:sz w:val="28"/>
              </w:rPr>
              <w:t xml:space="preserve"> </w:t>
            </w:r>
            <w:proofErr w:type="spellStart"/>
            <w:r>
              <w:rPr>
                <w:color w:val="231F20"/>
                <w:sz w:val="28"/>
              </w:rPr>
              <w:t>лигирование</w:t>
            </w:r>
            <w:proofErr w:type="spellEnd"/>
            <w:r>
              <w:rPr>
                <w:color w:val="231F20"/>
                <w:sz w:val="28"/>
              </w:rPr>
              <w:t>,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трансформация,</w:t>
            </w:r>
            <w:r>
              <w:rPr>
                <w:color w:val="231F20"/>
                <w:spacing w:val="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скрининг,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proofErr w:type="spellStart"/>
            <w:r>
              <w:rPr>
                <w:color w:val="231F20"/>
                <w:sz w:val="28"/>
              </w:rPr>
              <w:t>трансгенные</w:t>
            </w:r>
            <w:proofErr w:type="spellEnd"/>
            <w:r>
              <w:rPr>
                <w:color w:val="231F20"/>
                <w:sz w:val="28"/>
              </w:rPr>
              <w:t xml:space="preserve"> (генетически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модифицированные)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организмы.</w:t>
            </w:r>
          </w:p>
          <w:p w:rsidR="00C23A5A" w:rsidRDefault="00C301FD">
            <w:pPr>
              <w:pStyle w:val="TableParagraph"/>
              <w:spacing w:line="264" w:lineRule="auto"/>
              <w:ind w:left="115" w:right="247"/>
              <w:rPr>
                <w:sz w:val="28"/>
              </w:rPr>
            </w:pPr>
            <w:r>
              <w:rPr>
                <w:color w:val="231F20"/>
                <w:sz w:val="28"/>
              </w:rPr>
              <w:t>Описывать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методы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репродуктивного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терапевтического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клонирования,</w:t>
            </w:r>
          </w:p>
          <w:p w:rsidR="00C23A5A" w:rsidRDefault="00C301FD">
            <w:pPr>
              <w:pStyle w:val="TableParagraph"/>
              <w:spacing w:line="256" w:lineRule="auto"/>
              <w:ind w:left="115" w:right="663"/>
              <w:rPr>
                <w:sz w:val="28"/>
              </w:rPr>
            </w:pPr>
            <w:r>
              <w:rPr>
                <w:color w:val="231F20"/>
                <w:sz w:val="28"/>
              </w:rPr>
              <w:t>клеточные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технологии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способы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генетической инженерии.</w:t>
            </w:r>
          </w:p>
          <w:p w:rsidR="00C23A5A" w:rsidRDefault="00C301FD">
            <w:pPr>
              <w:pStyle w:val="TableParagraph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Характеризовать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достижения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генной</w:t>
            </w:r>
          </w:p>
          <w:p w:rsidR="00C23A5A" w:rsidRDefault="00C301FD">
            <w:pPr>
              <w:pStyle w:val="TableParagraph"/>
              <w:spacing w:before="10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инженерии.</w:t>
            </w:r>
          </w:p>
        </w:tc>
      </w:tr>
    </w:tbl>
    <w:p w:rsidR="00C23A5A" w:rsidRDefault="00C23A5A">
      <w:pPr>
        <w:rPr>
          <w:sz w:val="28"/>
        </w:rPr>
        <w:sectPr w:rsidR="00C23A5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C23A5A" w:rsidRDefault="00C23A5A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38"/>
        <w:gridCol w:w="1643"/>
        <w:gridCol w:w="4733"/>
        <w:gridCol w:w="4791"/>
      </w:tblGrid>
      <w:tr w:rsidR="00C23A5A">
        <w:trPr>
          <w:trHeight w:val="1740"/>
        </w:trPr>
        <w:tc>
          <w:tcPr>
            <w:tcW w:w="843" w:type="dxa"/>
          </w:tcPr>
          <w:p w:rsidR="00C23A5A" w:rsidRDefault="00C23A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C23A5A" w:rsidRDefault="00C23A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3" w:type="dxa"/>
          </w:tcPr>
          <w:p w:rsidR="00C23A5A" w:rsidRDefault="00C23A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3" w:type="dxa"/>
          </w:tcPr>
          <w:p w:rsidR="00C23A5A" w:rsidRDefault="00C23A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1" w:type="dxa"/>
          </w:tcPr>
          <w:p w:rsidR="00C23A5A" w:rsidRDefault="00C301FD">
            <w:pPr>
              <w:pStyle w:val="TableParagraph"/>
              <w:spacing w:line="311" w:lineRule="exact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Оценивать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экологические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</w:p>
          <w:p w:rsidR="00C23A5A" w:rsidRDefault="00C301FD">
            <w:pPr>
              <w:pStyle w:val="TableParagraph"/>
              <w:spacing w:before="31" w:line="256" w:lineRule="auto"/>
              <w:ind w:left="115" w:right="228"/>
              <w:rPr>
                <w:sz w:val="28"/>
              </w:rPr>
            </w:pPr>
            <w:r>
              <w:rPr>
                <w:color w:val="231F20"/>
                <w:sz w:val="28"/>
              </w:rPr>
              <w:t>этические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проблемы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клонирования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 xml:space="preserve">создания </w:t>
            </w:r>
            <w:proofErr w:type="spellStart"/>
            <w:r>
              <w:rPr>
                <w:color w:val="231F20"/>
                <w:sz w:val="28"/>
              </w:rPr>
              <w:t>трансгенных</w:t>
            </w:r>
            <w:proofErr w:type="spellEnd"/>
            <w:r>
              <w:rPr>
                <w:color w:val="231F20"/>
                <w:sz w:val="28"/>
              </w:rPr>
              <w:t xml:space="preserve"> организмов,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перспективы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развития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хромосомной</w:t>
            </w:r>
          </w:p>
          <w:p w:rsidR="00C23A5A" w:rsidRDefault="00C301FD">
            <w:pPr>
              <w:pStyle w:val="TableParagraph"/>
              <w:spacing w:before="11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генной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инженерии</w:t>
            </w:r>
          </w:p>
        </w:tc>
      </w:tr>
      <w:tr w:rsidR="00C23A5A">
        <w:trPr>
          <w:trHeight w:val="7647"/>
        </w:trPr>
        <w:tc>
          <w:tcPr>
            <w:tcW w:w="843" w:type="dxa"/>
          </w:tcPr>
          <w:p w:rsidR="00C23A5A" w:rsidRDefault="00C301FD">
            <w:pPr>
              <w:pStyle w:val="TableParagraph"/>
              <w:spacing w:line="311" w:lineRule="exact"/>
              <w:ind w:left="182"/>
              <w:rPr>
                <w:sz w:val="28"/>
              </w:rPr>
            </w:pPr>
            <w:r>
              <w:rPr>
                <w:sz w:val="28"/>
              </w:rPr>
              <w:t>16.4</w:t>
            </w:r>
          </w:p>
        </w:tc>
        <w:tc>
          <w:tcPr>
            <w:tcW w:w="2838" w:type="dxa"/>
          </w:tcPr>
          <w:p w:rsidR="00C23A5A" w:rsidRDefault="00C301FD">
            <w:pPr>
              <w:pStyle w:val="TableParagraph"/>
              <w:spacing w:line="256" w:lineRule="auto"/>
              <w:ind w:left="117" w:right="900"/>
              <w:rPr>
                <w:sz w:val="28"/>
              </w:rPr>
            </w:pPr>
            <w:r>
              <w:rPr>
                <w:color w:val="231F20"/>
                <w:sz w:val="28"/>
              </w:rPr>
              <w:t>Медицинские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pacing w:val="-1"/>
                <w:sz w:val="28"/>
              </w:rPr>
              <w:t>биотехнологии</w:t>
            </w:r>
          </w:p>
        </w:tc>
        <w:tc>
          <w:tcPr>
            <w:tcW w:w="1643" w:type="dxa"/>
          </w:tcPr>
          <w:p w:rsidR="00C23A5A" w:rsidRDefault="00C301FD">
            <w:pPr>
              <w:pStyle w:val="TableParagraph"/>
              <w:spacing w:line="31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33" w:type="dxa"/>
          </w:tcPr>
          <w:p w:rsidR="00C23A5A" w:rsidRDefault="00C301FD">
            <w:pPr>
              <w:pStyle w:val="TableParagraph"/>
              <w:spacing w:line="259" w:lineRule="auto"/>
              <w:ind w:right="941"/>
              <w:rPr>
                <w:i/>
                <w:sz w:val="28"/>
              </w:rPr>
            </w:pPr>
            <w:r>
              <w:rPr>
                <w:sz w:val="28"/>
              </w:rPr>
              <w:t>Медицинские биотехнологии.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Постгеномная</w:t>
            </w:r>
            <w:proofErr w:type="spellEnd"/>
            <w:r>
              <w:rPr>
                <w:i/>
                <w:sz w:val="28"/>
              </w:rPr>
              <w:t xml:space="preserve"> цифровая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медицина. ПЦР-диагностика.</w:t>
            </w:r>
            <w:r>
              <w:rPr>
                <w:i/>
                <w:spacing w:val="1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Метаболомный</w:t>
            </w:r>
            <w:proofErr w:type="spellEnd"/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анализ,</w:t>
            </w:r>
            <w:r>
              <w:rPr>
                <w:i/>
                <w:spacing w:val="1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геноцентрический</w:t>
            </w:r>
            <w:proofErr w:type="spellEnd"/>
            <w:r>
              <w:rPr>
                <w:i/>
                <w:sz w:val="28"/>
              </w:rPr>
              <w:t xml:space="preserve"> анализ</w:t>
            </w:r>
            <w:r>
              <w:rPr>
                <w:i/>
                <w:spacing w:val="1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протеома</w:t>
            </w:r>
            <w:proofErr w:type="spellEnd"/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человека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для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оценки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состояния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его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здоровья.</w:t>
            </w:r>
          </w:p>
          <w:p w:rsidR="00C23A5A" w:rsidRDefault="00C301FD">
            <w:pPr>
              <w:pStyle w:val="TableParagraph"/>
              <w:spacing w:line="256" w:lineRule="auto"/>
              <w:ind w:right="470"/>
              <w:rPr>
                <w:i/>
                <w:sz w:val="28"/>
              </w:rPr>
            </w:pPr>
            <w:r>
              <w:rPr>
                <w:i/>
                <w:sz w:val="28"/>
              </w:rPr>
              <w:t>Использование стволовых клеток.</w:t>
            </w:r>
            <w:r>
              <w:rPr>
                <w:i/>
                <w:spacing w:val="-67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Таргетная</w:t>
            </w:r>
            <w:proofErr w:type="spellEnd"/>
            <w:r>
              <w:rPr>
                <w:i/>
                <w:sz w:val="28"/>
              </w:rPr>
              <w:t xml:space="preserve"> терапия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рака.</w:t>
            </w:r>
          </w:p>
          <w:p w:rsidR="00C23A5A" w:rsidRDefault="00C301FD">
            <w:pPr>
              <w:pStyle w:val="TableParagraph"/>
              <w:spacing w:line="259" w:lineRule="auto"/>
              <w:ind w:right="408"/>
              <w:rPr>
                <w:i/>
                <w:sz w:val="28"/>
              </w:rPr>
            </w:pPr>
            <w:r>
              <w:rPr>
                <w:i/>
                <w:sz w:val="28"/>
              </w:rPr>
              <w:t>3D-биоинженерия для разработки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фундаментальных основ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медицинских технологий, создания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комплексных тканей сочетанием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технологий трёхмерного</w:t>
            </w:r>
            <w:r>
              <w:rPr>
                <w:i/>
                <w:spacing w:val="1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биопринтинга</w:t>
            </w:r>
            <w:proofErr w:type="spellEnd"/>
            <w:r>
              <w:rPr>
                <w:i/>
                <w:spacing w:val="70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70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скаффолдинга</w:t>
            </w:r>
            <w:proofErr w:type="spellEnd"/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для решения задач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персонализированной медицины.</w:t>
            </w:r>
          </w:p>
          <w:p w:rsidR="00C23A5A" w:rsidRDefault="00C301FD">
            <w:pPr>
              <w:pStyle w:val="TableParagraph"/>
              <w:spacing w:line="256" w:lineRule="auto"/>
              <w:ind w:right="243"/>
              <w:rPr>
                <w:i/>
                <w:sz w:val="28"/>
              </w:rPr>
            </w:pPr>
            <w:r>
              <w:rPr>
                <w:i/>
                <w:sz w:val="28"/>
              </w:rPr>
              <w:t>Создание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векторных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вакцин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с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целью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обеспечения комбинированной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защиты от возбудителей ОРВИ,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установление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молекулярных</w:t>
            </w:r>
          </w:p>
          <w:p w:rsidR="00C23A5A" w:rsidRDefault="00C301FD">
            <w:pPr>
              <w:pStyle w:val="TableParagraph"/>
              <w:spacing w:before="11"/>
              <w:rPr>
                <w:i/>
                <w:sz w:val="28"/>
              </w:rPr>
            </w:pPr>
            <w:r>
              <w:rPr>
                <w:i/>
                <w:sz w:val="28"/>
              </w:rPr>
              <w:t>механизмов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функционирования</w:t>
            </w:r>
          </w:p>
        </w:tc>
        <w:tc>
          <w:tcPr>
            <w:tcW w:w="4791" w:type="dxa"/>
          </w:tcPr>
          <w:p w:rsidR="00C23A5A" w:rsidRDefault="00C301FD">
            <w:pPr>
              <w:pStyle w:val="TableParagraph"/>
              <w:spacing w:line="259" w:lineRule="auto"/>
              <w:ind w:left="115" w:right="385"/>
              <w:rPr>
                <w:sz w:val="28"/>
              </w:rPr>
            </w:pPr>
            <w:r>
              <w:rPr>
                <w:color w:val="231F20"/>
                <w:sz w:val="28"/>
              </w:rPr>
              <w:t>Раскрывать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содержание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терминов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понятий: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медицинская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 xml:space="preserve">биотехнология, </w:t>
            </w:r>
            <w:proofErr w:type="spellStart"/>
            <w:r>
              <w:rPr>
                <w:color w:val="231F20"/>
                <w:sz w:val="28"/>
              </w:rPr>
              <w:t>метаболомный</w:t>
            </w:r>
            <w:proofErr w:type="spellEnd"/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 xml:space="preserve">анализ, </w:t>
            </w:r>
            <w:proofErr w:type="spellStart"/>
            <w:r>
              <w:rPr>
                <w:color w:val="231F20"/>
                <w:sz w:val="28"/>
              </w:rPr>
              <w:t>геноцентрический</w:t>
            </w:r>
            <w:proofErr w:type="spellEnd"/>
            <w:r>
              <w:rPr>
                <w:color w:val="231F20"/>
                <w:sz w:val="28"/>
              </w:rPr>
              <w:t xml:space="preserve"> анализ,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персонализированная медицина,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регенеративная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медицина.</w:t>
            </w:r>
          </w:p>
          <w:p w:rsidR="00C23A5A" w:rsidRDefault="00C301FD">
            <w:pPr>
              <w:pStyle w:val="TableParagraph"/>
              <w:spacing w:line="256" w:lineRule="auto"/>
              <w:ind w:left="115" w:right="261"/>
              <w:rPr>
                <w:sz w:val="28"/>
              </w:rPr>
            </w:pPr>
            <w:r>
              <w:rPr>
                <w:color w:val="231F20"/>
                <w:sz w:val="28"/>
              </w:rPr>
              <w:t>Характеризовать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методы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proofErr w:type="spellStart"/>
            <w:r>
              <w:rPr>
                <w:color w:val="231F20"/>
                <w:sz w:val="28"/>
              </w:rPr>
              <w:t>метаболомного</w:t>
            </w:r>
            <w:proofErr w:type="spellEnd"/>
            <w:r>
              <w:rPr>
                <w:color w:val="231F20"/>
                <w:spacing w:val="-1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proofErr w:type="spellStart"/>
            <w:r>
              <w:rPr>
                <w:color w:val="231F20"/>
                <w:sz w:val="28"/>
              </w:rPr>
              <w:t>геноцентрического</w:t>
            </w:r>
            <w:proofErr w:type="spellEnd"/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анализа;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использование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стволовых</w:t>
            </w:r>
          </w:p>
          <w:p w:rsidR="00C23A5A" w:rsidRDefault="00C301FD">
            <w:pPr>
              <w:pStyle w:val="TableParagraph"/>
              <w:spacing w:line="264" w:lineRule="auto"/>
              <w:ind w:left="115" w:right="177"/>
              <w:rPr>
                <w:sz w:val="28"/>
              </w:rPr>
            </w:pPr>
            <w:r>
              <w:rPr>
                <w:color w:val="231F20"/>
                <w:sz w:val="28"/>
              </w:rPr>
              <w:t>клеток;</w:t>
            </w:r>
            <w:r>
              <w:rPr>
                <w:color w:val="231F20"/>
                <w:spacing w:val="-1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ПЦР-диагностику;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proofErr w:type="spellStart"/>
            <w:r>
              <w:rPr>
                <w:color w:val="231F20"/>
                <w:sz w:val="28"/>
              </w:rPr>
              <w:t>таргетную</w:t>
            </w:r>
            <w:proofErr w:type="spellEnd"/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терапию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рака</w:t>
            </w:r>
          </w:p>
        </w:tc>
      </w:tr>
    </w:tbl>
    <w:p w:rsidR="00C23A5A" w:rsidRDefault="00C23A5A">
      <w:pPr>
        <w:spacing w:line="264" w:lineRule="auto"/>
        <w:rPr>
          <w:sz w:val="28"/>
        </w:rPr>
        <w:sectPr w:rsidR="00C23A5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C23A5A" w:rsidRDefault="00C23A5A">
      <w:pPr>
        <w:pStyle w:val="a3"/>
        <w:spacing w:before="3"/>
        <w:ind w:left="0"/>
        <w:jc w:val="left"/>
        <w:rPr>
          <w:b/>
          <w:sz w:val="8"/>
        </w:rPr>
      </w:pPr>
      <w:bookmarkStart w:id="10" w:name="_bookmark10"/>
      <w:bookmarkEnd w:id="10"/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38"/>
        <w:gridCol w:w="1643"/>
        <w:gridCol w:w="4733"/>
        <w:gridCol w:w="4791"/>
      </w:tblGrid>
      <w:tr w:rsidR="00C23A5A">
        <w:trPr>
          <w:trHeight w:val="1041"/>
        </w:trPr>
        <w:tc>
          <w:tcPr>
            <w:tcW w:w="843" w:type="dxa"/>
          </w:tcPr>
          <w:p w:rsidR="00C23A5A" w:rsidRDefault="00C23A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C23A5A" w:rsidRDefault="00C23A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3" w:type="dxa"/>
          </w:tcPr>
          <w:p w:rsidR="00C23A5A" w:rsidRDefault="00C23A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3" w:type="dxa"/>
          </w:tcPr>
          <w:p w:rsidR="00C23A5A" w:rsidRDefault="00C301FD">
            <w:pPr>
              <w:pStyle w:val="TableParagraph"/>
              <w:spacing w:line="311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РНК-содержащих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вирусов,</w:t>
            </w:r>
          </w:p>
          <w:p w:rsidR="00C23A5A" w:rsidRDefault="00C301FD">
            <w:pPr>
              <w:pStyle w:val="TableParagraph"/>
              <w:spacing w:before="12" w:line="340" w:lineRule="atLeast"/>
              <w:ind w:right="452"/>
              <w:rPr>
                <w:i/>
                <w:sz w:val="28"/>
              </w:rPr>
            </w:pPr>
            <w:r>
              <w:rPr>
                <w:i/>
                <w:sz w:val="28"/>
              </w:rPr>
              <w:t>вызывающих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особо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опасные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заболевания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человека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и животных</w:t>
            </w:r>
          </w:p>
        </w:tc>
        <w:tc>
          <w:tcPr>
            <w:tcW w:w="4791" w:type="dxa"/>
          </w:tcPr>
          <w:p w:rsidR="00C23A5A" w:rsidRDefault="00C23A5A">
            <w:pPr>
              <w:pStyle w:val="TableParagraph"/>
              <w:ind w:left="0"/>
              <w:rPr>
                <w:sz w:val="26"/>
              </w:rPr>
            </w:pPr>
          </w:p>
        </w:tc>
      </w:tr>
      <w:tr w:rsidR="00C23A5A">
        <w:trPr>
          <w:trHeight w:val="350"/>
        </w:trPr>
        <w:tc>
          <w:tcPr>
            <w:tcW w:w="3681" w:type="dxa"/>
            <w:gridSpan w:val="2"/>
          </w:tcPr>
          <w:p w:rsidR="00C23A5A" w:rsidRDefault="00C301FD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</w:tc>
        <w:tc>
          <w:tcPr>
            <w:tcW w:w="1643" w:type="dxa"/>
          </w:tcPr>
          <w:p w:rsidR="00C23A5A" w:rsidRDefault="00C301FD">
            <w:pPr>
              <w:pStyle w:val="TableParagraph"/>
              <w:spacing w:line="318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733" w:type="dxa"/>
          </w:tcPr>
          <w:p w:rsidR="00C23A5A" w:rsidRDefault="00C23A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1" w:type="dxa"/>
          </w:tcPr>
          <w:p w:rsidR="00C23A5A" w:rsidRDefault="00C23A5A">
            <w:pPr>
              <w:pStyle w:val="TableParagraph"/>
              <w:ind w:left="0"/>
              <w:rPr>
                <w:sz w:val="26"/>
              </w:rPr>
            </w:pPr>
          </w:p>
        </w:tc>
      </w:tr>
      <w:tr w:rsidR="00C23A5A">
        <w:trPr>
          <w:trHeight w:val="350"/>
        </w:trPr>
        <w:tc>
          <w:tcPr>
            <w:tcW w:w="3681" w:type="dxa"/>
            <w:gridSpan w:val="2"/>
          </w:tcPr>
          <w:p w:rsidR="00C23A5A" w:rsidRDefault="00C301FD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Резервное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</w:p>
        </w:tc>
        <w:tc>
          <w:tcPr>
            <w:tcW w:w="1643" w:type="dxa"/>
          </w:tcPr>
          <w:p w:rsidR="00C23A5A" w:rsidRDefault="00C301FD">
            <w:pPr>
              <w:pStyle w:val="TableParagraph"/>
              <w:spacing w:line="312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33" w:type="dxa"/>
          </w:tcPr>
          <w:p w:rsidR="00C23A5A" w:rsidRDefault="00C23A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1" w:type="dxa"/>
          </w:tcPr>
          <w:p w:rsidR="00C23A5A" w:rsidRDefault="00C23A5A">
            <w:pPr>
              <w:pStyle w:val="TableParagraph"/>
              <w:ind w:left="0"/>
              <w:rPr>
                <w:sz w:val="26"/>
              </w:rPr>
            </w:pPr>
          </w:p>
        </w:tc>
      </w:tr>
      <w:tr w:rsidR="00C23A5A">
        <w:trPr>
          <w:trHeight w:val="695"/>
        </w:trPr>
        <w:tc>
          <w:tcPr>
            <w:tcW w:w="3681" w:type="dxa"/>
            <w:gridSpan w:val="2"/>
          </w:tcPr>
          <w:p w:rsidR="00C23A5A" w:rsidRDefault="00C301FD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C23A5A" w:rsidRDefault="00C301FD">
            <w:pPr>
              <w:pStyle w:val="TableParagraph"/>
              <w:spacing w:before="24"/>
              <w:ind w:left="110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643" w:type="dxa"/>
          </w:tcPr>
          <w:p w:rsidR="00C23A5A" w:rsidRDefault="00C301FD">
            <w:pPr>
              <w:pStyle w:val="TableParagraph"/>
              <w:spacing w:line="311" w:lineRule="exact"/>
              <w:ind w:left="100" w:right="84"/>
              <w:jc w:val="center"/>
              <w:rPr>
                <w:sz w:val="28"/>
              </w:rPr>
            </w:pPr>
            <w:r>
              <w:rPr>
                <w:sz w:val="28"/>
              </w:rPr>
              <w:t>102</w:t>
            </w:r>
          </w:p>
        </w:tc>
        <w:tc>
          <w:tcPr>
            <w:tcW w:w="4733" w:type="dxa"/>
          </w:tcPr>
          <w:p w:rsidR="00C23A5A" w:rsidRDefault="00C23A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1" w:type="dxa"/>
          </w:tcPr>
          <w:p w:rsidR="00C23A5A" w:rsidRDefault="00C23A5A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C23A5A" w:rsidRDefault="00C23A5A">
      <w:pPr>
        <w:rPr>
          <w:sz w:val="26"/>
        </w:rPr>
        <w:sectPr w:rsidR="00C23A5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C23A5A" w:rsidRDefault="00C301FD">
      <w:pPr>
        <w:pStyle w:val="2"/>
        <w:numPr>
          <w:ilvl w:val="0"/>
          <w:numId w:val="1"/>
        </w:numPr>
        <w:tabs>
          <w:tab w:val="left" w:pos="471"/>
        </w:tabs>
        <w:spacing w:before="79"/>
        <w:ind w:hanging="361"/>
      </w:pPr>
      <w:r>
        <w:lastRenderedPageBreak/>
        <w:t>КЛАСС</w:t>
      </w:r>
    </w:p>
    <w:p w:rsidR="00C23A5A" w:rsidRDefault="00C23A5A">
      <w:pPr>
        <w:pStyle w:val="a3"/>
        <w:spacing w:before="1"/>
        <w:ind w:left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2837"/>
        <w:gridCol w:w="1627"/>
        <w:gridCol w:w="4731"/>
        <w:gridCol w:w="4789"/>
      </w:tblGrid>
      <w:tr w:rsidR="00C23A5A">
        <w:trPr>
          <w:trHeight w:val="1041"/>
        </w:trPr>
        <w:tc>
          <w:tcPr>
            <w:tcW w:w="864" w:type="dxa"/>
          </w:tcPr>
          <w:p w:rsidR="00C23A5A" w:rsidRDefault="00C301FD">
            <w:pPr>
              <w:pStyle w:val="TableParagraph"/>
              <w:spacing w:before="169" w:line="256" w:lineRule="auto"/>
              <w:ind w:left="247" w:right="209" w:firstLine="5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2837" w:type="dxa"/>
          </w:tcPr>
          <w:p w:rsidR="00C23A5A" w:rsidRDefault="00C301FD">
            <w:pPr>
              <w:pStyle w:val="TableParagraph"/>
              <w:spacing w:line="311" w:lineRule="exact"/>
              <w:ind w:left="542" w:firstLine="7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C23A5A" w:rsidRDefault="00C301FD">
            <w:pPr>
              <w:pStyle w:val="TableParagraph"/>
              <w:spacing w:before="13" w:line="340" w:lineRule="atLeast"/>
              <w:ind w:left="290" w:right="263" w:firstLine="252"/>
              <w:rPr>
                <w:sz w:val="28"/>
              </w:rPr>
            </w:pPr>
            <w:r>
              <w:rPr>
                <w:sz w:val="28"/>
              </w:rPr>
              <w:t>разделов и 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627" w:type="dxa"/>
          </w:tcPr>
          <w:p w:rsidR="00C23A5A" w:rsidRDefault="00C301FD">
            <w:pPr>
              <w:pStyle w:val="TableParagraph"/>
              <w:spacing w:before="169" w:line="256" w:lineRule="auto"/>
              <w:ind w:left="493" w:right="81" w:hanging="368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731" w:type="dxa"/>
          </w:tcPr>
          <w:p w:rsidR="00C23A5A" w:rsidRDefault="00C23A5A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C23A5A" w:rsidRDefault="00C301FD">
            <w:pPr>
              <w:pStyle w:val="TableParagraph"/>
              <w:spacing w:before="1"/>
              <w:ind w:left="811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789" w:type="dxa"/>
          </w:tcPr>
          <w:p w:rsidR="00C23A5A" w:rsidRDefault="00C301FD">
            <w:pPr>
              <w:pStyle w:val="TableParagraph"/>
              <w:spacing w:before="169" w:line="256" w:lineRule="auto"/>
              <w:ind w:left="1569" w:right="597" w:hanging="944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C23A5A">
        <w:trPr>
          <w:trHeight w:val="350"/>
        </w:trPr>
        <w:tc>
          <w:tcPr>
            <w:tcW w:w="864" w:type="dxa"/>
          </w:tcPr>
          <w:p w:rsidR="00C23A5A" w:rsidRDefault="00C301FD">
            <w:pPr>
              <w:pStyle w:val="TableParagraph"/>
              <w:spacing w:line="319" w:lineRule="exact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3984" w:type="dxa"/>
            <w:gridSpan w:val="4"/>
          </w:tcPr>
          <w:p w:rsidR="00C23A5A" w:rsidRDefault="00C301FD">
            <w:pPr>
              <w:pStyle w:val="TableParagraph"/>
              <w:spacing w:line="319" w:lineRule="exact"/>
              <w:ind w:left="110"/>
              <w:rPr>
                <w:rFonts w:ascii="Calibri" w:hAnsi="Calibri"/>
                <w:b/>
              </w:rPr>
            </w:pPr>
            <w:r>
              <w:rPr>
                <w:b/>
                <w:color w:val="231F20"/>
                <w:sz w:val="28"/>
              </w:rPr>
              <w:t>Тема</w:t>
            </w:r>
            <w:r>
              <w:rPr>
                <w:b/>
                <w:color w:val="231F20"/>
                <w:spacing w:val="-8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«Зарождение</w:t>
            </w:r>
            <w:r>
              <w:rPr>
                <w:b/>
                <w:color w:val="231F20"/>
                <w:spacing w:val="-5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и</w:t>
            </w:r>
            <w:r>
              <w:rPr>
                <w:b/>
                <w:color w:val="231F20"/>
                <w:spacing w:val="-6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развитие</w:t>
            </w:r>
            <w:r>
              <w:rPr>
                <w:b/>
                <w:color w:val="231F20"/>
                <w:spacing w:val="-6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эволюционных</w:t>
            </w:r>
            <w:r>
              <w:rPr>
                <w:b/>
                <w:color w:val="231F20"/>
                <w:spacing w:val="-1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представлений</w:t>
            </w:r>
            <w:r>
              <w:rPr>
                <w:b/>
                <w:color w:val="231F20"/>
                <w:spacing w:val="-6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в</w:t>
            </w:r>
            <w:r>
              <w:rPr>
                <w:b/>
                <w:color w:val="231F20"/>
                <w:spacing w:val="3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биологии</w:t>
            </w:r>
            <w:r>
              <w:rPr>
                <w:rFonts w:ascii="Calibri" w:hAnsi="Calibri"/>
                <w:b/>
              </w:rPr>
              <w:t>»</w:t>
            </w:r>
          </w:p>
        </w:tc>
      </w:tr>
      <w:tr w:rsidR="00C23A5A">
        <w:trPr>
          <w:trHeight w:val="6956"/>
        </w:trPr>
        <w:tc>
          <w:tcPr>
            <w:tcW w:w="864" w:type="dxa"/>
          </w:tcPr>
          <w:p w:rsidR="00C23A5A" w:rsidRDefault="00C301FD">
            <w:pPr>
              <w:pStyle w:val="TableParagraph"/>
              <w:spacing w:line="311" w:lineRule="exact"/>
              <w:ind w:left="163" w:right="153"/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837" w:type="dxa"/>
          </w:tcPr>
          <w:p w:rsidR="00C23A5A" w:rsidRDefault="00C301FD">
            <w:pPr>
              <w:pStyle w:val="TableParagraph"/>
              <w:spacing w:line="256" w:lineRule="auto"/>
              <w:ind w:left="110" w:right="508"/>
              <w:rPr>
                <w:sz w:val="28"/>
              </w:rPr>
            </w:pPr>
            <w:r>
              <w:rPr>
                <w:color w:val="231F20"/>
                <w:sz w:val="28"/>
              </w:rPr>
              <w:t>Эволюционная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теория</w:t>
            </w:r>
            <w:r>
              <w:rPr>
                <w:color w:val="231F20"/>
                <w:spacing w:val="-1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Ч.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Дарвина</w:t>
            </w:r>
          </w:p>
        </w:tc>
        <w:tc>
          <w:tcPr>
            <w:tcW w:w="1627" w:type="dxa"/>
          </w:tcPr>
          <w:p w:rsidR="00C23A5A" w:rsidRDefault="00C301FD">
            <w:pPr>
              <w:pStyle w:val="TableParagraph"/>
              <w:spacing w:line="311" w:lineRule="exact"/>
              <w:ind w:left="2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31" w:type="dxa"/>
          </w:tcPr>
          <w:p w:rsidR="00C23A5A" w:rsidRDefault="00C301FD">
            <w:pPr>
              <w:pStyle w:val="TableParagraph"/>
              <w:spacing w:line="261" w:lineRule="auto"/>
              <w:ind w:left="112" w:right="453"/>
              <w:rPr>
                <w:sz w:val="28"/>
              </w:rPr>
            </w:pPr>
            <w:r>
              <w:rPr>
                <w:sz w:val="28"/>
              </w:rPr>
              <w:t>Эволюционная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теория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Ч. Дарвина.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Предпосылки возникновения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дарвинизма.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научная</w:t>
            </w:r>
          </w:p>
          <w:p w:rsidR="00C23A5A" w:rsidRDefault="00C301FD">
            <w:pPr>
              <w:pStyle w:val="TableParagraph"/>
              <w:spacing w:line="314" w:lineRule="exact"/>
              <w:ind w:left="112"/>
              <w:rPr>
                <w:sz w:val="28"/>
              </w:rPr>
            </w:pPr>
            <w:r>
              <w:rPr>
                <w:sz w:val="28"/>
              </w:rPr>
              <w:t>деятельность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Дарвина.</w:t>
            </w:r>
          </w:p>
          <w:p w:rsidR="00C23A5A" w:rsidRDefault="00C301FD">
            <w:pPr>
              <w:pStyle w:val="TableParagraph"/>
              <w:spacing w:before="13"/>
              <w:ind w:left="112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Демонстрации</w:t>
            </w:r>
          </w:p>
          <w:p w:rsidR="00C23A5A" w:rsidRDefault="00C301FD">
            <w:pPr>
              <w:pStyle w:val="TableParagraph"/>
              <w:spacing w:before="30" w:line="259" w:lineRule="auto"/>
              <w:ind w:left="112" w:right="418"/>
              <w:rPr>
                <w:sz w:val="28"/>
              </w:rPr>
            </w:pPr>
            <w:r>
              <w:rPr>
                <w:color w:val="231F20"/>
                <w:sz w:val="28"/>
                <w:u w:val="single" w:color="231F20"/>
              </w:rPr>
              <w:t>Портреты:</w:t>
            </w:r>
            <w:r>
              <w:rPr>
                <w:color w:val="231F20"/>
                <w:sz w:val="28"/>
              </w:rPr>
              <w:t xml:space="preserve"> Аристотель, К. Линней,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Ж. Б.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Ламарк,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Э.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Ж.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proofErr w:type="spellStart"/>
            <w:r>
              <w:rPr>
                <w:color w:val="231F20"/>
                <w:sz w:val="28"/>
              </w:rPr>
              <w:t>Сент-Илер</w:t>
            </w:r>
            <w:proofErr w:type="spellEnd"/>
            <w:r>
              <w:rPr>
                <w:color w:val="231F20"/>
                <w:sz w:val="28"/>
              </w:rPr>
              <w:t>,</w:t>
            </w:r>
          </w:p>
          <w:p w:rsidR="00C23A5A" w:rsidRDefault="00C301FD">
            <w:pPr>
              <w:pStyle w:val="TableParagraph"/>
              <w:spacing w:line="318" w:lineRule="exact"/>
              <w:ind w:left="112"/>
              <w:rPr>
                <w:sz w:val="28"/>
              </w:rPr>
            </w:pPr>
            <w:r>
              <w:rPr>
                <w:color w:val="231F20"/>
                <w:sz w:val="28"/>
              </w:rPr>
              <w:t>Ж. Кювье, Ч.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Дарвин.</w:t>
            </w:r>
          </w:p>
          <w:p w:rsidR="00C23A5A" w:rsidRDefault="00C301FD">
            <w:pPr>
              <w:pStyle w:val="TableParagraph"/>
              <w:spacing w:before="24" w:line="264" w:lineRule="auto"/>
              <w:ind w:left="112" w:right="365"/>
              <w:rPr>
                <w:sz w:val="28"/>
              </w:rPr>
            </w:pPr>
            <w:r>
              <w:rPr>
                <w:color w:val="231F20"/>
                <w:sz w:val="28"/>
                <w:u w:val="single" w:color="231F20"/>
              </w:rPr>
              <w:t>Таблицы</w:t>
            </w:r>
            <w:r>
              <w:rPr>
                <w:color w:val="231F20"/>
                <w:spacing w:val="-6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и</w:t>
            </w:r>
            <w:r>
              <w:rPr>
                <w:color w:val="231F20"/>
                <w:spacing w:val="-5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схемы:</w:t>
            </w:r>
            <w:r>
              <w:rPr>
                <w:color w:val="231F20"/>
                <w:sz w:val="28"/>
              </w:rPr>
              <w:t xml:space="preserve"> «Система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живой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природы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(по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К.</w:t>
            </w:r>
            <w:r>
              <w:rPr>
                <w:color w:val="231F20"/>
                <w:spacing w:val="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Линнею)»,</w:t>
            </w:r>
          </w:p>
          <w:p w:rsidR="00C23A5A" w:rsidRDefault="00C301FD">
            <w:pPr>
              <w:pStyle w:val="TableParagraph"/>
              <w:spacing w:line="256" w:lineRule="auto"/>
              <w:ind w:left="112" w:right="1385"/>
              <w:rPr>
                <w:sz w:val="28"/>
              </w:rPr>
            </w:pPr>
            <w:r>
              <w:rPr>
                <w:color w:val="231F20"/>
                <w:sz w:val="28"/>
              </w:rPr>
              <w:t>«Лестница живых существ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(по</w:t>
            </w:r>
            <w:r>
              <w:rPr>
                <w:color w:val="231F20"/>
                <w:spacing w:val="-1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Ламарку)»,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«Механизм</w:t>
            </w:r>
          </w:p>
          <w:p w:rsidR="00C23A5A" w:rsidRDefault="00C301FD">
            <w:pPr>
              <w:pStyle w:val="TableParagraph"/>
              <w:spacing w:line="264" w:lineRule="auto"/>
              <w:ind w:left="112" w:right="808"/>
              <w:rPr>
                <w:sz w:val="28"/>
              </w:rPr>
            </w:pPr>
            <w:r>
              <w:rPr>
                <w:color w:val="231F20"/>
                <w:sz w:val="28"/>
              </w:rPr>
              <w:t>формирования</w:t>
            </w:r>
            <w:r>
              <w:rPr>
                <w:color w:val="231F20"/>
                <w:spacing w:val="-1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приспособлений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у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растений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животных</w:t>
            </w:r>
          </w:p>
          <w:p w:rsidR="00C23A5A" w:rsidRDefault="00C301FD">
            <w:pPr>
              <w:pStyle w:val="TableParagraph"/>
              <w:spacing w:line="256" w:lineRule="auto"/>
              <w:ind w:left="112" w:right="212"/>
              <w:rPr>
                <w:sz w:val="28"/>
              </w:rPr>
            </w:pPr>
            <w:r>
              <w:rPr>
                <w:color w:val="231F20"/>
                <w:sz w:val="28"/>
              </w:rPr>
              <w:t>(по Ламарку)», «Карта-схема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маршрута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путешествия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Ч.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Дарвина»,</w:t>
            </w:r>
          </w:p>
          <w:p w:rsidR="00C23A5A" w:rsidRDefault="00C301FD">
            <w:pPr>
              <w:pStyle w:val="TableParagraph"/>
              <w:ind w:left="112"/>
              <w:rPr>
                <w:sz w:val="28"/>
              </w:rPr>
            </w:pPr>
            <w:r>
              <w:rPr>
                <w:color w:val="231F20"/>
                <w:sz w:val="28"/>
              </w:rPr>
              <w:t>«Находки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Ч.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Дарвина»</w:t>
            </w:r>
          </w:p>
        </w:tc>
        <w:tc>
          <w:tcPr>
            <w:tcW w:w="4789" w:type="dxa"/>
          </w:tcPr>
          <w:p w:rsidR="00C23A5A" w:rsidRDefault="00C301FD">
            <w:pPr>
              <w:pStyle w:val="TableParagraph"/>
              <w:spacing w:line="259" w:lineRule="auto"/>
              <w:ind w:left="113" w:right="135"/>
              <w:rPr>
                <w:sz w:val="28"/>
              </w:rPr>
            </w:pPr>
            <w:r>
              <w:rPr>
                <w:color w:val="231F20"/>
                <w:sz w:val="28"/>
              </w:rPr>
              <w:t>Раскрывать содержание терминов 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понятий: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креационизм,</w:t>
            </w:r>
            <w:r>
              <w:rPr>
                <w:color w:val="231F20"/>
                <w:spacing w:val="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вид,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систематика,</w:t>
            </w:r>
            <w:r>
              <w:rPr>
                <w:color w:val="231F20"/>
                <w:spacing w:val="-1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бинарная</w:t>
            </w:r>
            <w:r>
              <w:rPr>
                <w:color w:val="231F20"/>
                <w:spacing w:val="-1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номенклатура,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искусственная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система</w:t>
            </w:r>
          </w:p>
          <w:p w:rsidR="00C23A5A" w:rsidRDefault="00C301FD">
            <w:pPr>
              <w:pStyle w:val="TableParagraph"/>
              <w:spacing w:line="259" w:lineRule="auto"/>
              <w:ind w:left="113" w:right="510"/>
              <w:rPr>
                <w:sz w:val="28"/>
              </w:rPr>
            </w:pPr>
            <w:r>
              <w:rPr>
                <w:color w:val="231F20"/>
                <w:sz w:val="28"/>
              </w:rPr>
              <w:t>классификации организмов,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исторический метод, дарвинизм.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Характеризовать взгляды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Аристотеля,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Эмпедокла,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Лукреция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Кара, Дж. Рея на развитие живой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природы.</w:t>
            </w:r>
          </w:p>
          <w:p w:rsidR="00C23A5A" w:rsidRDefault="00C301FD">
            <w:pPr>
              <w:pStyle w:val="TableParagraph"/>
              <w:spacing w:line="256" w:lineRule="auto"/>
              <w:ind w:left="113" w:right="1340"/>
              <w:rPr>
                <w:sz w:val="28"/>
              </w:rPr>
            </w:pPr>
            <w:r>
              <w:rPr>
                <w:color w:val="231F20"/>
                <w:sz w:val="28"/>
              </w:rPr>
              <w:t>Оценивать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вклад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К.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Линнея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развитие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биологии.</w:t>
            </w:r>
          </w:p>
          <w:p w:rsidR="00C23A5A" w:rsidRDefault="00C301FD">
            <w:pPr>
              <w:pStyle w:val="TableParagraph"/>
              <w:spacing w:line="259" w:lineRule="auto"/>
              <w:ind w:left="113" w:right="274"/>
              <w:rPr>
                <w:sz w:val="28"/>
              </w:rPr>
            </w:pPr>
            <w:r>
              <w:rPr>
                <w:color w:val="231F20"/>
                <w:sz w:val="28"/>
              </w:rPr>
              <w:t>Сравнивать взгляды на вид 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эволюцию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К.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Линнея,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Ж.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Б.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Ламарка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Ч.</w:t>
            </w:r>
            <w:r>
              <w:rPr>
                <w:color w:val="231F20"/>
                <w:spacing w:val="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Дарвина.</w:t>
            </w:r>
          </w:p>
          <w:p w:rsidR="00C23A5A" w:rsidRDefault="00C301FD">
            <w:pPr>
              <w:pStyle w:val="TableParagraph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Критически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оценивать</w:t>
            </w:r>
          </w:p>
          <w:p w:rsidR="00C23A5A" w:rsidRDefault="00C301FD">
            <w:pPr>
              <w:pStyle w:val="TableParagraph"/>
              <w:spacing w:before="19" w:line="264" w:lineRule="auto"/>
              <w:ind w:left="113" w:right="354"/>
              <w:rPr>
                <w:sz w:val="28"/>
              </w:rPr>
            </w:pPr>
            <w:proofErr w:type="spellStart"/>
            <w:r>
              <w:rPr>
                <w:color w:val="231F20"/>
                <w:sz w:val="28"/>
              </w:rPr>
              <w:t>креационистские</w:t>
            </w:r>
            <w:proofErr w:type="spellEnd"/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взгляды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на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живую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природу.</w:t>
            </w:r>
          </w:p>
          <w:p w:rsidR="00C23A5A" w:rsidRDefault="00C301FD">
            <w:pPr>
              <w:pStyle w:val="TableParagraph"/>
              <w:spacing w:line="313" w:lineRule="exact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Перечислять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культурно-исторические</w:t>
            </w:r>
          </w:p>
          <w:p w:rsidR="00C23A5A" w:rsidRDefault="00C301FD">
            <w:pPr>
              <w:pStyle w:val="TableParagraph"/>
              <w:spacing w:before="24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естественно-научные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предпосылки</w:t>
            </w:r>
          </w:p>
        </w:tc>
      </w:tr>
    </w:tbl>
    <w:p w:rsidR="00C23A5A" w:rsidRDefault="00C23A5A">
      <w:pPr>
        <w:rPr>
          <w:sz w:val="28"/>
        </w:rPr>
        <w:sectPr w:rsidR="00C23A5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C23A5A" w:rsidRDefault="00C23A5A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2837"/>
        <w:gridCol w:w="1627"/>
        <w:gridCol w:w="4731"/>
        <w:gridCol w:w="4789"/>
      </w:tblGrid>
      <w:tr w:rsidR="00C23A5A">
        <w:trPr>
          <w:trHeight w:val="3130"/>
        </w:trPr>
        <w:tc>
          <w:tcPr>
            <w:tcW w:w="864" w:type="dxa"/>
          </w:tcPr>
          <w:p w:rsidR="00C23A5A" w:rsidRDefault="00C23A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7" w:type="dxa"/>
          </w:tcPr>
          <w:p w:rsidR="00C23A5A" w:rsidRDefault="00C23A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7" w:type="dxa"/>
          </w:tcPr>
          <w:p w:rsidR="00C23A5A" w:rsidRDefault="00C23A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1" w:type="dxa"/>
          </w:tcPr>
          <w:p w:rsidR="00C23A5A" w:rsidRDefault="00C23A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89" w:type="dxa"/>
          </w:tcPr>
          <w:p w:rsidR="00C23A5A" w:rsidRDefault="00C301FD">
            <w:pPr>
              <w:pStyle w:val="TableParagraph"/>
              <w:spacing w:line="264" w:lineRule="auto"/>
              <w:ind w:left="113" w:right="685"/>
              <w:rPr>
                <w:sz w:val="28"/>
              </w:rPr>
            </w:pPr>
            <w:r>
              <w:rPr>
                <w:color w:val="231F20"/>
                <w:sz w:val="28"/>
              </w:rPr>
              <w:t>появления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эволюционной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теории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Ч.</w:t>
            </w:r>
            <w:r>
              <w:rPr>
                <w:color w:val="231F20"/>
                <w:spacing w:val="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Дарвина.</w:t>
            </w:r>
          </w:p>
          <w:p w:rsidR="00C23A5A" w:rsidRDefault="00C301FD">
            <w:pPr>
              <w:pStyle w:val="TableParagraph"/>
              <w:spacing w:line="256" w:lineRule="auto"/>
              <w:ind w:left="113" w:right="912"/>
              <w:rPr>
                <w:sz w:val="28"/>
              </w:rPr>
            </w:pPr>
            <w:r>
              <w:rPr>
                <w:color w:val="231F20"/>
                <w:sz w:val="28"/>
              </w:rPr>
              <w:t>Описывать</w:t>
            </w:r>
            <w:r>
              <w:rPr>
                <w:color w:val="231F20"/>
                <w:spacing w:val="-1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роль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исторического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метода.</w:t>
            </w:r>
          </w:p>
          <w:p w:rsidR="00C23A5A" w:rsidRDefault="00C301FD">
            <w:pPr>
              <w:pStyle w:val="TableParagraph"/>
              <w:spacing w:line="256" w:lineRule="auto"/>
              <w:ind w:left="113" w:right="550"/>
              <w:rPr>
                <w:sz w:val="28"/>
              </w:rPr>
            </w:pPr>
            <w:r>
              <w:rPr>
                <w:color w:val="231F20"/>
                <w:sz w:val="28"/>
              </w:rPr>
              <w:t>Излагать</w:t>
            </w:r>
            <w:r>
              <w:rPr>
                <w:color w:val="231F20"/>
                <w:spacing w:val="-1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сущность</w:t>
            </w:r>
            <w:r>
              <w:rPr>
                <w:color w:val="231F20"/>
                <w:spacing w:val="-1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эволюционной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теории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Ч.</w:t>
            </w:r>
            <w:r>
              <w:rPr>
                <w:color w:val="231F20"/>
                <w:spacing w:val="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Дарвина.</w:t>
            </w:r>
          </w:p>
          <w:p w:rsidR="00C23A5A" w:rsidRDefault="00C301FD">
            <w:pPr>
              <w:pStyle w:val="TableParagraph"/>
              <w:spacing w:line="256" w:lineRule="auto"/>
              <w:ind w:left="113" w:right="132"/>
              <w:rPr>
                <w:sz w:val="28"/>
              </w:rPr>
            </w:pPr>
            <w:r>
              <w:rPr>
                <w:color w:val="231F20"/>
                <w:sz w:val="28"/>
              </w:rPr>
              <w:t>Называть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основные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факты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биографии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Ч.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Дарвина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этапы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создания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им</w:t>
            </w:r>
          </w:p>
          <w:p w:rsidR="00C23A5A" w:rsidRDefault="00C301FD">
            <w:pPr>
              <w:pStyle w:val="TableParagraph"/>
              <w:spacing w:before="1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эволюционной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теории</w:t>
            </w:r>
          </w:p>
        </w:tc>
      </w:tr>
      <w:tr w:rsidR="00C23A5A">
        <w:trPr>
          <w:trHeight w:val="6257"/>
        </w:trPr>
        <w:tc>
          <w:tcPr>
            <w:tcW w:w="864" w:type="dxa"/>
          </w:tcPr>
          <w:p w:rsidR="00C23A5A" w:rsidRDefault="00C301FD">
            <w:pPr>
              <w:pStyle w:val="TableParagraph"/>
              <w:spacing w:line="311" w:lineRule="exact"/>
              <w:ind w:left="254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2837" w:type="dxa"/>
          </w:tcPr>
          <w:p w:rsidR="00C23A5A" w:rsidRDefault="00C301FD">
            <w:pPr>
              <w:pStyle w:val="TableParagraph"/>
              <w:spacing w:line="261" w:lineRule="auto"/>
              <w:ind w:left="110" w:right="755"/>
              <w:jc w:val="both"/>
              <w:rPr>
                <w:sz w:val="28"/>
              </w:rPr>
            </w:pPr>
            <w:r>
              <w:rPr>
                <w:color w:val="231F20"/>
                <w:spacing w:val="-1"/>
                <w:sz w:val="28"/>
              </w:rPr>
              <w:t xml:space="preserve">Движущие </w:t>
            </w:r>
            <w:r>
              <w:rPr>
                <w:color w:val="231F20"/>
                <w:sz w:val="28"/>
              </w:rPr>
              <w:t>силы</w:t>
            </w:r>
            <w:r>
              <w:rPr>
                <w:color w:val="231F20"/>
                <w:spacing w:val="-6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эволюции видов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Ч.</w:t>
            </w:r>
            <w:r>
              <w:rPr>
                <w:color w:val="231F20"/>
                <w:spacing w:val="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Дарвину</w:t>
            </w:r>
          </w:p>
        </w:tc>
        <w:tc>
          <w:tcPr>
            <w:tcW w:w="1627" w:type="dxa"/>
          </w:tcPr>
          <w:p w:rsidR="00C23A5A" w:rsidRDefault="00C301FD">
            <w:pPr>
              <w:pStyle w:val="TableParagraph"/>
              <w:spacing w:line="311" w:lineRule="exact"/>
              <w:ind w:left="2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31" w:type="dxa"/>
          </w:tcPr>
          <w:p w:rsidR="00C23A5A" w:rsidRDefault="00C301FD">
            <w:pPr>
              <w:pStyle w:val="TableParagraph"/>
              <w:spacing w:line="259" w:lineRule="auto"/>
              <w:ind w:left="112" w:right="611"/>
              <w:rPr>
                <w:sz w:val="28"/>
              </w:rPr>
            </w:pPr>
            <w:r>
              <w:rPr>
                <w:sz w:val="28"/>
              </w:rPr>
              <w:t>Движущие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силы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эволюции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Ч. Дарвину (высокая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интенсивность размножения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организмов, наследственная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изменчивость,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</w:p>
          <w:p w:rsidR="00C23A5A" w:rsidRDefault="00C301FD">
            <w:pPr>
              <w:pStyle w:val="TableParagraph"/>
              <w:spacing w:line="264" w:lineRule="auto"/>
              <w:ind w:left="112" w:right="501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существование,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естественный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искусственный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отбор).</w:t>
            </w:r>
          </w:p>
          <w:p w:rsidR="00C23A5A" w:rsidRDefault="00C301FD">
            <w:pPr>
              <w:pStyle w:val="TableParagraph"/>
              <w:spacing w:line="313" w:lineRule="exact"/>
              <w:ind w:left="112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Демонстрации</w:t>
            </w:r>
          </w:p>
          <w:p w:rsidR="00C23A5A" w:rsidRDefault="00C301FD">
            <w:pPr>
              <w:pStyle w:val="TableParagraph"/>
              <w:spacing w:before="10"/>
              <w:ind w:left="112"/>
              <w:rPr>
                <w:sz w:val="28"/>
              </w:rPr>
            </w:pPr>
            <w:r>
              <w:rPr>
                <w:color w:val="231F20"/>
                <w:sz w:val="28"/>
                <w:u w:val="single" w:color="231F20"/>
              </w:rPr>
              <w:t>Портрет: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Ч.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Дарвин.</w:t>
            </w:r>
          </w:p>
          <w:p w:rsidR="00C23A5A" w:rsidRDefault="00C301FD">
            <w:pPr>
              <w:pStyle w:val="TableParagraph"/>
              <w:spacing w:before="31" w:line="256" w:lineRule="auto"/>
              <w:ind w:left="112" w:right="386"/>
              <w:rPr>
                <w:sz w:val="28"/>
              </w:rPr>
            </w:pPr>
            <w:r>
              <w:rPr>
                <w:color w:val="231F20"/>
                <w:sz w:val="28"/>
                <w:u w:val="single" w:color="231F20"/>
              </w:rPr>
              <w:t>Таблицы</w:t>
            </w:r>
            <w:r>
              <w:rPr>
                <w:color w:val="231F20"/>
                <w:spacing w:val="-5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и</w:t>
            </w:r>
            <w:r>
              <w:rPr>
                <w:color w:val="231F20"/>
                <w:spacing w:val="-3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схемы: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«Формы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борьбы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за существование», «Породы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голубей»,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«Многообразие</w:t>
            </w:r>
          </w:p>
          <w:p w:rsidR="00C23A5A" w:rsidRDefault="00C301FD">
            <w:pPr>
              <w:pStyle w:val="TableParagraph"/>
              <w:spacing w:before="4"/>
              <w:ind w:left="112"/>
              <w:rPr>
                <w:sz w:val="28"/>
              </w:rPr>
            </w:pPr>
            <w:r>
              <w:rPr>
                <w:color w:val="231F20"/>
                <w:sz w:val="28"/>
              </w:rPr>
              <w:t>культурных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форм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капусты»,</w:t>
            </w:r>
          </w:p>
          <w:p w:rsidR="00C23A5A" w:rsidRDefault="00C301FD">
            <w:pPr>
              <w:pStyle w:val="TableParagraph"/>
              <w:spacing w:before="31"/>
              <w:ind w:left="112"/>
              <w:rPr>
                <w:sz w:val="28"/>
              </w:rPr>
            </w:pPr>
            <w:r>
              <w:rPr>
                <w:color w:val="231F20"/>
                <w:sz w:val="28"/>
              </w:rPr>
              <w:t>«Породы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домашних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животных»,</w:t>
            </w:r>
          </w:p>
          <w:p w:rsidR="00C23A5A" w:rsidRDefault="00C301FD">
            <w:pPr>
              <w:pStyle w:val="TableParagraph"/>
              <w:spacing w:before="24" w:line="256" w:lineRule="auto"/>
              <w:ind w:left="112" w:right="575"/>
              <w:rPr>
                <w:sz w:val="28"/>
              </w:rPr>
            </w:pPr>
            <w:r>
              <w:rPr>
                <w:color w:val="231F20"/>
                <w:sz w:val="28"/>
              </w:rPr>
              <w:t>«Схема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образования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новых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видов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(по Ч. Дарвину)», «Схема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соотношения движущих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сил</w:t>
            </w:r>
          </w:p>
          <w:p w:rsidR="00C23A5A" w:rsidRDefault="00C301FD">
            <w:pPr>
              <w:pStyle w:val="TableParagraph"/>
              <w:spacing w:before="11"/>
              <w:ind w:left="112"/>
              <w:rPr>
                <w:sz w:val="28"/>
              </w:rPr>
            </w:pPr>
            <w:r>
              <w:rPr>
                <w:color w:val="231F20"/>
                <w:sz w:val="28"/>
              </w:rPr>
              <w:t>эволюции»</w:t>
            </w:r>
          </w:p>
        </w:tc>
        <w:tc>
          <w:tcPr>
            <w:tcW w:w="4789" w:type="dxa"/>
          </w:tcPr>
          <w:p w:rsidR="00C23A5A" w:rsidRDefault="00C301FD">
            <w:pPr>
              <w:pStyle w:val="TableParagraph"/>
              <w:spacing w:line="259" w:lineRule="auto"/>
              <w:ind w:left="113" w:right="242"/>
              <w:rPr>
                <w:sz w:val="28"/>
              </w:rPr>
            </w:pPr>
            <w:r>
              <w:rPr>
                <w:color w:val="231F20"/>
                <w:sz w:val="28"/>
              </w:rPr>
              <w:t>Раскрывать содержание терминов 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понятий: наследственность,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изменчивость,</w:t>
            </w:r>
            <w:r>
              <w:rPr>
                <w:color w:val="231F20"/>
                <w:spacing w:val="-1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искусственный</w:t>
            </w:r>
            <w:r>
              <w:rPr>
                <w:color w:val="231F20"/>
                <w:spacing w:val="-1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отбор,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борьба за существование,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естественный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отбор.</w:t>
            </w:r>
          </w:p>
          <w:p w:rsidR="00C23A5A" w:rsidRDefault="00C301FD">
            <w:pPr>
              <w:pStyle w:val="TableParagraph"/>
              <w:spacing w:line="320" w:lineRule="exact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Излагать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сущность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учения</w:t>
            </w:r>
          </w:p>
          <w:p w:rsidR="00C23A5A" w:rsidRDefault="00C301FD">
            <w:pPr>
              <w:pStyle w:val="TableParagraph"/>
              <w:spacing w:before="20" w:line="256" w:lineRule="auto"/>
              <w:ind w:left="113" w:right="172"/>
              <w:rPr>
                <w:sz w:val="28"/>
              </w:rPr>
            </w:pPr>
            <w:r>
              <w:rPr>
                <w:color w:val="231F20"/>
                <w:sz w:val="28"/>
              </w:rPr>
              <w:t>Ч.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Дарвина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об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искусственном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отборе.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Характеризовать движущие силы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эволюции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видов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Дарвину.</w:t>
            </w:r>
          </w:p>
          <w:p w:rsidR="00C23A5A" w:rsidRDefault="00C301FD">
            <w:pPr>
              <w:pStyle w:val="TableParagraph"/>
              <w:spacing w:before="11" w:line="256" w:lineRule="auto"/>
              <w:ind w:left="113" w:right="173"/>
              <w:rPr>
                <w:sz w:val="28"/>
              </w:rPr>
            </w:pPr>
            <w:r>
              <w:rPr>
                <w:color w:val="231F20"/>
                <w:sz w:val="28"/>
              </w:rPr>
              <w:t>Применять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знания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движущих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силах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эволюции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видов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Дарвину</w:t>
            </w:r>
          </w:p>
          <w:p w:rsidR="00C23A5A" w:rsidRDefault="00C301FD">
            <w:pPr>
              <w:pStyle w:val="TableParagraph"/>
              <w:spacing w:before="3" w:line="261" w:lineRule="auto"/>
              <w:ind w:left="113" w:right="248"/>
              <w:jc w:val="both"/>
              <w:rPr>
                <w:sz w:val="28"/>
              </w:rPr>
            </w:pPr>
            <w:r>
              <w:rPr>
                <w:color w:val="231F20"/>
                <w:sz w:val="28"/>
              </w:rPr>
              <w:t>для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объяснения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многообразия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видов,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пород домашних животных и сортов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культурных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растений</w:t>
            </w:r>
          </w:p>
        </w:tc>
      </w:tr>
    </w:tbl>
    <w:p w:rsidR="00C23A5A" w:rsidRDefault="00C23A5A">
      <w:pPr>
        <w:spacing w:line="261" w:lineRule="auto"/>
        <w:jc w:val="both"/>
        <w:rPr>
          <w:sz w:val="28"/>
        </w:rPr>
        <w:sectPr w:rsidR="00C23A5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C23A5A" w:rsidRDefault="00C23A5A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2837"/>
        <w:gridCol w:w="1627"/>
        <w:gridCol w:w="4731"/>
        <w:gridCol w:w="4789"/>
      </w:tblGrid>
      <w:tr w:rsidR="00C23A5A">
        <w:trPr>
          <w:trHeight w:val="5911"/>
        </w:trPr>
        <w:tc>
          <w:tcPr>
            <w:tcW w:w="864" w:type="dxa"/>
          </w:tcPr>
          <w:p w:rsidR="00C23A5A" w:rsidRDefault="00C301FD">
            <w:pPr>
              <w:pStyle w:val="TableParagraph"/>
              <w:spacing w:line="311" w:lineRule="exact"/>
              <w:ind w:left="163" w:right="153"/>
              <w:jc w:val="center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2837" w:type="dxa"/>
          </w:tcPr>
          <w:p w:rsidR="00C23A5A" w:rsidRDefault="00C301FD">
            <w:pPr>
              <w:pStyle w:val="TableParagraph"/>
              <w:spacing w:line="261" w:lineRule="auto"/>
              <w:ind w:left="110" w:right="631"/>
              <w:rPr>
                <w:sz w:val="28"/>
              </w:rPr>
            </w:pPr>
            <w:r>
              <w:rPr>
                <w:color w:val="231F20"/>
                <w:sz w:val="28"/>
              </w:rPr>
              <w:t>Формирование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синтетической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pacing w:val="-1"/>
                <w:sz w:val="28"/>
              </w:rPr>
              <w:t>теории</w:t>
            </w:r>
            <w:r>
              <w:rPr>
                <w:color w:val="231F20"/>
                <w:spacing w:val="-1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эволюции</w:t>
            </w:r>
          </w:p>
        </w:tc>
        <w:tc>
          <w:tcPr>
            <w:tcW w:w="1627" w:type="dxa"/>
          </w:tcPr>
          <w:p w:rsidR="00C23A5A" w:rsidRDefault="00C301FD">
            <w:pPr>
              <w:pStyle w:val="TableParagraph"/>
              <w:spacing w:line="311" w:lineRule="exact"/>
              <w:ind w:left="0" w:right="721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31" w:type="dxa"/>
          </w:tcPr>
          <w:p w:rsidR="00C23A5A" w:rsidRDefault="00C301FD">
            <w:pPr>
              <w:pStyle w:val="TableParagraph"/>
              <w:spacing w:line="259" w:lineRule="auto"/>
              <w:ind w:left="112" w:right="355"/>
              <w:rPr>
                <w:sz w:val="28"/>
              </w:rPr>
            </w:pPr>
            <w:r>
              <w:rPr>
                <w:sz w:val="28"/>
              </w:rPr>
              <w:t>Оформление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синтетической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теории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эволюции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(СТЭ).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Нейтральная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теория эволюции. Современная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эволюционная биология.</w:t>
            </w:r>
          </w:p>
          <w:p w:rsidR="00C23A5A" w:rsidRDefault="00C301FD">
            <w:pPr>
              <w:pStyle w:val="TableParagraph"/>
              <w:spacing w:line="256" w:lineRule="auto"/>
              <w:ind w:left="112" w:right="766"/>
              <w:rPr>
                <w:sz w:val="28"/>
              </w:rPr>
            </w:pPr>
            <w:r>
              <w:rPr>
                <w:sz w:val="28"/>
              </w:rPr>
              <w:t>Значение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эволюционной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теории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формировании естественно-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</w:p>
          <w:p w:rsidR="00C23A5A" w:rsidRDefault="00C301FD">
            <w:pPr>
              <w:pStyle w:val="TableParagraph"/>
              <w:ind w:left="112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Демонстрации</w:t>
            </w:r>
          </w:p>
          <w:p w:rsidR="00C23A5A" w:rsidRDefault="00C301FD">
            <w:pPr>
              <w:pStyle w:val="TableParagraph"/>
              <w:spacing w:before="30"/>
              <w:ind w:left="112"/>
              <w:rPr>
                <w:sz w:val="28"/>
              </w:rPr>
            </w:pPr>
            <w:r>
              <w:rPr>
                <w:color w:val="231F20"/>
                <w:sz w:val="28"/>
                <w:u w:val="single" w:color="231F20"/>
              </w:rPr>
              <w:t>Портреты: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С.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С.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Четвериков,</w:t>
            </w:r>
          </w:p>
          <w:p w:rsidR="00C23A5A" w:rsidRDefault="00C301FD">
            <w:pPr>
              <w:pStyle w:val="TableParagraph"/>
              <w:spacing w:before="24" w:line="256" w:lineRule="auto"/>
              <w:ind w:left="112" w:right="506"/>
              <w:rPr>
                <w:sz w:val="28"/>
              </w:rPr>
            </w:pPr>
            <w:r>
              <w:rPr>
                <w:color w:val="231F20"/>
                <w:sz w:val="28"/>
              </w:rPr>
              <w:t xml:space="preserve">И. И. Шмальгаузен, Дж. </w:t>
            </w:r>
            <w:proofErr w:type="spellStart"/>
            <w:r>
              <w:rPr>
                <w:color w:val="231F20"/>
                <w:sz w:val="28"/>
              </w:rPr>
              <w:t>Холдейн</w:t>
            </w:r>
            <w:proofErr w:type="spellEnd"/>
            <w:r>
              <w:rPr>
                <w:color w:val="231F20"/>
                <w:sz w:val="28"/>
              </w:rPr>
              <w:t>,</w:t>
            </w:r>
            <w:r>
              <w:rPr>
                <w:color w:val="231F20"/>
                <w:spacing w:val="-6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Д.</w:t>
            </w:r>
            <w:r>
              <w:rPr>
                <w:color w:val="231F20"/>
                <w:spacing w:val="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К.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Беляев.</w:t>
            </w:r>
          </w:p>
          <w:p w:rsidR="00C23A5A" w:rsidRDefault="00C301FD">
            <w:pPr>
              <w:pStyle w:val="TableParagraph"/>
              <w:spacing w:before="3" w:line="261" w:lineRule="auto"/>
              <w:ind w:left="112" w:right="569"/>
              <w:rPr>
                <w:sz w:val="28"/>
              </w:rPr>
            </w:pPr>
            <w:r>
              <w:rPr>
                <w:color w:val="231F20"/>
                <w:sz w:val="28"/>
                <w:u w:val="single" w:color="231F20"/>
              </w:rPr>
              <w:t>Таблицы и схемы:</w:t>
            </w:r>
            <w:r>
              <w:rPr>
                <w:color w:val="231F20"/>
                <w:sz w:val="28"/>
              </w:rPr>
              <w:t xml:space="preserve"> «Основные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положения</w:t>
            </w:r>
            <w:r>
              <w:rPr>
                <w:color w:val="231F20"/>
                <w:spacing w:val="-1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синтетической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теории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эволюции»</w:t>
            </w:r>
          </w:p>
        </w:tc>
        <w:tc>
          <w:tcPr>
            <w:tcW w:w="4789" w:type="dxa"/>
          </w:tcPr>
          <w:p w:rsidR="00C23A5A" w:rsidRDefault="00C301FD">
            <w:pPr>
              <w:pStyle w:val="TableParagraph"/>
              <w:spacing w:line="261" w:lineRule="auto"/>
              <w:ind w:left="113" w:right="385"/>
              <w:rPr>
                <w:sz w:val="28"/>
              </w:rPr>
            </w:pPr>
            <w:r>
              <w:rPr>
                <w:color w:val="231F20"/>
                <w:sz w:val="28"/>
              </w:rPr>
              <w:t>Раскрывать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содержание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терминов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понятий: дарвинизм, мутации,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мутационный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процесс.</w:t>
            </w:r>
          </w:p>
          <w:p w:rsidR="00C23A5A" w:rsidRDefault="00C301FD">
            <w:pPr>
              <w:pStyle w:val="TableParagraph"/>
              <w:spacing w:line="264" w:lineRule="auto"/>
              <w:ind w:left="113" w:right="1243"/>
              <w:rPr>
                <w:sz w:val="28"/>
              </w:rPr>
            </w:pPr>
            <w:r>
              <w:rPr>
                <w:color w:val="231F20"/>
                <w:sz w:val="28"/>
              </w:rPr>
              <w:t>Объяснять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причины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кризиса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дарвинизма.</w:t>
            </w:r>
          </w:p>
          <w:p w:rsidR="00C23A5A" w:rsidRDefault="00C301FD">
            <w:pPr>
              <w:pStyle w:val="TableParagraph"/>
              <w:spacing w:line="256" w:lineRule="auto"/>
              <w:ind w:left="113" w:right="956"/>
              <w:rPr>
                <w:sz w:val="28"/>
              </w:rPr>
            </w:pPr>
            <w:r>
              <w:rPr>
                <w:color w:val="231F20"/>
                <w:spacing w:val="-1"/>
                <w:sz w:val="28"/>
              </w:rPr>
              <w:t xml:space="preserve">Обосновывать </w:t>
            </w:r>
            <w:r>
              <w:rPr>
                <w:color w:val="231F20"/>
                <w:sz w:val="28"/>
              </w:rPr>
              <w:t>закономерность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трансформации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дарвинизма</w:t>
            </w:r>
          </w:p>
          <w:p w:rsidR="00C23A5A" w:rsidRDefault="00C301FD">
            <w:pPr>
              <w:pStyle w:val="TableParagraph"/>
              <w:spacing w:line="264" w:lineRule="auto"/>
              <w:ind w:left="113" w:right="427"/>
              <w:rPr>
                <w:sz w:val="28"/>
              </w:rPr>
            </w:pPr>
            <w:r>
              <w:rPr>
                <w:color w:val="231F20"/>
                <w:sz w:val="28"/>
              </w:rPr>
              <w:t>в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синтетическую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теорию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эволюции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(СТЭ).</w:t>
            </w:r>
          </w:p>
          <w:p w:rsidR="00C23A5A" w:rsidRDefault="00C301FD">
            <w:pPr>
              <w:pStyle w:val="TableParagraph"/>
              <w:spacing w:line="256" w:lineRule="auto"/>
              <w:ind w:left="113" w:right="316"/>
              <w:rPr>
                <w:sz w:val="28"/>
              </w:rPr>
            </w:pPr>
            <w:r>
              <w:rPr>
                <w:color w:val="231F20"/>
                <w:sz w:val="28"/>
              </w:rPr>
              <w:t>Излагать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основные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положения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СТЭ.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Оценивать вклад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Г.</w:t>
            </w:r>
            <w:r>
              <w:rPr>
                <w:color w:val="231F20"/>
                <w:spacing w:val="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Де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Фриза,</w:t>
            </w:r>
          </w:p>
          <w:p w:rsidR="00C23A5A" w:rsidRDefault="00C301FD">
            <w:pPr>
              <w:pStyle w:val="TableParagraph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С.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С.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proofErr w:type="spellStart"/>
            <w:r>
              <w:rPr>
                <w:color w:val="231F20"/>
                <w:sz w:val="28"/>
              </w:rPr>
              <w:t>Четверикова</w:t>
            </w:r>
            <w:proofErr w:type="spellEnd"/>
            <w:r>
              <w:rPr>
                <w:color w:val="231F20"/>
                <w:sz w:val="28"/>
              </w:rPr>
              <w:t>,</w:t>
            </w:r>
          </w:p>
          <w:p w:rsidR="00C23A5A" w:rsidRDefault="00C301FD">
            <w:pPr>
              <w:pStyle w:val="TableParagraph"/>
              <w:spacing w:line="256" w:lineRule="auto"/>
              <w:ind w:left="113" w:right="512"/>
              <w:rPr>
                <w:sz w:val="28"/>
              </w:rPr>
            </w:pPr>
            <w:r>
              <w:rPr>
                <w:color w:val="231F20"/>
                <w:sz w:val="28"/>
              </w:rPr>
              <w:t>И.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И.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Шмальгаузена,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Д.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К.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Беляева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формирование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СТЭ.</w:t>
            </w:r>
          </w:p>
          <w:p w:rsidR="00C23A5A" w:rsidRDefault="00C301FD">
            <w:pPr>
              <w:pStyle w:val="TableParagraph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Оценивать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значение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СТЭ</w:t>
            </w:r>
          </w:p>
          <w:p w:rsidR="00C23A5A" w:rsidRDefault="00C301FD">
            <w:pPr>
              <w:pStyle w:val="TableParagraph"/>
              <w:spacing w:before="2" w:line="354" w:lineRule="exact"/>
              <w:ind w:left="113" w:right="400"/>
              <w:rPr>
                <w:sz w:val="28"/>
              </w:rPr>
            </w:pPr>
            <w:r>
              <w:rPr>
                <w:color w:val="231F20"/>
                <w:sz w:val="28"/>
              </w:rPr>
              <w:t>в формировании современной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естественно-научной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картины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мира</w:t>
            </w:r>
          </w:p>
        </w:tc>
      </w:tr>
      <w:tr w:rsidR="00C23A5A">
        <w:trPr>
          <w:trHeight w:val="350"/>
        </w:trPr>
        <w:tc>
          <w:tcPr>
            <w:tcW w:w="3701" w:type="dxa"/>
            <w:gridSpan w:val="2"/>
          </w:tcPr>
          <w:p w:rsidR="00C23A5A" w:rsidRDefault="00C301FD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</w:tc>
        <w:tc>
          <w:tcPr>
            <w:tcW w:w="1627" w:type="dxa"/>
          </w:tcPr>
          <w:p w:rsidR="00C23A5A" w:rsidRDefault="00C301FD">
            <w:pPr>
              <w:pStyle w:val="TableParagraph"/>
              <w:spacing w:line="311" w:lineRule="exact"/>
              <w:ind w:left="0" w:right="721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731" w:type="dxa"/>
          </w:tcPr>
          <w:p w:rsidR="00C23A5A" w:rsidRDefault="00C23A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89" w:type="dxa"/>
          </w:tcPr>
          <w:p w:rsidR="00C23A5A" w:rsidRDefault="00C23A5A">
            <w:pPr>
              <w:pStyle w:val="TableParagraph"/>
              <w:ind w:left="0"/>
              <w:rPr>
                <w:sz w:val="26"/>
              </w:rPr>
            </w:pPr>
          </w:p>
        </w:tc>
      </w:tr>
      <w:tr w:rsidR="00C23A5A">
        <w:trPr>
          <w:trHeight w:val="343"/>
        </w:trPr>
        <w:tc>
          <w:tcPr>
            <w:tcW w:w="864" w:type="dxa"/>
          </w:tcPr>
          <w:p w:rsidR="00C23A5A" w:rsidRDefault="00C301FD">
            <w:pPr>
              <w:pStyle w:val="TableParagraph"/>
              <w:spacing w:line="311" w:lineRule="exact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3984" w:type="dxa"/>
            <w:gridSpan w:val="4"/>
          </w:tcPr>
          <w:p w:rsidR="00C23A5A" w:rsidRDefault="00C301FD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Тема</w:t>
            </w:r>
            <w:r>
              <w:rPr>
                <w:b/>
                <w:color w:val="231F20"/>
                <w:spacing w:val="-9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«</w:t>
            </w:r>
            <w:proofErr w:type="spellStart"/>
            <w:r>
              <w:rPr>
                <w:b/>
                <w:color w:val="231F20"/>
                <w:sz w:val="28"/>
              </w:rPr>
              <w:t>Микроэволюция</w:t>
            </w:r>
            <w:proofErr w:type="spellEnd"/>
            <w:r>
              <w:rPr>
                <w:b/>
                <w:color w:val="231F20"/>
                <w:spacing w:val="2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и</w:t>
            </w:r>
            <w:r>
              <w:rPr>
                <w:b/>
                <w:color w:val="231F20"/>
                <w:spacing w:val="-7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её</w:t>
            </w:r>
            <w:r>
              <w:rPr>
                <w:b/>
                <w:color w:val="231F20"/>
                <w:spacing w:val="-7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результаты»</w:t>
            </w:r>
          </w:p>
        </w:tc>
      </w:tr>
      <w:tr w:rsidR="00C23A5A">
        <w:trPr>
          <w:trHeight w:val="2785"/>
        </w:trPr>
        <w:tc>
          <w:tcPr>
            <w:tcW w:w="864" w:type="dxa"/>
          </w:tcPr>
          <w:p w:rsidR="00C23A5A" w:rsidRDefault="00C301FD">
            <w:pPr>
              <w:pStyle w:val="TableParagraph"/>
              <w:spacing w:line="318" w:lineRule="exact"/>
              <w:ind w:left="163" w:right="153"/>
              <w:jc w:val="center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837" w:type="dxa"/>
          </w:tcPr>
          <w:p w:rsidR="00C23A5A" w:rsidRDefault="00C301FD">
            <w:pPr>
              <w:pStyle w:val="TableParagraph"/>
              <w:spacing w:line="256" w:lineRule="auto"/>
              <w:ind w:left="110" w:right="834"/>
              <w:rPr>
                <w:sz w:val="28"/>
              </w:rPr>
            </w:pPr>
            <w:r>
              <w:rPr>
                <w:color w:val="231F20"/>
                <w:sz w:val="28"/>
              </w:rPr>
              <w:t>Этапы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pacing w:val="-1"/>
                <w:sz w:val="28"/>
              </w:rPr>
              <w:t>эволюционного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процесса:</w:t>
            </w:r>
          </w:p>
          <w:p w:rsidR="00C23A5A" w:rsidRDefault="00C301FD">
            <w:pPr>
              <w:pStyle w:val="TableParagraph"/>
              <w:spacing w:line="259" w:lineRule="auto"/>
              <w:ind w:left="110" w:right="582"/>
              <w:rPr>
                <w:sz w:val="28"/>
              </w:rPr>
            </w:pPr>
            <w:proofErr w:type="spellStart"/>
            <w:r>
              <w:rPr>
                <w:color w:val="231F20"/>
                <w:sz w:val="28"/>
              </w:rPr>
              <w:t>микроэволюция</w:t>
            </w:r>
            <w:proofErr w:type="spellEnd"/>
            <w:r>
              <w:rPr>
                <w:color w:val="231F20"/>
                <w:spacing w:val="-1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макроэволюция.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Популяция</w:t>
            </w:r>
            <w:r>
              <w:rPr>
                <w:color w:val="231F20"/>
                <w:spacing w:val="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–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элементарная</w:t>
            </w:r>
          </w:p>
          <w:p w:rsidR="00C23A5A" w:rsidRDefault="00C301FD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>
              <w:rPr>
                <w:color w:val="231F20"/>
                <w:sz w:val="28"/>
              </w:rPr>
              <w:t>единица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эволюции</w:t>
            </w:r>
          </w:p>
        </w:tc>
        <w:tc>
          <w:tcPr>
            <w:tcW w:w="1627" w:type="dxa"/>
          </w:tcPr>
          <w:p w:rsidR="00C23A5A" w:rsidRDefault="00C301FD">
            <w:pPr>
              <w:pStyle w:val="TableParagraph"/>
              <w:spacing w:line="318" w:lineRule="exact"/>
              <w:ind w:left="0" w:right="721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731" w:type="dxa"/>
          </w:tcPr>
          <w:p w:rsidR="00C23A5A" w:rsidRDefault="00C301FD">
            <w:pPr>
              <w:pStyle w:val="TableParagraph"/>
              <w:spacing w:line="256" w:lineRule="auto"/>
              <w:ind w:left="112" w:right="577"/>
              <w:rPr>
                <w:sz w:val="28"/>
              </w:rPr>
            </w:pPr>
            <w:r>
              <w:rPr>
                <w:sz w:val="28"/>
              </w:rPr>
              <w:t>Популяция как элементарная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единица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эволюции.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Современные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методы оценки генетического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разнообразия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структуры</w:t>
            </w:r>
          </w:p>
          <w:p w:rsidR="00C23A5A" w:rsidRDefault="00C301FD">
            <w:pPr>
              <w:pStyle w:val="TableParagraph"/>
              <w:spacing w:before="9" w:line="256" w:lineRule="auto"/>
              <w:ind w:left="112" w:right="520"/>
              <w:rPr>
                <w:sz w:val="28"/>
              </w:rPr>
            </w:pPr>
            <w:r>
              <w:rPr>
                <w:sz w:val="28"/>
              </w:rPr>
              <w:t>популяций.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Изменение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генофонда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популяции как элементарное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эволюционное явление. Закон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генетического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равновесия</w:t>
            </w:r>
          </w:p>
        </w:tc>
        <w:tc>
          <w:tcPr>
            <w:tcW w:w="4789" w:type="dxa"/>
          </w:tcPr>
          <w:p w:rsidR="00C23A5A" w:rsidRDefault="00C301FD">
            <w:pPr>
              <w:pStyle w:val="TableParagraph"/>
              <w:spacing w:line="256" w:lineRule="auto"/>
              <w:ind w:left="113" w:right="385"/>
              <w:rPr>
                <w:sz w:val="28"/>
              </w:rPr>
            </w:pPr>
            <w:r>
              <w:rPr>
                <w:color w:val="231F20"/>
                <w:sz w:val="28"/>
              </w:rPr>
              <w:t>Раскрывать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содержание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терминов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 xml:space="preserve">понятий: </w:t>
            </w:r>
            <w:proofErr w:type="spellStart"/>
            <w:r>
              <w:rPr>
                <w:color w:val="231F20"/>
                <w:sz w:val="28"/>
              </w:rPr>
              <w:t>микроэволюция</w:t>
            </w:r>
            <w:proofErr w:type="spellEnd"/>
            <w:r>
              <w:rPr>
                <w:color w:val="231F20"/>
                <w:sz w:val="28"/>
              </w:rPr>
              <w:t>,</w:t>
            </w:r>
          </w:p>
          <w:p w:rsidR="00C23A5A" w:rsidRDefault="00C301FD">
            <w:pPr>
              <w:pStyle w:val="TableParagraph"/>
              <w:spacing w:line="259" w:lineRule="auto"/>
              <w:ind w:left="113" w:right="105"/>
              <w:rPr>
                <w:sz w:val="28"/>
              </w:rPr>
            </w:pPr>
            <w:r>
              <w:rPr>
                <w:color w:val="231F20"/>
                <w:sz w:val="28"/>
              </w:rPr>
              <w:t>макроэволюция, мутации, популяция,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комбинации генов,</w:t>
            </w:r>
            <w:r>
              <w:rPr>
                <w:color w:val="231F20"/>
                <w:spacing w:val="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генофонд,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элементарное эволюционное явление.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Характеризовать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proofErr w:type="spellStart"/>
            <w:r>
              <w:rPr>
                <w:color w:val="231F20"/>
                <w:sz w:val="28"/>
              </w:rPr>
              <w:t>микроэволюцию</w:t>
            </w:r>
            <w:proofErr w:type="spellEnd"/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как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этап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появления приспособлений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</w:p>
          <w:p w:rsidR="00C23A5A" w:rsidRDefault="00C301FD">
            <w:pPr>
              <w:pStyle w:val="TableParagraph"/>
              <w:spacing w:line="320" w:lineRule="exact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видообразования.</w:t>
            </w:r>
          </w:p>
        </w:tc>
      </w:tr>
    </w:tbl>
    <w:p w:rsidR="00C23A5A" w:rsidRDefault="00C23A5A">
      <w:pPr>
        <w:spacing w:line="320" w:lineRule="exact"/>
        <w:rPr>
          <w:sz w:val="28"/>
        </w:rPr>
        <w:sectPr w:rsidR="00C23A5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C23A5A" w:rsidRDefault="00C23A5A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2837"/>
        <w:gridCol w:w="1627"/>
        <w:gridCol w:w="4731"/>
        <w:gridCol w:w="4789"/>
      </w:tblGrid>
      <w:tr w:rsidR="00C23A5A">
        <w:trPr>
          <w:trHeight w:val="3130"/>
        </w:trPr>
        <w:tc>
          <w:tcPr>
            <w:tcW w:w="864" w:type="dxa"/>
          </w:tcPr>
          <w:p w:rsidR="00C23A5A" w:rsidRDefault="00C23A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7" w:type="dxa"/>
          </w:tcPr>
          <w:p w:rsidR="00C23A5A" w:rsidRDefault="00C23A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7" w:type="dxa"/>
          </w:tcPr>
          <w:p w:rsidR="00C23A5A" w:rsidRDefault="00C23A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1" w:type="dxa"/>
          </w:tcPr>
          <w:p w:rsidR="00C23A5A" w:rsidRDefault="00C301FD">
            <w:pPr>
              <w:pStyle w:val="TableParagraph"/>
              <w:spacing w:line="311" w:lineRule="exact"/>
              <w:ind w:left="112"/>
              <w:rPr>
                <w:sz w:val="28"/>
              </w:rPr>
            </w:pPr>
            <w:r>
              <w:rPr>
                <w:sz w:val="28"/>
              </w:rPr>
              <w:t>Дж.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Харди,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Вайнберга</w:t>
            </w:r>
            <w:proofErr w:type="spellEnd"/>
            <w:r>
              <w:rPr>
                <w:sz w:val="28"/>
              </w:rPr>
              <w:t>.</w:t>
            </w:r>
          </w:p>
          <w:p w:rsidR="00C23A5A" w:rsidRDefault="00C301FD">
            <w:pPr>
              <w:pStyle w:val="TableParagraph"/>
              <w:spacing w:before="31"/>
              <w:ind w:left="112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Демонстрации</w:t>
            </w:r>
          </w:p>
          <w:p w:rsidR="00C23A5A" w:rsidRDefault="00C301FD">
            <w:pPr>
              <w:pStyle w:val="TableParagraph"/>
              <w:spacing w:before="24" w:line="259" w:lineRule="auto"/>
              <w:ind w:left="112" w:right="176"/>
              <w:rPr>
                <w:sz w:val="28"/>
              </w:rPr>
            </w:pPr>
            <w:r>
              <w:rPr>
                <w:color w:val="231F20"/>
                <w:sz w:val="28"/>
                <w:u w:val="single" w:color="231F20"/>
              </w:rPr>
              <w:t>Таблицы и схемы:</w:t>
            </w:r>
            <w:r>
              <w:rPr>
                <w:color w:val="231F20"/>
                <w:sz w:val="28"/>
              </w:rPr>
              <w:t xml:space="preserve"> «Мутационная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изменчивость», «Популяционная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структура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вида»,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«Схема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проявления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закона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Харди–</w:t>
            </w:r>
            <w:proofErr w:type="spellStart"/>
            <w:r>
              <w:rPr>
                <w:color w:val="231F20"/>
                <w:sz w:val="28"/>
              </w:rPr>
              <w:t>Вайнберга</w:t>
            </w:r>
            <w:proofErr w:type="spellEnd"/>
            <w:r>
              <w:rPr>
                <w:color w:val="231F20"/>
                <w:sz w:val="28"/>
              </w:rPr>
              <w:t>».</w:t>
            </w:r>
          </w:p>
          <w:p w:rsidR="00C23A5A" w:rsidRDefault="00C301FD">
            <w:pPr>
              <w:pStyle w:val="TableParagraph"/>
              <w:spacing w:line="322" w:lineRule="exact"/>
              <w:ind w:left="112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Лабораторная</w:t>
            </w:r>
            <w:r>
              <w:rPr>
                <w:b/>
                <w:color w:val="231F20"/>
                <w:spacing w:val="-6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работа</w:t>
            </w:r>
          </w:p>
          <w:p w:rsidR="00C23A5A" w:rsidRDefault="00C301FD">
            <w:pPr>
              <w:pStyle w:val="TableParagraph"/>
              <w:spacing w:before="3" w:line="352" w:lineRule="exact"/>
              <w:ind w:left="112" w:right="307"/>
              <w:rPr>
                <w:sz w:val="28"/>
              </w:rPr>
            </w:pPr>
            <w:r>
              <w:rPr>
                <w:color w:val="231F20"/>
                <w:sz w:val="28"/>
              </w:rPr>
              <w:t>«Выявление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изменчивости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у</w:t>
            </w:r>
            <w:r>
              <w:rPr>
                <w:color w:val="231F20"/>
                <w:spacing w:val="-1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особей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одного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вида»</w:t>
            </w:r>
          </w:p>
        </w:tc>
        <w:tc>
          <w:tcPr>
            <w:tcW w:w="4789" w:type="dxa"/>
          </w:tcPr>
          <w:p w:rsidR="00C23A5A" w:rsidRDefault="00C301FD">
            <w:pPr>
              <w:pStyle w:val="TableParagraph"/>
              <w:spacing w:line="261" w:lineRule="auto"/>
              <w:ind w:left="113" w:right="540"/>
              <w:rPr>
                <w:sz w:val="28"/>
              </w:rPr>
            </w:pPr>
            <w:r>
              <w:rPr>
                <w:color w:val="231F20"/>
                <w:sz w:val="28"/>
              </w:rPr>
              <w:t>Характеризовать популяцию как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элементарную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единицу</w:t>
            </w:r>
            <w:r>
              <w:rPr>
                <w:color w:val="231F20"/>
                <w:spacing w:val="-1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эволюции.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Перечислять признаки идеальной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популяции и объяснять условия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выполнения закона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Харди–</w:t>
            </w:r>
          </w:p>
          <w:p w:rsidR="00C23A5A" w:rsidRDefault="00C301FD">
            <w:pPr>
              <w:pStyle w:val="TableParagraph"/>
              <w:spacing w:line="311" w:lineRule="exact"/>
              <w:ind w:left="113"/>
              <w:rPr>
                <w:sz w:val="28"/>
              </w:rPr>
            </w:pPr>
            <w:proofErr w:type="spellStart"/>
            <w:r>
              <w:rPr>
                <w:color w:val="231F20"/>
                <w:sz w:val="28"/>
              </w:rPr>
              <w:t>Вайнберга</w:t>
            </w:r>
            <w:proofErr w:type="spellEnd"/>
            <w:r>
              <w:rPr>
                <w:color w:val="231F20"/>
                <w:sz w:val="28"/>
              </w:rPr>
              <w:t>.</w:t>
            </w:r>
          </w:p>
          <w:p w:rsidR="00C23A5A" w:rsidRDefault="00C301FD">
            <w:pPr>
              <w:pStyle w:val="TableParagraph"/>
              <w:spacing w:before="13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Применять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имеющиеся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знания</w:t>
            </w:r>
          </w:p>
          <w:p w:rsidR="00C23A5A" w:rsidRDefault="00C301FD">
            <w:pPr>
              <w:pStyle w:val="TableParagraph"/>
              <w:spacing w:before="3" w:line="352" w:lineRule="exact"/>
              <w:ind w:left="113" w:right="105"/>
              <w:rPr>
                <w:sz w:val="28"/>
              </w:rPr>
            </w:pPr>
            <w:r>
              <w:rPr>
                <w:color w:val="231F20"/>
                <w:sz w:val="28"/>
              </w:rPr>
              <w:t>для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объяснения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причин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изменчивости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у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особей</w:t>
            </w:r>
            <w:r>
              <w:rPr>
                <w:color w:val="231F20"/>
                <w:spacing w:val="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одного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вида</w:t>
            </w:r>
          </w:p>
        </w:tc>
      </w:tr>
      <w:tr w:rsidR="00C23A5A">
        <w:trPr>
          <w:trHeight w:val="6257"/>
        </w:trPr>
        <w:tc>
          <w:tcPr>
            <w:tcW w:w="864" w:type="dxa"/>
          </w:tcPr>
          <w:p w:rsidR="00C23A5A" w:rsidRDefault="00C301FD">
            <w:pPr>
              <w:pStyle w:val="TableParagraph"/>
              <w:spacing w:line="311" w:lineRule="exact"/>
              <w:ind w:left="254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837" w:type="dxa"/>
          </w:tcPr>
          <w:p w:rsidR="00C23A5A" w:rsidRDefault="00C301FD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color w:val="231F20"/>
                <w:sz w:val="28"/>
              </w:rPr>
              <w:t>Элементарные</w:t>
            </w:r>
          </w:p>
          <w:p w:rsidR="00C23A5A" w:rsidRDefault="00C301FD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color w:val="231F20"/>
                <w:sz w:val="28"/>
              </w:rPr>
              <w:t>факторы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эволюции</w:t>
            </w:r>
          </w:p>
        </w:tc>
        <w:tc>
          <w:tcPr>
            <w:tcW w:w="1627" w:type="dxa"/>
          </w:tcPr>
          <w:p w:rsidR="00C23A5A" w:rsidRDefault="00C301FD">
            <w:pPr>
              <w:pStyle w:val="TableParagraph"/>
              <w:spacing w:line="311" w:lineRule="exact"/>
              <w:ind w:left="2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731" w:type="dxa"/>
          </w:tcPr>
          <w:p w:rsidR="00C23A5A" w:rsidRDefault="00C301FD">
            <w:pPr>
              <w:pStyle w:val="TableParagraph"/>
              <w:spacing w:line="259" w:lineRule="auto"/>
              <w:ind w:left="112" w:right="343"/>
              <w:rPr>
                <w:sz w:val="28"/>
              </w:rPr>
            </w:pPr>
            <w:r>
              <w:rPr>
                <w:sz w:val="28"/>
              </w:rPr>
              <w:t>Элементарные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факторы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(движущие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силы) эволюции. Мутационный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Комбинативная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изменчивость.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Дрейф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генов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случайные ненаправленные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частот аллелей</w:t>
            </w:r>
          </w:p>
          <w:p w:rsidR="00C23A5A" w:rsidRDefault="00C301FD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популяциях. Эффект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основателя.</w:t>
            </w:r>
          </w:p>
          <w:p w:rsidR="00C23A5A" w:rsidRDefault="00C301FD">
            <w:pPr>
              <w:pStyle w:val="TableParagraph"/>
              <w:spacing w:before="16"/>
              <w:ind w:left="112"/>
              <w:rPr>
                <w:i/>
                <w:sz w:val="28"/>
              </w:rPr>
            </w:pPr>
            <w:r>
              <w:rPr>
                <w:i/>
                <w:sz w:val="28"/>
              </w:rPr>
              <w:t>Эффект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бутылочного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горлышка.</w:t>
            </w:r>
          </w:p>
          <w:p w:rsidR="00C23A5A" w:rsidRDefault="00C301FD">
            <w:pPr>
              <w:pStyle w:val="TableParagraph"/>
              <w:spacing w:before="23" w:line="259" w:lineRule="auto"/>
              <w:ind w:left="112" w:right="233"/>
              <w:rPr>
                <w:i/>
                <w:sz w:val="28"/>
              </w:rPr>
            </w:pPr>
            <w:r>
              <w:rPr>
                <w:i/>
                <w:sz w:val="28"/>
              </w:rPr>
              <w:t>Снижение генетического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разнообразия: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причины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и следствия.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Проявление</w:t>
            </w:r>
            <w:r>
              <w:rPr>
                <w:i/>
                <w:spacing w:val="7"/>
                <w:sz w:val="28"/>
              </w:rPr>
              <w:t xml:space="preserve"> </w:t>
            </w:r>
            <w:r>
              <w:rPr>
                <w:i/>
                <w:sz w:val="28"/>
              </w:rPr>
              <w:t>эффекта</w:t>
            </w:r>
            <w:r>
              <w:rPr>
                <w:i/>
                <w:spacing w:val="11"/>
                <w:sz w:val="28"/>
              </w:rPr>
              <w:t xml:space="preserve"> </w:t>
            </w:r>
            <w:r>
              <w:rPr>
                <w:i/>
                <w:sz w:val="28"/>
              </w:rPr>
              <w:t>дрейфа</w:t>
            </w:r>
            <w:r>
              <w:rPr>
                <w:i/>
                <w:spacing w:val="5"/>
                <w:sz w:val="28"/>
              </w:rPr>
              <w:t xml:space="preserve"> </w:t>
            </w:r>
            <w:r>
              <w:rPr>
                <w:i/>
                <w:sz w:val="28"/>
              </w:rPr>
              <w:t>генов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больших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4"/>
                <w:sz w:val="28"/>
              </w:rPr>
              <w:t xml:space="preserve"> </w:t>
            </w:r>
            <w:r>
              <w:rPr>
                <w:i/>
                <w:sz w:val="28"/>
              </w:rPr>
              <w:t>малых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популяциях.</w:t>
            </w:r>
          </w:p>
          <w:p w:rsidR="00C23A5A" w:rsidRDefault="00C301FD">
            <w:pPr>
              <w:pStyle w:val="TableParagraph"/>
              <w:spacing w:line="261" w:lineRule="auto"/>
              <w:ind w:left="112" w:right="263"/>
              <w:rPr>
                <w:sz w:val="28"/>
              </w:rPr>
            </w:pPr>
            <w:r>
              <w:rPr>
                <w:sz w:val="28"/>
              </w:rPr>
              <w:t>Миграции. Изоляция популяций: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географическая </w:t>
            </w:r>
            <w:r>
              <w:rPr>
                <w:sz w:val="28"/>
              </w:rPr>
              <w:t>(пространственная),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биологическая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(репродуктивная).</w:t>
            </w:r>
          </w:p>
          <w:p w:rsidR="00C23A5A" w:rsidRDefault="00C301FD">
            <w:pPr>
              <w:pStyle w:val="TableParagraph"/>
              <w:spacing w:line="314" w:lineRule="exact"/>
              <w:ind w:left="112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Демонстрации</w:t>
            </w:r>
          </w:p>
          <w:p w:rsidR="00C23A5A" w:rsidRDefault="00C301FD">
            <w:pPr>
              <w:pStyle w:val="TableParagraph"/>
              <w:spacing w:before="4" w:line="352" w:lineRule="exact"/>
              <w:ind w:left="112" w:right="1172"/>
              <w:rPr>
                <w:sz w:val="28"/>
              </w:rPr>
            </w:pPr>
            <w:r>
              <w:rPr>
                <w:color w:val="231F20"/>
                <w:sz w:val="28"/>
                <w:u w:val="single" w:color="231F20"/>
              </w:rPr>
              <w:t>Портреты: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С.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С.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Четвериков,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Э.</w:t>
            </w:r>
            <w:r>
              <w:rPr>
                <w:color w:val="231F20"/>
                <w:spacing w:val="2"/>
                <w:sz w:val="28"/>
              </w:rPr>
              <w:t xml:space="preserve"> </w:t>
            </w:r>
            <w:proofErr w:type="spellStart"/>
            <w:r>
              <w:rPr>
                <w:color w:val="231F20"/>
                <w:sz w:val="28"/>
              </w:rPr>
              <w:t>Майр</w:t>
            </w:r>
            <w:proofErr w:type="spellEnd"/>
            <w:r>
              <w:rPr>
                <w:color w:val="231F20"/>
                <w:sz w:val="28"/>
              </w:rPr>
              <w:t>.</w:t>
            </w:r>
          </w:p>
        </w:tc>
        <w:tc>
          <w:tcPr>
            <w:tcW w:w="4789" w:type="dxa"/>
          </w:tcPr>
          <w:p w:rsidR="00C23A5A" w:rsidRDefault="00C301FD">
            <w:pPr>
              <w:pStyle w:val="TableParagraph"/>
              <w:spacing w:line="256" w:lineRule="auto"/>
              <w:ind w:left="113" w:right="385"/>
              <w:rPr>
                <w:sz w:val="28"/>
              </w:rPr>
            </w:pPr>
            <w:r>
              <w:rPr>
                <w:color w:val="231F20"/>
                <w:sz w:val="28"/>
              </w:rPr>
              <w:t>Раскрывать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содержание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терминов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понятий: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мутационный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процесс,</w:t>
            </w:r>
          </w:p>
          <w:p w:rsidR="00C23A5A" w:rsidRDefault="00C301FD">
            <w:pPr>
              <w:pStyle w:val="TableParagraph"/>
              <w:spacing w:line="259" w:lineRule="auto"/>
              <w:ind w:left="113" w:right="160"/>
              <w:rPr>
                <w:sz w:val="28"/>
              </w:rPr>
            </w:pPr>
            <w:r>
              <w:rPr>
                <w:color w:val="231F20"/>
                <w:sz w:val="28"/>
              </w:rPr>
              <w:t>комбинативная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изменчивость,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популяционные волны, дрейф генов,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миграции, изоляция, географическая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(пространственная) изоляция,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биологическая (репродуктивная)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изоляция,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эффект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основателя,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эффект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бутылочного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горлышка.</w:t>
            </w:r>
          </w:p>
          <w:p w:rsidR="00C23A5A" w:rsidRDefault="00C301FD">
            <w:pPr>
              <w:pStyle w:val="TableParagraph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Характеризовать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элементарные</w:t>
            </w:r>
          </w:p>
          <w:p w:rsidR="00C23A5A" w:rsidRDefault="00C301FD">
            <w:pPr>
              <w:pStyle w:val="TableParagraph"/>
              <w:spacing w:before="23" w:line="259" w:lineRule="auto"/>
              <w:ind w:left="113" w:right="125"/>
              <w:rPr>
                <w:sz w:val="28"/>
              </w:rPr>
            </w:pPr>
            <w:r>
              <w:rPr>
                <w:color w:val="231F20"/>
                <w:sz w:val="28"/>
              </w:rPr>
              <w:t>факторы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(движущие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силы)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эволюции.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 xml:space="preserve">Оценивать вклад С. С. </w:t>
            </w:r>
            <w:proofErr w:type="spellStart"/>
            <w:r>
              <w:rPr>
                <w:color w:val="231F20"/>
                <w:sz w:val="28"/>
              </w:rPr>
              <w:t>Четверикова</w:t>
            </w:r>
            <w:proofErr w:type="spellEnd"/>
            <w:r>
              <w:rPr>
                <w:color w:val="231F20"/>
                <w:sz w:val="28"/>
              </w:rPr>
              <w:t>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 xml:space="preserve">Э. </w:t>
            </w:r>
            <w:proofErr w:type="spellStart"/>
            <w:r>
              <w:rPr>
                <w:color w:val="231F20"/>
                <w:sz w:val="28"/>
              </w:rPr>
              <w:t>Майра</w:t>
            </w:r>
            <w:proofErr w:type="spellEnd"/>
            <w:r>
              <w:rPr>
                <w:color w:val="231F20"/>
                <w:sz w:val="28"/>
              </w:rPr>
              <w:t xml:space="preserve"> в развитие эволюционного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учения.</w:t>
            </w:r>
          </w:p>
          <w:p w:rsidR="00C23A5A" w:rsidRDefault="00C301FD">
            <w:pPr>
              <w:pStyle w:val="TableParagraph"/>
              <w:spacing w:line="256" w:lineRule="auto"/>
              <w:ind w:left="113" w:right="138"/>
              <w:rPr>
                <w:sz w:val="28"/>
              </w:rPr>
            </w:pPr>
            <w:r>
              <w:rPr>
                <w:color w:val="231F20"/>
                <w:sz w:val="28"/>
              </w:rPr>
              <w:t>Объяснять</w:t>
            </w:r>
            <w:r>
              <w:rPr>
                <w:color w:val="231F20"/>
                <w:spacing w:val="-1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причины</w:t>
            </w:r>
            <w:r>
              <w:rPr>
                <w:color w:val="231F20"/>
                <w:spacing w:val="-1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ненаправленного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действия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элементарных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эволюционных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факторов.</w:t>
            </w:r>
          </w:p>
          <w:p w:rsidR="00C23A5A" w:rsidRDefault="00C301FD">
            <w:pPr>
              <w:pStyle w:val="TableParagraph"/>
              <w:spacing w:before="11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Применять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имеющиеся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знания</w:t>
            </w:r>
          </w:p>
        </w:tc>
      </w:tr>
    </w:tbl>
    <w:p w:rsidR="00C23A5A" w:rsidRDefault="00C23A5A">
      <w:pPr>
        <w:rPr>
          <w:sz w:val="28"/>
        </w:rPr>
        <w:sectPr w:rsidR="00C23A5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C23A5A" w:rsidRDefault="00C23A5A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2837"/>
        <w:gridCol w:w="1627"/>
        <w:gridCol w:w="4731"/>
        <w:gridCol w:w="4789"/>
      </w:tblGrid>
      <w:tr w:rsidR="00C23A5A">
        <w:trPr>
          <w:trHeight w:val="2784"/>
        </w:trPr>
        <w:tc>
          <w:tcPr>
            <w:tcW w:w="864" w:type="dxa"/>
          </w:tcPr>
          <w:p w:rsidR="00C23A5A" w:rsidRDefault="00C23A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7" w:type="dxa"/>
          </w:tcPr>
          <w:p w:rsidR="00C23A5A" w:rsidRDefault="00C23A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7" w:type="dxa"/>
          </w:tcPr>
          <w:p w:rsidR="00C23A5A" w:rsidRDefault="00C23A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1" w:type="dxa"/>
          </w:tcPr>
          <w:p w:rsidR="00C23A5A" w:rsidRDefault="00C301FD">
            <w:pPr>
              <w:pStyle w:val="TableParagraph"/>
              <w:spacing w:line="264" w:lineRule="auto"/>
              <w:ind w:left="112" w:right="242"/>
              <w:rPr>
                <w:sz w:val="28"/>
              </w:rPr>
            </w:pPr>
            <w:r>
              <w:rPr>
                <w:color w:val="231F20"/>
                <w:sz w:val="28"/>
                <w:u w:val="single" w:color="231F20"/>
              </w:rPr>
              <w:t>Таблицы</w:t>
            </w:r>
            <w:r>
              <w:rPr>
                <w:color w:val="231F20"/>
                <w:spacing w:val="-7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и</w:t>
            </w:r>
            <w:r>
              <w:rPr>
                <w:color w:val="231F20"/>
                <w:spacing w:val="-4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схемы: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«Движущие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силы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эволюции»,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«Экологическая</w:t>
            </w:r>
          </w:p>
          <w:p w:rsidR="00C23A5A" w:rsidRDefault="00C301FD">
            <w:pPr>
              <w:pStyle w:val="TableParagraph"/>
              <w:spacing w:line="259" w:lineRule="auto"/>
              <w:ind w:left="112" w:right="226"/>
              <w:rPr>
                <w:sz w:val="28"/>
              </w:rPr>
            </w:pPr>
            <w:r>
              <w:rPr>
                <w:color w:val="231F20"/>
                <w:sz w:val="28"/>
              </w:rPr>
              <w:t xml:space="preserve">изоляция популяций </w:t>
            </w:r>
            <w:proofErr w:type="spellStart"/>
            <w:r>
              <w:rPr>
                <w:color w:val="231F20"/>
                <w:sz w:val="28"/>
              </w:rPr>
              <w:t>севанской</w:t>
            </w:r>
            <w:proofErr w:type="spellEnd"/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форели»,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«Географическая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изоляция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лиственницы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сибирской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лиственницы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proofErr w:type="spellStart"/>
            <w:r>
              <w:rPr>
                <w:color w:val="231F20"/>
                <w:sz w:val="28"/>
              </w:rPr>
              <w:t>даурской</w:t>
            </w:r>
            <w:proofErr w:type="spellEnd"/>
            <w:r>
              <w:rPr>
                <w:color w:val="231F20"/>
                <w:sz w:val="28"/>
              </w:rPr>
              <w:t>»,</w:t>
            </w:r>
          </w:p>
          <w:p w:rsidR="00C23A5A" w:rsidRDefault="00C301FD">
            <w:pPr>
              <w:pStyle w:val="TableParagraph"/>
              <w:spacing w:line="322" w:lineRule="exact"/>
              <w:ind w:left="112"/>
              <w:rPr>
                <w:sz w:val="28"/>
              </w:rPr>
            </w:pPr>
            <w:r>
              <w:rPr>
                <w:color w:val="231F20"/>
                <w:sz w:val="28"/>
              </w:rPr>
              <w:t>«Популяционные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волны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численности</w:t>
            </w:r>
          </w:p>
          <w:p w:rsidR="00C23A5A" w:rsidRDefault="00C301FD">
            <w:pPr>
              <w:pStyle w:val="TableParagraph"/>
              <w:spacing w:before="3"/>
              <w:ind w:left="112"/>
              <w:rPr>
                <w:sz w:val="28"/>
              </w:rPr>
            </w:pPr>
            <w:r>
              <w:rPr>
                <w:color w:val="231F20"/>
                <w:sz w:val="28"/>
              </w:rPr>
              <w:t>хищников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жертв»</w:t>
            </w:r>
          </w:p>
        </w:tc>
        <w:tc>
          <w:tcPr>
            <w:tcW w:w="4789" w:type="dxa"/>
          </w:tcPr>
          <w:p w:rsidR="00C23A5A" w:rsidRDefault="00C301FD">
            <w:pPr>
              <w:pStyle w:val="TableParagraph"/>
              <w:spacing w:line="311" w:lineRule="exact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о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движущих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силах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эволюции</w:t>
            </w:r>
          </w:p>
          <w:p w:rsidR="00C23A5A" w:rsidRDefault="00C301FD">
            <w:pPr>
              <w:pStyle w:val="TableParagraph"/>
              <w:spacing w:before="31" w:line="256" w:lineRule="auto"/>
              <w:ind w:left="113" w:right="186"/>
              <w:rPr>
                <w:sz w:val="28"/>
              </w:rPr>
            </w:pPr>
            <w:r>
              <w:rPr>
                <w:color w:val="231F20"/>
                <w:sz w:val="28"/>
              </w:rPr>
              <w:t>для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объяснения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причин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разнообразия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генофонда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популяций одного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вида</w:t>
            </w:r>
          </w:p>
        </w:tc>
      </w:tr>
      <w:tr w:rsidR="00C23A5A">
        <w:trPr>
          <w:trHeight w:val="6257"/>
        </w:trPr>
        <w:tc>
          <w:tcPr>
            <w:tcW w:w="864" w:type="dxa"/>
          </w:tcPr>
          <w:p w:rsidR="00C23A5A" w:rsidRDefault="00C301FD">
            <w:pPr>
              <w:pStyle w:val="TableParagraph"/>
              <w:spacing w:line="311" w:lineRule="exact"/>
              <w:ind w:left="254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2837" w:type="dxa"/>
          </w:tcPr>
          <w:p w:rsidR="00C23A5A" w:rsidRDefault="00C301FD">
            <w:pPr>
              <w:pStyle w:val="TableParagraph"/>
              <w:spacing w:line="256" w:lineRule="auto"/>
              <w:ind w:left="110" w:right="895"/>
              <w:rPr>
                <w:sz w:val="28"/>
              </w:rPr>
            </w:pPr>
            <w:r>
              <w:rPr>
                <w:color w:val="231F20"/>
                <w:sz w:val="28"/>
              </w:rPr>
              <w:t>Естественный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отбор –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pacing w:val="-1"/>
                <w:sz w:val="28"/>
              </w:rPr>
              <w:t>направляющий</w:t>
            </w:r>
          </w:p>
          <w:p w:rsidR="00C23A5A" w:rsidRDefault="00C301FD">
            <w:pPr>
              <w:pStyle w:val="TableParagraph"/>
              <w:ind w:left="110"/>
              <w:rPr>
                <w:sz w:val="28"/>
              </w:rPr>
            </w:pPr>
            <w:r>
              <w:rPr>
                <w:color w:val="231F20"/>
                <w:sz w:val="28"/>
              </w:rPr>
              <w:t>фактор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эволюции</w:t>
            </w:r>
          </w:p>
        </w:tc>
        <w:tc>
          <w:tcPr>
            <w:tcW w:w="1627" w:type="dxa"/>
          </w:tcPr>
          <w:p w:rsidR="00C23A5A" w:rsidRDefault="00C301FD">
            <w:pPr>
              <w:pStyle w:val="TableParagraph"/>
              <w:spacing w:line="311" w:lineRule="exact"/>
              <w:ind w:left="2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31" w:type="dxa"/>
          </w:tcPr>
          <w:p w:rsidR="00C23A5A" w:rsidRDefault="00C301FD">
            <w:pPr>
              <w:pStyle w:val="TableParagraph"/>
              <w:spacing w:line="311" w:lineRule="exact"/>
              <w:ind w:left="112"/>
              <w:rPr>
                <w:sz w:val="28"/>
              </w:rPr>
            </w:pPr>
            <w:r>
              <w:rPr>
                <w:sz w:val="28"/>
              </w:rPr>
              <w:t>Естественный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отбор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C23A5A" w:rsidRDefault="00C301FD">
            <w:pPr>
              <w:pStyle w:val="TableParagraph"/>
              <w:spacing w:before="24" w:line="259" w:lineRule="auto"/>
              <w:ind w:left="112" w:right="547"/>
              <w:rPr>
                <w:sz w:val="28"/>
              </w:rPr>
            </w:pPr>
            <w:r>
              <w:rPr>
                <w:sz w:val="28"/>
              </w:rPr>
              <w:t>направляющий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фактор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эволюции.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Формы естественного отбора: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движущий, стабилизирующий,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разрывающий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дизруптивный</w:t>
            </w:r>
            <w:proofErr w:type="spellEnd"/>
            <w:r>
              <w:rPr>
                <w:sz w:val="28"/>
              </w:rPr>
              <w:t>).</w:t>
            </w:r>
          </w:p>
          <w:p w:rsidR="00C23A5A" w:rsidRDefault="00C301FD">
            <w:pPr>
              <w:pStyle w:val="TableParagraph"/>
              <w:spacing w:line="259" w:lineRule="auto"/>
              <w:ind w:left="112" w:right="565"/>
              <w:jc w:val="both"/>
              <w:rPr>
                <w:sz w:val="28"/>
              </w:rPr>
            </w:pPr>
            <w:r>
              <w:rPr>
                <w:sz w:val="28"/>
              </w:rPr>
              <w:t>Половой отбор. Возникновение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эволюция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социального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животных.</w:t>
            </w:r>
          </w:p>
          <w:p w:rsidR="00C23A5A" w:rsidRDefault="00C301FD">
            <w:pPr>
              <w:pStyle w:val="TableParagraph"/>
              <w:spacing w:before="1"/>
              <w:ind w:left="112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Демонстрации</w:t>
            </w:r>
          </w:p>
          <w:p w:rsidR="00C23A5A" w:rsidRDefault="00C301FD">
            <w:pPr>
              <w:pStyle w:val="TableParagraph"/>
              <w:spacing w:before="23" w:line="261" w:lineRule="auto"/>
              <w:ind w:left="112" w:right="311"/>
              <w:rPr>
                <w:sz w:val="28"/>
              </w:rPr>
            </w:pPr>
            <w:r>
              <w:rPr>
                <w:color w:val="231F20"/>
                <w:sz w:val="28"/>
                <w:u w:val="single" w:color="231F20"/>
              </w:rPr>
              <w:t>Таблицы</w:t>
            </w:r>
            <w:r>
              <w:rPr>
                <w:color w:val="231F20"/>
                <w:spacing w:val="-6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и</w:t>
            </w:r>
            <w:r>
              <w:rPr>
                <w:color w:val="231F20"/>
                <w:spacing w:val="-4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схемы: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«Схема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действия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естественного отбора», «Формы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борьбы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за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существование»,</w:t>
            </w:r>
          </w:p>
          <w:p w:rsidR="00C23A5A" w:rsidRDefault="00C301FD">
            <w:pPr>
              <w:pStyle w:val="TableParagraph"/>
              <w:spacing w:line="314" w:lineRule="exact"/>
              <w:ind w:left="112"/>
              <w:rPr>
                <w:sz w:val="28"/>
              </w:rPr>
            </w:pPr>
            <w:r>
              <w:rPr>
                <w:color w:val="231F20"/>
                <w:sz w:val="28"/>
              </w:rPr>
              <w:t>«Индустриальный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proofErr w:type="spellStart"/>
            <w:r>
              <w:rPr>
                <w:color w:val="231F20"/>
                <w:sz w:val="28"/>
              </w:rPr>
              <w:t>меланизм</w:t>
            </w:r>
            <w:proofErr w:type="spellEnd"/>
            <w:r>
              <w:rPr>
                <w:color w:val="231F20"/>
                <w:sz w:val="28"/>
              </w:rPr>
              <w:t>»,</w:t>
            </w:r>
          </w:p>
          <w:p w:rsidR="00C23A5A" w:rsidRDefault="00C301FD">
            <w:pPr>
              <w:pStyle w:val="TableParagraph"/>
              <w:spacing w:before="24"/>
              <w:ind w:left="112"/>
              <w:rPr>
                <w:sz w:val="28"/>
              </w:rPr>
            </w:pPr>
            <w:r>
              <w:rPr>
                <w:color w:val="231F20"/>
                <w:sz w:val="28"/>
              </w:rPr>
              <w:t>«Живые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ископаемые»</w:t>
            </w:r>
          </w:p>
        </w:tc>
        <w:tc>
          <w:tcPr>
            <w:tcW w:w="4789" w:type="dxa"/>
          </w:tcPr>
          <w:p w:rsidR="00C23A5A" w:rsidRDefault="00C301FD">
            <w:pPr>
              <w:pStyle w:val="TableParagraph"/>
              <w:spacing w:line="256" w:lineRule="auto"/>
              <w:ind w:left="113" w:right="391"/>
              <w:jc w:val="both"/>
              <w:rPr>
                <w:sz w:val="28"/>
              </w:rPr>
            </w:pPr>
            <w:r>
              <w:rPr>
                <w:color w:val="231F20"/>
                <w:sz w:val="28"/>
              </w:rPr>
              <w:t>Раскрывать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содержание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терминов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6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понятий: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естественный отбор,</w:t>
            </w:r>
          </w:p>
          <w:p w:rsidR="00C23A5A" w:rsidRDefault="00C301FD">
            <w:pPr>
              <w:pStyle w:val="TableParagraph"/>
              <w:spacing w:line="261" w:lineRule="auto"/>
              <w:ind w:left="113" w:right="275"/>
              <w:jc w:val="both"/>
              <w:rPr>
                <w:sz w:val="28"/>
              </w:rPr>
            </w:pPr>
            <w:r>
              <w:rPr>
                <w:color w:val="231F20"/>
                <w:sz w:val="28"/>
              </w:rPr>
              <w:t>движущий отбор, стабилизирующий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отбор,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разрывающий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отбор,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половой</w:t>
            </w:r>
            <w:r>
              <w:rPr>
                <w:color w:val="231F20"/>
                <w:spacing w:val="-6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отбор.</w:t>
            </w:r>
          </w:p>
          <w:p w:rsidR="00C23A5A" w:rsidRDefault="00C301FD">
            <w:pPr>
              <w:pStyle w:val="TableParagraph"/>
              <w:spacing w:line="259" w:lineRule="auto"/>
              <w:ind w:left="113" w:right="80"/>
              <w:rPr>
                <w:sz w:val="28"/>
              </w:rPr>
            </w:pPr>
            <w:r>
              <w:rPr>
                <w:color w:val="231F20"/>
                <w:sz w:val="28"/>
              </w:rPr>
              <w:t>Характеризовать естественный отбор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как движущую и направляющую силу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эволюции,</w:t>
            </w:r>
            <w:r>
              <w:rPr>
                <w:color w:val="231F20"/>
                <w:spacing w:val="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его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формы.</w:t>
            </w:r>
          </w:p>
          <w:p w:rsidR="00C23A5A" w:rsidRDefault="00C301FD">
            <w:pPr>
              <w:pStyle w:val="TableParagraph"/>
              <w:spacing w:line="259" w:lineRule="auto"/>
              <w:ind w:left="113" w:right="769"/>
              <w:jc w:val="both"/>
              <w:rPr>
                <w:sz w:val="28"/>
              </w:rPr>
            </w:pPr>
            <w:r>
              <w:rPr>
                <w:color w:val="231F20"/>
                <w:sz w:val="28"/>
              </w:rPr>
              <w:t>Различать формы естественного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отбора в популяциях, приводить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примеры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действия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популяциях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форм естественного</w:t>
            </w:r>
            <w:r>
              <w:rPr>
                <w:color w:val="231F20"/>
                <w:spacing w:val="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отбора.</w:t>
            </w:r>
          </w:p>
          <w:p w:rsidR="00C23A5A" w:rsidRDefault="00C301FD">
            <w:pPr>
              <w:pStyle w:val="TableParagraph"/>
              <w:spacing w:line="261" w:lineRule="auto"/>
              <w:ind w:left="113" w:right="114"/>
              <w:rPr>
                <w:sz w:val="28"/>
              </w:rPr>
            </w:pPr>
            <w:r>
              <w:rPr>
                <w:color w:val="231F20"/>
                <w:sz w:val="28"/>
              </w:rPr>
              <w:t>Объяснять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предпосылки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для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действия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движущей и стабилизирующей форм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естественного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отбора.</w:t>
            </w:r>
          </w:p>
          <w:p w:rsidR="00C23A5A" w:rsidRDefault="00C301FD">
            <w:pPr>
              <w:pStyle w:val="TableParagraph"/>
              <w:spacing w:line="256" w:lineRule="auto"/>
              <w:ind w:left="113" w:right="612"/>
              <w:rPr>
                <w:sz w:val="28"/>
              </w:rPr>
            </w:pPr>
            <w:r>
              <w:rPr>
                <w:color w:val="231F20"/>
                <w:sz w:val="28"/>
              </w:rPr>
              <w:t>Сравнивать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формы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естественного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отбора,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делать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выводы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на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основе</w:t>
            </w:r>
          </w:p>
          <w:p w:rsidR="00C23A5A" w:rsidRDefault="00C301FD">
            <w:pPr>
              <w:pStyle w:val="TableParagraph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сравнения.</w:t>
            </w:r>
          </w:p>
        </w:tc>
      </w:tr>
    </w:tbl>
    <w:p w:rsidR="00C23A5A" w:rsidRDefault="00C23A5A">
      <w:pPr>
        <w:rPr>
          <w:sz w:val="28"/>
        </w:rPr>
        <w:sectPr w:rsidR="00C23A5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C23A5A" w:rsidRDefault="00C23A5A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2837"/>
        <w:gridCol w:w="1627"/>
        <w:gridCol w:w="4731"/>
        <w:gridCol w:w="4789"/>
      </w:tblGrid>
      <w:tr w:rsidR="00C23A5A">
        <w:trPr>
          <w:trHeight w:val="1740"/>
        </w:trPr>
        <w:tc>
          <w:tcPr>
            <w:tcW w:w="864" w:type="dxa"/>
          </w:tcPr>
          <w:p w:rsidR="00C23A5A" w:rsidRDefault="00C23A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7" w:type="dxa"/>
          </w:tcPr>
          <w:p w:rsidR="00C23A5A" w:rsidRDefault="00C23A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7" w:type="dxa"/>
          </w:tcPr>
          <w:p w:rsidR="00C23A5A" w:rsidRDefault="00C23A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1" w:type="dxa"/>
          </w:tcPr>
          <w:p w:rsidR="00C23A5A" w:rsidRDefault="00C23A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89" w:type="dxa"/>
          </w:tcPr>
          <w:p w:rsidR="00C23A5A" w:rsidRDefault="00C301FD">
            <w:pPr>
              <w:pStyle w:val="TableParagraph"/>
              <w:spacing w:line="264" w:lineRule="auto"/>
              <w:ind w:left="113" w:right="967"/>
              <w:rPr>
                <w:sz w:val="28"/>
              </w:rPr>
            </w:pPr>
            <w:r>
              <w:rPr>
                <w:color w:val="231F20"/>
                <w:sz w:val="28"/>
              </w:rPr>
              <w:t>Применять имеющиеся знания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естественном</w:t>
            </w:r>
            <w:r>
              <w:rPr>
                <w:color w:val="231F20"/>
                <w:spacing w:val="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отборе</w:t>
            </w:r>
          </w:p>
          <w:p w:rsidR="00C23A5A" w:rsidRDefault="00C301FD">
            <w:pPr>
              <w:pStyle w:val="TableParagraph"/>
              <w:spacing w:line="256" w:lineRule="auto"/>
              <w:ind w:left="113" w:right="447"/>
              <w:rPr>
                <w:sz w:val="28"/>
              </w:rPr>
            </w:pPr>
            <w:r>
              <w:rPr>
                <w:color w:val="231F20"/>
                <w:sz w:val="28"/>
              </w:rPr>
              <w:t>для объяснения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процессов,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происходящих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популяциях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видов</w:t>
            </w:r>
          </w:p>
          <w:p w:rsidR="00C23A5A" w:rsidRDefault="00C301FD">
            <w:pPr>
              <w:pStyle w:val="TableParagraph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организмов</w:t>
            </w:r>
          </w:p>
        </w:tc>
      </w:tr>
      <w:tr w:rsidR="00C23A5A">
        <w:trPr>
          <w:trHeight w:val="7647"/>
        </w:trPr>
        <w:tc>
          <w:tcPr>
            <w:tcW w:w="864" w:type="dxa"/>
          </w:tcPr>
          <w:p w:rsidR="00C23A5A" w:rsidRDefault="00C301FD">
            <w:pPr>
              <w:pStyle w:val="TableParagraph"/>
              <w:spacing w:line="311" w:lineRule="exact"/>
              <w:ind w:left="254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2837" w:type="dxa"/>
          </w:tcPr>
          <w:p w:rsidR="00C23A5A" w:rsidRDefault="00C301FD">
            <w:pPr>
              <w:pStyle w:val="TableParagraph"/>
              <w:spacing w:line="261" w:lineRule="auto"/>
              <w:ind w:left="110" w:right="323"/>
              <w:rPr>
                <w:sz w:val="28"/>
              </w:rPr>
            </w:pPr>
            <w:r>
              <w:rPr>
                <w:color w:val="231F20"/>
                <w:spacing w:val="-1"/>
                <w:sz w:val="28"/>
              </w:rPr>
              <w:t>Приспособленность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организмов как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результат</w:t>
            </w:r>
          </w:p>
          <w:p w:rsidR="00C23A5A" w:rsidRDefault="00C301FD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proofErr w:type="spellStart"/>
            <w:r>
              <w:rPr>
                <w:color w:val="231F20"/>
                <w:sz w:val="28"/>
              </w:rPr>
              <w:t>микроэволюции</w:t>
            </w:r>
            <w:proofErr w:type="spellEnd"/>
          </w:p>
        </w:tc>
        <w:tc>
          <w:tcPr>
            <w:tcW w:w="1627" w:type="dxa"/>
          </w:tcPr>
          <w:p w:rsidR="00C23A5A" w:rsidRDefault="00C301FD">
            <w:pPr>
              <w:pStyle w:val="TableParagraph"/>
              <w:spacing w:line="311" w:lineRule="exact"/>
              <w:ind w:left="2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31" w:type="dxa"/>
          </w:tcPr>
          <w:p w:rsidR="00C23A5A" w:rsidRDefault="00C301FD">
            <w:pPr>
              <w:pStyle w:val="TableParagraph"/>
              <w:spacing w:line="256" w:lineRule="auto"/>
              <w:ind w:left="112" w:right="304"/>
              <w:rPr>
                <w:sz w:val="28"/>
              </w:rPr>
            </w:pPr>
            <w:r>
              <w:rPr>
                <w:sz w:val="28"/>
              </w:rPr>
              <w:t>Приспособленность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организмов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результат </w:t>
            </w:r>
            <w:proofErr w:type="spellStart"/>
            <w:r>
              <w:rPr>
                <w:sz w:val="28"/>
              </w:rPr>
              <w:t>микроэволюции</w:t>
            </w:r>
            <w:proofErr w:type="spellEnd"/>
            <w:r>
              <w:rPr>
                <w:sz w:val="28"/>
              </w:rPr>
              <w:t>.</w:t>
            </w:r>
          </w:p>
          <w:p w:rsidR="00C23A5A" w:rsidRDefault="00C301FD">
            <w:pPr>
              <w:pStyle w:val="TableParagraph"/>
              <w:spacing w:line="256" w:lineRule="auto"/>
              <w:ind w:left="112" w:right="715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Возникновение </w:t>
            </w:r>
            <w:r>
              <w:rPr>
                <w:sz w:val="28"/>
              </w:rPr>
              <w:t>приспособлений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 организмов. Ароморфозы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идиоадаптации.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приспособлений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организмов:</w:t>
            </w:r>
          </w:p>
          <w:p w:rsidR="00C23A5A" w:rsidRDefault="00C301FD">
            <w:pPr>
              <w:pStyle w:val="TableParagraph"/>
              <w:spacing w:before="11" w:line="256" w:lineRule="auto"/>
              <w:ind w:left="112" w:right="197"/>
              <w:rPr>
                <w:sz w:val="28"/>
              </w:rPr>
            </w:pPr>
            <w:r>
              <w:rPr>
                <w:sz w:val="28"/>
              </w:rPr>
              <w:t>морфологические,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физиологические,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биохимические, поведенческие.</w:t>
            </w:r>
          </w:p>
          <w:p w:rsidR="00C23A5A" w:rsidRDefault="00C301FD">
            <w:pPr>
              <w:pStyle w:val="TableParagraph"/>
              <w:spacing w:before="3" w:line="256" w:lineRule="auto"/>
              <w:ind w:left="112" w:right="107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Относительность </w:t>
            </w:r>
            <w:r>
              <w:rPr>
                <w:sz w:val="28"/>
              </w:rPr>
              <w:t>приспособленности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организмов.</w:t>
            </w:r>
          </w:p>
          <w:p w:rsidR="00C23A5A" w:rsidRDefault="00C301FD">
            <w:pPr>
              <w:pStyle w:val="TableParagraph"/>
              <w:spacing w:before="9"/>
              <w:ind w:left="112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Демонстрации</w:t>
            </w:r>
          </w:p>
          <w:p w:rsidR="00C23A5A" w:rsidRDefault="00C301FD">
            <w:pPr>
              <w:pStyle w:val="TableParagraph"/>
              <w:spacing w:before="24"/>
              <w:ind w:left="112"/>
              <w:rPr>
                <w:sz w:val="28"/>
              </w:rPr>
            </w:pPr>
            <w:r>
              <w:rPr>
                <w:color w:val="231F20"/>
                <w:sz w:val="28"/>
                <w:u w:val="single" w:color="231F20"/>
              </w:rPr>
              <w:t>Таблицы</w:t>
            </w:r>
            <w:r>
              <w:rPr>
                <w:color w:val="231F20"/>
                <w:spacing w:val="-6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и</w:t>
            </w:r>
            <w:r>
              <w:rPr>
                <w:color w:val="231F20"/>
                <w:spacing w:val="-3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схемы:</w:t>
            </w:r>
          </w:p>
          <w:p w:rsidR="00C23A5A" w:rsidRDefault="00C301FD">
            <w:pPr>
              <w:pStyle w:val="TableParagraph"/>
              <w:spacing w:before="24" w:line="261" w:lineRule="auto"/>
              <w:ind w:left="112" w:right="667"/>
              <w:rPr>
                <w:sz w:val="28"/>
              </w:rPr>
            </w:pPr>
            <w:r>
              <w:rPr>
                <w:color w:val="231F20"/>
                <w:sz w:val="28"/>
              </w:rPr>
              <w:t>«Покровительственная окраска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животных»,</w:t>
            </w:r>
            <w:r>
              <w:rPr>
                <w:color w:val="231F20"/>
                <w:spacing w:val="-1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«Предупреждающая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окраска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животных»,</w:t>
            </w:r>
          </w:p>
          <w:p w:rsidR="00C23A5A" w:rsidRDefault="00C301FD">
            <w:pPr>
              <w:pStyle w:val="TableParagraph"/>
              <w:spacing w:line="314" w:lineRule="exact"/>
              <w:ind w:left="112"/>
              <w:rPr>
                <w:sz w:val="28"/>
              </w:rPr>
            </w:pPr>
            <w:r>
              <w:rPr>
                <w:color w:val="231F20"/>
                <w:sz w:val="28"/>
              </w:rPr>
              <w:t>«Физиологические</w:t>
            </w:r>
            <w:r>
              <w:rPr>
                <w:color w:val="231F20"/>
                <w:spacing w:val="-1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адаптации»,</w:t>
            </w:r>
          </w:p>
          <w:p w:rsidR="00C23A5A" w:rsidRDefault="00C301FD">
            <w:pPr>
              <w:pStyle w:val="TableParagraph"/>
              <w:spacing w:before="24" w:line="264" w:lineRule="auto"/>
              <w:ind w:left="112" w:right="409"/>
              <w:rPr>
                <w:sz w:val="28"/>
              </w:rPr>
            </w:pPr>
            <w:r>
              <w:rPr>
                <w:color w:val="231F20"/>
                <w:sz w:val="28"/>
              </w:rPr>
              <w:t>«Приспособленность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организмов</w:t>
            </w:r>
            <w:r>
              <w:rPr>
                <w:color w:val="231F20"/>
                <w:spacing w:val="-1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её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относительность».</w:t>
            </w:r>
          </w:p>
          <w:p w:rsidR="00C23A5A" w:rsidRDefault="00C301FD">
            <w:pPr>
              <w:pStyle w:val="TableParagraph"/>
              <w:spacing w:line="256" w:lineRule="auto"/>
              <w:ind w:left="112" w:right="130"/>
              <w:rPr>
                <w:sz w:val="28"/>
              </w:rPr>
            </w:pPr>
            <w:r>
              <w:rPr>
                <w:b/>
                <w:color w:val="231F20"/>
                <w:sz w:val="28"/>
              </w:rPr>
              <w:t xml:space="preserve">Оборудование: </w:t>
            </w:r>
            <w:r>
              <w:rPr>
                <w:color w:val="231F20"/>
                <w:sz w:val="28"/>
              </w:rPr>
              <w:t>гербарии растений;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коллекции насекомых; чучела птиц и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зверей с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примерами различных</w:t>
            </w:r>
          </w:p>
          <w:p w:rsidR="00C23A5A" w:rsidRDefault="00C301FD">
            <w:pPr>
              <w:pStyle w:val="TableParagraph"/>
              <w:spacing w:before="1"/>
              <w:ind w:left="112"/>
              <w:rPr>
                <w:sz w:val="28"/>
              </w:rPr>
            </w:pPr>
            <w:r>
              <w:rPr>
                <w:color w:val="231F20"/>
                <w:sz w:val="28"/>
              </w:rPr>
              <w:t>приспособлений.</w:t>
            </w:r>
          </w:p>
        </w:tc>
        <w:tc>
          <w:tcPr>
            <w:tcW w:w="4789" w:type="dxa"/>
          </w:tcPr>
          <w:p w:rsidR="00C23A5A" w:rsidRDefault="00C301FD">
            <w:pPr>
              <w:pStyle w:val="TableParagraph"/>
              <w:spacing w:line="259" w:lineRule="auto"/>
              <w:ind w:left="113" w:right="748"/>
              <w:rPr>
                <w:sz w:val="28"/>
              </w:rPr>
            </w:pPr>
            <w:r>
              <w:rPr>
                <w:color w:val="231F20"/>
                <w:sz w:val="28"/>
              </w:rPr>
              <w:t>Раскрывать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содержание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термина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приспособленность организмов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(адаптация),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ароморфоз,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идиоадаптация.</w:t>
            </w:r>
          </w:p>
          <w:p w:rsidR="00C23A5A" w:rsidRDefault="00C301FD">
            <w:pPr>
              <w:pStyle w:val="TableParagraph"/>
              <w:spacing w:line="259" w:lineRule="auto"/>
              <w:ind w:left="113" w:right="162"/>
              <w:rPr>
                <w:sz w:val="28"/>
              </w:rPr>
            </w:pPr>
            <w:r>
              <w:rPr>
                <w:color w:val="231F20"/>
                <w:sz w:val="28"/>
              </w:rPr>
              <w:t>Приводить конкретные примеры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приспособлений организмов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(морфологические,</w:t>
            </w:r>
            <w:r>
              <w:rPr>
                <w:color w:val="231F20"/>
                <w:spacing w:val="-1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физиологические,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биохимические, поведенческие).</w:t>
            </w:r>
          </w:p>
          <w:p w:rsidR="00C23A5A" w:rsidRDefault="00C301FD">
            <w:pPr>
              <w:pStyle w:val="TableParagraph"/>
              <w:spacing w:line="256" w:lineRule="auto"/>
              <w:ind w:left="113" w:right="304"/>
              <w:rPr>
                <w:sz w:val="28"/>
              </w:rPr>
            </w:pPr>
            <w:r>
              <w:rPr>
                <w:color w:val="231F20"/>
                <w:sz w:val="28"/>
              </w:rPr>
              <w:t>Объяснять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механизм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возникновения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приспособлений у</w:t>
            </w:r>
            <w:r>
              <w:rPr>
                <w:color w:val="231F20"/>
                <w:spacing w:val="-1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организмов.</w:t>
            </w:r>
          </w:p>
          <w:p w:rsidR="00C23A5A" w:rsidRDefault="00C301FD">
            <w:pPr>
              <w:pStyle w:val="TableParagraph"/>
              <w:spacing w:line="259" w:lineRule="auto"/>
              <w:ind w:left="113" w:right="360"/>
              <w:rPr>
                <w:sz w:val="28"/>
              </w:rPr>
            </w:pPr>
            <w:r>
              <w:rPr>
                <w:color w:val="231F20"/>
                <w:sz w:val="28"/>
              </w:rPr>
              <w:t>Приводить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примеры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ароморфозов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идиоадаптаций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у</w:t>
            </w:r>
            <w:r>
              <w:rPr>
                <w:color w:val="231F20"/>
                <w:spacing w:val="-1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растений</w:t>
            </w:r>
            <w:r>
              <w:rPr>
                <w:color w:val="231F20"/>
                <w:spacing w:val="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</w:p>
          <w:p w:rsidR="00C23A5A" w:rsidRDefault="00C301FD">
            <w:pPr>
              <w:pStyle w:val="TableParagraph"/>
              <w:spacing w:line="318" w:lineRule="exact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животных.</w:t>
            </w:r>
          </w:p>
          <w:p w:rsidR="00C23A5A" w:rsidRDefault="00C301FD">
            <w:pPr>
              <w:pStyle w:val="TableParagraph"/>
              <w:spacing w:before="29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Объяснять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роль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ароморфозов</w:t>
            </w:r>
          </w:p>
          <w:p w:rsidR="00C23A5A" w:rsidRDefault="00C301FD">
            <w:pPr>
              <w:pStyle w:val="TableParagraph"/>
              <w:spacing w:before="23" w:line="256" w:lineRule="auto"/>
              <w:ind w:left="113" w:right="309"/>
              <w:rPr>
                <w:sz w:val="28"/>
              </w:rPr>
            </w:pPr>
            <w:r>
              <w:rPr>
                <w:color w:val="231F20"/>
                <w:sz w:val="28"/>
              </w:rPr>
              <w:t>в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освоении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организмами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новых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сред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обитания.</w:t>
            </w:r>
          </w:p>
          <w:p w:rsidR="00C23A5A" w:rsidRDefault="00C301FD">
            <w:pPr>
              <w:pStyle w:val="TableParagraph"/>
              <w:spacing w:before="3" w:line="261" w:lineRule="auto"/>
              <w:ind w:left="113" w:right="888"/>
              <w:rPr>
                <w:sz w:val="28"/>
              </w:rPr>
            </w:pPr>
            <w:r>
              <w:rPr>
                <w:color w:val="231F20"/>
                <w:sz w:val="28"/>
              </w:rPr>
              <w:t>Объяснять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роль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идиоадаптаций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</w:t>
            </w:r>
            <w:r>
              <w:rPr>
                <w:color w:val="231F20"/>
                <w:spacing w:val="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приспособлении</w:t>
            </w:r>
            <w:r>
              <w:rPr>
                <w:color w:val="231F20"/>
                <w:spacing w:val="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организмов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конкретным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условиям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среды.</w:t>
            </w:r>
          </w:p>
          <w:p w:rsidR="00C23A5A" w:rsidRDefault="00C301FD">
            <w:pPr>
              <w:pStyle w:val="TableParagraph"/>
              <w:spacing w:line="256" w:lineRule="auto"/>
              <w:ind w:left="113" w:right="248"/>
              <w:rPr>
                <w:sz w:val="28"/>
              </w:rPr>
            </w:pPr>
            <w:r>
              <w:rPr>
                <w:color w:val="231F20"/>
                <w:sz w:val="28"/>
              </w:rPr>
              <w:t>Доказывать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относительный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характер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приспособленности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 приводить</w:t>
            </w:r>
          </w:p>
          <w:p w:rsidR="00C23A5A" w:rsidRDefault="00C301FD">
            <w:pPr>
              <w:pStyle w:val="TableParagraph"/>
              <w:spacing w:before="1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примеры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относительности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адаптаций.</w:t>
            </w:r>
          </w:p>
        </w:tc>
      </w:tr>
    </w:tbl>
    <w:p w:rsidR="00C23A5A" w:rsidRDefault="00C23A5A">
      <w:pPr>
        <w:rPr>
          <w:sz w:val="28"/>
        </w:rPr>
        <w:sectPr w:rsidR="00C23A5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C23A5A" w:rsidRDefault="00C23A5A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2837"/>
        <w:gridCol w:w="1627"/>
        <w:gridCol w:w="4731"/>
        <w:gridCol w:w="4789"/>
      </w:tblGrid>
      <w:tr w:rsidR="00C23A5A">
        <w:trPr>
          <w:trHeight w:val="2432"/>
        </w:trPr>
        <w:tc>
          <w:tcPr>
            <w:tcW w:w="864" w:type="dxa"/>
          </w:tcPr>
          <w:p w:rsidR="00C23A5A" w:rsidRDefault="00C23A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7" w:type="dxa"/>
          </w:tcPr>
          <w:p w:rsidR="00C23A5A" w:rsidRDefault="00C23A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7" w:type="dxa"/>
          </w:tcPr>
          <w:p w:rsidR="00C23A5A" w:rsidRDefault="00C23A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1" w:type="dxa"/>
          </w:tcPr>
          <w:p w:rsidR="00C23A5A" w:rsidRDefault="00C301FD">
            <w:pPr>
              <w:pStyle w:val="TableParagraph"/>
              <w:spacing w:line="311" w:lineRule="exact"/>
              <w:ind w:left="112"/>
              <w:jc w:val="both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Лабораторная</w:t>
            </w:r>
            <w:r>
              <w:rPr>
                <w:b/>
                <w:color w:val="231F20"/>
                <w:spacing w:val="-14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работа</w:t>
            </w:r>
          </w:p>
          <w:p w:rsidR="00C23A5A" w:rsidRDefault="00C301FD">
            <w:pPr>
              <w:pStyle w:val="TableParagraph"/>
              <w:spacing w:before="31" w:line="256" w:lineRule="auto"/>
              <w:ind w:left="112" w:right="439"/>
              <w:jc w:val="both"/>
              <w:rPr>
                <w:b/>
                <w:sz w:val="28"/>
              </w:rPr>
            </w:pPr>
            <w:r>
              <w:rPr>
                <w:color w:val="231F20"/>
                <w:sz w:val="28"/>
              </w:rPr>
              <w:t>«Приспособления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организмов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их</w:t>
            </w:r>
            <w:r>
              <w:rPr>
                <w:color w:val="231F20"/>
                <w:spacing w:val="-6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относительная целесообразность».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Лабораторная работа</w:t>
            </w:r>
          </w:p>
          <w:p w:rsidR="00C23A5A" w:rsidRDefault="00C301FD">
            <w:pPr>
              <w:pStyle w:val="TableParagraph"/>
              <w:spacing w:before="11" w:line="256" w:lineRule="auto"/>
              <w:ind w:left="112" w:right="1202"/>
              <w:rPr>
                <w:sz w:val="28"/>
              </w:rPr>
            </w:pPr>
            <w:r>
              <w:rPr>
                <w:color w:val="231F20"/>
                <w:sz w:val="28"/>
              </w:rPr>
              <w:t>«Изучение ароморфозов 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идиоадаптаций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у</w:t>
            </w:r>
            <w:r>
              <w:rPr>
                <w:color w:val="231F20"/>
                <w:spacing w:val="-1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растений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</w:p>
          <w:p w:rsidR="00C23A5A" w:rsidRDefault="00C301FD">
            <w:pPr>
              <w:pStyle w:val="TableParagraph"/>
              <w:spacing w:before="3"/>
              <w:ind w:left="112"/>
              <w:rPr>
                <w:sz w:val="28"/>
              </w:rPr>
            </w:pPr>
            <w:r>
              <w:rPr>
                <w:color w:val="231F20"/>
                <w:sz w:val="28"/>
              </w:rPr>
              <w:t>животных»</w:t>
            </w:r>
          </w:p>
        </w:tc>
        <w:tc>
          <w:tcPr>
            <w:tcW w:w="4789" w:type="dxa"/>
          </w:tcPr>
          <w:p w:rsidR="00C23A5A" w:rsidRDefault="00C301FD">
            <w:pPr>
              <w:pStyle w:val="TableParagraph"/>
              <w:spacing w:line="261" w:lineRule="auto"/>
              <w:ind w:left="113" w:right="331"/>
              <w:rPr>
                <w:sz w:val="28"/>
              </w:rPr>
            </w:pPr>
            <w:r>
              <w:rPr>
                <w:color w:val="231F20"/>
                <w:sz w:val="28"/>
              </w:rPr>
              <w:t>Раскрывать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значение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движущих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сил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эволюции в формировании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приспособлений</w:t>
            </w:r>
          </w:p>
        </w:tc>
      </w:tr>
      <w:tr w:rsidR="00C23A5A">
        <w:trPr>
          <w:trHeight w:val="6956"/>
        </w:trPr>
        <w:tc>
          <w:tcPr>
            <w:tcW w:w="864" w:type="dxa"/>
          </w:tcPr>
          <w:p w:rsidR="00C23A5A" w:rsidRDefault="00C301FD">
            <w:pPr>
              <w:pStyle w:val="TableParagraph"/>
              <w:spacing w:line="318" w:lineRule="exact"/>
              <w:ind w:left="254"/>
              <w:rPr>
                <w:sz w:val="28"/>
              </w:rPr>
            </w:pPr>
            <w:r>
              <w:rPr>
                <w:sz w:val="28"/>
              </w:rPr>
              <w:t>2.5</w:t>
            </w:r>
          </w:p>
        </w:tc>
        <w:tc>
          <w:tcPr>
            <w:tcW w:w="2837" w:type="dxa"/>
          </w:tcPr>
          <w:p w:rsidR="00C23A5A" w:rsidRDefault="00C301FD">
            <w:pPr>
              <w:pStyle w:val="TableParagraph"/>
              <w:spacing w:line="256" w:lineRule="auto"/>
              <w:ind w:left="110" w:right="296"/>
              <w:rPr>
                <w:sz w:val="28"/>
              </w:rPr>
            </w:pPr>
            <w:r>
              <w:rPr>
                <w:color w:val="231F20"/>
                <w:sz w:val="28"/>
              </w:rPr>
              <w:t>Вид, его критерии и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структура</w:t>
            </w:r>
          </w:p>
        </w:tc>
        <w:tc>
          <w:tcPr>
            <w:tcW w:w="1627" w:type="dxa"/>
          </w:tcPr>
          <w:p w:rsidR="00C23A5A" w:rsidRDefault="00C301FD">
            <w:pPr>
              <w:pStyle w:val="TableParagraph"/>
              <w:spacing w:line="318" w:lineRule="exact"/>
              <w:ind w:left="2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31" w:type="dxa"/>
          </w:tcPr>
          <w:p w:rsidR="00C23A5A" w:rsidRDefault="00C301FD">
            <w:pPr>
              <w:pStyle w:val="TableParagraph"/>
              <w:spacing w:line="318" w:lineRule="exact"/>
              <w:ind w:left="112"/>
              <w:rPr>
                <w:sz w:val="28"/>
              </w:rPr>
            </w:pPr>
            <w:r>
              <w:rPr>
                <w:sz w:val="28"/>
              </w:rPr>
              <w:t>Вид,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критерии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структура.</w:t>
            </w:r>
          </w:p>
          <w:p w:rsidR="00C23A5A" w:rsidRDefault="00C301FD">
            <w:pPr>
              <w:pStyle w:val="TableParagraph"/>
              <w:spacing w:before="23"/>
              <w:ind w:left="112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Демонстрации</w:t>
            </w:r>
          </w:p>
          <w:p w:rsidR="00C23A5A" w:rsidRDefault="00C301FD">
            <w:pPr>
              <w:pStyle w:val="TableParagraph"/>
              <w:spacing w:before="24"/>
              <w:ind w:left="112"/>
              <w:rPr>
                <w:sz w:val="28"/>
              </w:rPr>
            </w:pPr>
            <w:r>
              <w:rPr>
                <w:color w:val="231F20"/>
                <w:sz w:val="28"/>
                <w:u w:val="single" w:color="231F20"/>
              </w:rPr>
              <w:t>Таблицы</w:t>
            </w:r>
            <w:r>
              <w:rPr>
                <w:color w:val="231F20"/>
                <w:spacing w:val="-6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и</w:t>
            </w:r>
            <w:r>
              <w:rPr>
                <w:color w:val="231F20"/>
                <w:spacing w:val="-3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схемы:</w:t>
            </w:r>
            <w:r>
              <w:rPr>
                <w:color w:val="231F20"/>
                <w:sz w:val="28"/>
              </w:rPr>
              <w:t xml:space="preserve"> «Критерии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вида»,</w:t>
            </w:r>
          </w:p>
          <w:p w:rsidR="00C23A5A" w:rsidRDefault="00C301FD">
            <w:pPr>
              <w:pStyle w:val="TableParagraph"/>
              <w:spacing w:before="24" w:line="264" w:lineRule="auto"/>
              <w:ind w:left="112" w:right="265"/>
              <w:rPr>
                <w:sz w:val="28"/>
              </w:rPr>
            </w:pPr>
            <w:r>
              <w:rPr>
                <w:color w:val="231F20"/>
                <w:sz w:val="28"/>
              </w:rPr>
              <w:t>«Виды-двойники»,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«Структура</w:t>
            </w:r>
            <w:r>
              <w:rPr>
                <w:color w:val="231F20"/>
                <w:spacing w:val="-1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вида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природе».</w:t>
            </w:r>
          </w:p>
          <w:p w:rsidR="00C23A5A" w:rsidRDefault="00C301FD">
            <w:pPr>
              <w:pStyle w:val="TableParagraph"/>
              <w:spacing w:line="256" w:lineRule="auto"/>
              <w:ind w:left="112" w:right="130"/>
              <w:rPr>
                <w:sz w:val="28"/>
              </w:rPr>
            </w:pPr>
            <w:r>
              <w:rPr>
                <w:b/>
                <w:color w:val="231F20"/>
                <w:sz w:val="28"/>
              </w:rPr>
              <w:t xml:space="preserve">Оборудование: </w:t>
            </w:r>
            <w:r>
              <w:rPr>
                <w:color w:val="231F20"/>
                <w:sz w:val="28"/>
              </w:rPr>
              <w:t>гербарии растений;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коллекции насекомых; чучела птиц и</w:t>
            </w:r>
            <w:r>
              <w:rPr>
                <w:color w:val="231F20"/>
                <w:spacing w:val="-6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зверей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разных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видов.</w:t>
            </w:r>
          </w:p>
          <w:p w:rsidR="00C23A5A" w:rsidRDefault="00C301FD">
            <w:pPr>
              <w:pStyle w:val="TableParagraph"/>
              <w:spacing w:before="2"/>
              <w:ind w:left="112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Лабораторная</w:t>
            </w:r>
            <w:r>
              <w:rPr>
                <w:b/>
                <w:color w:val="231F20"/>
                <w:spacing w:val="-6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работа</w:t>
            </w:r>
          </w:p>
          <w:p w:rsidR="00C23A5A" w:rsidRDefault="00C301FD">
            <w:pPr>
              <w:pStyle w:val="TableParagraph"/>
              <w:spacing w:before="24"/>
              <w:ind w:left="112"/>
              <w:rPr>
                <w:sz w:val="28"/>
              </w:rPr>
            </w:pPr>
            <w:r>
              <w:rPr>
                <w:color w:val="231F20"/>
                <w:sz w:val="28"/>
              </w:rPr>
              <w:t>«Сравнение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видов</w:t>
            </w:r>
          </w:p>
          <w:p w:rsidR="00C23A5A" w:rsidRDefault="00C301FD">
            <w:pPr>
              <w:pStyle w:val="TableParagraph"/>
              <w:spacing w:before="23"/>
              <w:ind w:left="112"/>
              <w:rPr>
                <w:sz w:val="28"/>
              </w:rPr>
            </w:pPr>
            <w:r>
              <w:rPr>
                <w:color w:val="231F20"/>
                <w:sz w:val="28"/>
              </w:rPr>
              <w:t>по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морфологическому</w:t>
            </w:r>
            <w:r>
              <w:rPr>
                <w:color w:val="231F20"/>
                <w:spacing w:val="-1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критерию»</w:t>
            </w:r>
          </w:p>
        </w:tc>
        <w:tc>
          <w:tcPr>
            <w:tcW w:w="4789" w:type="dxa"/>
          </w:tcPr>
          <w:p w:rsidR="00C23A5A" w:rsidRDefault="00C301FD">
            <w:pPr>
              <w:pStyle w:val="TableParagraph"/>
              <w:spacing w:line="259" w:lineRule="auto"/>
              <w:ind w:left="113" w:right="151"/>
              <w:rPr>
                <w:sz w:val="28"/>
              </w:rPr>
            </w:pPr>
            <w:r>
              <w:rPr>
                <w:color w:val="231F20"/>
                <w:sz w:val="28"/>
              </w:rPr>
              <w:t>Раскрывать содержание терминов 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понятий: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вид,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критерии</w:t>
            </w:r>
            <w:r>
              <w:rPr>
                <w:color w:val="231F20"/>
                <w:spacing w:val="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вида,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полиморфизм,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виды-двойники,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ареал,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экологическая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ниша,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популяция,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видовой кариотип, космополиты,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эндемики,</w:t>
            </w:r>
            <w:r>
              <w:rPr>
                <w:color w:val="231F20"/>
                <w:spacing w:val="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подвиды,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экотипы.</w:t>
            </w:r>
          </w:p>
          <w:p w:rsidR="00C23A5A" w:rsidRDefault="00C301FD">
            <w:pPr>
              <w:pStyle w:val="TableParagraph"/>
              <w:spacing w:line="259" w:lineRule="auto"/>
              <w:ind w:left="113" w:right="578"/>
              <w:rPr>
                <w:sz w:val="28"/>
              </w:rPr>
            </w:pPr>
            <w:r>
              <w:rPr>
                <w:color w:val="231F20"/>
                <w:sz w:val="28"/>
              </w:rPr>
              <w:t>Характеризовать критерии вида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(морфологический, генетический,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биохимический, географический,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экологический, биохимический).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Объяснять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необходимость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использования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всей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совокупности</w:t>
            </w:r>
          </w:p>
          <w:p w:rsidR="00C23A5A" w:rsidRDefault="00C301FD">
            <w:pPr>
              <w:pStyle w:val="TableParagraph"/>
              <w:spacing w:line="256" w:lineRule="auto"/>
              <w:ind w:left="113" w:right="330"/>
              <w:rPr>
                <w:sz w:val="28"/>
              </w:rPr>
            </w:pPr>
            <w:r>
              <w:rPr>
                <w:color w:val="231F20"/>
                <w:sz w:val="28"/>
              </w:rPr>
              <w:t>критериев</w:t>
            </w:r>
            <w:r>
              <w:rPr>
                <w:color w:val="231F20"/>
                <w:spacing w:val="-1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для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определения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видовой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принадлежности организма.</w:t>
            </w:r>
          </w:p>
          <w:p w:rsidR="00C23A5A" w:rsidRDefault="00C301FD">
            <w:pPr>
              <w:pStyle w:val="TableParagraph"/>
              <w:spacing w:line="264" w:lineRule="auto"/>
              <w:ind w:left="113" w:right="1137"/>
              <w:rPr>
                <w:sz w:val="28"/>
              </w:rPr>
            </w:pPr>
            <w:r>
              <w:rPr>
                <w:color w:val="231F20"/>
                <w:sz w:val="28"/>
              </w:rPr>
              <w:t>Перечислять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основные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внутривидовые</w:t>
            </w:r>
            <w:r>
              <w:rPr>
                <w:color w:val="231F20"/>
                <w:spacing w:val="-1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группировки.</w:t>
            </w:r>
          </w:p>
          <w:p w:rsidR="00C23A5A" w:rsidRDefault="00C301FD">
            <w:pPr>
              <w:pStyle w:val="TableParagraph"/>
              <w:spacing w:line="256" w:lineRule="auto"/>
              <w:ind w:left="113" w:right="383"/>
              <w:rPr>
                <w:sz w:val="28"/>
              </w:rPr>
            </w:pPr>
            <w:r>
              <w:rPr>
                <w:color w:val="231F20"/>
                <w:sz w:val="28"/>
              </w:rPr>
              <w:t>Объяснять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причины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существования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моно-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политипических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видов.</w:t>
            </w:r>
          </w:p>
          <w:p w:rsidR="00C23A5A" w:rsidRDefault="00C301FD">
            <w:pPr>
              <w:pStyle w:val="TableParagraph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Сравнивать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виды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</w:t>
            </w:r>
          </w:p>
          <w:p w:rsidR="00C23A5A" w:rsidRDefault="00C301FD">
            <w:pPr>
              <w:pStyle w:val="TableParagraph"/>
              <w:spacing w:before="21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морфологическому</w:t>
            </w:r>
            <w:r>
              <w:rPr>
                <w:color w:val="231F20"/>
                <w:spacing w:val="-1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критерию</w:t>
            </w:r>
          </w:p>
        </w:tc>
      </w:tr>
    </w:tbl>
    <w:p w:rsidR="00C23A5A" w:rsidRDefault="00C23A5A">
      <w:pPr>
        <w:rPr>
          <w:sz w:val="28"/>
        </w:rPr>
        <w:sectPr w:rsidR="00C23A5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C23A5A" w:rsidRDefault="00C23A5A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2837"/>
        <w:gridCol w:w="1627"/>
        <w:gridCol w:w="4731"/>
        <w:gridCol w:w="4789"/>
      </w:tblGrid>
      <w:tr w:rsidR="00C23A5A">
        <w:trPr>
          <w:trHeight w:val="9391"/>
        </w:trPr>
        <w:tc>
          <w:tcPr>
            <w:tcW w:w="864" w:type="dxa"/>
          </w:tcPr>
          <w:p w:rsidR="00C23A5A" w:rsidRDefault="00C301FD">
            <w:pPr>
              <w:pStyle w:val="TableParagraph"/>
              <w:spacing w:line="311" w:lineRule="exact"/>
              <w:ind w:left="254"/>
              <w:rPr>
                <w:sz w:val="28"/>
              </w:rPr>
            </w:pPr>
            <w:r>
              <w:rPr>
                <w:sz w:val="28"/>
              </w:rPr>
              <w:t>2.6</w:t>
            </w:r>
          </w:p>
        </w:tc>
        <w:tc>
          <w:tcPr>
            <w:tcW w:w="2837" w:type="dxa"/>
          </w:tcPr>
          <w:p w:rsidR="00C23A5A" w:rsidRDefault="00C301FD">
            <w:pPr>
              <w:pStyle w:val="TableParagraph"/>
              <w:spacing w:line="264" w:lineRule="auto"/>
              <w:ind w:left="110" w:right="149"/>
              <w:rPr>
                <w:sz w:val="28"/>
              </w:rPr>
            </w:pPr>
            <w:r>
              <w:rPr>
                <w:color w:val="231F20"/>
                <w:sz w:val="28"/>
              </w:rPr>
              <w:t>Видообразование</w:t>
            </w:r>
            <w:r>
              <w:rPr>
                <w:color w:val="231F20"/>
                <w:spacing w:val="-1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как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результат</w:t>
            </w:r>
          </w:p>
          <w:p w:rsidR="00C23A5A" w:rsidRDefault="00C301FD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proofErr w:type="spellStart"/>
            <w:r>
              <w:rPr>
                <w:color w:val="231F20"/>
                <w:sz w:val="28"/>
              </w:rPr>
              <w:t>микроэволюции</w:t>
            </w:r>
            <w:proofErr w:type="spellEnd"/>
            <w:r>
              <w:rPr>
                <w:color w:val="231F20"/>
                <w:sz w:val="28"/>
              </w:rPr>
              <w:t>.</w:t>
            </w:r>
          </w:p>
          <w:p w:rsidR="00C23A5A" w:rsidRDefault="00C301FD">
            <w:pPr>
              <w:pStyle w:val="TableParagraph"/>
              <w:spacing w:before="13"/>
              <w:ind w:left="110"/>
              <w:rPr>
                <w:sz w:val="28"/>
              </w:rPr>
            </w:pPr>
            <w:r>
              <w:rPr>
                <w:color w:val="231F20"/>
                <w:sz w:val="28"/>
              </w:rPr>
              <w:t>Связь</w:t>
            </w:r>
          </w:p>
          <w:p w:rsidR="00C23A5A" w:rsidRDefault="00C301FD">
            <w:pPr>
              <w:pStyle w:val="TableParagraph"/>
              <w:spacing w:before="31" w:line="256" w:lineRule="auto"/>
              <w:ind w:left="110" w:right="559"/>
              <w:rPr>
                <w:sz w:val="28"/>
              </w:rPr>
            </w:pPr>
            <w:proofErr w:type="spellStart"/>
            <w:r>
              <w:rPr>
                <w:color w:val="231F20"/>
                <w:sz w:val="28"/>
              </w:rPr>
              <w:t>микроэволюции</w:t>
            </w:r>
            <w:proofErr w:type="spellEnd"/>
            <w:r>
              <w:rPr>
                <w:color w:val="231F20"/>
                <w:spacing w:val="-1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эпидемиологии</w:t>
            </w:r>
          </w:p>
        </w:tc>
        <w:tc>
          <w:tcPr>
            <w:tcW w:w="1627" w:type="dxa"/>
          </w:tcPr>
          <w:p w:rsidR="00C23A5A" w:rsidRDefault="00C301FD">
            <w:pPr>
              <w:pStyle w:val="TableParagraph"/>
              <w:spacing w:line="311" w:lineRule="exact"/>
              <w:ind w:left="2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31" w:type="dxa"/>
          </w:tcPr>
          <w:p w:rsidR="00C23A5A" w:rsidRDefault="00C301FD">
            <w:pPr>
              <w:pStyle w:val="TableParagraph"/>
              <w:spacing w:line="264" w:lineRule="auto"/>
              <w:ind w:left="112" w:right="822"/>
              <w:rPr>
                <w:sz w:val="28"/>
              </w:rPr>
            </w:pPr>
            <w:r>
              <w:rPr>
                <w:sz w:val="28"/>
              </w:rPr>
              <w:t>Видообразование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результат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микроэволюции</w:t>
            </w:r>
            <w:proofErr w:type="spellEnd"/>
            <w:r>
              <w:rPr>
                <w:sz w:val="28"/>
              </w:rPr>
              <w:t>. Изоляция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C23A5A" w:rsidRDefault="00C301FD">
            <w:pPr>
              <w:pStyle w:val="TableParagraph"/>
              <w:spacing w:line="259" w:lineRule="auto"/>
              <w:ind w:left="112" w:right="336"/>
              <w:rPr>
                <w:sz w:val="28"/>
              </w:rPr>
            </w:pPr>
            <w:r>
              <w:rPr>
                <w:sz w:val="28"/>
              </w:rPr>
              <w:t>ключевой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фактор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видообразования.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Пути и способы видообразования: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аллопатрическое (географическое),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симпатрическое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(экологическое),</w:t>
            </w:r>
          </w:p>
          <w:p w:rsidR="00C23A5A" w:rsidRDefault="00C301FD">
            <w:pPr>
              <w:pStyle w:val="TableParagraph"/>
              <w:spacing w:line="259" w:lineRule="auto"/>
              <w:ind w:left="112" w:right="571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«мгновенное»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полиплоидизация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гибридизация). Длительность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эволюционных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процессов.</w:t>
            </w:r>
          </w:p>
          <w:p w:rsidR="00C23A5A" w:rsidRDefault="00C301FD">
            <w:pPr>
              <w:pStyle w:val="TableParagraph"/>
              <w:spacing w:line="259" w:lineRule="auto"/>
              <w:ind w:left="112" w:right="895"/>
              <w:rPr>
                <w:sz w:val="28"/>
              </w:rPr>
            </w:pPr>
            <w:r>
              <w:rPr>
                <w:sz w:val="28"/>
              </w:rPr>
              <w:t>Механизмы формирования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биологического разнообразия.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Роль эволюционной биологии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разработке научных методов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сохранения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биоразнообразия.</w:t>
            </w:r>
          </w:p>
          <w:p w:rsidR="00C23A5A" w:rsidRDefault="00C301FD">
            <w:pPr>
              <w:pStyle w:val="TableParagraph"/>
              <w:spacing w:line="261" w:lineRule="auto"/>
              <w:ind w:left="112" w:right="434"/>
              <w:rPr>
                <w:sz w:val="28"/>
              </w:rPr>
            </w:pPr>
            <w:proofErr w:type="spellStart"/>
            <w:r>
              <w:rPr>
                <w:sz w:val="28"/>
              </w:rPr>
              <w:t>Микроэволюция</w:t>
            </w:r>
            <w:proofErr w:type="spellEnd"/>
            <w:r>
              <w:rPr>
                <w:sz w:val="28"/>
              </w:rPr>
              <w:t xml:space="preserve"> и </w:t>
            </w:r>
            <w:proofErr w:type="spellStart"/>
            <w:r>
              <w:rPr>
                <w:sz w:val="28"/>
              </w:rPr>
              <w:t>коэволюция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паразитов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хозяев.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Механизмы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формирования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устойчивости</w:t>
            </w:r>
          </w:p>
          <w:p w:rsidR="00C23A5A" w:rsidRDefault="00C301FD">
            <w:pPr>
              <w:pStyle w:val="TableParagraph"/>
              <w:spacing w:line="256" w:lineRule="auto"/>
              <w:ind w:left="112" w:right="463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антибиотикам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борьбы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ней.</w:t>
            </w:r>
          </w:p>
          <w:p w:rsidR="00C23A5A" w:rsidRDefault="00C301FD">
            <w:pPr>
              <w:pStyle w:val="TableParagraph"/>
              <w:ind w:left="112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Демонстрации</w:t>
            </w:r>
          </w:p>
          <w:p w:rsidR="00C23A5A" w:rsidRDefault="00C301FD">
            <w:pPr>
              <w:pStyle w:val="TableParagraph"/>
              <w:spacing w:before="3" w:line="259" w:lineRule="auto"/>
              <w:ind w:left="112" w:right="213"/>
              <w:rPr>
                <w:sz w:val="28"/>
              </w:rPr>
            </w:pPr>
            <w:r>
              <w:rPr>
                <w:color w:val="231F20"/>
                <w:sz w:val="28"/>
                <w:u w:val="single" w:color="231F20"/>
              </w:rPr>
              <w:t>Таблицы</w:t>
            </w:r>
            <w:r>
              <w:rPr>
                <w:color w:val="231F20"/>
                <w:spacing w:val="-2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и</w:t>
            </w:r>
            <w:r>
              <w:rPr>
                <w:color w:val="231F20"/>
                <w:spacing w:val="1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схемы:</w:t>
            </w:r>
            <w:r>
              <w:rPr>
                <w:color w:val="231F20"/>
                <w:spacing w:val="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«Способы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pacing w:val="-1"/>
                <w:sz w:val="28"/>
              </w:rPr>
              <w:t xml:space="preserve">видообразования», </w:t>
            </w:r>
            <w:r>
              <w:rPr>
                <w:color w:val="231F20"/>
                <w:sz w:val="28"/>
              </w:rPr>
              <w:t>«Географическое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видообразование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трёх</w:t>
            </w:r>
            <w:r>
              <w:rPr>
                <w:color w:val="231F20"/>
                <w:spacing w:val="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видов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ландышей»,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«Экологическое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видообразование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видов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синиц»,</w:t>
            </w:r>
          </w:p>
          <w:p w:rsidR="00C23A5A" w:rsidRDefault="00C301FD">
            <w:pPr>
              <w:pStyle w:val="TableParagraph"/>
              <w:spacing w:line="320" w:lineRule="exact"/>
              <w:ind w:left="112"/>
              <w:rPr>
                <w:sz w:val="28"/>
              </w:rPr>
            </w:pPr>
            <w:r>
              <w:rPr>
                <w:color w:val="231F20"/>
                <w:sz w:val="28"/>
              </w:rPr>
              <w:t>«</w:t>
            </w:r>
            <w:proofErr w:type="spellStart"/>
            <w:r>
              <w:rPr>
                <w:color w:val="231F20"/>
                <w:sz w:val="28"/>
              </w:rPr>
              <w:t>Полиплоиды</w:t>
            </w:r>
            <w:proofErr w:type="spellEnd"/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растений»,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«Капустно-</w:t>
            </w:r>
          </w:p>
          <w:p w:rsidR="00C23A5A" w:rsidRDefault="00C301FD">
            <w:pPr>
              <w:pStyle w:val="TableParagraph"/>
              <w:spacing w:before="24"/>
              <w:ind w:left="112"/>
              <w:rPr>
                <w:sz w:val="28"/>
              </w:rPr>
            </w:pPr>
            <w:r>
              <w:rPr>
                <w:color w:val="231F20"/>
                <w:sz w:val="28"/>
              </w:rPr>
              <w:t>редечный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гибрид».</w:t>
            </w:r>
          </w:p>
        </w:tc>
        <w:tc>
          <w:tcPr>
            <w:tcW w:w="4789" w:type="dxa"/>
          </w:tcPr>
          <w:p w:rsidR="00C23A5A" w:rsidRDefault="00C301FD">
            <w:pPr>
              <w:pStyle w:val="TableParagraph"/>
              <w:spacing w:line="261" w:lineRule="auto"/>
              <w:ind w:left="113" w:right="178"/>
              <w:rPr>
                <w:sz w:val="28"/>
              </w:rPr>
            </w:pPr>
            <w:r>
              <w:rPr>
                <w:color w:val="231F20"/>
                <w:sz w:val="28"/>
              </w:rPr>
              <w:t>Раскрывать содержание терминов 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понятий:</w:t>
            </w:r>
            <w:r>
              <w:rPr>
                <w:color w:val="231F20"/>
                <w:spacing w:val="-1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видообразование,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изоляция,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proofErr w:type="spellStart"/>
            <w:r>
              <w:rPr>
                <w:color w:val="231F20"/>
                <w:sz w:val="28"/>
              </w:rPr>
              <w:t>коэволюция</w:t>
            </w:r>
            <w:proofErr w:type="spellEnd"/>
            <w:r>
              <w:rPr>
                <w:color w:val="231F20"/>
                <w:sz w:val="28"/>
              </w:rPr>
              <w:t>.</w:t>
            </w:r>
          </w:p>
          <w:p w:rsidR="00C23A5A" w:rsidRDefault="00C301FD">
            <w:pPr>
              <w:pStyle w:val="TableParagraph"/>
              <w:spacing w:line="264" w:lineRule="auto"/>
              <w:ind w:left="113" w:right="529"/>
              <w:rPr>
                <w:sz w:val="28"/>
              </w:rPr>
            </w:pPr>
            <w:r>
              <w:rPr>
                <w:color w:val="231F20"/>
                <w:sz w:val="28"/>
              </w:rPr>
              <w:t>Характеризовать</w:t>
            </w:r>
            <w:r>
              <w:rPr>
                <w:color w:val="231F20"/>
                <w:spacing w:val="-1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видообразование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как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результат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proofErr w:type="spellStart"/>
            <w:r>
              <w:rPr>
                <w:color w:val="231F20"/>
                <w:sz w:val="28"/>
              </w:rPr>
              <w:t>микроэволюции</w:t>
            </w:r>
            <w:proofErr w:type="spellEnd"/>
            <w:r>
              <w:rPr>
                <w:color w:val="231F20"/>
                <w:sz w:val="28"/>
              </w:rPr>
              <w:t>.</w:t>
            </w:r>
          </w:p>
          <w:p w:rsidR="00C23A5A" w:rsidRDefault="00C301FD">
            <w:pPr>
              <w:pStyle w:val="TableParagraph"/>
              <w:spacing w:line="313" w:lineRule="exact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Объяснять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роль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изоляции</w:t>
            </w:r>
          </w:p>
          <w:p w:rsidR="00C23A5A" w:rsidRDefault="00C301FD">
            <w:pPr>
              <w:pStyle w:val="TableParagraph"/>
              <w:spacing w:before="4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в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образовании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новых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видов.</w:t>
            </w:r>
          </w:p>
          <w:p w:rsidR="00C23A5A" w:rsidRDefault="00C301FD">
            <w:pPr>
              <w:pStyle w:val="TableParagraph"/>
              <w:spacing w:before="24" w:line="261" w:lineRule="auto"/>
              <w:ind w:left="113" w:right="233"/>
              <w:rPr>
                <w:sz w:val="28"/>
              </w:rPr>
            </w:pPr>
            <w:r>
              <w:rPr>
                <w:color w:val="231F20"/>
                <w:sz w:val="28"/>
              </w:rPr>
              <w:t>Характеризовать</w:t>
            </w:r>
            <w:r>
              <w:rPr>
                <w:color w:val="231F20"/>
                <w:spacing w:val="-1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различные</w:t>
            </w:r>
            <w:r>
              <w:rPr>
                <w:color w:val="231F20"/>
                <w:spacing w:val="-1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способы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видообразования (аллопатрическое,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proofErr w:type="spellStart"/>
            <w:r>
              <w:rPr>
                <w:color w:val="231F20"/>
                <w:sz w:val="28"/>
              </w:rPr>
              <w:t>симпатрическое</w:t>
            </w:r>
            <w:proofErr w:type="spellEnd"/>
            <w:r>
              <w:rPr>
                <w:color w:val="231F20"/>
                <w:sz w:val="28"/>
              </w:rPr>
              <w:t>).</w:t>
            </w:r>
          </w:p>
          <w:p w:rsidR="00C23A5A" w:rsidRDefault="00C301FD">
            <w:pPr>
              <w:pStyle w:val="TableParagraph"/>
              <w:spacing w:line="261" w:lineRule="auto"/>
              <w:ind w:left="113" w:right="341"/>
              <w:rPr>
                <w:sz w:val="28"/>
              </w:rPr>
            </w:pPr>
            <w:r>
              <w:rPr>
                <w:color w:val="231F20"/>
                <w:sz w:val="28"/>
              </w:rPr>
              <w:t>Приводить конкретные примеры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видов,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образовавшихся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различными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способами.</w:t>
            </w:r>
          </w:p>
          <w:p w:rsidR="00C23A5A" w:rsidRDefault="00C301FD">
            <w:pPr>
              <w:pStyle w:val="TableParagraph"/>
              <w:spacing w:line="256" w:lineRule="auto"/>
              <w:ind w:left="113" w:right="681"/>
              <w:rPr>
                <w:sz w:val="28"/>
              </w:rPr>
            </w:pPr>
            <w:r>
              <w:rPr>
                <w:color w:val="231F20"/>
                <w:sz w:val="28"/>
              </w:rPr>
              <w:t>Применять знания способов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видообразования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для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объяснения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причин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многообразия видов.</w:t>
            </w:r>
          </w:p>
          <w:p w:rsidR="00C23A5A" w:rsidRDefault="00C301FD">
            <w:pPr>
              <w:pStyle w:val="TableParagraph"/>
              <w:spacing w:line="256" w:lineRule="auto"/>
              <w:ind w:left="113" w:right="1527"/>
              <w:rPr>
                <w:sz w:val="28"/>
              </w:rPr>
            </w:pPr>
            <w:r>
              <w:rPr>
                <w:color w:val="231F20"/>
                <w:sz w:val="28"/>
              </w:rPr>
              <w:t>Объяснять</w:t>
            </w:r>
            <w:r>
              <w:rPr>
                <w:color w:val="231F20"/>
                <w:spacing w:val="-1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возникновение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устойчивости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патогенов</w:t>
            </w:r>
          </w:p>
          <w:p w:rsidR="00C23A5A" w:rsidRDefault="00C301FD">
            <w:pPr>
              <w:pStyle w:val="TableParagraph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к антибиотикам</w:t>
            </w:r>
          </w:p>
        </w:tc>
      </w:tr>
    </w:tbl>
    <w:p w:rsidR="00C23A5A" w:rsidRDefault="00C23A5A">
      <w:pPr>
        <w:rPr>
          <w:sz w:val="28"/>
        </w:rPr>
        <w:sectPr w:rsidR="00C23A5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C23A5A" w:rsidRDefault="00C23A5A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2837"/>
        <w:gridCol w:w="1627"/>
        <w:gridCol w:w="4731"/>
        <w:gridCol w:w="4789"/>
      </w:tblGrid>
      <w:tr w:rsidR="00C23A5A">
        <w:trPr>
          <w:trHeight w:val="1041"/>
        </w:trPr>
        <w:tc>
          <w:tcPr>
            <w:tcW w:w="864" w:type="dxa"/>
          </w:tcPr>
          <w:p w:rsidR="00C23A5A" w:rsidRDefault="00C23A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7" w:type="dxa"/>
          </w:tcPr>
          <w:p w:rsidR="00C23A5A" w:rsidRDefault="00C23A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7" w:type="dxa"/>
          </w:tcPr>
          <w:p w:rsidR="00C23A5A" w:rsidRDefault="00C23A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1" w:type="dxa"/>
          </w:tcPr>
          <w:p w:rsidR="00C23A5A" w:rsidRDefault="00C301FD">
            <w:pPr>
              <w:pStyle w:val="TableParagraph"/>
              <w:spacing w:line="311" w:lineRule="exact"/>
              <w:ind w:left="112"/>
              <w:rPr>
                <w:sz w:val="28"/>
              </w:rPr>
            </w:pPr>
            <w:r>
              <w:rPr>
                <w:b/>
                <w:color w:val="231F20"/>
                <w:sz w:val="28"/>
              </w:rPr>
              <w:t>Оборудование:</w:t>
            </w:r>
            <w:r>
              <w:rPr>
                <w:b/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гербарии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растений</w:t>
            </w:r>
          </w:p>
          <w:p w:rsidR="00C23A5A" w:rsidRDefault="00C301FD">
            <w:pPr>
              <w:pStyle w:val="TableParagraph"/>
              <w:spacing w:before="12" w:line="340" w:lineRule="atLeast"/>
              <w:ind w:left="112" w:right="783"/>
              <w:rPr>
                <w:sz w:val="28"/>
              </w:rPr>
            </w:pPr>
            <w:r>
              <w:rPr>
                <w:color w:val="231F20"/>
                <w:sz w:val="28"/>
              </w:rPr>
              <w:t>близких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видов,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образовавшихся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различными способами</w:t>
            </w:r>
          </w:p>
        </w:tc>
        <w:tc>
          <w:tcPr>
            <w:tcW w:w="4789" w:type="dxa"/>
          </w:tcPr>
          <w:p w:rsidR="00C23A5A" w:rsidRDefault="00C23A5A">
            <w:pPr>
              <w:pStyle w:val="TableParagraph"/>
              <w:ind w:left="0"/>
              <w:rPr>
                <w:sz w:val="26"/>
              </w:rPr>
            </w:pPr>
          </w:p>
        </w:tc>
      </w:tr>
      <w:tr w:rsidR="00C23A5A">
        <w:trPr>
          <w:trHeight w:val="350"/>
        </w:trPr>
        <w:tc>
          <w:tcPr>
            <w:tcW w:w="3701" w:type="dxa"/>
            <w:gridSpan w:val="2"/>
          </w:tcPr>
          <w:p w:rsidR="00C23A5A" w:rsidRDefault="00C301FD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</w:tc>
        <w:tc>
          <w:tcPr>
            <w:tcW w:w="1627" w:type="dxa"/>
          </w:tcPr>
          <w:p w:rsidR="00C23A5A" w:rsidRDefault="00C301FD">
            <w:pPr>
              <w:pStyle w:val="TableParagraph"/>
              <w:spacing w:line="318" w:lineRule="exact"/>
              <w:ind w:left="593" w:right="561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4731" w:type="dxa"/>
          </w:tcPr>
          <w:p w:rsidR="00C23A5A" w:rsidRDefault="00C23A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89" w:type="dxa"/>
          </w:tcPr>
          <w:p w:rsidR="00C23A5A" w:rsidRDefault="00C23A5A">
            <w:pPr>
              <w:pStyle w:val="TableParagraph"/>
              <w:ind w:left="0"/>
              <w:rPr>
                <w:sz w:val="26"/>
              </w:rPr>
            </w:pPr>
          </w:p>
        </w:tc>
      </w:tr>
      <w:tr w:rsidR="00C23A5A">
        <w:trPr>
          <w:trHeight w:val="350"/>
        </w:trPr>
        <w:tc>
          <w:tcPr>
            <w:tcW w:w="864" w:type="dxa"/>
          </w:tcPr>
          <w:p w:rsidR="00C23A5A" w:rsidRDefault="00C301FD">
            <w:pPr>
              <w:pStyle w:val="TableParagraph"/>
              <w:spacing w:line="312" w:lineRule="exact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13984" w:type="dxa"/>
            <w:gridSpan w:val="4"/>
          </w:tcPr>
          <w:p w:rsidR="00C23A5A" w:rsidRDefault="00C301FD">
            <w:pPr>
              <w:pStyle w:val="TableParagraph"/>
              <w:spacing w:line="312" w:lineRule="exact"/>
              <w:ind w:left="110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Тема</w:t>
            </w:r>
            <w:r>
              <w:rPr>
                <w:b/>
                <w:color w:val="231F20"/>
                <w:spacing w:val="-6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«Макроэволюция</w:t>
            </w:r>
            <w:r>
              <w:rPr>
                <w:b/>
                <w:color w:val="231F20"/>
                <w:spacing w:val="-2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и</w:t>
            </w:r>
            <w:r>
              <w:rPr>
                <w:b/>
                <w:color w:val="231F20"/>
                <w:spacing w:val="-5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её</w:t>
            </w:r>
            <w:r>
              <w:rPr>
                <w:b/>
                <w:color w:val="231F20"/>
                <w:spacing w:val="-4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результаты»</w:t>
            </w:r>
          </w:p>
        </w:tc>
      </w:tr>
      <w:tr w:rsidR="00C23A5A">
        <w:trPr>
          <w:trHeight w:val="6603"/>
        </w:trPr>
        <w:tc>
          <w:tcPr>
            <w:tcW w:w="864" w:type="dxa"/>
          </w:tcPr>
          <w:p w:rsidR="00C23A5A" w:rsidRDefault="00C301FD">
            <w:pPr>
              <w:pStyle w:val="TableParagraph"/>
              <w:spacing w:line="311" w:lineRule="exact"/>
              <w:ind w:left="163" w:right="153"/>
              <w:jc w:val="center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2837" w:type="dxa"/>
          </w:tcPr>
          <w:p w:rsidR="00C23A5A" w:rsidRDefault="00C301FD">
            <w:pPr>
              <w:pStyle w:val="TableParagraph"/>
              <w:spacing w:line="259" w:lineRule="auto"/>
              <w:ind w:left="110"/>
              <w:rPr>
                <w:sz w:val="28"/>
              </w:rPr>
            </w:pPr>
            <w:r>
              <w:rPr>
                <w:color w:val="231F20"/>
                <w:sz w:val="28"/>
              </w:rPr>
              <w:t>Макроэволюция.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pacing w:val="-1"/>
                <w:sz w:val="28"/>
              </w:rPr>
              <w:t>Палеонтологические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методы изучения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эволюции</w:t>
            </w:r>
          </w:p>
        </w:tc>
        <w:tc>
          <w:tcPr>
            <w:tcW w:w="1627" w:type="dxa"/>
          </w:tcPr>
          <w:p w:rsidR="00C23A5A" w:rsidRDefault="00C301FD">
            <w:pPr>
              <w:pStyle w:val="TableParagraph"/>
              <w:spacing w:line="311" w:lineRule="exact"/>
              <w:ind w:left="2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31" w:type="dxa"/>
          </w:tcPr>
          <w:p w:rsidR="00C23A5A" w:rsidRDefault="00C301FD">
            <w:pPr>
              <w:pStyle w:val="TableParagraph"/>
              <w:spacing w:line="259" w:lineRule="auto"/>
              <w:ind w:left="112" w:right="430"/>
              <w:rPr>
                <w:sz w:val="28"/>
              </w:rPr>
            </w:pPr>
            <w:r>
              <w:rPr>
                <w:sz w:val="28"/>
              </w:rPr>
              <w:t>Методы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макроэволюции.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Палеонтологические методы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изучения эволюции. Переходные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формы и филогенетические ряды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организмов.</w:t>
            </w:r>
          </w:p>
          <w:p w:rsidR="00C23A5A" w:rsidRDefault="00C301FD">
            <w:pPr>
              <w:pStyle w:val="TableParagraph"/>
              <w:spacing w:line="319" w:lineRule="exact"/>
              <w:ind w:left="112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Демонстрации</w:t>
            </w:r>
          </w:p>
          <w:p w:rsidR="00C23A5A" w:rsidRDefault="00C301FD">
            <w:pPr>
              <w:pStyle w:val="TableParagraph"/>
              <w:spacing w:before="20"/>
              <w:ind w:left="112"/>
              <w:rPr>
                <w:sz w:val="28"/>
              </w:rPr>
            </w:pPr>
            <w:r>
              <w:rPr>
                <w:color w:val="231F20"/>
                <w:sz w:val="28"/>
                <w:u w:val="single" w:color="231F20"/>
              </w:rPr>
              <w:t>Таблицы</w:t>
            </w:r>
            <w:r>
              <w:rPr>
                <w:color w:val="231F20"/>
                <w:spacing w:val="-6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и</w:t>
            </w:r>
            <w:r>
              <w:rPr>
                <w:color w:val="231F20"/>
                <w:spacing w:val="-3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схемы:</w:t>
            </w:r>
          </w:p>
          <w:p w:rsidR="00C23A5A" w:rsidRDefault="00C301FD">
            <w:pPr>
              <w:pStyle w:val="TableParagraph"/>
              <w:spacing w:before="24"/>
              <w:ind w:left="112"/>
              <w:rPr>
                <w:sz w:val="28"/>
              </w:rPr>
            </w:pPr>
            <w:r>
              <w:rPr>
                <w:color w:val="231F20"/>
                <w:sz w:val="28"/>
              </w:rPr>
              <w:t>«Филогенетический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ряд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лошади»,</w:t>
            </w:r>
          </w:p>
          <w:p w:rsidR="00C23A5A" w:rsidRDefault="00C301FD">
            <w:pPr>
              <w:pStyle w:val="TableParagraph"/>
              <w:spacing w:before="24" w:line="256" w:lineRule="auto"/>
              <w:ind w:left="112" w:right="968"/>
              <w:rPr>
                <w:sz w:val="28"/>
              </w:rPr>
            </w:pPr>
            <w:r>
              <w:rPr>
                <w:color w:val="231F20"/>
                <w:sz w:val="28"/>
              </w:rPr>
              <w:t>«Археоптерикс»,</w:t>
            </w:r>
            <w:r>
              <w:rPr>
                <w:color w:val="231F20"/>
                <w:spacing w:val="-1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«Зверозубые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ящеры»,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«Стегоцефалы»,</w:t>
            </w:r>
          </w:p>
          <w:p w:rsidR="00C23A5A" w:rsidRDefault="00C301FD">
            <w:pPr>
              <w:pStyle w:val="TableParagraph"/>
              <w:spacing w:before="10" w:line="256" w:lineRule="auto"/>
              <w:ind w:left="112" w:right="1429"/>
              <w:rPr>
                <w:sz w:val="28"/>
              </w:rPr>
            </w:pPr>
            <w:r>
              <w:rPr>
                <w:color w:val="231F20"/>
                <w:sz w:val="28"/>
              </w:rPr>
              <w:t>«</w:t>
            </w:r>
            <w:proofErr w:type="spellStart"/>
            <w:r>
              <w:rPr>
                <w:color w:val="231F20"/>
                <w:sz w:val="28"/>
              </w:rPr>
              <w:t>Риниофиты</w:t>
            </w:r>
            <w:proofErr w:type="spellEnd"/>
            <w:r>
              <w:rPr>
                <w:color w:val="231F20"/>
                <w:sz w:val="28"/>
              </w:rPr>
              <w:t>»,</w:t>
            </w:r>
            <w:r>
              <w:rPr>
                <w:color w:val="231F20"/>
                <w:spacing w:val="-1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«Семенные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папоротники».</w:t>
            </w:r>
          </w:p>
          <w:p w:rsidR="00C23A5A" w:rsidRDefault="00C301FD">
            <w:pPr>
              <w:pStyle w:val="TableParagraph"/>
              <w:spacing w:before="2" w:line="261" w:lineRule="auto"/>
              <w:ind w:left="112" w:right="922"/>
              <w:rPr>
                <w:sz w:val="28"/>
              </w:rPr>
            </w:pPr>
            <w:r>
              <w:rPr>
                <w:b/>
                <w:color w:val="231F20"/>
                <w:sz w:val="28"/>
              </w:rPr>
              <w:t>Оборудование:</w:t>
            </w:r>
            <w:r>
              <w:rPr>
                <w:b/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коллекции,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гербарии,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муляжи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ископаемых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остатков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организмов</w:t>
            </w:r>
          </w:p>
        </w:tc>
        <w:tc>
          <w:tcPr>
            <w:tcW w:w="4789" w:type="dxa"/>
          </w:tcPr>
          <w:p w:rsidR="00C23A5A" w:rsidRDefault="00C301FD">
            <w:pPr>
              <w:pStyle w:val="TableParagraph"/>
              <w:spacing w:line="259" w:lineRule="auto"/>
              <w:ind w:left="113" w:right="385"/>
              <w:rPr>
                <w:sz w:val="28"/>
              </w:rPr>
            </w:pPr>
            <w:r>
              <w:rPr>
                <w:color w:val="231F20"/>
                <w:sz w:val="28"/>
              </w:rPr>
              <w:t>Раскрывать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содержание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терминов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понятий: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макроэволюция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(филогенез), переходные формы,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филогенетические ряды,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палеонтология.</w:t>
            </w:r>
          </w:p>
          <w:p w:rsidR="00C23A5A" w:rsidRDefault="00C301FD">
            <w:pPr>
              <w:pStyle w:val="TableParagraph"/>
              <w:spacing w:line="261" w:lineRule="auto"/>
              <w:ind w:left="113" w:right="138"/>
              <w:rPr>
                <w:sz w:val="28"/>
              </w:rPr>
            </w:pPr>
            <w:r>
              <w:rPr>
                <w:color w:val="231F20"/>
                <w:sz w:val="28"/>
              </w:rPr>
              <w:t>Характеризовать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макроэволюцию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как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proofErr w:type="spellStart"/>
            <w:r>
              <w:rPr>
                <w:color w:val="231F20"/>
                <w:sz w:val="28"/>
              </w:rPr>
              <w:t>надвидовую</w:t>
            </w:r>
            <w:proofErr w:type="spellEnd"/>
            <w:r>
              <w:rPr>
                <w:color w:val="231F20"/>
                <w:sz w:val="28"/>
              </w:rPr>
              <w:t xml:space="preserve"> эволюцию образования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крупных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таксономических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единиц.</w:t>
            </w:r>
          </w:p>
          <w:p w:rsidR="00C23A5A" w:rsidRDefault="00C301FD">
            <w:pPr>
              <w:pStyle w:val="TableParagraph"/>
              <w:spacing w:line="259" w:lineRule="auto"/>
              <w:ind w:left="113" w:right="494"/>
              <w:rPr>
                <w:sz w:val="28"/>
              </w:rPr>
            </w:pPr>
            <w:r>
              <w:rPr>
                <w:color w:val="231F20"/>
                <w:sz w:val="28"/>
              </w:rPr>
              <w:t>Объяснять</w:t>
            </w:r>
            <w:r>
              <w:rPr>
                <w:color w:val="231F20"/>
                <w:spacing w:val="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значение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pacing w:val="-1"/>
                <w:sz w:val="28"/>
              </w:rPr>
              <w:t xml:space="preserve">палеонтологических </w:t>
            </w:r>
            <w:r>
              <w:rPr>
                <w:color w:val="231F20"/>
                <w:sz w:val="28"/>
              </w:rPr>
              <w:t>исследований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для получения фактов эволюции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организмов.</w:t>
            </w:r>
          </w:p>
          <w:p w:rsidR="00C23A5A" w:rsidRDefault="00C301FD">
            <w:pPr>
              <w:pStyle w:val="TableParagraph"/>
              <w:spacing w:line="261" w:lineRule="auto"/>
              <w:ind w:left="113" w:right="269"/>
              <w:rPr>
                <w:sz w:val="28"/>
              </w:rPr>
            </w:pPr>
            <w:r>
              <w:rPr>
                <w:color w:val="231F20"/>
                <w:sz w:val="28"/>
              </w:rPr>
              <w:t>Приводить примеры организмов,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относящихся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переходным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формам.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Называть группы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организмов,</w:t>
            </w:r>
          </w:p>
          <w:p w:rsidR="00C23A5A" w:rsidRDefault="00C301FD">
            <w:pPr>
              <w:pStyle w:val="TableParagraph"/>
              <w:spacing w:line="256" w:lineRule="auto"/>
              <w:ind w:left="113" w:right="1316"/>
              <w:rPr>
                <w:sz w:val="28"/>
              </w:rPr>
            </w:pPr>
            <w:r>
              <w:rPr>
                <w:color w:val="231F20"/>
                <w:sz w:val="28"/>
              </w:rPr>
              <w:t>для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которых</w:t>
            </w:r>
            <w:r>
              <w:rPr>
                <w:color w:val="231F20"/>
                <w:spacing w:val="-1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восстановлены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филогенетические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ряды.</w:t>
            </w:r>
          </w:p>
          <w:p w:rsidR="00C23A5A" w:rsidRDefault="00C301FD">
            <w:pPr>
              <w:pStyle w:val="TableParagraph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Сравнивать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процессы</w:t>
            </w:r>
          </w:p>
          <w:p w:rsidR="00C23A5A" w:rsidRDefault="00C301FD">
            <w:pPr>
              <w:pStyle w:val="TableParagraph"/>
              <w:spacing w:before="3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макроэволюции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proofErr w:type="spellStart"/>
            <w:r>
              <w:rPr>
                <w:color w:val="231F20"/>
                <w:sz w:val="28"/>
              </w:rPr>
              <w:t>микроэволюции</w:t>
            </w:r>
            <w:proofErr w:type="spellEnd"/>
          </w:p>
        </w:tc>
      </w:tr>
      <w:tr w:rsidR="00C23A5A">
        <w:trPr>
          <w:trHeight w:val="1041"/>
        </w:trPr>
        <w:tc>
          <w:tcPr>
            <w:tcW w:w="864" w:type="dxa"/>
          </w:tcPr>
          <w:p w:rsidR="00C23A5A" w:rsidRDefault="00C301FD">
            <w:pPr>
              <w:pStyle w:val="TableParagraph"/>
              <w:spacing w:line="311" w:lineRule="exact"/>
              <w:ind w:left="163" w:right="153"/>
              <w:jc w:val="center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2837" w:type="dxa"/>
          </w:tcPr>
          <w:p w:rsidR="00C23A5A" w:rsidRDefault="00C301FD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color w:val="231F20"/>
                <w:sz w:val="28"/>
              </w:rPr>
              <w:t>Биогеографические</w:t>
            </w:r>
          </w:p>
          <w:p w:rsidR="00C23A5A" w:rsidRDefault="00C301FD">
            <w:pPr>
              <w:pStyle w:val="TableParagraph"/>
              <w:spacing w:before="13" w:line="340" w:lineRule="atLeast"/>
              <w:ind w:left="110" w:right="654"/>
              <w:rPr>
                <w:sz w:val="28"/>
              </w:rPr>
            </w:pPr>
            <w:r>
              <w:rPr>
                <w:color w:val="231F20"/>
                <w:sz w:val="28"/>
              </w:rPr>
              <w:t>методы</w:t>
            </w:r>
            <w:r>
              <w:rPr>
                <w:color w:val="231F20"/>
                <w:spacing w:val="-1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изучения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эволюции</w:t>
            </w:r>
          </w:p>
        </w:tc>
        <w:tc>
          <w:tcPr>
            <w:tcW w:w="1627" w:type="dxa"/>
          </w:tcPr>
          <w:p w:rsidR="00C23A5A" w:rsidRDefault="00C301FD">
            <w:pPr>
              <w:pStyle w:val="TableParagraph"/>
              <w:spacing w:line="311" w:lineRule="exact"/>
              <w:ind w:left="2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31" w:type="dxa"/>
          </w:tcPr>
          <w:p w:rsidR="00C23A5A" w:rsidRDefault="00C301FD">
            <w:pPr>
              <w:pStyle w:val="TableParagraph"/>
              <w:spacing w:line="311" w:lineRule="exact"/>
              <w:ind w:left="112"/>
              <w:rPr>
                <w:sz w:val="28"/>
              </w:rPr>
            </w:pPr>
            <w:r>
              <w:rPr>
                <w:sz w:val="28"/>
              </w:rPr>
              <w:t>Биогеографические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</w:p>
          <w:p w:rsidR="00C23A5A" w:rsidRDefault="00C301FD">
            <w:pPr>
              <w:pStyle w:val="TableParagraph"/>
              <w:spacing w:before="13" w:line="340" w:lineRule="atLeast"/>
              <w:ind w:left="112" w:right="915"/>
              <w:rPr>
                <w:sz w:val="28"/>
              </w:rPr>
            </w:pPr>
            <w:r>
              <w:rPr>
                <w:sz w:val="28"/>
              </w:rPr>
              <w:t>эволюции.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флоры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фауны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материков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островов.</w:t>
            </w:r>
          </w:p>
        </w:tc>
        <w:tc>
          <w:tcPr>
            <w:tcW w:w="4789" w:type="dxa"/>
          </w:tcPr>
          <w:p w:rsidR="00C23A5A" w:rsidRDefault="00C301FD">
            <w:pPr>
              <w:pStyle w:val="TableParagraph"/>
              <w:spacing w:line="311" w:lineRule="exact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Раскрывать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содержание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терминов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</w:p>
          <w:p w:rsidR="00C23A5A" w:rsidRDefault="00C301FD">
            <w:pPr>
              <w:pStyle w:val="TableParagraph"/>
              <w:spacing w:before="13" w:line="340" w:lineRule="atLeast"/>
              <w:ind w:left="113" w:right="497"/>
              <w:rPr>
                <w:sz w:val="28"/>
              </w:rPr>
            </w:pPr>
            <w:r>
              <w:rPr>
                <w:color w:val="231F20"/>
                <w:sz w:val="28"/>
              </w:rPr>
              <w:t>понятий: биогеография, эндемики,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реликты.</w:t>
            </w:r>
          </w:p>
        </w:tc>
      </w:tr>
    </w:tbl>
    <w:p w:rsidR="00C23A5A" w:rsidRDefault="00C23A5A">
      <w:pPr>
        <w:spacing w:line="340" w:lineRule="atLeast"/>
        <w:rPr>
          <w:sz w:val="28"/>
        </w:rPr>
        <w:sectPr w:rsidR="00C23A5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C23A5A" w:rsidRDefault="00C23A5A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2837"/>
        <w:gridCol w:w="1627"/>
        <w:gridCol w:w="4731"/>
        <w:gridCol w:w="4789"/>
      </w:tblGrid>
      <w:tr w:rsidR="00C23A5A">
        <w:trPr>
          <w:trHeight w:val="4867"/>
        </w:trPr>
        <w:tc>
          <w:tcPr>
            <w:tcW w:w="864" w:type="dxa"/>
          </w:tcPr>
          <w:p w:rsidR="00C23A5A" w:rsidRDefault="00C23A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7" w:type="dxa"/>
          </w:tcPr>
          <w:p w:rsidR="00C23A5A" w:rsidRDefault="00C23A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7" w:type="dxa"/>
          </w:tcPr>
          <w:p w:rsidR="00C23A5A" w:rsidRDefault="00C23A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1" w:type="dxa"/>
          </w:tcPr>
          <w:p w:rsidR="00C23A5A" w:rsidRDefault="00C301FD">
            <w:pPr>
              <w:pStyle w:val="TableParagraph"/>
              <w:spacing w:line="264" w:lineRule="auto"/>
              <w:ind w:left="112" w:right="385"/>
              <w:rPr>
                <w:sz w:val="28"/>
              </w:rPr>
            </w:pPr>
            <w:r>
              <w:rPr>
                <w:sz w:val="28"/>
              </w:rPr>
              <w:t>Биогеографические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Земли.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Виды-эндемики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реликты.</w:t>
            </w:r>
          </w:p>
          <w:p w:rsidR="00C23A5A" w:rsidRDefault="00C301FD">
            <w:pPr>
              <w:pStyle w:val="TableParagraph"/>
              <w:spacing w:line="312" w:lineRule="exact"/>
              <w:ind w:left="112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Демонстрации</w:t>
            </w:r>
          </w:p>
          <w:p w:rsidR="00C23A5A" w:rsidRDefault="00C301FD">
            <w:pPr>
              <w:pStyle w:val="TableParagraph"/>
              <w:spacing w:before="13"/>
              <w:ind w:left="112"/>
              <w:rPr>
                <w:sz w:val="28"/>
              </w:rPr>
            </w:pPr>
            <w:r>
              <w:rPr>
                <w:color w:val="231F20"/>
                <w:sz w:val="28"/>
                <w:u w:val="single" w:color="231F20"/>
              </w:rPr>
              <w:t>Таблицы</w:t>
            </w:r>
            <w:r>
              <w:rPr>
                <w:color w:val="231F20"/>
                <w:spacing w:val="-6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и</w:t>
            </w:r>
            <w:r>
              <w:rPr>
                <w:color w:val="231F20"/>
                <w:spacing w:val="-3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схемы:</w:t>
            </w:r>
          </w:p>
          <w:p w:rsidR="00C23A5A" w:rsidRDefault="00C301FD">
            <w:pPr>
              <w:pStyle w:val="TableParagraph"/>
              <w:spacing w:before="31"/>
              <w:ind w:left="112"/>
              <w:rPr>
                <w:sz w:val="28"/>
              </w:rPr>
            </w:pPr>
            <w:r>
              <w:rPr>
                <w:color w:val="231F20"/>
                <w:sz w:val="28"/>
              </w:rPr>
              <w:t>«Биогеографические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зоны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Земли»,</w:t>
            </w:r>
          </w:p>
          <w:p w:rsidR="00C23A5A" w:rsidRDefault="00C301FD">
            <w:pPr>
              <w:pStyle w:val="TableParagraph"/>
              <w:spacing w:before="24" w:line="256" w:lineRule="auto"/>
              <w:ind w:left="112" w:right="133"/>
              <w:rPr>
                <w:sz w:val="28"/>
              </w:rPr>
            </w:pPr>
            <w:r>
              <w:rPr>
                <w:color w:val="231F20"/>
                <w:sz w:val="28"/>
              </w:rPr>
              <w:t>«Дрейф континентов», «Реликты».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Оборудование:</w:t>
            </w:r>
            <w:r>
              <w:rPr>
                <w:b/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гербарии;</w:t>
            </w:r>
            <w:r>
              <w:rPr>
                <w:color w:val="231F20"/>
                <w:spacing w:val="-1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коллекции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насекомых</w:t>
            </w:r>
          </w:p>
        </w:tc>
        <w:tc>
          <w:tcPr>
            <w:tcW w:w="4789" w:type="dxa"/>
          </w:tcPr>
          <w:p w:rsidR="00C23A5A" w:rsidRDefault="00C301FD">
            <w:pPr>
              <w:pStyle w:val="TableParagraph"/>
              <w:spacing w:line="261" w:lineRule="auto"/>
              <w:ind w:left="113" w:right="1348"/>
              <w:rPr>
                <w:sz w:val="28"/>
              </w:rPr>
            </w:pPr>
            <w:r>
              <w:rPr>
                <w:color w:val="231F20"/>
                <w:sz w:val="28"/>
              </w:rPr>
              <w:t>Обосновывать значение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биогеографии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для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изучения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эволюции организмов.</w:t>
            </w:r>
          </w:p>
          <w:p w:rsidR="00C23A5A" w:rsidRDefault="00C301FD">
            <w:pPr>
              <w:pStyle w:val="TableParagraph"/>
              <w:spacing w:line="261" w:lineRule="auto"/>
              <w:ind w:left="113" w:right="264"/>
              <w:rPr>
                <w:sz w:val="28"/>
              </w:rPr>
            </w:pPr>
            <w:r>
              <w:rPr>
                <w:color w:val="231F20"/>
                <w:sz w:val="28"/>
              </w:rPr>
              <w:t>Перечислять биогеографические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области Земли и объяснять причины</w:t>
            </w:r>
            <w:r>
              <w:rPr>
                <w:color w:val="231F20"/>
                <w:spacing w:val="-6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их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выделения.</w:t>
            </w:r>
          </w:p>
          <w:p w:rsidR="00C23A5A" w:rsidRDefault="00C301FD">
            <w:pPr>
              <w:pStyle w:val="TableParagraph"/>
              <w:spacing w:line="259" w:lineRule="auto"/>
              <w:ind w:left="113" w:right="123"/>
              <w:rPr>
                <w:sz w:val="28"/>
              </w:rPr>
            </w:pPr>
            <w:r>
              <w:rPr>
                <w:color w:val="231F20"/>
                <w:sz w:val="28"/>
              </w:rPr>
              <w:t>Сравнивать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флору</w:t>
            </w:r>
            <w:r>
              <w:rPr>
                <w:color w:val="231F20"/>
                <w:spacing w:val="-1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фауну</w:t>
            </w:r>
            <w:r>
              <w:rPr>
                <w:color w:val="231F20"/>
                <w:spacing w:val="-1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материков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 островов,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растения и животных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разных биогеографических областей.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Приводить примеры реликтовых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организмов,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видов-эндемиков.</w:t>
            </w:r>
          </w:p>
          <w:p w:rsidR="00C23A5A" w:rsidRDefault="00C301FD">
            <w:pPr>
              <w:pStyle w:val="TableParagraph"/>
              <w:spacing w:line="264" w:lineRule="auto"/>
              <w:ind w:left="113" w:right="816"/>
              <w:rPr>
                <w:sz w:val="28"/>
              </w:rPr>
            </w:pPr>
            <w:r>
              <w:rPr>
                <w:color w:val="231F20"/>
                <w:sz w:val="28"/>
              </w:rPr>
              <w:t>Объяснять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причины</w:t>
            </w:r>
            <w:r>
              <w:rPr>
                <w:color w:val="231F20"/>
                <w:spacing w:val="-1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сохранения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видов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эндемиков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«живых</w:t>
            </w:r>
          </w:p>
          <w:p w:rsidR="00C23A5A" w:rsidRDefault="00C301FD">
            <w:pPr>
              <w:pStyle w:val="TableParagraph"/>
              <w:spacing w:line="312" w:lineRule="exact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ископаемых»</w:t>
            </w:r>
          </w:p>
        </w:tc>
      </w:tr>
      <w:tr w:rsidR="00C23A5A">
        <w:trPr>
          <w:trHeight w:val="4521"/>
        </w:trPr>
        <w:tc>
          <w:tcPr>
            <w:tcW w:w="864" w:type="dxa"/>
          </w:tcPr>
          <w:p w:rsidR="00C23A5A" w:rsidRDefault="00C301FD">
            <w:pPr>
              <w:pStyle w:val="TableParagraph"/>
              <w:spacing w:line="311" w:lineRule="exact"/>
              <w:ind w:left="254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2837" w:type="dxa"/>
          </w:tcPr>
          <w:p w:rsidR="00C23A5A" w:rsidRDefault="00C301FD">
            <w:pPr>
              <w:pStyle w:val="TableParagraph"/>
              <w:spacing w:line="261" w:lineRule="auto"/>
              <w:ind w:left="110" w:right="218"/>
              <w:rPr>
                <w:sz w:val="28"/>
              </w:rPr>
            </w:pPr>
            <w:r>
              <w:rPr>
                <w:color w:val="231F20"/>
                <w:sz w:val="28"/>
              </w:rPr>
              <w:t>Эмбриологические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сравнительно-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морфологические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методы изучения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эволюции</w:t>
            </w:r>
          </w:p>
        </w:tc>
        <w:tc>
          <w:tcPr>
            <w:tcW w:w="1627" w:type="dxa"/>
          </w:tcPr>
          <w:p w:rsidR="00C23A5A" w:rsidRDefault="00C301FD">
            <w:pPr>
              <w:pStyle w:val="TableParagraph"/>
              <w:spacing w:line="311" w:lineRule="exact"/>
              <w:ind w:left="2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31" w:type="dxa"/>
          </w:tcPr>
          <w:p w:rsidR="00C23A5A" w:rsidRDefault="00C301FD">
            <w:pPr>
              <w:pStyle w:val="TableParagraph"/>
              <w:spacing w:line="261" w:lineRule="auto"/>
              <w:ind w:left="112" w:right="214"/>
              <w:rPr>
                <w:sz w:val="28"/>
              </w:rPr>
            </w:pPr>
            <w:r>
              <w:rPr>
                <w:sz w:val="28"/>
              </w:rPr>
              <w:t>Эмбриологические и сравнительно-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морфологические методы изучения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эволюции. Генетические механизмы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эволюции онтогенеза и появления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эволюционных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новшеств.</w:t>
            </w:r>
          </w:p>
          <w:p w:rsidR="00C23A5A" w:rsidRDefault="00C301FD">
            <w:pPr>
              <w:pStyle w:val="TableParagraph"/>
              <w:spacing w:line="259" w:lineRule="auto"/>
              <w:ind w:left="112" w:right="555"/>
              <w:rPr>
                <w:sz w:val="28"/>
              </w:rPr>
            </w:pPr>
            <w:r>
              <w:rPr>
                <w:sz w:val="28"/>
              </w:rPr>
              <w:t>Гомологичные и аналогичные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органы. Рудиментарные органы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атавизмы.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Молекулярно-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генетические, биохимические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математические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эволюции.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Гомологичные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гены.</w:t>
            </w:r>
          </w:p>
          <w:p w:rsidR="00C23A5A" w:rsidRDefault="00C301FD">
            <w:pPr>
              <w:pStyle w:val="TableParagraph"/>
              <w:spacing w:line="318" w:lineRule="exact"/>
              <w:ind w:left="112"/>
              <w:rPr>
                <w:sz w:val="28"/>
              </w:rPr>
            </w:pPr>
            <w:r>
              <w:rPr>
                <w:sz w:val="28"/>
              </w:rPr>
              <w:t>Современные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</w:p>
          <w:p w:rsidR="00C23A5A" w:rsidRDefault="00C301FD">
            <w:pPr>
              <w:pStyle w:val="TableParagraph"/>
              <w:spacing w:before="8"/>
              <w:ind w:left="112"/>
              <w:rPr>
                <w:sz w:val="28"/>
              </w:rPr>
            </w:pPr>
            <w:r>
              <w:rPr>
                <w:sz w:val="28"/>
              </w:rPr>
              <w:t>филогенетических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деревьев.</w:t>
            </w:r>
          </w:p>
        </w:tc>
        <w:tc>
          <w:tcPr>
            <w:tcW w:w="4789" w:type="dxa"/>
          </w:tcPr>
          <w:p w:rsidR="00C23A5A" w:rsidRDefault="00C301FD">
            <w:pPr>
              <w:pStyle w:val="TableParagraph"/>
              <w:spacing w:line="261" w:lineRule="auto"/>
              <w:ind w:left="113" w:right="90"/>
              <w:rPr>
                <w:sz w:val="28"/>
              </w:rPr>
            </w:pPr>
            <w:r>
              <w:rPr>
                <w:color w:val="231F20"/>
                <w:sz w:val="28"/>
              </w:rPr>
              <w:t>Раскрывать содержание терминов 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понятий: эмбриология, морфология,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гомологичные и аналогичные органы,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рудименты,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атавизмы,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биохимическая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гомология.</w:t>
            </w:r>
          </w:p>
          <w:p w:rsidR="00C23A5A" w:rsidRDefault="00C301FD">
            <w:pPr>
              <w:pStyle w:val="TableParagraph"/>
              <w:spacing w:line="259" w:lineRule="auto"/>
              <w:ind w:left="113" w:right="297"/>
              <w:rPr>
                <w:sz w:val="28"/>
              </w:rPr>
            </w:pPr>
            <w:r>
              <w:rPr>
                <w:color w:val="231F20"/>
                <w:spacing w:val="-1"/>
                <w:sz w:val="28"/>
              </w:rPr>
              <w:t xml:space="preserve">Характеризовать </w:t>
            </w:r>
            <w:r>
              <w:rPr>
                <w:color w:val="231F20"/>
                <w:sz w:val="28"/>
              </w:rPr>
              <w:t>эмбриологические,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сравнительно-морфологические,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молекулярно-генетические,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биохимические,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математические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методы изучения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эволюции.</w:t>
            </w:r>
          </w:p>
          <w:p w:rsidR="00C23A5A" w:rsidRDefault="00C301FD">
            <w:pPr>
              <w:pStyle w:val="TableParagraph"/>
              <w:spacing w:line="256" w:lineRule="auto"/>
              <w:ind w:left="113" w:right="546"/>
              <w:rPr>
                <w:sz w:val="28"/>
              </w:rPr>
            </w:pPr>
            <w:r>
              <w:rPr>
                <w:color w:val="231F20"/>
                <w:sz w:val="28"/>
              </w:rPr>
              <w:t>Объяснять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значение</w:t>
            </w:r>
            <w:r>
              <w:rPr>
                <w:color w:val="231F20"/>
                <w:spacing w:val="-1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эмбриологии,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сравнительной морфологии,</w:t>
            </w:r>
          </w:p>
          <w:p w:rsidR="00C23A5A" w:rsidRDefault="00C301FD">
            <w:pPr>
              <w:pStyle w:val="TableParagraph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молекулярной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генетики,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биохимии,</w:t>
            </w:r>
          </w:p>
        </w:tc>
      </w:tr>
    </w:tbl>
    <w:p w:rsidR="00C23A5A" w:rsidRDefault="00C23A5A">
      <w:pPr>
        <w:rPr>
          <w:sz w:val="28"/>
        </w:rPr>
        <w:sectPr w:rsidR="00C23A5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C23A5A" w:rsidRDefault="00C23A5A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2837"/>
        <w:gridCol w:w="1627"/>
        <w:gridCol w:w="4731"/>
        <w:gridCol w:w="4789"/>
      </w:tblGrid>
      <w:tr w:rsidR="00C23A5A">
        <w:trPr>
          <w:trHeight w:val="7302"/>
        </w:trPr>
        <w:tc>
          <w:tcPr>
            <w:tcW w:w="864" w:type="dxa"/>
          </w:tcPr>
          <w:p w:rsidR="00C23A5A" w:rsidRDefault="00C23A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7" w:type="dxa"/>
          </w:tcPr>
          <w:p w:rsidR="00C23A5A" w:rsidRDefault="00C23A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7" w:type="dxa"/>
          </w:tcPr>
          <w:p w:rsidR="00C23A5A" w:rsidRDefault="00C23A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1" w:type="dxa"/>
          </w:tcPr>
          <w:p w:rsidR="00C23A5A" w:rsidRDefault="00C301FD">
            <w:pPr>
              <w:pStyle w:val="TableParagraph"/>
              <w:spacing w:line="264" w:lineRule="auto"/>
              <w:ind w:left="112" w:right="356"/>
              <w:rPr>
                <w:sz w:val="28"/>
              </w:rPr>
            </w:pPr>
            <w:r>
              <w:rPr>
                <w:sz w:val="28"/>
              </w:rPr>
              <w:t>Хромосомные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мутации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эволюция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геномов.</w:t>
            </w:r>
          </w:p>
          <w:p w:rsidR="00C23A5A" w:rsidRDefault="00C301FD">
            <w:pPr>
              <w:pStyle w:val="TableParagraph"/>
              <w:spacing w:line="312" w:lineRule="exact"/>
              <w:ind w:left="112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Демонстрации</w:t>
            </w:r>
          </w:p>
          <w:p w:rsidR="00C23A5A" w:rsidRDefault="00C301FD">
            <w:pPr>
              <w:pStyle w:val="TableParagraph"/>
              <w:spacing w:before="13"/>
              <w:ind w:left="112"/>
              <w:rPr>
                <w:sz w:val="28"/>
              </w:rPr>
            </w:pPr>
            <w:r>
              <w:rPr>
                <w:color w:val="231F20"/>
                <w:sz w:val="28"/>
                <w:u w:val="single" w:color="231F20"/>
              </w:rPr>
              <w:t>Портреты:</w:t>
            </w:r>
            <w:r>
              <w:rPr>
                <w:color w:val="231F20"/>
                <w:sz w:val="28"/>
              </w:rPr>
              <w:t xml:space="preserve"> К.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М. Бэр,</w:t>
            </w:r>
          </w:p>
          <w:p w:rsidR="00C23A5A" w:rsidRDefault="00C301FD">
            <w:pPr>
              <w:pStyle w:val="TableParagraph"/>
              <w:spacing w:before="31" w:line="256" w:lineRule="auto"/>
              <w:ind w:left="112" w:right="809"/>
              <w:rPr>
                <w:sz w:val="28"/>
              </w:rPr>
            </w:pPr>
            <w:r>
              <w:rPr>
                <w:color w:val="231F20"/>
                <w:sz w:val="28"/>
              </w:rPr>
              <w:t>А.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О.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Ковалевский,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Ф.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Мюллер,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Э.</w:t>
            </w:r>
            <w:r>
              <w:rPr>
                <w:color w:val="231F20"/>
                <w:spacing w:val="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Геккель.</w:t>
            </w:r>
          </w:p>
          <w:p w:rsidR="00C23A5A" w:rsidRDefault="00C301FD">
            <w:pPr>
              <w:pStyle w:val="TableParagraph"/>
              <w:spacing w:before="3" w:line="259" w:lineRule="auto"/>
              <w:ind w:left="112" w:right="640"/>
              <w:rPr>
                <w:sz w:val="28"/>
              </w:rPr>
            </w:pPr>
            <w:r>
              <w:rPr>
                <w:color w:val="231F20"/>
                <w:sz w:val="28"/>
                <w:u w:val="single" w:color="231F20"/>
              </w:rPr>
              <w:t>Таблицы и схемы:</w:t>
            </w:r>
            <w:r>
              <w:rPr>
                <w:color w:val="231F20"/>
                <w:sz w:val="28"/>
              </w:rPr>
              <w:t xml:space="preserve"> «Начальные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стадии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эмбрионального</w:t>
            </w:r>
            <w:r>
              <w:rPr>
                <w:color w:val="231F20"/>
                <w:spacing w:val="-1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развития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позвоночных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животных»,</w:t>
            </w:r>
          </w:p>
          <w:p w:rsidR="00C23A5A" w:rsidRDefault="00C301FD">
            <w:pPr>
              <w:pStyle w:val="TableParagraph"/>
              <w:spacing w:before="1" w:line="256" w:lineRule="auto"/>
              <w:ind w:left="112" w:right="147"/>
              <w:rPr>
                <w:sz w:val="28"/>
              </w:rPr>
            </w:pPr>
            <w:r>
              <w:rPr>
                <w:color w:val="231F20"/>
                <w:sz w:val="28"/>
              </w:rPr>
              <w:t>«Гомологичные и аналогичные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органы»,</w:t>
            </w:r>
            <w:r>
              <w:rPr>
                <w:color w:val="231F20"/>
                <w:spacing w:val="-1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«Рудименты»,</w:t>
            </w:r>
            <w:r>
              <w:rPr>
                <w:color w:val="231F20"/>
                <w:spacing w:val="-1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«Атавизмы»,</w:t>
            </w:r>
          </w:p>
          <w:p w:rsidR="00C23A5A" w:rsidRDefault="00C301FD">
            <w:pPr>
              <w:pStyle w:val="TableParagraph"/>
              <w:spacing w:before="3" w:line="264" w:lineRule="auto"/>
              <w:ind w:left="112" w:right="458"/>
              <w:rPr>
                <w:sz w:val="28"/>
              </w:rPr>
            </w:pPr>
            <w:r>
              <w:rPr>
                <w:color w:val="231F20"/>
                <w:sz w:val="28"/>
              </w:rPr>
              <w:t>«Хромосомные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наборы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человека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шимпанзе».</w:t>
            </w:r>
          </w:p>
          <w:p w:rsidR="00C23A5A" w:rsidRDefault="00C301FD">
            <w:pPr>
              <w:pStyle w:val="TableParagraph"/>
              <w:spacing w:line="259" w:lineRule="auto"/>
              <w:ind w:left="112" w:right="581"/>
              <w:rPr>
                <w:sz w:val="28"/>
              </w:rPr>
            </w:pPr>
            <w:r>
              <w:rPr>
                <w:b/>
                <w:color w:val="231F20"/>
                <w:sz w:val="28"/>
              </w:rPr>
              <w:t>Оборудование:</w:t>
            </w:r>
            <w:r>
              <w:rPr>
                <w:b/>
                <w:color w:val="231F20"/>
                <w:spacing w:val="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коллекции,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гербарии,</w:t>
            </w:r>
            <w:r>
              <w:rPr>
                <w:color w:val="231F20"/>
                <w:spacing w:val="-1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муляжи</w:t>
            </w:r>
            <w:r>
              <w:rPr>
                <w:color w:val="231F20"/>
                <w:spacing w:val="-1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гомологичных,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аналогичных, рудиментарных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органов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атавизмов</w:t>
            </w:r>
          </w:p>
        </w:tc>
        <w:tc>
          <w:tcPr>
            <w:tcW w:w="4789" w:type="dxa"/>
          </w:tcPr>
          <w:p w:rsidR="00C23A5A" w:rsidRDefault="00C301FD">
            <w:pPr>
              <w:pStyle w:val="TableParagraph"/>
              <w:spacing w:line="264" w:lineRule="auto"/>
              <w:ind w:left="113" w:right="966"/>
              <w:rPr>
                <w:sz w:val="28"/>
              </w:rPr>
            </w:pPr>
            <w:proofErr w:type="spellStart"/>
            <w:r>
              <w:rPr>
                <w:color w:val="231F20"/>
                <w:sz w:val="28"/>
              </w:rPr>
              <w:t>биоинформатики</w:t>
            </w:r>
            <w:proofErr w:type="spellEnd"/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для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изучения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эволюции организмов.</w:t>
            </w:r>
          </w:p>
          <w:p w:rsidR="00C23A5A" w:rsidRDefault="00C301FD">
            <w:pPr>
              <w:pStyle w:val="TableParagraph"/>
              <w:spacing w:line="256" w:lineRule="auto"/>
              <w:ind w:left="113" w:right="253"/>
              <w:rPr>
                <w:sz w:val="28"/>
              </w:rPr>
            </w:pPr>
            <w:r>
              <w:rPr>
                <w:color w:val="231F20"/>
                <w:sz w:val="28"/>
              </w:rPr>
              <w:t>Оценивать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вклад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А.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О.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Ковалевского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развитие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эволюционного</w:t>
            </w:r>
            <w:r>
              <w:rPr>
                <w:color w:val="231F20"/>
                <w:spacing w:val="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учения.</w:t>
            </w:r>
          </w:p>
          <w:p w:rsidR="00C23A5A" w:rsidRDefault="00C301FD">
            <w:pPr>
              <w:pStyle w:val="TableParagraph"/>
              <w:spacing w:line="256" w:lineRule="auto"/>
              <w:ind w:left="113" w:right="258"/>
              <w:rPr>
                <w:sz w:val="28"/>
              </w:rPr>
            </w:pPr>
            <w:r>
              <w:rPr>
                <w:color w:val="231F20"/>
                <w:sz w:val="28"/>
              </w:rPr>
              <w:t>Описывать генетические механизмы</w:t>
            </w:r>
            <w:r>
              <w:rPr>
                <w:color w:val="231F20"/>
                <w:spacing w:val="-6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эволюции онтогенеза и появления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эволюционных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новшеств.</w:t>
            </w:r>
          </w:p>
          <w:p w:rsidR="00C23A5A" w:rsidRDefault="00C301FD">
            <w:pPr>
              <w:pStyle w:val="TableParagraph"/>
              <w:spacing w:line="259" w:lineRule="auto"/>
              <w:ind w:left="113" w:right="204"/>
              <w:rPr>
                <w:sz w:val="28"/>
              </w:rPr>
            </w:pPr>
            <w:r>
              <w:rPr>
                <w:color w:val="231F20"/>
                <w:sz w:val="28"/>
              </w:rPr>
              <w:t>Приводить примеры атавизмов 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рудиментарных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органов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у</w:t>
            </w:r>
            <w:r>
              <w:rPr>
                <w:color w:val="231F20"/>
                <w:spacing w:val="-1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различных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организмов и объяснять причины их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появления.</w:t>
            </w:r>
          </w:p>
          <w:p w:rsidR="00C23A5A" w:rsidRDefault="00C301FD">
            <w:pPr>
              <w:pStyle w:val="TableParagraph"/>
              <w:spacing w:line="264" w:lineRule="auto"/>
              <w:ind w:left="113" w:right="194"/>
              <w:rPr>
                <w:sz w:val="28"/>
              </w:rPr>
            </w:pPr>
            <w:r>
              <w:rPr>
                <w:color w:val="231F20"/>
                <w:sz w:val="28"/>
              </w:rPr>
              <w:t>Приводить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примеры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гомологичных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аналогичных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органов.</w:t>
            </w:r>
          </w:p>
          <w:p w:rsidR="00C23A5A" w:rsidRDefault="00C301FD">
            <w:pPr>
              <w:pStyle w:val="TableParagraph"/>
              <w:spacing w:line="256" w:lineRule="auto"/>
              <w:ind w:left="113" w:right="1120"/>
              <w:rPr>
                <w:sz w:val="28"/>
              </w:rPr>
            </w:pPr>
            <w:r>
              <w:rPr>
                <w:color w:val="231F20"/>
                <w:sz w:val="28"/>
              </w:rPr>
              <w:t>Сравнивать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строение</w:t>
            </w:r>
            <w:r>
              <w:rPr>
                <w:color w:val="231F20"/>
                <w:spacing w:val="-1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органов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у организмов разных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систематических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групп.</w:t>
            </w:r>
          </w:p>
          <w:p w:rsidR="00C23A5A" w:rsidRDefault="00C301FD">
            <w:pPr>
              <w:pStyle w:val="TableParagraph"/>
              <w:spacing w:line="256" w:lineRule="auto"/>
              <w:ind w:left="113" w:right="285"/>
              <w:rPr>
                <w:sz w:val="28"/>
              </w:rPr>
            </w:pPr>
            <w:r>
              <w:rPr>
                <w:color w:val="231F20"/>
                <w:sz w:val="28"/>
              </w:rPr>
              <w:t>Приводить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примеры</w:t>
            </w:r>
            <w:r>
              <w:rPr>
                <w:color w:val="231F20"/>
                <w:spacing w:val="-1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биохимической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генной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гомологии.</w:t>
            </w:r>
          </w:p>
          <w:p w:rsidR="00C23A5A" w:rsidRDefault="00C301FD">
            <w:pPr>
              <w:pStyle w:val="TableParagraph"/>
              <w:spacing w:line="256" w:lineRule="auto"/>
              <w:ind w:left="113" w:right="114"/>
              <w:rPr>
                <w:sz w:val="28"/>
              </w:rPr>
            </w:pPr>
            <w:r>
              <w:rPr>
                <w:color w:val="231F20"/>
                <w:sz w:val="28"/>
              </w:rPr>
              <w:t>Оценивать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значение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proofErr w:type="spellStart"/>
            <w:r>
              <w:rPr>
                <w:color w:val="231F20"/>
                <w:sz w:val="28"/>
              </w:rPr>
              <w:t>биоинформатики</w:t>
            </w:r>
            <w:proofErr w:type="spellEnd"/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для изучения закономерностей</w:t>
            </w:r>
          </w:p>
          <w:p w:rsidR="00C23A5A" w:rsidRDefault="00C301FD">
            <w:pPr>
              <w:pStyle w:val="TableParagraph"/>
              <w:spacing w:before="7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эволюции</w:t>
            </w:r>
          </w:p>
        </w:tc>
      </w:tr>
      <w:tr w:rsidR="00C23A5A">
        <w:trPr>
          <w:trHeight w:val="2086"/>
        </w:trPr>
        <w:tc>
          <w:tcPr>
            <w:tcW w:w="864" w:type="dxa"/>
          </w:tcPr>
          <w:p w:rsidR="00C23A5A" w:rsidRDefault="00C301FD">
            <w:pPr>
              <w:pStyle w:val="TableParagraph"/>
              <w:spacing w:line="311" w:lineRule="exact"/>
              <w:ind w:left="254"/>
              <w:rPr>
                <w:sz w:val="28"/>
              </w:rPr>
            </w:pPr>
            <w:r>
              <w:rPr>
                <w:sz w:val="28"/>
              </w:rPr>
              <w:t>3.4</w:t>
            </w:r>
          </w:p>
        </w:tc>
        <w:tc>
          <w:tcPr>
            <w:tcW w:w="2837" w:type="dxa"/>
          </w:tcPr>
          <w:p w:rsidR="00C23A5A" w:rsidRDefault="00C301FD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color w:val="231F20"/>
                <w:sz w:val="28"/>
              </w:rPr>
              <w:t>Общие</w:t>
            </w:r>
          </w:p>
          <w:p w:rsidR="00C23A5A" w:rsidRDefault="00C301FD">
            <w:pPr>
              <w:pStyle w:val="TableParagraph"/>
              <w:spacing w:before="31" w:line="256" w:lineRule="auto"/>
              <w:ind w:left="110" w:right="782"/>
              <w:rPr>
                <w:sz w:val="28"/>
              </w:rPr>
            </w:pPr>
            <w:r>
              <w:rPr>
                <w:color w:val="231F20"/>
                <w:spacing w:val="-1"/>
                <w:sz w:val="28"/>
              </w:rPr>
              <w:t>закономерности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эволюции</w:t>
            </w:r>
          </w:p>
        </w:tc>
        <w:tc>
          <w:tcPr>
            <w:tcW w:w="1627" w:type="dxa"/>
          </w:tcPr>
          <w:p w:rsidR="00C23A5A" w:rsidRDefault="00C301FD">
            <w:pPr>
              <w:pStyle w:val="TableParagraph"/>
              <w:spacing w:line="311" w:lineRule="exact"/>
              <w:ind w:left="2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31" w:type="dxa"/>
          </w:tcPr>
          <w:p w:rsidR="00C23A5A" w:rsidRDefault="00C301FD">
            <w:pPr>
              <w:pStyle w:val="TableParagraph"/>
              <w:spacing w:line="261" w:lineRule="auto"/>
              <w:ind w:left="112" w:right="238"/>
              <w:rPr>
                <w:sz w:val="28"/>
              </w:rPr>
            </w:pPr>
            <w:r>
              <w:rPr>
                <w:sz w:val="28"/>
              </w:rPr>
              <w:t>Общие закономерности (правила)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эволюции. </w:t>
            </w:r>
            <w:r>
              <w:rPr>
                <w:i/>
                <w:sz w:val="28"/>
              </w:rPr>
              <w:t>Принцип смены функций</w:t>
            </w:r>
            <w:r>
              <w:rPr>
                <w:sz w:val="28"/>
              </w:rPr>
              <w:t>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Необратимость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эволюции.</w:t>
            </w:r>
          </w:p>
          <w:p w:rsidR="00C23A5A" w:rsidRDefault="00C301FD">
            <w:pPr>
              <w:pStyle w:val="TableParagraph"/>
              <w:spacing w:line="256" w:lineRule="auto"/>
              <w:ind w:left="112" w:right="243"/>
              <w:rPr>
                <w:sz w:val="28"/>
              </w:rPr>
            </w:pPr>
            <w:r>
              <w:rPr>
                <w:sz w:val="28"/>
              </w:rPr>
              <w:t>Адаптивная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радиация.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Неравномерность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темпов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эволюции.</w:t>
            </w:r>
          </w:p>
          <w:p w:rsidR="00C23A5A" w:rsidRDefault="00C301FD">
            <w:pPr>
              <w:pStyle w:val="TableParagraph"/>
              <w:ind w:left="112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Демонстрации</w:t>
            </w:r>
          </w:p>
        </w:tc>
        <w:tc>
          <w:tcPr>
            <w:tcW w:w="4789" w:type="dxa"/>
          </w:tcPr>
          <w:p w:rsidR="00C23A5A" w:rsidRDefault="00C301FD">
            <w:pPr>
              <w:pStyle w:val="TableParagraph"/>
              <w:spacing w:line="259" w:lineRule="auto"/>
              <w:ind w:left="113" w:right="133"/>
              <w:rPr>
                <w:sz w:val="28"/>
              </w:rPr>
            </w:pPr>
            <w:r>
              <w:rPr>
                <w:color w:val="231F20"/>
                <w:sz w:val="28"/>
              </w:rPr>
              <w:t>Раскрывать содержание терминов 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понятий: смена функций органов,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необратимость</w:t>
            </w:r>
            <w:r>
              <w:rPr>
                <w:color w:val="231F20"/>
                <w:spacing w:val="-1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эволюции,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адаптивная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радиация, неравномерность темпов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эволюции, чередование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главных</w:t>
            </w:r>
          </w:p>
          <w:p w:rsidR="00C23A5A" w:rsidRDefault="00C301FD">
            <w:pPr>
              <w:pStyle w:val="TableParagraph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направлений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эволюции.</w:t>
            </w:r>
          </w:p>
        </w:tc>
      </w:tr>
    </w:tbl>
    <w:p w:rsidR="00C23A5A" w:rsidRDefault="00C23A5A">
      <w:pPr>
        <w:rPr>
          <w:sz w:val="28"/>
        </w:rPr>
        <w:sectPr w:rsidR="00C23A5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C23A5A" w:rsidRDefault="00C23A5A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2837"/>
        <w:gridCol w:w="1627"/>
        <w:gridCol w:w="4731"/>
        <w:gridCol w:w="4789"/>
      </w:tblGrid>
      <w:tr w:rsidR="00C23A5A">
        <w:trPr>
          <w:trHeight w:val="4175"/>
        </w:trPr>
        <w:tc>
          <w:tcPr>
            <w:tcW w:w="864" w:type="dxa"/>
          </w:tcPr>
          <w:p w:rsidR="00C23A5A" w:rsidRDefault="00C23A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7" w:type="dxa"/>
          </w:tcPr>
          <w:p w:rsidR="00C23A5A" w:rsidRDefault="00C23A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7" w:type="dxa"/>
          </w:tcPr>
          <w:p w:rsidR="00C23A5A" w:rsidRDefault="00C23A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1" w:type="dxa"/>
          </w:tcPr>
          <w:p w:rsidR="00C23A5A" w:rsidRDefault="00C301FD">
            <w:pPr>
              <w:pStyle w:val="TableParagraph"/>
              <w:spacing w:line="261" w:lineRule="auto"/>
              <w:ind w:left="112" w:right="560"/>
              <w:rPr>
                <w:sz w:val="28"/>
              </w:rPr>
            </w:pPr>
            <w:r>
              <w:rPr>
                <w:color w:val="231F20"/>
                <w:sz w:val="28"/>
                <w:u w:val="single" w:color="231F20"/>
              </w:rPr>
              <w:t>Таблицы</w:t>
            </w:r>
            <w:r>
              <w:rPr>
                <w:color w:val="231F20"/>
                <w:spacing w:val="-2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и схемы:</w:t>
            </w:r>
            <w:r>
              <w:rPr>
                <w:color w:val="231F20"/>
                <w:spacing w:val="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«Главные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направления эволюции», «Общие</w:t>
            </w:r>
            <w:r>
              <w:rPr>
                <w:color w:val="231F20"/>
                <w:spacing w:val="-6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закономерности эволюции»</w:t>
            </w:r>
          </w:p>
        </w:tc>
        <w:tc>
          <w:tcPr>
            <w:tcW w:w="4789" w:type="dxa"/>
          </w:tcPr>
          <w:p w:rsidR="00C23A5A" w:rsidRDefault="00C301FD">
            <w:pPr>
              <w:pStyle w:val="TableParagraph"/>
              <w:spacing w:line="264" w:lineRule="auto"/>
              <w:ind w:left="113" w:right="150"/>
              <w:rPr>
                <w:sz w:val="28"/>
              </w:rPr>
            </w:pPr>
            <w:r>
              <w:rPr>
                <w:color w:val="231F20"/>
                <w:sz w:val="28"/>
              </w:rPr>
              <w:t>Анализировать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причины</w:t>
            </w:r>
            <w:r>
              <w:rPr>
                <w:color w:val="231F20"/>
                <w:spacing w:val="-1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чередования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главных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направлений эволюции.</w:t>
            </w:r>
          </w:p>
          <w:p w:rsidR="00C23A5A" w:rsidRDefault="00C301FD">
            <w:pPr>
              <w:pStyle w:val="TableParagraph"/>
              <w:spacing w:line="259" w:lineRule="auto"/>
              <w:ind w:left="113" w:right="220"/>
              <w:rPr>
                <w:sz w:val="28"/>
              </w:rPr>
            </w:pPr>
            <w:r>
              <w:rPr>
                <w:color w:val="231F20"/>
                <w:sz w:val="28"/>
              </w:rPr>
              <w:t>Приводить примеры происхождения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организмов</w:t>
            </w:r>
            <w:r>
              <w:rPr>
                <w:color w:val="231F20"/>
                <w:spacing w:val="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от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неспециализированных предков и их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прогрессирующей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специализации.</w:t>
            </w:r>
          </w:p>
          <w:p w:rsidR="00C23A5A" w:rsidRDefault="00C301FD">
            <w:pPr>
              <w:pStyle w:val="TableParagraph"/>
              <w:spacing w:line="256" w:lineRule="auto"/>
              <w:ind w:left="113" w:right="93"/>
              <w:rPr>
                <w:sz w:val="28"/>
              </w:rPr>
            </w:pPr>
            <w:r>
              <w:rPr>
                <w:color w:val="231F20"/>
                <w:sz w:val="28"/>
              </w:rPr>
              <w:t>Объяснять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причины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неравномерности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темпов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эволюции.</w:t>
            </w:r>
          </w:p>
          <w:p w:rsidR="00C23A5A" w:rsidRDefault="00C301FD">
            <w:pPr>
              <w:pStyle w:val="TableParagraph"/>
              <w:spacing w:line="256" w:lineRule="auto"/>
              <w:ind w:left="113" w:right="766"/>
              <w:rPr>
                <w:sz w:val="28"/>
              </w:rPr>
            </w:pPr>
            <w:r>
              <w:rPr>
                <w:color w:val="231F20"/>
                <w:sz w:val="28"/>
              </w:rPr>
              <w:t>Приводить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примеры</w:t>
            </w:r>
            <w:r>
              <w:rPr>
                <w:color w:val="231F20"/>
                <w:spacing w:val="-1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адаптивной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радиации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у</w:t>
            </w:r>
            <w:r>
              <w:rPr>
                <w:color w:val="231F20"/>
                <w:spacing w:val="-1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организмов.</w:t>
            </w:r>
          </w:p>
          <w:p w:rsidR="00C23A5A" w:rsidRDefault="00C301FD">
            <w:pPr>
              <w:pStyle w:val="TableParagraph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Объяснять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причины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необратимости</w:t>
            </w:r>
          </w:p>
          <w:p w:rsidR="00C23A5A" w:rsidRDefault="00C301FD">
            <w:pPr>
              <w:pStyle w:val="TableParagraph"/>
              <w:spacing w:before="15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эволюции</w:t>
            </w:r>
          </w:p>
        </w:tc>
      </w:tr>
      <w:tr w:rsidR="00C23A5A">
        <w:trPr>
          <w:trHeight w:val="342"/>
        </w:trPr>
        <w:tc>
          <w:tcPr>
            <w:tcW w:w="3701" w:type="dxa"/>
            <w:gridSpan w:val="2"/>
          </w:tcPr>
          <w:p w:rsidR="00C23A5A" w:rsidRDefault="00C301FD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</w:tc>
        <w:tc>
          <w:tcPr>
            <w:tcW w:w="1627" w:type="dxa"/>
          </w:tcPr>
          <w:p w:rsidR="00C23A5A" w:rsidRDefault="00C301FD">
            <w:pPr>
              <w:pStyle w:val="TableParagraph"/>
              <w:spacing w:line="311" w:lineRule="exact"/>
              <w:ind w:left="0" w:right="721"/>
              <w:jc w:val="righ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731" w:type="dxa"/>
          </w:tcPr>
          <w:p w:rsidR="00C23A5A" w:rsidRDefault="00C23A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89" w:type="dxa"/>
          </w:tcPr>
          <w:p w:rsidR="00C23A5A" w:rsidRDefault="00C23A5A">
            <w:pPr>
              <w:pStyle w:val="TableParagraph"/>
              <w:ind w:left="0"/>
              <w:rPr>
                <w:sz w:val="26"/>
              </w:rPr>
            </w:pPr>
          </w:p>
        </w:tc>
      </w:tr>
      <w:tr w:rsidR="00C23A5A">
        <w:trPr>
          <w:trHeight w:val="350"/>
        </w:trPr>
        <w:tc>
          <w:tcPr>
            <w:tcW w:w="864" w:type="dxa"/>
          </w:tcPr>
          <w:p w:rsidR="00C23A5A" w:rsidRDefault="00C301FD">
            <w:pPr>
              <w:pStyle w:val="TableParagraph"/>
              <w:spacing w:line="319" w:lineRule="exact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3984" w:type="dxa"/>
            <w:gridSpan w:val="4"/>
          </w:tcPr>
          <w:p w:rsidR="00C23A5A" w:rsidRDefault="00C301FD">
            <w:pPr>
              <w:pStyle w:val="TableParagraph"/>
              <w:spacing w:line="319" w:lineRule="exact"/>
              <w:ind w:left="110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Тема</w:t>
            </w:r>
            <w:r>
              <w:rPr>
                <w:b/>
                <w:color w:val="231F20"/>
                <w:spacing w:val="-5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«Происхождение</w:t>
            </w:r>
            <w:r>
              <w:rPr>
                <w:b/>
                <w:color w:val="231F20"/>
                <w:spacing w:val="-2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и</w:t>
            </w:r>
            <w:r>
              <w:rPr>
                <w:b/>
                <w:color w:val="231F20"/>
                <w:spacing w:val="-3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развитие</w:t>
            </w:r>
            <w:r>
              <w:rPr>
                <w:b/>
                <w:color w:val="231F20"/>
                <w:spacing w:val="-3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жизни</w:t>
            </w:r>
            <w:r>
              <w:rPr>
                <w:b/>
                <w:color w:val="231F20"/>
                <w:spacing w:val="-3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на</w:t>
            </w:r>
            <w:r>
              <w:rPr>
                <w:b/>
                <w:color w:val="231F20"/>
                <w:spacing w:val="-4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Земле»</w:t>
            </w:r>
          </w:p>
        </w:tc>
      </w:tr>
      <w:tr w:rsidR="00C23A5A">
        <w:trPr>
          <w:trHeight w:val="4521"/>
        </w:trPr>
        <w:tc>
          <w:tcPr>
            <w:tcW w:w="864" w:type="dxa"/>
          </w:tcPr>
          <w:p w:rsidR="00C23A5A" w:rsidRDefault="00C301FD">
            <w:pPr>
              <w:pStyle w:val="TableParagraph"/>
              <w:spacing w:line="311" w:lineRule="exact"/>
              <w:ind w:left="163" w:right="153"/>
              <w:jc w:val="center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2837" w:type="dxa"/>
          </w:tcPr>
          <w:p w:rsidR="00C23A5A" w:rsidRDefault="00C301FD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color w:val="231F20"/>
                <w:sz w:val="28"/>
              </w:rPr>
              <w:t>Гипотезы</w:t>
            </w:r>
          </w:p>
          <w:p w:rsidR="00C23A5A" w:rsidRDefault="00C301FD">
            <w:pPr>
              <w:pStyle w:val="TableParagraph"/>
              <w:spacing w:before="31" w:line="256" w:lineRule="auto"/>
              <w:ind w:left="110" w:right="80"/>
              <w:rPr>
                <w:sz w:val="28"/>
              </w:rPr>
            </w:pPr>
            <w:r>
              <w:rPr>
                <w:color w:val="231F20"/>
                <w:sz w:val="28"/>
              </w:rPr>
              <w:t>возникновения жизни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на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Земле</w:t>
            </w:r>
          </w:p>
        </w:tc>
        <w:tc>
          <w:tcPr>
            <w:tcW w:w="1627" w:type="dxa"/>
          </w:tcPr>
          <w:p w:rsidR="00C23A5A" w:rsidRDefault="00C301FD">
            <w:pPr>
              <w:pStyle w:val="TableParagraph"/>
              <w:spacing w:line="311" w:lineRule="exact"/>
              <w:ind w:left="0" w:right="721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31" w:type="dxa"/>
          </w:tcPr>
          <w:p w:rsidR="00C23A5A" w:rsidRDefault="00C301FD">
            <w:pPr>
              <w:pStyle w:val="TableParagraph"/>
              <w:spacing w:line="259" w:lineRule="auto"/>
              <w:ind w:left="112" w:right="323"/>
              <w:rPr>
                <w:sz w:val="28"/>
              </w:rPr>
            </w:pPr>
            <w:r>
              <w:rPr>
                <w:sz w:val="28"/>
              </w:rPr>
              <w:t>Научные гипотезы происхождения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 на Земле. Абиогенез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панспермия.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Донаучные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зарождении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(креационизм).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Гипотеза</w:t>
            </w:r>
          </w:p>
          <w:p w:rsidR="00C23A5A" w:rsidRDefault="00C301FD">
            <w:pPr>
              <w:pStyle w:val="TableParagraph"/>
              <w:spacing w:line="256" w:lineRule="auto"/>
              <w:ind w:left="112" w:right="147"/>
              <w:rPr>
                <w:sz w:val="28"/>
              </w:rPr>
            </w:pPr>
            <w:r>
              <w:rPr>
                <w:sz w:val="28"/>
              </w:rPr>
              <w:t>постоянного самозарождения 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и её опровержение опытами Ф. </w:t>
            </w:r>
            <w:proofErr w:type="spellStart"/>
            <w:r>
              <w:rPr>
                <w:sz w:val="28"/>
              </w:rPr>
              <w:t>Реди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Л.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Спалланцани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Пастера.</w:t>
            </w:r>
          </w:p>
          <w:p w:rsidR="00C23A5A" w:rsidRDefault="00C301FD">
            <w:pPr>
              <w:pStyle w:val="TableParagraph"/>
              <w:spacing w:line="264" w:lineRule="auto"/>
              <w:ind w:left="112" w:right="1642"/>
              <w:rPr>
                <w:sz w:val="28"/>
              </w:rPr>
            </w:pPr>
            <w:r>
              <w:rPr>
                <w:sz w:val="28"/>
              </w:rPr>
              <w:t>Происхождение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астробиология.</w:t>
            </w:r>
          </w:p>
          <w:p w:rsidR="00C23A5A" w:rsidRDefault="00C301FD">
            <w:pPr>
              <w:pStyle w:val="TableParagraph"/>
              <w:spacing w:line="312" w:lineRule="exact"/>
              <w:ind w:left="112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Демонстрации</w:t>
            </w:r>
          </w:p>
          <w:p w:rsidR="00C23A5A" w:rsidRDefault="00C301FD">
            <w:pPr>
              <w:pStyle w:val="TableParagraph"/>
              <w:spacing w:before="4" w:line="340" w:lineRule="atLeast"/>
              <w:ind w:left="112" w:right="216"/>
              <w:rPr>
                <w:sz w:val="28"/>
              </w:rPr>
            </w:pPr>
            <w:r>
              <w:rPr>
                <w:color w:val="231F20"/>
                <w:sz w:val="28"/>
                <w:u w:val="single" w:color="231F20"/>
              </w:rPr>
              <w:t>Портреты: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Ф.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proofErr w:type="spellStart"/>
            <w:r>
              <w:rPr>
                <w:color w:val="231F20"/>
                <w:sz w:val="28"/>
              </w:rPr>
              <w:t>Реди</w:t>
            </w:r>
            <w:proofErr w:type="spellEnd"/>
            <w:r>
              <w:rPr>
                <w:color w:val="231F20"/>
                <w:sz w:val="28"/>
              </w:rPr>
              <w:t>,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Л.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proofErr w:type="spellStart"/>
            <w:r>
              <w:rPr>
                <w:color w:val="231F20"/>
                <w:sz w:val="28"/>
              </w:rPr>
              <w:t>Спалланцани</w:t>
            </w:r>
            <w:proofErr w:type="spellEnd"/>
            <w:r>
              <w:rPr>
                <w:color w:val="231F20"/>
                <w:sz w:val="28"/>
              </w:rPr>
              <w:t>,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Л.</w:t>
            </w:r>
            <w:r>
              <w:rPr>
                <w:color w:val="231F20"/>
                <w:spacing w:val="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Пастер.</w:t>
            </w:r>
          </w:p>
        </w:tc>
        <w:tc>
          <w:tcPr>
            <w:tcW w:w="4789" w:type="dxa"/>
          </w:tcPr>
          <w:p w:rsidR="00C23A5A" w:rsidRDefault="00C301FD">
            <w:pPr>
              <w:pStyle w:val="TableParagraph"/>
              <w:spacing w:line="261" w:lineRule="auto"/>
              <w:ind w:left="113" w:right="385"/>
              <w:rPr>
                <w:sz w:val="28"/>
              </w:rPr>
            </w:pPr>
            <w:r>
              <w:rPr>
                <w:color w:val="231F20"/>
                <w:sz w:val="28"/>
              </w:rPr>
              <w:t>Раскрывать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содержание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терминов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понятий: креационизм, витализм,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панспермия,</w:t>
            </w:r>
            <w:r>
              <w:rPr>
                <w:color w:val="231F20"/>
                <w:spacing w:val="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абиогенез.</w:t>
            </w:r>
          </w:p>
          <w:p w:rsidR="00C23A5A" w:rsidRDefault="00C301FD">
            <w:pPr>
              <w:pStyle w:val="TableParagraph"/>
              <w:spacing w:line="256" w:lineRule="auto"/>
              <w:ind w:left="113" w:right="229"/>
              <w:rPr>
                <w:sz w:val="28"/>
              </w:rPr>
            </w:pPr>
            <w:r>
              <w:rPr>
                <w:color w:val="231F20"/>
                <w:sz w:val="28"/>
              </w:rPr>
              <w:t>Излагать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научные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гипотезы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теории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происхождения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жизни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на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Земле.</w:t>
            </w:r>
          </w:p>
          <w:p w:rsidR="00C23A5A" w:rsidRDefault="00C301FD">
            <w:pPr>
              <w:pStyle w:val="TableParagraph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Оценивать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вклад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 xml:space="preserve">Ф. </w:t>
            </w:r>
            <w:proofErr w:type="spellStart"/>
            <w:r>
              <w:rPr>
                <w:color w:val="231F20"/>
                <w:sz w:val="28"/>
              </w:rPr>
              <w:t>Реди</w:t>
            </w:r>
            <w:proofErr w:type="spellEnd"/>
            <w:r>
              <w:rPr>
                <w:color w:val="231F20"/>
                <w:sz w:val="28"/>
              </w:rPr>
              <w:t>,</w:t>
            </w:r>
          </w:p>
          <w:p w:rsidR="00C23A5A" w:rsidRDefault="00C301FD">
            <w:pPr>
              <w:pStyle w:val="TableParagraph"/>
              <w:spacing w:before="14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Л.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proofErr w:type="spellStart"/>
            <w:r>
              <w:rPr>
                <w:color w:val="231F20"/>
                <w:sz w:val="28"/>
              </w:rPr>
              <w:t>Спалланцани</w:t>
            </w:r>
            <w:proofErr w:type="spellEnd"/>
            <w:r>
              <w:rPr>
                <w:color w:val="231F20"/>
                <w:sz w:val="28"/>
              </w:rPr>
              <w:t>,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Л.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Пастера</w:t>
            </w:r>
          </w:p>
          <w:p w:rsidR="00C23A5A" w:rsidRDefault="00C301FD">
            <w:pPr>
              <w:pStyle w:val="TableParagraph"/>
              <w:spacing w:before="24" w:line="259" w:lineRule="auto"/>
              <w:ind w:left="113" w:right="301"/>
              <w:rPr>
                <w:sz w:val="28"/>
              </w:rPr>
            </w:pPr>
            <w:r>
              <w:rPr>
                <w:color w:val="231F20"/>
                <w:sz w:val="28"/>
              </w:rPr>
              <w:t>в формирование научных взглядов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на происхождение жизни на Земле.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Перечислять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стадии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развития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жизни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на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Земле,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согласно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теории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proofErr w:type="spellStart"/>
            <w:r>
              <w:rPr>
                <w:color w:val="231F20"/>
                <w:sz w:val="28"/>
              </w:rPr>
              <w:t>биопоэза</w:t>
            </w:r>
            <w:proofErr w:type="spellEnd"/>
          </w:p>
        </w:tc>
      </w:tr>
    </w:tbl>
    <w:p w:rsidR="00C23A5A" w:rsidRDefault="00C23A5A">
      <w:pPr>
        <w:spacing w:line="259" w:lineRule="auto"/>
        <w:rPr>
          <w:sz w:val="28"/>
        </w:rPr>
        <w:sectPr w:rsidR="00C23A5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C23A5A" w:rsidRDefault="00C23A5A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2837"/>
        <w:gridCol w:w="1627"/>
        <w:gridCol w:w="4731"/>
        <w:gridCol w:w="4789"/>
      </w:tblGrid>
      <w:tr w:rsidR="00C23A5A">
        <w:trPr>
          <w:trHeight w:val="1394"/>
        </w:trPr>
        <w:tc>
          <w:tcPr>
            <w:tcW w:w="864" w:type="dxa"/>
          </w:tcPr>
          <w:p w:rsidR="00C23A5A" w:rsidRDefault="00C23A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7" w:type="dxa"/>
          </w:tcPr>
          <w:p w:rsidR="00C23A5A" w:rsidRDefault="00C23A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7" w:type="dxa"/>
          </w:tcPr>
          <w:p w:rsidR="00C23A5A" w:rsidRDefault="00C23A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1" w:type="dxa"/>
          </w:tcPr>
          <w:p w:rsidR="00C23A5A" w:rsidRDefault="00C301FD">
            <w:pPr>
              <w:pStyle w:val="TableParagraph"/>
              <w:spacing w:line="261" w:lineRule="auto"/>
              <w:ind w:left="112" w:right="354"/>
              <w:rPr>
                <w:sz w:val="28"/>
              </w:rPr>
            </w:pPr>
            <w:r>
              <w:rPr>
                <w:color w:val="231F20"/>
                <w:sz w:val="28"/>
                <w:u w:val="single" w:color="231F20"/>
              </w:rPr>
              <w:t>Таблицы</w:t>
            </w:r>
            <w:r>
              <w:rPr>
                <w:color w:val="231F20"/>
                <w:spacing w:val="3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и</w:t>
            </w:r>
            <w:r>
              <w:rPr>
                <w:color w:val="231F20"/>
                <w:spacing w:val="5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схемы:</w:t>
            </w:r>
            <w:r>
              <w:rPr>
                <w:color w:val="231F20"/>
                <w:spacing w:val="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«Схема</w:t>
            </w:r>
            <w:r>
              <w:rPr>
                <w:color w:val="231F20"/>
                <w:spacing w:val="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опыта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Ф.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proofErr w:type="spellStart"/>
            <w:r>
              <w:rPr>
                <w:color w:val="231F20"/>
                <w:sz w:val="28"/>
              </w:rPr>
              <w:t>Реди</w:t>
            </w:r>
            <w:proofErr w:type="spellEnd"/>
            <w:r>
              <w:rPr>
                <w:color w:val="231F20"/>
                <w:sz w:val="28"/>
              </w:rPr>
              <w:t>»,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«Схема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опыта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Л.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Пастера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изучению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самозарождения</w:t>
            </w:r>
          </w:p>
          <w:p w:rsidR="00C23A5A" w:rsidRDefault="00C301FD">
            <w:pPr>
              <w:pStyle w:val="TableParagraph"/>
              <w:spacing w:line="314" w:lineRule="exact"/>
              <w:ind w:left="112"/>
              <w:rPr>
                <w:sz w:val="28"/>
              </w:rPr>
            </w:pPr>
            <w:r>
              <w:rPr>
                <w:color w:val="231F20"/>
                <w:sz w:val="28"/>
              </w:rPr>
              <w:t>жизни»</w:t>
            </w:r>
          </w:p>
        </w:tc>
        <w:tc>
          <w:tcPr>
            <w:tcW w:w="4789" w:type="dxa"/>
          </w:tcPr>
          <w:p w:rsidR="00C23A5A" w:rsidRDefault="00C23A5A">
            <w:pPr>
              <w:pStyle w:val="TableParagraph"/>
              <w:ind w:left="0"/>
              <w:rPr>
                <w:sz w:val="26"/>
              </w:rPr>
            </w:pPr>
          </w:p>
        </w:tc>
      </w:tr>
      <w:tr w:rsidR="00C23A5A">
        <w:trPr>
          <w:trHeight w:val="7648"/>
        </w:trPr>
        <w:tc>
          <w:tcPr>
            <w:tcW w:w="864" w:type="dxa"/>
          </w:tcPr>
          <w:p w:rsidR="00C23A5A" w:rsidRDefault="00C301FD">
            <w:pPr>
              <w:pStyle w:val="TableParagraph"/>
              <w:spacing w:line="312" w:lineRule="exact"/>
              <w:ind w:left="254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2837" w:type="dxa"/>
          </w:tcPr>
          <w:p w:rsidR="00C23A5A" w:rsidRDefault="00C301FD">
            <w:pPr>
              <w:pStyle w:val="TableParagraph"/>
              <w:spacing w:line="256" w:lineRule="auto"/>
              <w:ind w:left="110" w:right="720"/>
              <w:rPr>
                <w:sz w:val="28"/>
              </w:rPr>
            </w:pPr>
            <w:r>
              <w:rPr>
                <w:color w:val="231F20"/>
                <w:spacing w:val="-1"/>
                <w:sz w:val="28"/>
              </w:rPr>
              <w:t xml:space="preserve">Основные </w:t>
            </w:r>
            <w:r>
              <w:rPr>
                <w:color w:val="231F20"/>
                <w:sz w:val="28"/>
              </w:rPr>
              <w:t>этапы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неорганической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эволюции</w:t>
            </w:r>
          </w:p>
        </w:tc>
        <w:tc>
          <w:tcPr>
            <w:tcW w:w="1627" w:type="dxa"/>
          </w:tcPr>
          <w:p w:rsidR="00C23A5A" w:rsidRDefault="00C301FD">
            <w:pPr>
              <w:pStyle w:val="TableParagraph"/>
              <w:spacing w:line="312" w:lineRule="exact"/>
              <w:ind w:left="2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31" w:type="dxa"/>
          </w:tcPr>
          <w:p w:rsidR="00C23A5A" w:rsidRDefault="00C301FD">
            <w:pPr>
              <w:pStyle w:val="TableParagraph"/>
              <w:spacing w:line="256" w:lineRule="auto"/>
              <w:ind w:left="112" w:right="645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неорганической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эволюции.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Планетарная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(геологическая) эволюция.</w:t>
            </w:r>
          </w:p>
          <w:p w:rsidR="00C23A5A" w:rsidRDefault="00C301FD">
            <w:pPr>
              <w:pStyle w:val="TableParagraph"/>
              <w:spacing w:line="256" w:lineRule="auto"/>
              <w:ind w:left="112" w:right="240"/>
              <w:rPr>
                <w:sz w:val="28"/>
              </w:rPr>
            </w:pPr>
            <w:r>
              <w:rPr>
                <w:sz w:val="28"/>
              </w:rPr>
              <w:t>Химическая эволюция. Абиогенный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синтез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органических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</w:p>
          <w:p w:rsidR="00C23A5A" w:rsidRDefault="00C301FD">
            <w:pPr>
              <w:pStyle w:val="TableParagraph"/>
              <w:spacing w:before="3" w:line="256" w:lineRule="auto"/>
              <w:ind w:left="112" w:right="101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неорганических.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Опыт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Миллера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Юри</w:t>
            </w:r>
            <w:proofErr w:type="spellEnd"/>
            <w:r>
              <w:rPr>
                <w:sz w:val="28"/>
              </w:rPr>
              <w:t>. Образование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полимеров</w:t>
            </w:r>
          </w:p>
          <w:p w:rsidR="00C23A5A" w:rsidRDefault="00C301FD">
            <w:pPr>
              <w:pStyle w:val="TableParagraph"/>
              <w:spacing w:before="10" w:line="259" w:lineRule="auto"/>
              <w:ind w:left="112" w:right="356"/>
              <w:rPr>
                <w:sz w:val="28"/>
              </w:rPr>
            </w:pPr>
            <w:r>
              <w:rPr>
                <w:sz w:val="28"/>
              </w:rPr>
              <w:t xml:space="preserve">из мономеров. </w:t>
            </w:r>
            <w:proofErr w:type="spellStart"/>
            <w:r>
              <w:rPr>
                <w:sz w:val="28"/>
              </w:rPr>
              <w:t>Коацерватная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гипотеза А.И. Опарина, гипотеза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первичного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бульона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 xml:space="preserve">Дж. </w:t>
            </w:r>
            <w:proofErr w:type="spellStart"/>
            <w:r>
              <w:rPr>
                <w:sz w:val="28"/>
              </w:rPr>
              <w:t>Холдейна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генетическая гипотеза Г. </w:t>
            </w:r>
            <w:proofErr w:type="spellStart"/>
            <w:r>
              <w:rPr>
                <w:sz w:val="28"/>
              </w:rPr>
              <w:t>Мёллера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Рибозимы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(Т.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Чек)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гипотеза</w:t>
            </w:r>
          </w:p>
          <w:p w:rsidR="00C23A5A" w:rsidRDefault="00C301FD">
            <w:pPr>
              <w:pStyle w:val="TableParagraph"/>
              <w:spacing w:line="259" w:lineRule="auto"/>
              <w:ind w:left="112" w:right="1174"/>
              <w:rPr>
                <w:b/>
                <w:sz w:val="28"/>
              </w:rPr>
            </w:pPr>
            <w:r>
              <w:rPr>
                <w:sz w:val="28"/>
              </w:rPr>
              <w:t>«мира РНК» У. Гилберта.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Формирование мембран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возникновение</w:t>
            </w:r>
            <w:r>
              <w:rPr>
                <w:spacing w:val="-1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протоклетки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Демонстрации</w:t>
            </w:r>
          </w:p>
          <w:p w:rsidR="00C23A5A" w:rsidRDefault="00C301FD">
            <w:pPr>
              <w:pStyle w:val="TableParagraph"/>
              <w:spacing w:line="261" w:lineRule="auto"/>
              <w:ind w:left="112" w:right="919"/>
              <w:rPr>
                <w:sz w:val="28"/>
              </w:rPr>
            </w:pPr>
            <w:r>
              <w:rPr>
                <w:color w:val="231F20"/>
                <w:sz w:val="28"/>
              </w:rPr>
              <w:t xml:space="preserve">Портреты: С. Миллер, Г. </w:t>
            </w:r>
            <w:proofErr w:type="spellStart"/>
            <w:r>
              <w:rPr>
                <w:color w:val="231F20"/>
                <w:sz w:val="28"/>
              </w:rPr>
              <w:t>Юри</w:t>
            </w:r>
            <w:proofErr w:type="spellEnd"/>
            <w:r>
              <w:rPr>
                <w:color w:val="231F20"/>
                <w:sz w:val="28"/>
              </w:rPr>
              <w:t>,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А.</w:t>
            </w:r>
            <w:r>
              <w:rPr>
                <w:color w:val="231F20"/>
                <w:spacing w:val="1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И.</w:t>
            </w:r>
            <w:r>
              <w:rPr>
                <w:color w:val="231F20"/>
                <w:spacing w:val="1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Опарин,</w:t>
            </w:r>
            <w:r>
              <w:rPr>
                <w:color w:val="231F20"/>
                <w:spacing w:val="1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Дж.</w:t>
            </w:r>
            <w:r>
              <w:rPr>
                <w:color w:val="231F20"/>
                <w:spacing w:val="18"/>
                <w:sz w:val="28"/>
              </w:rPr>
              <w:t xml:space="preserve"> </w:t>
            </w:r>
            <w:proofErr w:type="spellStart"/>
            <w:r>
              <w:rPr>
                <w:color w:val="231F20"/>
                <w:sz w:val="28"/>
              </w:rPr>
              <w:t>Холдейн</w:t>
            </w:r>
            <w:proofErr w:type="spellEnd"/>
            <w:r>
              <w:rPr>
                <w:color w:val="231F20"/>
                <w:sz w:val="28"/>
              </w:rPr>
              <w:t>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Г.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proofErr w:type="spellStart"/>
            <w:r>
              <w:rPr>
                <w:color w:val="231F20"/>
                <w:sz w:val="28"/>
              </w:rPr>
              <w:t>Мёллер</w:t>
            </w:r>
            <w:proofErr w:type="spellEnd"/>
            <w:r>
              <w:rPr>
                <w:color w:val="231F20"/>
                <w:sz w:val="28"/>
              </w:rPr>
              <w:t>.</w:t>
            </w:r>
          </w:p>
          <w:p w:rsidR="00C23A5A" w:rsidRDefault="00C301FD">
            <w:pPr>
              <w:pStyle w:val="TableParagraph"/>
              <w:spacing w:line="256" w:lineRule="auto"/>
              <w:ind w:left="112" w:right="659"/>
              <w:rPr>
                <w:sz w:val="28"/>
              </w:rPr>
            </w:pPr>
            <w:r>
              <w:rPr>
                <w:color w:val="231F20"/>
                <w:sz w:val="28"/>
                <w:u w:val="single" w:color="231F20"/>
              </w:rPr>
              <w:t>Таблицы</w:t>
            </w:r>
            <w:r>
              <w:rPr>
                <w:color w:val="231F20"/>
                <w:spacing w:val="-6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и</w:t>
            </w:r>
            <w:r>
              <w:rPr>
                <w:color w:val="231F20"/>
                <w:spacing w:val="-3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схемы: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«Схема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опыта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С. Миллера,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Г.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proofErr w:type="spellStart"/>
            <w:r>
              <w:rPr>
                <w:color w:val="231F20"/>
                <w:sz w:val="28"/>
              </w:rPr>
              <w:t>Юри</w:t>
            </w:r>
            <w:proofErr w:type="spellEnd"/>
            <w:r>
              <w:rPr>
                <w:color w:val="231F20"/>
                <w:sz w:val="28"/>
              </w:rPr>
              <w:t>»,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«Этапы</w:t>
            </w:r>
          </w:p>
          <w:p w:rsidR="00C23A5A" w:rsidRDefault="00C301FD">
            <w:pPr>
              <w:pStyle w:val="TableParagraph"/>
              <w:ind w:left="112"/>
              <w:rPr>
                <w:sz w:val="28"/>
              </w:rPr>
            </w:pPr>
            <w:r>
              <w:rPr>
                <w:color w:val="231F20"/>
                <w:sz w:val="28"/>
              </w:rPr>
              <w:t>неорганической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эволюции».</w:t>
            </w:r>
          </w:p>
        </w:tc>
        <w:tc>
          <w:tcPr>
            <w:tcW w:w="4789" w:type="dxa"/>
          </w:tcPr>
          <w:p w:rsidR="00C23A5A" w:rsidRDefault="00C301FD">
            <w:pPr>
              <w:pStyle w:val="TableParagraph"/>
              <w:spacing w:line="259" w:lineRule="auto"/>
              <w:ind w:left="113" w:right="385"/>
              <w:rPr>
                <w:sz w:val="28"/>
              </w:rPr>
            </w:pPr>
            <w:r>
              <w:rPr>
                <w:color w:val="231F20"/>
                <w:sz w:val="28"/>
              </w:rPr>
              <w:t>Раскрывать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содержание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терминов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понятий: геологическая эволюция,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химическая эволюция, абиогенный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синтез,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первичная атмосфера,</w:t>
            </w:r>
          </w:p>
          <w:p w:rsidR="00C23A5A" w:rsidRDefault="00C301FD">
            <w:pPr>
              <w:pStyle w:val="TableParagraph"/>
              <w:spacing w:line="256" w:lineRule="auto"/>
              <w:ind w:left="113" w:right="830"/>
              <w:rPr>
                <w:sz w:val="28"/>
              </w:rPr>
            </w:pPr>
            <w:proofErr w:type="spellStart"/>
            <w:r>
              <w:rPr>
                <w:color w:val="231F20"/>
                <w:sz w:val="28"/>
              </w:rPr>
              <w:t>коацерватные</w:t>
            </w:r>
            <w:proofErr w:type="spellEnd"/>
            <w:r>
              <w:rPr>
                <w:color w:val="231F20"/>
                <w:spacing w:val="-1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капли,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proofErr w:type="spellStart"/>
            <w:r>
              <w:rPr>
                <w:color w:val="231F20"/>
                <w:sz w:val="28"/>
              </w:rPr>
              <w:t>рибозимы</w:t>
            </w:r>
            <w:proofErr w:type="spellEnd"/>
            <w:r>
              <w:rPr>
                <w:color w:val="231F20"/>
                <w:sz w:val="28"/>
              </w:rPr>
              <w:t>,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proofErr w:type="spellStart"/>
            <w:r>
              <w:rPr>
                <w:color w:val="231F20"/>
                <w:sz w:val="28"/>
              </w:rPr>
              <w:t>пробионты</w:t>
            </w:r>
            <w:proofErr w:type="spellEnd"/>
            <w:r>
              <w:rPr>
                <w:color w:val="231F20"/>
                <w:sz w:val="28"/>
              </w:rPr>
              <w:t>.</w:t>
            </w:r>
          </w:p>
          <w:p w:rsidR="00C23A5A" w:rsidRDefault="00C301FD">
            <w:pPr>
              <w:pStyle w:val="TableParagraph"/>
              <w:spacing w:line="264" w:lineRule="auto"/>
              <w:ind w:left="113" w:right="647"/>
              <w:rPr>
                <w:sz w:val="28"/>
              </w:rPr>
            </w:pPr>
            <w:r>
              <w:rPr>
                <w:color w:val="231F20"/>
                <w:sz w:val="28"/>
              </w:rPr>
              <w:t>Характеризовать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основные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этапы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химической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эволюции.</w:t>
            </w:r>
          </w:p>
          <w:p w:rsidR="00C23A5A" w:rsidRDefault="00C301FD">
            <w:pPr>
              <w:pStyle w:val="TableParagraph"/>
              <w:spacing w:line="256" w:lineRule="auto"/>
              <w:ind w:left="113" w:right="1112"/>
              <w:jc w:val="both"/>
              <w:rPr>
                <w:sz w:val="28"/>
              </w:rPr>
            </w:pPr>
            <w:r>
              <w:rPr>
                <w:color w:val="231F20"/>
                <w:sz w:val="28"/>
              </w:rPr>
              <w:t>Называть химический состав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первичной атмосферы Земли.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Оценивать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вклад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С.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Миллера,</w:t>
            </w:r>
          </w:p>
          <w:p w:rsidR="00C23A5A" w:rsidRDefault="00C301FD">
            <w:pPr>
              <w:pStyle w:val="TableParagraph"/>
              <w:ind w:left="113"/>
              <w:jc w:val="both"/>
              <w:rPr>
                <w:sz w:val="28"/>
              </w:rPr>
            </w:pPr>
            <w:r>
              <w:rPr>
                <w:color w:val="231F20"/>
                <w:sz w:val="28"/>
              </w:rPr>
              <w:t xml:space="preserve">Г. </w:t>
            </w:r>
            <w:proofErr w:type="spellStart"/>
            <w:r>
              <w:rPr>
                <w:color w:val="231F20"/>
                <w:sz w:val="28"/>
              </w:rPr>
              <w:t>Юри</w:t>
            </w:r>
            <w:proofErr w:type="spellEnd"/>
            <w:r>
              <w:rPr>
                <w:color w:val="231F20"/>
                <w:sz w:val="28"/>
              </w:rPr>
              <w:t>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Т.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Чека,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У.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Гилберта</w:t>
            </w:r>
          </w:p>
          <w:p w:rsidR="00C23A5A" w:rsidRDefault="00C301FD">
            <w:pPr>
              <w:pStyle w:val="TableParagraph"/>
              <w:spacing w:before="17" w:line="259" w:lineRule="auto"/>
              <w:ind w:left="113" w:right="437"/>
              <w:rPr>
                <w:sz w:val="28"/>
              </w:rPr>
            </w:pPr>
            <w:r>
              <w:rPr>
                <w:color w:val="231F20"/>
                <w:sz w:val="28"/>
              </w:rPr>
              <w:t>в формирование научных взглядов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на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происхождение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жизни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на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Земле.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Описывать условия, необходимые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для абиогенного синтеза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органических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соединений.</w:t>
            </w:r>
          </w:p>
          <w:p w:rsidR="00C23A5A" w:rsidRDefault="00C301FD">
            <w:pPr>
              <w:pStyle w:val="TableParagraph"/>
              <w:spacing w:line="259" w:lineRule="auto"/>
              <w:ind w:left="113" w:right="1065"/>
              <w:jc w:val="both"/>
              <w:rPr>
                <w:sz w:val="28"/>
              </w:rPr>
            </w:pPr>
            <w:r>
              <w:rPr>
                <w:color w:val="231F20"/>
                <w:sz w:val="28"/>
              </w:rPr>
              <w:t>Приводить примеры молекул,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у</w:t>
            </w:r>
            <w:r>
              <w:rPr>
                <w:color w:val="231F20"/>
                <w:spacing w:val="-1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которых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возникли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процессы</w:t>
            </w:r>
            <w:r>
              <w:rPr>
                <w:color w:val="231F20"/>
                <w:spacing w:val="-6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генетического копирования и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ферментативная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активность.</w:t>
            </w:r>
          </w:p>
          <w:p w:rsidR="00C23A5A" w:rsidRDefault="00C301FD">
            <w:pPr>
              <w:pStyle w:val="TableParagraph"/>
              <w:spacing w:line="322" w:lineRule="exact"/>
              <w:ind w:left="113"/>
              <w:jc w:val="both"/>
              <w:rPr>
                <w:sz w:val="28"/>
              </w:rPr>
            </w:pPr>
            <w:r>
              <w:rPr>
                <w:color w:val="231F20"/>
                <w:sz w:val="28"/>
              </w:rPr>
              <w:t>Обосновывать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невозможность</w:t>
            </w:r>
          </w:p>
        </w:tc>
      </w:tr>
    </w:tbl>
    <w:p w:rsidR="00C23A5A" w:rsidRDefault="00C23A5A">
      <w:pPr>
        <w:spacing w:line="322" w:lineRule="exact"/>
        <w:jc w:val="both"/>
        <w:rPr>
          <w:sz w:val="28"/>
        </w:rPr>
        <w:sectPr w:rsidR="00C23A5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C23A5A" w:rsidRDefault="00C23A5A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2837"/>
        <w:gridCol w:w="1627"/>
        <w:gridCol w:w="4731"/>
        <w:gridCol w:w="4789"/>
      </w:tblGrid>
      <w:tr w:rsidR="00C23A5A">
        <w:trPr>
          <w:trHeight w:val="1740"/>
        </w:trPr>
        <w:tc>
          <w:tcPr>
            <w:tcW w:w="864" w:type="dxa"/>
          </w:tcPr>
          <w:p w:rsidR="00C23A5A" w:rsidRDefault="00C23A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7" w:type="dxa"/>
          </w:tcPr>
          <w:p w:rsidR="00C23A5A" w:rsidRDefault="00C23A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7" w:type="dxa"/>
          </w:tcPr>
          <w:p w:rsidR="00C23A5A" w:rsidRDefault="00C23A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1" w:type="dxa"/>
          </w:tcPr>
          <w:p w:rsidR="00C23A5A" w:rsidRDefault="00C301FD">
            <w:pPr>
              <w:pStyle w:val="TableParagraph"/>
              <w:spacing w:line="311" w:lineRule="exact"/>
              <w:ind w:left="112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Виртуальная</w:t>
            </w:r>
            <w:r>
              <w:rPr>
                <w:b/>
                <w:color w:val="231F20"/>
                <w:spacing w:val="-7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лабораторная</w:t>
            </w:r>
            <w:r>
              <w:rPr>
                <w:b/>
                <w:color w:val="231F20"/>
                <w:spacing w:val="-7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работа</w:t>
            </w:r>
          </w:p>
          <w:p w:rsidR="00C23A5A" w:rsidRDefault="00C301FD">
            <w:pPr>
              <w:pStyle w:val="TableParagraph"/>
              <w:spacing w:before="31" w:line="256" w:lineRule="auto"/>
              <w:ind w:left="112" w:right="341"/>
              <w:rPr>
                <w:sz w:val="28"/>
              </w:rPr>
            </w:pPr>
            <w:r>
              <w:rPr>
                <w:color w:val="231F20"/>
                <w:sz w:val="28"/>
              </w:rPr>
              <w:t>«Моделирование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опытов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Миллера–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proofErr w:type="spellStart"/>
            <w:r>
              <w:rPr>
                <w:color w:val="231F20"/>
                <w:sz w:val="28"/>
              </w:rPr>
              <w:t>Юри</w:t>
            </w:r>
            <w:proofErr w:type="spellEnd"/>
            <w:r>
              <w:rPr>
                <w:color w:val="231F20"/>
                <w:sz w:val="28"/>
              </w:rPr>
              <w:t xml:space="preserve"> по изучению абиогенного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синтеза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органических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соединений</w:t>
            </w:r>
          </w:p>
          <w:p w:rsidR="00C23A5A" w:rsidRDefault="00C301FD">
            <w:pPr>
              <w:pStyle w:val="TableParagraph"/>
              <w:spacing w:before="11"/>
              <w:ind w:left="112"/>
              <w:rPr>
                <w:sz w:val="28"/>
              </w:rPr>
            </w:pPr>
            <w:r>
              <w:rPr>
                <w:color w:val="231F20"/>
                <w:sz w:val="28"/>
              </w:rPr>
              <w:t>в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первичной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атмосфере»</w:t>
            </w:r>
          </w:p>
        </w:tc>
        <w:tc>
          <w:tcPr>
            <w:tcW w:w="4789" w:type="dxa"/>
          </w:tcPr>
          <w:p w:rsidR="00C23A5A" w:rsidRDefault="00C301FD">
            <w:pPr>
              <w:pStyle w:val="TableParagraph"/>
              <w:spacing w:line="264" w:lineRule="auto"/>
              <w:ind w:left="113" w:right="259"/>
              <w:rPr>
                <w:sz w:val="28"/>
              </w:rPr>
            </w:pPr>
            <w:r>
              <w:rPr>
                <w:color w:val="231F20"/>
                <w:sz w:val="28"/>
              </w:rPr>
              <w:t>повторного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возникновения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жизни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на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Земле</w:t>
            </w:r>
          </w:p>
        </w:tc>
      </w:tr>
      <w:tr w:rsidR="00C23A5A">
        <w:trPr>
          <w:trHeight w:val="5911"/>
        </w:trPr>
        <w:tc>
          <w:tcPr>
            <w:tcW w:w="864" w:type="dxa"/>
          </w:tcPr>
          <w:p w:rsidR="00C23A5A" w:rsidRDefault="00C301FD">
            <w:pPr>
              <w:pStyle w:val="TableParagraph"/>
              <w:spacing w:line="311" w:lineRule="exact"/>
              <w:ind w:left="163" w:right="153"/>
              <w:jc w:val="center"/>
              <w:rPr>
                <w:sz w:val="28"/>
              </w:rPr>
            </w:pPr>
            <w:r>
              <w:rPr>
                <w:sz w:val="28"/>
              </w:rPr>
              <w:t>4.3</w:t>
            </w:r>
          </w:p>
        </w:tc>
        <w:tc>
          <w:tcPr>
            <w:tcW w:w="2837" w:type="dxa"/>
          </w:tcPr>
          <w:p w:rsidR="00C23A5A" w:rsidRDefault="00C301FD">
            <w:pPr>
              <w:pStyle w:val="TableParagraph"/>
              <w:spacing w:line="256" w:lineRule="auto"/>
              <w:ind w:left="110" w:right="331"/>
              <w:rPr>
                <w:sz w:val="28"/>
              </w:rPr>
            </w:pPr>
            <w:r>
              <w:rPr>
                <w:color w:val="231F20"/>
                <w:sz w:val="28"/>
              </w:rPr>
              <w:t>История Земли 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методы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её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изучения</w:t>
            </w:r>
          </w:p>
        </w:tc>
        <w:tc>
          <w:tcPr>
            <w:tcW w:w="1627" w:type="dxa"/>
          </w:tcPr>
          <w:p w:rsidR="00C23A5A" w:rsidRDefault="00C301FD">
            <w:pPr>
              <w:pStyle w:val="TableParagraph"/>
              <w:spacing w:line="311" w:lineRule="exact"/>
              <w:ind w:left="0" w:right="721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31" w:type="dxa"/>
          </w:tcPr>
          <w:p w:rsidR="00C23A5A" w:rsidRDefault="00C301FD">
            <w:pPr>
              <w:pStyle w:val="TableParagraph"/>
              <w:spacing w:line="259" w:lineRule="auto"/>
              <w:ind w:left="112" w:right="163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изучения. Ископаемые органические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остатки.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Геохронология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методы.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Относительная и абсолютная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геохронология. Геохронологическая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шкала: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эоны,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эры, периоды,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эпохи.</w:t>
            </w:r>
          </w:p>
          <w:p w:rsidR="00C23A5A" w:rsidRDefault="00C301FD">
            <w:pPr>
              <w:pStyle w:val="TableParagraph"/>
              <w:ind w:left="112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Демонстрации</w:t>
            </w:r>
          </w:p>
          <w:p w:rsidR="00C23A5A" w:rsidRDefault="00C301FD">
            <w:pPr>
              <w:pStyle w:val="TableParagraph"/>
              <w:spacing w:before="16"/>
              <w:ind w:left="112"/>
              <w:rPr>
                <w:sz w:val="28"/>
              </w:rPr>
            </w:pPr>
            <w:r>
              <w:rPr>
                <w:color w:val="231F20"/>
                <w:sz w:val="28"/>
                <w:u w:val="single" w:color="231F20"/>
              </w:rPr>
              <w:t>Таблицы</w:t>
            </w:r>
            <w:r>
              <w:rPr>
                <w:color w:val="231F20"/>
                <w:spacing w:val="-6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и</w:t>
            </w:r>
            <w:r>
              <w:rPr>
                <w:color w:val="231F20"/>
                <w:spacing w:val="-3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схемы:</w:t>
            </w:r>
          </w:p>
          <w:p w:rsidR="00C23A5A" w:rsidRDefault="00C301FD">
            <w:pPr>
              <w:pStyle w:val="TableParagraph"/>
              <w:spacing w:before="24"/>
              <w:ind w:left="112"/>
              <w:rPr>
                <w:sz w:val="28"/>
              </w:rPr>
            </w:pPr>
            <w:r>
              <w:rPr>
                <w:color w:val="231F20"/>
                <w:sz w:val="28"/>
              </w:rPr>
              <w:t>«Геохронологическая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шкала».</w:t>
            </w:r>
          </w:p>
          <w:p w:rsidR="00C23A5A" w:rsidRDefault="00C301FD">
            <w:pPr>
              <w:pStyle w:val="TableParagraph"/>
              <w:spacing w:before="23" w:line="264" w:lineRule="auto"/>
              <w:ind w:left="112" w:right="1358"/>
              <w:rPr>
                <w:sz w:val="28"/>
              </w:rPr>
            </w:pPr>
            <w:r>
              <w:rPr>
                <w:b/>
                <w:color w:val="231F20"/>
                <w:sz w:val="28"/>
              </w:rPr>
              <w:t>Оборудование:</w:t>
            </w:r>
            <w:r>
              <w:rPr>
                <w:b/>
                <w:color w:val="231F20"/>
                <w:spacing w:val="-1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коллекции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окаменелостей,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полезных</w:t>
            </w:r>
          </w:p>
          <w:p w:rsidR="00C23A5A" w:rsidRDefault="00C301FD">
            <w:pPr>
              <w:pStyle w:val="TableParagraph"/>
              <w:spacing w:line="256" w:lineRule="auto"/>
              <w:ind w:left="112" w:right="373"/>
              <w:rPr>
                <w:sz w:val="28"/>
              </w:rPr>
            </w:pPr>
            <w:r>
              <w:rPr>
                <w:color w:val="231F20"/>
                <w:sz w:val="28"/>
              </w:rPr>
              <w:t>ископаемых;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муляжи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органических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остатков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организмов.</w:t>
            </w:r>
          </w:p>
          <w:p w:rsidR="00C23A5A" w:rsidRDefault="00C301FD">
            <w:pPr>
              <w:pStyle w:val="TableParagraph"/>
              <w:spacing w:before="1"/>
              <w:ind w:left="112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Лабораторная</w:t>
            </w:r>
            <w:r>
              <w:rPr>
                <w:b/>
                <w:color w:val="231F20"/>
                <w:spacing w:val="-6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работа</w:t>
            </w:r>
          </w:p>
          <w:p w:rsidR="00C23A5A" w:rsidRDefault="00C301FD">
            <w:pPr>
              <w:pStyle w:val="TableParagraph"/>
              <w:spacing w:before="23" w:line="256" w:lineRule="auto"/>
              <w:ind w:left="112" w:right="400"/>
              <w:rPr>
                <w:sz w:val="28"/>
              </w:rPr>
            </w:pPr>
            <w:r>
              <w:rPr>
                <w:color w:val="231F20"/>
                <w:sz w:val="28"/>
              </w:rPr>
              <w:t>«Изучение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описание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ископаемых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остатков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древних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организмов»</w:t>
            </w:r>
          </w:p>
        </w:tc>
        <w:tc>
          <w:tcPr>
            <w:tcW w:w="4789" w:type="dxa"/>
          </w:tcPr>
          <w:p w:rsidR="00C23A5A" w:rsidRDefault="00C301FD">
            <w:pPr>
              <w:pStyle w:val="TableParagraph"/>
              <w:spacing w:line="261" w:lineRule="auto"/>
              <w:ind w:left="113" w:right="385"/>
              <w:rPr>
                <w:sz w:val="28"/>
              </w:rPr>
            </w:pPr>
            <w:r>
              <w:rPr>
                <w:color w:val="231F20"/>
                <w:sz w:val="28"/>
              </w:rPr>
              <w:t>Раскрывать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содержание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терминов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понятий: геохронология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(относительная,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абсолютная),</w:t>
            </w:r>
          </w:p>
          <w:p w:rsidR="00C23A5A" w:rsidRDefault="00C301FD">
            <w:pPr>
              <w:pStyle w:val="TableParagraph"/>
              <w:spacing w:line="259" w:lineRule="auto"/>
              <w:ind w:left="113" w:right="325"/>
              <w:rPr>
                <w:sz w:val="28"/>
              </w:rPr>
            </w:pPr>
            <w:r>
              <w:rPr>
                <w:color w:val="231F20"/>
                <w:sz w:val="28"/>
              </w:rPr>
              <w:t>окаменелости,</w:t>
            </w:r>
            <w:r>
              <w:rPr>
                <w:color w:val="231F20"/>
                <w:spacing w:val="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методы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pacing w:val="-1"/>
                <w:sz w:val="28"/>
              </w:rPr>
              <w:t xml:space="preserve">геохронологии, </w:t>
            </w:r>
            <w:r>
              <w:rPr>
                <w:color w:val="231F20"/>
                <w:sz w:val="28"/>
              </w:rPr>
              <w:t>геохронологическая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шкала: эоны, эры, периоды, эпохи.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Характеризовать методы изучения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истории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Земли.</w:t>
            </w:r>
          </w:p>
          <w:p w:rsidR="00C23A5A" w:rsidRDefault="00C301FD">
            <w:pPr>
              <w:pStyle w:val="TableParagraph"/>
              <w:spacing w:line="259" w:lineRule="auto"/>
              <w:ind w:left="113" w:right="712"/>
              <w:rPr>
                <w:sz w:val="28"/>
              </w:rPr>
            </w:pPr>
            <w:r>
              <w:rPr>
                <w:color w:val="231F20"/>
                <w:sz w:val="28"/>
              </w:rPr>
              <w:t>Перечислять</w:t>
            </w:r>
            <w:r>
              <w:rPr>
                <w:color w:val="231F20"/>
                <w:spacing w:val="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разделы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геохронологической шкалы.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Оценивать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значение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ископаемых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остатков для изучения истории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развития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жизни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на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Земле.</w:t>
            </w:r>
          </w:p>
          <w:p w:rsidR="00C23A5A" w:rsidRDefault="00C301FD">
            <w:pPr>
              <w:pStyle w:val="TableParagraph"/>
              <w:spacing w:line="256" w:lineRule="auto"/>
              <w:ind w:left="113" w:right="302"/>
              <w:rPr>
                <w:sz w:val="28"/>
              </w:rPr>
            </w:pPr>
            <w:r>
              <w:rPr>
                <w:color w:val="231F20"/>
                <w:sz w:val="28"/>
              </w:rPr>
              <w:t>Объяснять характер распределения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ископаемых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остатков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земной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коре.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Сравнивать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методы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абсолютной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</w:p>
          <w:p w:rsidR="00C23A5A" w:rsidRDefault="00C301FD">
            <w:pPr>
              <w:pStyle w:val="TableParagraph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относительной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геохронологии</w:t>
            </w:r>
          </w:p>
        </w:tc>
      </w:tr>
      <w:tr w:rsidR="00C23A5A">
        <w:trPr>
          <w:trHeight w:val="1740"/>
        </w:trPr>
        <w:tc>
          <w:tcPr>
            <w:tcW w:w="864" w:type="dxa"/>
          </w:tcPr>
          <w:p w:rsidR="00C23A5A" w:rsidRDefault="00C301FD">
            <w:pPr>
              <w:pStyle w:val="TableParagraph"/>
              <w:spacing w:line="312" w:lineRule="exact"/>
              <w:ind w:left="163" w:right="153"/>
              <w:jc w:val="center"/>
              <w:rPr>
                <w:sz w:val="28"/>
              </w:rPr>
            </w:pPr>
            <w:r>
              <w:rPr>
                <w:sz w:val="28"/>
              </w:rPr>
              <w:t>4.4</w:t>
            </w:r>
          </w:p>
        </w:tc>
        <w:tc>
          <w:tcPr>
            <w:tcW w:w="2837" w:type="dxa"/>
          </w:tcPr>
          <w:p w:rsidR="00C23A5A" w:rsidRDefault="00C301FD">
            <w:pPr>
              <w:pStyle w:val="TableParagraph"/>
              <w:spacing w:line="256" w:lineRule="auto"/>
              <w:ind w:left="110" w:right="608"/>
              <w:rPr>
                <w:sz w:val="28"/>
              </w:rPr>
            </w:pPr>
            <w:r>
              <w:rPr>
                <w:color w:val="231F20"/>
                <w:sz w:val="28"/>
              </w:rPr>
              <w:t>Начальные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этапы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органической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эволюции</w:t>
            </w:r>
          </w:p>
        </w:tc>
        <w:tc>
          <w:tcPr>
            <w:tcW w:w="1627" w:type="dxa"/>
          </w:tcPr>
          <w:p w:rsidR="00C23A5A" w:rsidRDefault="00C301FD">
            <w:pPr>
              <w:pStyle w:val="TableParagraph"/>
              <w:spacing w:line="312" w:lineRule="exact"/>
              <w:ind w:left="0" w:right="721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31" w:type="dxa"/>
          </w:tcPr>
          <w:p w:rsidR="00C23A5A" w:rsidRDefault="00C301FD">
            <w:pPr>
              <w:pStyle w:val="TableParagraph"/>
              <w:spacing w:line="259" w:lineRule="auto"/>
              <w:ind w:left="112" w:right="149"/>
              <w:rPr>
                <w:sz w:val="28"/>
              </w:rPr>
            </w:pPr>
            <w:r>
              <w:rPr>
                <w:sz w:val="28"/>
              </w:rPr>
              <w:t>Начальные этапы органической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эволюции. Появление и эволюция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первых клеток. Эволюция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метаболизма.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Возникновение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первых</w:t>
            </w:r>
          </w:p>
          <w:p w:rsidR="00C23A5A" w:rsidRDefault="00C301FD">
            <w:pPr>
              <w:pStyle w:val="TableParagraph"/>
              <w:spacing w:line="321" w:lineRule="exact"/>
              <w:ind w:left="112"/>
              <w:rPr>
                <w:sz w:val="28"/>
              </w:rPr>
            </w:pPr>
            <w:r>
              <w:rPr>
                <w:sz w:val="28"/>
              </w:rPr>
              <w:t>экосистем.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Современные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микробные</w:t>
            </w:r>
          </w:p>
        </w:tc>
        <w:tc>
          <w:tcPr>
            <w:tcW w:w="4789" w:type="dxa"/>
          </w:tcPr>
          <w:p w:rsidR="00C23A5A" w:rsidRDefault="00C301FD">
            <w:pPr>
              <w:pStyle w:val="TableParagraph"/>
              <w:spacing w:line="259" w:lineRule="auto"/>
              <w:ind w:left="113" w:right="208"/>
              <w:rPr>
                <w:sz w:val="28"/>
              </w:rPr>
            </w:pPr>
            <w:r>
              <w:rPr>
                <w:color w:val="231F20"/>
                <w:sz w:val="28"/>
              </w:rPr>
              <w:t>Раскрывать содержание терминов 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понятий:</w:t>
            </w:r>
            <w:r>
              <w:rPr>
                <w:color w:val="231F20"/>
                <w:spacing w:val="-1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«последний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универсальный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общий предок»,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одноклеточные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организмы,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прокариоты,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эукариоты,</w:t>
            </w:r>
          </w:p>
          <w:p w:rsidR="00C23A5A" w:rsidRDefault="00C301FD">
            <w:pPr>
              <w:pStyle w:val="TableParagraph"/>
              <w:spacing w:line="321" w:lineRule="exact"/>
              <w:ind w:left="113"/>
              <w:rPr>
                <w:sz w:val="28"/>
              </w:rPr>
            </w:pPr>
            <w:proofErr w:type="spellStart"/>
            <w:r>
              <w:rPr>
                <w:color w:val="231F20"/>
                <w:sz w:val="28"/>
              </w:rPr>
              <w:t>симбиогенез</w:t>
            </w:r>
            <w:proofErr w:type="spellEnd"/>
            <w:r>
              <w:rPr>
                <w:color w:val="231F20"/>
                <w:sz w:val="28"/>
              </w:rPr>
              <w:t>.</w:t>
            </w:r>
          </w:p>
        </w:tc>
      </w:tr>
    </w:tbl>
    <w:p w:rsidR="00C23A5A" w:rsidRDefault="00C23A5A">
      <w:pPr>
        <w:spacing w:line="321" w:lineRule="exact"/>
        <w:rPr>
          <w:sz w:val="28"/>
        </w:rPr>
        <w:sectPr w:rsidR="00C23A5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C23A5A" w:rsidRDefault="00C23A5A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2837"/>
        <w:gridCol w:w="1627"/>
        <w:gridCol w:w="4731"/>
        <w:gridCol w:w="4789"/>
      </w:tblGrid>
      <w:tr w:rsidR="00C23A5A">
        <w:trPr>
          <w:trHeight w:val="5911"/>
        </w:trPr>
        <w:tc>
          <w:tcPr>
            <w:tcW w:w="864" w:type="dxa"/>
          </w:tcPr>
          <w:p w:rsidR="00C23A5A" w:rsidRDefault="00C23A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7" w:type="dxa"/>
          </w:tcPr>
          <w:p w:rsidR="00C23A5A" w:rsidRDefault="00C23A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7" w:type="dxa"/>
          </w:tcPr>
          <w:p w:rsidR="00C23A5A" w:rsidRDefault="00C23A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1" w:type="dxa"/>
          </w:tcPr>
          <w:p w:rsidR="00C23A5A" w:rsidRDefault="00C301FD">
            <w:pPr>
              <w:pStyle w:val="TableParagraph"/>
              <w:spacing w:line="311" w:lineRule="exact"/>
              <w:ind w:left="112"/>
              <w:rPr>
                <w:sz w:val="28"/>
              </w:rPr>
            </w:pPr>
            <w:r>
              <w:rPr>
                <w:sz w:val="28"/>
              </w:rPr>
              <w:t>биоплёнки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аналог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первых</w:t>
            </w:r>
          </w:p>
          <w:p w:rsidR="00C23A5A" w:rsidRDefault="00C301FD">
            <w:pPr>
              <w:pStyle w:val="TableParagraph"/>
              <w:spacing w:before="31" w:line="256" w:lineRule="auto"/>
              <w:ind w:left="112" w:right="262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Земле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сообществ.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Строматолиты.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Прокариоты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эукариоты.</w:t>
            </w:r>
          </w:p>
          <w:p w:rsidR="00C23A5A" w:rsidRDefault="00C301FD">
            <w:pPr>
              <w:pStyle w:val="TableParagraph"/>
              <w:spacing w:before="2" w:line="261" w:lineRule="auto"/>
              <w:ind w:left="112" w:right="962"/>
              <w:rPr>
                <w:sz w:val="28"/>
              </w:rPr>
            </w:pPr>
            <w:r>
              <w:rPr>
                <w:sz w:val="28"/>
              </w:rPr>
              <w:t>Происхождение эукариот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симбиогенез</w:t>
            </w:r>
            <w:proofErr w:type="spellEnd"/>
            <w:r>
              <w:rPr>
                <w:sz w:val="28"/>
              </w:rPr>
              <w:t>).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Эволюционное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происхождение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вирусов.</w:t>
            </w:r>
          </w:p>
          <w:p w:rsidR="00C23A5A" w:rsidRDefault="00C301FD">
            <w:pPr>
              <w:pStyle w:val="TableParagraph"/>
              <w:spacing w:line="314" w:lineRule="exact"/>
              <w:ind w:left="112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Демонстрации</w:t>
            </w:r>
          </w:p>
          <w:p w:rsidR="00C23A5A" w:rsidRDefault="00C301FD">
            <w:pPr>
              <w:pStyle w:val="TableParagraph"/>
              <w:spacing w:before="24" w:line="259" w:lineRule="auto"/>
              <w:ind w:left="112" w:right="116"/>
              <w:rPr>
                <w:sz w:val="28"/>
              </w:rPr>
            </w:pPr>
            <w:r>
              <w:rPr>
                <w:color w:val="231F20"/>
                <w:sz w:val="28"/>
                <w:u w:val="single" w:color="231F20"/>
              </w:rPr>
              <w:t>Таблицы</w:t>
            </w:r>
            <w:r>
              <w:rPr>
                <w:color w:val="231F20"/>
                <w:spacing w:val="-7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и</w:t>
            </w:r>
            <w:r>
              <w:rPr>
                <w:color w:val="231F20"/>
                <w:spacing w:val="-5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схемы: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«Начальные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этапы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органической эволюции», «Схема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образования эукариот путём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proofErr w:type="spellStart"/>
            <w:r>
              <w:rPr>
                <w:color w:val="231F20"/>
                <w:sz w:val="28"/>
              </w:rPr>
              <w:t>симбиогенеза</w:t>
            </w:r>
            <w:proofErr w:type="spellEnd"/>
            <w:r>
              <w:rPr>
                <w:color w:val="231F20"/>
                <w:sz w:val="28"/>
              </w:rPr>
              <w:t>»,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«Строение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вируса»</w:t>
            </w:r>
          </w:p>
        </w:tc>
        <w:tc>
          <w:tcPr>
            <w:tcW w:w="4789" w:type="dxa"/>
          </w:tcPr>
          <w:p w:rsidR="00C23A5A" w:rsidRDefault="00C301FD">
            <w:pPr>
              <w:pStyle w:val="TableParagraph"/>
              <w:spacing w:line="264" w:lineRule="auto"/>
              <w:ind w:left="113" w:right="526"/>
              <w:rPr>
                <w:sz w:val="28"/>
              </w:rPr>
            </w:pPr>
            <w:r>
              <w:rPr>
                <w:color w:val="231F20"/>
                <w:sz w:val="28"/>
              </w:rPr>
              <w:t>Характеризовать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начальные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этапы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органической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эволюции.</w:t>
            </w:r>
          </w:p>
          <w:p w:rsidR="00C23A5A" w:rsidRDefault="00C301FD">
            <w:pPr>
              <w:pStyle w:val="TableParagraph"/>
              <w:spacing w:line="256" w:lineRule="auto"/>
              <w:ind w:left="113" w:right="351"/>
              <w:rPr>
                <w:sz w:val="28"/>
              </w:rPr>
            </w:pPr>
            <w:r>
              <w:rPr>
                <w:color w:val="231F20"/>
                <w:sz w:val="28"/>
              </w:rPr>
              <w:t>Приводить примеры ароморфозов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первых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одноклеточных</w:t>
            </w:r>
            <w:r>
              <w:rPr>
                <w:color w:val="231F20"/>
                <w:spacing w:val="-1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организмов.</w:t>
            </w:r>
          </w:p>
          <w:p w:rsidR="00C23A5A" w:rsidRDefault="00C301FD">
            <w:pPr>
              <w:pStyle w:val="TableParagraph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Характеризовать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основные</w:t>
            </w:r>
          </w:p>
          <w:p w:rsidR="00C23A5A" w:rsidRDefault="00C301FD">
            <w:pPr>
              <w:pStyle w:val="TableParagraph"/>
              <w:spacing w:before="13" w:line="256" w:lineRule="auto"/>
              <w:ind w:left="113" w:right="94"/>
              <w:rPr>
                <w:sz w:val="28"/>
              </w:rPr>
            </w:pPr>
            <w:r>
              <w:rPr>
                <w:color w:val="231F20"/>
                <w:sz w:val="28"/>
              </w:rPr>
              <w:t>положения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доказательства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гипотезы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proofErr w:type="spellStart"/>
            <w:r>
              <w:rPr>
                <w:color w:val="231F20"/>
                <w:sz w:val="28"/>
              </w:rPr>
              <w:t>симбиогенеза</w:t>
            </w:r>
            <w:proofErr w:type="spellEnd"/>
            <w:r>
              <w:rPr>
                <w:color w:val="231F20"/>
                <w:sz w:val="28"/>
              </w:rPr>
              <w:t>.</w:t>
            </w:r>
          </w:p>
          <w:p w:rsidR="00C23A5A" w:rsidRDefault="00C301FD">
            <w:pPr>
              <w:pStyle w:val="TableParagraph"/>
              <w:spacing w:before="3" w:line="259" w:lineRule="auto"/>
              <w:ind w:left="113" w:right="185"/>
              <w:rPr>
                <w:sz w:val="28"/>
              </w:rPr>
            </w:pPr>
            <w:r>
              <w:rPr>
                <w:color w:val="231F20"/>
                <w:sz w:val="28"/>
              </w:rPr>
              <w:t xml:space="preserve">Доказывать </w:t>
            </w:r>
            <w:proofErr w:type="spellStart"/>
            <w:r>
              <w:rPr>
                <w:color w:val="231F20"/>
                <w:sz w:val="28"/>
              </w:rPr>
              <w:t>полуавтономность</w:t>
            </w:r>
            <w:proofErr w:type="spellEnd"/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митохондрий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пластид,</w:t>
            </w:r>
            <w:r>
              <w:rPr>
                <w:color w:val="231F20"/>
                <w:spacing w:val="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их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происхождение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от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proofErr w:type="spellStart"/>
            <w:r>
              <w:rPr>
                <w:color w:val="231F20"/>
                <w:sz w:val="28"/>
              </w:rPr>
              <w:t>прокариотических</w:t>
            </w:r>
            <w:proofErr w:type="spellEnd"/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клеток.</w:t>
            </w:r>
          </w:p>
          <w:p w:rsidR="00C23A5A" w:rsidRDefault="00C301FD">
            <w:pPr>
              <w:pStyle w:val="TableParagraph"/>
              <w:spacing w:line="264" w:lineRule="auto"/>
              <w:ind w:left="113" w:right="1238"/>
              <w:rPr>
                <w:sz w:val="28"/>
              </w:rPr>
            </w:pPr>
            <w:r>
              <w:rPr>
                <w:color w:val="231F20"/>
                <w:sz w:val="28"/>
              </w:rPr>
              <w:t>Делать выводы о значении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возникновения</w:t>
            </w:r>
            <w:r>
              <w:rPr>
                <w:color w:val="231F20"/>
                <w:spacing w:val="-1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фотосинтеза,</w:t>
            </w:r>
          </w:p>
          <w:p w:rsidR="00C23A5A" w:rsidRDefault="00C301FD">
            <w:pPr>
              <w:pStyle w:val="TableParagraph"/>
              <w:spacing w:line="256" w:lineRule="auto"/>
              <w:ind w:left="113" w:right="203"/>
              <w:rPr>
                <w:sz w:val="28"/>
              </w:rPr>
            </w:pPr>
            <w:r>
              <w:rPr>
                <w:color w:val="231F20"/>
                <w:sz w:val="28"/>
              </w:rPr>
              <w:t>формирования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ядра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для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дальнейшего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развития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жизни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на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Земле.</w:t>
            </w:r>
          </w:p>
          <w:p w:rsidR="00C23A5A" w:rsidRDefault="00C301FD">
            <w:pPr>
              <w:pStyle w:val="TableParagraph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Характеризовать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гипотезы</w:t>
            </w:r>
          </w:p>
          <w:p w:rsidR="00C23A5A" w:rsidRDefault="00C301FD">
            <w:pPr>
              <w:pStyle w:val="TableParagraph"/>
              <w:spacing w:before="23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происхождения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вирусов</w:t>
            </w:r>
          </w:p>
        </w:tc>
      </w:tr>
      <w:tr w:rsidR="00C23A5A">
        <w:trPr>
          <w:trHeight w:val="3476"/>
        </w:trPr>
        <w:tc>
          <w:tcPr>
            <w:tcW w:w="864" w:type="dxa"/>
          </w:tcPr>
          <w:p w:rsidR="00C23A5A" w:rsidRDefault="00C301FD">
            <w:pPr>
              <w:pStyle w:val="TableParagraph"/>
              <w:spacing w:line="311" w:lineRule="exact"/>
              <w:ind w:left="254"/>
              <w:rPr>
                <w:sz w:val="28"/>
              </w:rPr>
            </w:pPr>
            <w:r>
              <w:rPr>
                <w:sz w:val="28"/>
              </w:rPr>
              <w:t>4.5</w:t>
            </w:r>
          </w:p>
        </w:tc>
        <w:tc>
          <w:tcPr>
            <w:tcW w:w="2837" w:type="dxa"/>
          </w:tcPr>
          <w:p w:rsidR="00C23A5A" w:rsidRDefault="00C301FD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color w:val="231F20"/>
                <w:sz w:val="28"/>
              </w:rPr>
              <w:t>Эволюция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эукариот</w:t>
            </w:r>
          </w:p>
        </w:tc>
        <w:tc>
          <w:tcPr>
            <w:tcW w:w="1627" w:type="dxa"/>
          </w:tcPr>
          <w:p w:rsidR="00C23A5A" w:rsidRDefault="00C301FD">
            <w:pPr>
              <w:pStyle w:val="TableParagraph"/>
              <w:spacing w:line="311" w:lineRule="exact"/>
              <w:ind w:left="2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31" w:type="dxa"/>
          </w:tcPr>
          <w:p w:rsidR="00C23A5A" w:rsidRDefault="00C301FD">
            <w:pPr>
              <w:pStyle w:val="TableParagraph"/>
              <w:spacing w:line="259" w:lineRule="auto"/>
              <w:ind w:left="112" w:right="595"/>
              <w:rPr>
                <w:sz w:val="28"/>
              </w:rPr>
            </w:pPr>
            <w:r>
              <w:rPr>
                <w:sz w:val="28"/>
              </w:rPr>
              <w:t>Происхождение многоклеточных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организмов.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Возникновение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групп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многоклеточных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организмов.</w:t>
            </w:r>
          </w:p>
          <w:p w:rsidR="00C23A5A" w:rsidRDefault="00C301FD">
            <w:pPr>
              <w:pStyle w:val="TableParagraph"/>
              <w:spacing w:line="321" w:lineRule="exact"/>
              <w:ind w:left="112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Демонстрации</w:t>
            </w:r>
          </w:p>
          <w:p w:rsidR="00C23A5A" w:rsidRDefault="00C301FD">
            <w:pPr>
              <w:pStyle w:val="TableParagraph"/>
              <w:spacing w:before="20"/>
              <w:ind w:left="112"/>
              <w:rPr>
                <w:sz w:val="28"/>
              </w:rPr>
            </w:pPr>
            <w:r>
              <w:rPr>
                <w:color w:val="231F20"/>
                <w:sz w:val="28"/>
                <w:u w:val="single" w:color="231F20"/>
              </w:rPr>
              <w:t>Портрет: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И.</w:t>
            </w:r>
            <w:r>
              <w:rPr>
                <w:color w:val="231F20"/>
                <w:spacing w:val="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И.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Мечников.</w:t>
            </w:r>
          </w:p>
          <w:p w:rsidR="00C23A5A" w:rsidRDefault="00C301FD">
            <w:pPr>
              <w:pStyle w:val="TableParagraph"/>
              <w:spacing w:before="24" w:line="256" w:lineRule="auto"/>
              <w:ind w:left="112" w:right="116"/>
              <w:rPr>
                <w:sz w:val="28"/>
              </w:rPr>
            </w:pPr>
            <w:r>
              <w:rPr>
                <w:color w:val="231F20"/>
                <w:sz w:val="28"/>
                <w:u w:val="single" w:color="231F20"/>
              </w:rPr>
              <w:t>Таблицы</w:t>
            </w:r>
            <w:r>
              <w:rPr>
                <w:color w:val="231F20"/>
                <w:spacing w:val="-7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и</w:t>
            </w:r>
            <w:r>
              <w:rPr>
                <w:color w:val="231F20"/>
                <w:spacing w:val="-5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схемы: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«Начальные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этапы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органической эволюции», «Система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живой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природы»</w:t>
            </w:r>
          </w:p>
        </w:tc>
        <w:tc>
          <w:tcPr>
            <w:tcW w:w="4789" w:type="dxa"/>
          </w:tcPr>
          <w:p w:rsidR="00C23A5A" w:rsidRDefault="00C301FD">
            <w:pPr>
              <w:pStyle w:val="TableParagraph"/>
              <w:spacing w:line="259" w:lineRule="auto"/>
              <w:ind w:left="113" w:right="385"/>
              <w:rPr>
                <w:sz w:val="28"/>
              </w:rPr>
            </w:pPr>
            <w:r>
              <w:rPr>
                <w:color w:val="231F20"/>
                <w:sz w:val="28"/>
              </w:rPr>
              <w:t>Раскрывать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содержание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терминов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понятий: прокариоты, эукариоты,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proofErr w:type="spellStart"/>
            <w:r>
              <w:rPr>
                <w:color w:val="231F20"/>
                <w:sz w:val="28"/>
              </w:rPr>
              <w:t>многоклеточность</w:t>
            </w:r>
            <w:proofErr w:type="spellEnd"/>
            <w:r>
              <w:rPr>
                <w:color w:val="231F20"/>
                <w:sz w:val="28"/>
              </w:rPr>
              <w:t>, специализация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клеток,</w:t>
            </w:r>
            <w:r>
              <w:rPr>
                <w:color w:val="231F20"/>
                <w:spacing w:val="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вирусы.</w:t>
            </w:r>
          </w:p>
          <w:p w:rsidR="00C23A5A" w:rsidRDefault="00C301FD">
            <w:pPr>
              <w:pStyle w:val="TableParagraph"/>
              <w:spacing w:line="264" w:lineRule="auto"/>
              <w:ind w:left="113" w:right="703"/>
              <w:rPr>
                <w:sz w:val="28"/>
              </w:rPr>
            </w:pPr>
            <w:r>
              <w:rPr>
                <w:color w:val="231F20"/>
                <w:sz w:val="28"/>
              </w:rPr>
              <w:t>Характеризовать</w:t>
            </w:r>
            <w:r>
              <w:rPr>
                <w:color w:val="231F20"/>
                <w:spacing w:val="-1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происхождение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многоклеточных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организмов.</w:t>
            </w:r>
          </w:p>
          <w:p w:rsidR="00C23A5A" w:rsidRDefault="00C301FD">
            <w:pPr>
              <w:pStyle w:val="TableParagraph"/>
              <w:spacing w:line="313" w:lineRule="exact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Сравнивать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особенности</w:t>
            </w:r>
          </w:p>
          <w:p w:rsidR="00C23A5A" w:rsidRDefault="00C301FD">
            <w:pPr>
              <w:pStyle w:val="TableParagraph"/>
              <w:spacing w:before="12" w:line="256" w:lineRule="auto"/>
              <w:ind w:left="113" w:right="126"/>
              <w:rPr>
                <w:sz w:val="28"/>
              </w:rPr>
            </w:pPr>
            <w:proofErr w:type="spellStart"/>
            <w:r>
              <w:rPr>
                <w:color w:val="231F20"/>
                <w:sz w:val="28"/>
              </w:rPr>
              <w:t>эукариотических</w:t>
            </w:r>
            <w:proofErr w:type="spellEnd"/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proofErr w:type="spellStart"/>
            <w:r>
              <w:rPr>
                <w:color w:val="231F20"/>
                <w:sz w:val="28"/>
              </w:rPr>
              <w:t>прокариотических</w:t>
            </w:r>
            <w:proofErr w:type="spellEnd"/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организмов.</w:t>
            </w:r>
          </w:p>
          <w:p w:rsidR="00C23A5A" w:rsidRDefault="00C301FD">
            <w:pPr>
              <w:pStyle w:val="TableParagraph"/>
              <w:spacing w:before="10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Называть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основные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ароморфозы</w:t>
            </w:r>
          </w:p>
        </w:tc>
      </w:tr>
    </w:tbl>
    <w:p w:rsidR="00C23A5A" w:rsidRDefault="00C23A5A">
      <w:pPr>
        <w:rPr>
          <w:sz w:val="28"/>
        </w:rPr>
        <w:sectPr w:rsidR="00C23A5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C23A5A" w:rsidRDefault="00C23A5A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2837"/>
        <w:gridCol w:w="1627"/>
        <w:gridCol w:w="4731"/>
        <w:gridCol w:w="4789"/>
      </w:tblGrid>
      <w:tr w:rsidR="00C23A5A">
        <w:trPr>
          <w:trHeight w:val="695"/>
        </w:trPr>
        <w:tc>
          <w:tcPr>
            <w:tcW w:w="864" w:type="dxa"/>
          </w:tcPr>
          <w:p w:rsidR="00C23A5A" w:rsidRDefault="00C23A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7" w:type="dxa"/>
          </w:tcPr>
          <w:p w:rsidR="00C23A5A" w:rsidRDefault="00C23A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7" w:type="dxa"/>
          </w:tcPr>
          <w:p w:rsidR="00C23A5A" w:rsidRDefault="00C23A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1" w:type="dxa"/>
          </w:tcPr>
          <w:p w:rsidR="00C23A5A" w:rsidRDefault="00C23A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89" w:type="dxa"/>
          </w:tcPr>
          <w:p w:rsidR="00C23A5A" w:rsidRDefault="00C301FD">
            <w:pPr>
              <w:pStyle w:val="TableParagraph"/>
              <w:spacing w:line="311" w:lineRule="exact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эукариот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оценивать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их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значение</w:t>
            </w:r>
            <w:r>
              <w:rPr>
                <w:color w:val="231F20"/>
                <w:spacing w:val="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для</w:t>
            </w:r>
          </w:p>
          <w:p w:rsidR="00C23A5A" w:rsidRDefault="00C301FD">
            <w:pPr>
              <w:pStyle w:val="TableParagraph"/>
              <w:spacing w:before="31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дальнейшего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развития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жизни</w:t>
            </w:r>
          </w:p>
        </w:tc>
      </w:tr>
      <w:tr w:rsidR="00C23A5A">
        <w:trPr>
          <w:trHeight w:val="6956"/>
        </w:trPr>
        <w:tc>
          <w:tcPr>
            <w:tcW w:w="864" w:type="dxa"/>
          </w:tcPr>
          <w:p w:rsidR="00C23A5A" w:rsidRDefault="00C301FD">
            <w:pPr>
              <w:pStyle w:val="TableParagraph"/>
              <w:spacing w:line="312" w:lineRule="exact"/>
              <w:ind w:left="163" w:right="153"/>
              <w:jc w:val="center"/>
              <w:rPr>
                <w:sz w:val="28"/>
              </w:rPr>
            </w:pPr>
            <w:r>
              <w:rPr>
                <w:sz w:val="28"/>
              </w:rPr>
              <w:t>4.6</w:t>
            </w:r>
          </w:p>
        </w:tc>
        <w:tc>
          <w:tcPr>
            <w:tcW w:w="2837" w:type="dxa"/>
          </w:tcPr>
          <w:p w:rsidR="00C23A5A" w:rsidRDefault="00C301FD">
            <w:pPr>
              <w:pStyle w:val="TableParagraph"/>
              <w:spacing w:line="261" w:lineRule="auto"/>
              <w:ind w:left="110" w:right="334"/>
              <w:rPr>
                <w:sz w:val="28"/>
              </w:rPr>
            </w:pPr>
            <w:r>
              <w:rPr>
                <w:color w:val="231F20"/>
                <w:sz w:val="28"/>
              </w:rPr>
              <w:t>Основные этапы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эволюции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растительного</w:t>
            </w:r>
            <w:r>
              <w:rPr>
                <w:color w:val="231F20"/>
                <w:spacing w:val="-1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мира</w:t>
            </w:r>
          </w:p>
        </w:tc>
        <w:tc>
          <w:tcPr>
            <w:tcW w:w="1627" w:type="dxa"/>
          </w:tcPr>
          <w:p w:rsidR="00C23A5A" w:rsidRDefault="00C301FD">
            <w:pPr>
              <w:pStyle w:val="TableParagraph"/>
              <w:spacing w:line="312" w:lineRule="exact"/>
              <w:ind w:left="0" w:right="721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31" w:type="dxa"/>
          </w:tcPr>
          <w:p w:rsidR="00C23A5A" w:rsidRDefault="00C301FD">
            <w:pPr>
              <w:pStyle w:val="TableParagraph"/>
              <w:spacing w:line="259" w:lineRule="auto"/>
              <w:ind w:left="112" w:right="147"/>
              <w:rPr>
                <w:sz w:val="28"/>
              </w:rPr>
            </w:pPr>
            <w:r>
              <w:rPr>
                <w:sz w:val="28"/>
              </w:rPr>
              <w:t>Основные этапы эволюции высших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растений. Основные ароморфозы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растений. Выход растений на сушу.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Появление споровых растений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завоевание ими суши. Семенные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растения.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Происхождение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цветковых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растений.</w:t>
            </w:r>
          </w:p>
          <w:p w:rsidR="00C23A5A" w:rsidRDefault="00C301FD">
            <w:pPr>
              <w:pStyle w:val="TableParagraph"/>
              <w:ind w:left="112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Демонстрации</w:t>
            </w:r>
          </w:p>
          <w:p w:rsidR="00C23A5A" w:rsidRDefault="00C301FD">
            <w:pPr>
              <w:pStyle w:val="TableParagraph"/>
              <w:spacing w:before="14" w:line="264" w:lineRule="auto"/>
              <w:ind w:left="112" w:right="650"/>
              <w:rPr>
                <w:sz w:val="28"/>
              </w:rPr>
            </w:pPr>
            <w:r>
              <w:rPr>
                <w:color w:val="231F20"/>
                <w:sz w:val="28"/>
                <w:u w:val="single" w:color="231F20"/>
              </w:rPr>
              <w:t>Таблицы</w:t>
            </w:r>
            <w:r>
              <w:rPr>
                <w:color w:val="231F20"/>
                <w:spacing w:val="-9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и</w:t>
            </w:r>
            <w:r>
              <w:rPr>
                <w:color w:val="231F20"/>
                <w:spacing w:val="-6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схемы: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«Ароморфозы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растений»,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«</w:t>
            </w:r>
            <w:proofErr w:type="spellStart"/>
            <w:r>
              <w:rPr>
                <w:color w:val="231F20"/>
                <w:sz w:val="28"/>
              </w:rPr>
              <w:t>Риниофиты</w:t>
            </w:r>
            <w:proofErr w:type="spellEnd"/>
            <w:r>
              <w:rPr>
                <w:color w:val="231F20"/>
                <w:sz w:val="28"/>
              </w:rPr>
              <w:t>»,</w:t>
            </w:r>
          </w:p>
          <w:p w:rsidR="00C23A5A" w:rsidRDefault="00C301FD">
            <w:pPr>
              <w:pStyle w:val="TableParagraph"/>
              <w:spacing w:line="313" w:lineRule="exact"/>
              <w:ind w:left="112"/>
              <w:rPr>
                <w:sz w:val="28"/>
              </w:rPr>
            </w:pPr>
            <w:r>
              <w:rPr>
                <w:color w:val="231F20"/>
                <w:sz w:val="28"/>
              </w:rPr>
              <w:t>«Одноклеточные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водоросли»,</w:t>
            </w:r>
          </w:p>
          <w:p w:rsidR="00C23A5A" w:rsidRDefault="00C301FD">
            <w:pPr>
              <w:pStyle w:val="TableParagraph"/>
              <w:spacing w:before="24"/>
              <w:ind w:left="112"/>
              <w:rPr>
                <w:sz w:val="28"/>
              </w:rPr>
            </w:pPr>
            <w:r>
              <w:rPr>
                <w:color w:val="231F20"/>
                <w:sz w:val="28"/>
              </w:rPr>
              <w:t>«Многоклеточные</w:t>
            </w:r>
            <w:r>
              <w:rPr>
                <w:color w:val="231F20"/>
                <w:spacing w:val="-1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водоросли»,</w:t>
            </w:r>
          </w:p>
          <w:p w:rsidR="00C23A5A" w:rsidRDefault="00C301FD">
            <w:pPr>
              <w:pStyle w:val="TableParagraph"/>
              <w:spacing w:before="23"/>
              <w:ind w:left="112"/>
              <w:rPr>
                <w:sz w:val="28"/>
              </w:rPr>
            </w:pPr>
            <w:r>
              <w:rPr>
                <w:color w:val="231F20"/>
                <w:sz w:val="28"/>
              </w:rPr>
              <w:t>«Мхи»,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«Папоротники»,</w:t>
            </w:r>
          </w:p>
          <w:p w:rsidR="00C23A5A" w:rsidRDefault="00C301FD">
            <w:pPr>
              <w:pStyle w:val="TableParagraph"/>
              <w:spacing w:before="31" w:line="259" w:lineRule="auto"/>
              <w:ind w:left="112" w:right="255"/>
              <w:rPr>
                <w:sz w:val="28"/>
              </w:rPr>
            </w:pPr>
            <w:r>
              <w:rPr>
                <w:color w:val="231F20"/>
                <w:sz w:val="28"/>
              </w:rPr>
              <w:t>«Голосеменные</w:t>
            </w:r>
            <w:r>
              <w:rPr>
                <w:color w:val="231F20"/>
                <w:spacing w:val="-1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растения»,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«Органы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цветковых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растений».</w:t>
            </w:r>
          </w:p>
          <w:p w:rsidR="00C23A5A" w:rsidRDefault="00C301FD">
            <w:pPr>
              <w:pStyle w:val="TableParagraph"/>
              <w:spacing w:line="264" w:lineRule="auto"/>
              <w:ind w:left="112" w:right="392"/>
              <w:rPr>
                <w:sz w:val="28"/>
              </w:rPr>
            </w:pPr>
            <w:r>
              <w:rPr>
                <w:b/>
                <w:color w:val="231F20"/>
                <w:sz w:val="28"/>
              </w:rPr>
              <w:t>Оборудование:</w:t>
            </w:r>
            <w:r>
              <w:rPr>
                <w:b/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гербарии</w:t>
            </w:r>
            <w:r>
              <w:rPr>
                <w:color w:val="231F20"/>
                <w:spacing w:val="-1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растений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различных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отделов.</w:t>
            </w:r>
          </w:p>
          <w:p w:rsidR="00C23A5A" w:rsidRDefault="00C301FD">
            <w:pPr>
              <w:pStyle w:val="TableParagraph"/>
              <w:spacing w:line="312" w:lineRule="exact"/>
              <w:ind w:left="112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Практическая</w:t>
            </w:r>
            <w:r>
              <w:rPr>
                <w:b/>
                <w:color w:val="231F20"/>
                <w:spacing w:val="-6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работа</w:t>
            </w:r>
          </w:p>
          <w:p w:rsidR="00C23A5A" w:rsidRDefault="00C301FD">
            <w:pPr>
              <w:pStyle w:val="TableParagraph"/>
              <w:spacing w:before="3" w:line="340" w:lineRule="atLeast"/>
              <w:ind w:left="112" w:right="481"/>
              <w:rPr>
                <w:sz w:val="28"/>
              </w:rPr>
            </w:pPr>
            <w:r>
              <w:rPr>
                <w:color w:val="231F20"/>
                <w:sz w:val="28"/>
              </w:rPr>
              <w:t>«Изучение</w:t>
            </w:r>
            <w:r>
              <w:rPr>
                <w:color w:val="231F20"/>
                <w:spacing w:val="-1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особенностей</w:t>
            </w:r>
            <w:r>
              <w:rPr>
                <w:color w:val="231F20"/>
                <w:spacing w:val="-1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строения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растений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разных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отделов»</w:t>
            </w:r>
          </w:p>
        </w:tc>
        <w:tc>
          <w:tcPr>
            <w:tcW w:w="4789" w:type="dxa"/>
          </w:tcPr>
          <w:p w:rsidR="00C23A5A" w:rsidRDefault="00C301FD">
            <w:pPr>
              <w:pStyle w:val="TableParagraph"/>
              <w:spacing w:line="259" w:lineRule="auto"/>
              <w:ind w:left="113" w:right="95"/>
              <w:rPr>
                <w:sz w:val="28"/>
              </w:rPr>
            </w:pPr>
            <w:r>
              <w:rPr>
                <w:color w:val="231F20"/>
                <w:sz w:val="28"/>
              </w:rPr>
              <w:t>Раскрывать содержание терминов 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понятий: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водоросли,</w:t>
            </w:r>
            <w:r>
              <w:rPr>
                <w:color w:val="231F20"/>
                <w:spacing w:val="70"/>
                <w:sz w:val="28"/>
              </w:rPr>
              <w:t xml:space="preserve"> </w:t>
            </w:r>
            <w:proofErr w:type="spellStart"/>
            <w:r>
              <w:rPr>
                <w:color w:val="231F20"/>
                <w:sz w:val="28"/>
              </w:rPr>
              <w:t>риниофиты</w:t>
            </w:r>
            <w:proofErr w:type="spellEnd"/>
            <w:r>
              <w:rPr>
                <w:color w:val="231F20"/>
                <w:sz w:val="28"/>
              </w:rPr>
              <w:t>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мхи,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папоротникообразные,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семенные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папоротники,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голосеменные,</w:t>
            </w:r>
          </w:p>
          <w:p w:rsidR="00C23A5A" w:rsidRDefault="00C301FD">
            <w:pPr>
              <w:pStyle w:val="TableParagraph"/>
              <w:spacing w:line="259" w:lineRule="auto"/>
              <w:ind w:left="113" w:right="895"/>
              <w:rPr>
                <w:sz w:val="28"/>
              </w:rPr>
            </w:pPr>
            <w:r>
              <w:rPr>
                <w:color w:val="231F20"/>
                <w:sz w:val="28"/>
              </w:rPr>
              <w:t>покрытосеменные, бесполое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поколение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(спорофит),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половое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поколение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(гаметофит).</w:t>
            </w:r>
          </w:p>
          <w:p w:rsidR="00C23A5A" w:rsidRDefault="00C301FD">
            <w:pPr>
              <w:pStyle w:val="TableParagraph"/>
              <w:spacing w:line="259" w:lineRule="auto"/>
              <w:ind w:left="113" w:right="761"/>
              <w:rPr>
                <w:sz w:val="28"/>
              </w:rPr>
            </w:pPr>
            <w:r>
              <w:rPr>
                <w:color w:val="231F20"/>
                <w:sz w:val="28"/>
              </w:rPr>
              <w:t>Перечислять основные этапы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эволюции растительного мира.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Называть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основные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ароморфозы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растений 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оценивать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их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эволюционное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значение.</w:t>
            </w:r>
          </w:p>
          <w:p w:rsidR="00C23A5A" w:rsidRDefault="00C301FD">
            <w:pPr>
              <w:pStyle w:val="TableParagraph"/>
              <w:spacing w:line="264" w:lineRule="auto"/>
              <w:ind w:left="113" w:right="549"/>
              <w:rPr>
                <w:sz w:val="28"/>
              </w:rPr>
            </w:pPr>
            <w:r>
              <w:rPr>
                <w:color w:val="231F20"/>
                <w:sz w:val="28"/>
              </w:rPr>
              <w:t>Сравнивать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особенности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строения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растений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разных отделов</w:t>
            </w:r>
          </w:p>
        </w:tc>
      </w:tr>
      <w:tr w:rsidR="00C23A5A">
        <w:trPr>
          <w:trHeight w:val="1740"/>
        </w:trPr>
        <w:tc>
          <w:tcPr>
            <w:tcW w:w="864" w:type="dxa"/>
          </w:tcPr>
          <w:p w:rsidR="00C23A5A" w:rsidRDefault="00C301FD">
            <w:pPr>
              <w:pStyle w:val="TableParagraph"/>
              <w:spacing w:line="312" w:lineRule="exact"/>
              <w:ind w:left="163" w:right="153"/>
              <w:jc w:val="center"/>
              <w:rPr>
                <w:sz w:val="28"/>
              </w:rPr>
            </w:pPr>
            <w:r>
              <w:rPr>
                <w:sz w:val="28"/>
              </w:rPr>
              <w:t>4.7</w:t>
            </w:r>
          </w:p>
        </w:tc>
        <w:tc>
          <w:tcPr>
            <w:tcW w:w="2837" w:type="dxa"/>
          </w:tcPr>
          <w:p w:rsidR="00C23A5A" w:rsidRDefault="00C301FD">
            <w:pPr>
              <w:pStyle w:val="TableParagraph"/>
              <w:spacing w:line="256" w:lineRule="auto"/>
              <w:ind w:left="110" w:right="162"/>
              <w:rPr>
                <w:sz w:val="28"/>
              </w:rPr>
            </w:pPr>
            <w:r>
              <w:rPr>
                <w:color w:val="231F20"/>
                <w:sz w:val="28"/>
              </w:rPr>
              <w:t>Основные этапы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pacing w:val="-1"/>
                <w:sz w:val="28"/>
              </w:rPr>
              <w:t xml:space="preserve">эволюции </w:t>
            </w:r>
            <w:r>
              <w:rPr>
                <w:color w:val="231F20"/>
                <w:sz w:val="28"/>
              </w:rPr>
              <w:t>животного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мира</w:t>
            </w:r>
          </w:p>
        </w:tc>
        <w:tc>
          <w:tcPr>
            <w:tcW w:w="1627" w:type="dxa"/>
          </w:tcPr>
          <w:p w:rsidR="00C23A5A" w:rsidRDefault="00C301FD">
            <w:pPr>
              <w:pStyle w:val="TableParagraph"/>
              <w:spacing w:line="312" w:lineRule="exact"/>
              <w:ind w:left="0" w:right="721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31" w:type="dxa"/>
          </w:tcPr>
          <w:p w:rsidR="00C23A5A" w:rsidRDefault="00C301FD">
            <w:pPr>
              <w:pStyle w:val="TableParagraph"/>
              <w:spacing w:line="256" w:lineRule="auto"/>
              <w:ind w:left="112" w:right="1306"/>
              <w:rPr>
                <w:sz w:val="28"/>
              </w:rPr>
            </w:pPr>
            <w:r>
              <w:rPr>
                <w:sz w:val="28"/>
              </w:rPr>
              <w:t>Основные этапы эволюции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животного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</w:p>
          <w:p w:rsidR="00C23A5A" w:rsidRDefault="00C301FD">
            <w:pPr>
              <w:pStyle w:val="TableParagraph"/>
              <w:spacing w:line="264" w:lineRule="auto"/>
              <w:ind w:left="112" w:right="580"/>
              <w:rPr>
                <w:sz w:val="28"/>
              </w:rPr>
            </w:pPr>
            <w:r>
              <w:rPr>
                <w:sz w:val="28"/>
              </w:rPr>
              <w:t>ароморфозы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животных.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Вендская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фауна. Кембрийский взрыв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C23A5A" w:rsidRDefault="00C301FD">
            <w:pPr>
              <w:pStyle w:val="TableParagraph"/>
              <w:spacing w:line="312" w:lineRule="exact"/>
              <w:ind w:left="112"/>
              <w:rPr>
                <w:sz w:val="28"/>
              </w:rPr>
            </w:pPr>
            <w:r>
              <w:rPr>
                <w:sz w:val="28"/>
              </w:rPr>
              <w:t>появление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типов.</w:t>
            </w:r>
          </w:p>
        </w:tc>
        <w:tc>
          <w:tcPr>
            <w:tcW w:w="4789" w:type="dxa"/>
          </w:tcPr>
          <w:p w:rsidR="00C23A5A" w:rsidRDefault="00C301FD">
            <w:pPr>
              <w:pStyle w:val="TableParagraph"/>
              <w:spacing w:line="259" w:lineRule="auto"/>
              <w:ind w:left="113" w:right="213"/>
              <w:rPr>
                <w:sz w:val="28"/>
              </w:rPr>
            </w:pPr>
            <w:r>
              <w:rPr>
                <w:color w:val="231F20"/>
                <w:sz w:val="28"/>
              </w:rPr>
              <w:t>Раскрывать содержание терминов 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понятий: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простейшие,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пластинчатые,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кишечнополостные, плоские черви,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членистоногие,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рыбы,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земноводные,</w:t>
            </w:r>
          </w:p>
          <w:p w:rsidR="00C23A5A" w:rsidRDefault="00C301FD">
            <w:pPr>
              <w:pStyle w:val="TableParagraph"/>
              <w:spacing w:line="321" w:lineRule="exact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пресмыкающиеся,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птицы,</w:t>
            </w:r>
          </w:p>
        </w:tc>
      </w:tr>
    </w:tbl>
    <w:p w:rsidR="00C23A5A" w:rsidRDefault="00C23A5A">
      <w:pPr>
        <w:spacing w:line="321" w:lineRule="exact"/>
        <w:rPr>
          <w:sz w:val="28"/>
        </w:rPr>
        <w:sectPr w:rsidR="00C23A5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C23A5A" w:rsidRDefault="00C23A5A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2837"/>
        <w:gridCol w:w="1627"/>
        <w:gridCol w:w="4731"/>
        <w:gridCol w:w="4789"/>
      </w:tblGrid>
      <w:tr w:rsidR="00C23A5A">
        <w:trPr>
          <w:trHeight w:val="9391"/>
        </w:trPr>
        <w:tc>
          <w:tcPr>
            <w:tcW w:w="864" w:type="dxa"/>
          </w:tcPr>
          <w:p w:rsidR="00C23A5A" w:rsidRDefault="00C23A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7" w:type="dxa"/>
          </w:tcPr>
          <w:p w:rsidR="00C23A5A" w:rsidRDefault="00C23A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7" w:type="dxa"/>
          </w:tcPr>
          <w:p w:rsidR="00C23A5A" w:rsidRDefault="00C23A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1" w:type="dxa"/>
          </w:tcPr>
          <w:p w:rsidR="00C23A5A" w:rsidRDefault="00C301FD">
            <w:pPr>
              <w:pStyle w:val="TableParagraph"/>
              <w:spacing w:line="264" w:lineRule="auto"/>
              <w:ind w:left="112" w:right="274"/>
              <w:rPr>
                <w:sz w:val="28"/>
              </w:rPr>
            </w:pPr>
            <w:r>
              <w:rPr>
                <w:sz w:val="28"/>
              </w:rPr>
              <w:t>Первые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хордовые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животные.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воде. Эволюция позвоночных.</w:t>
            </w:r>
          </w:p>
          <w:p w:rsidR="00C23A5A" w:rsidRDefault="00C301FD">
            <w:pPr>
              <w:pStyle w:val="TableParagraph"/>
              <w:spacing w:line="256" w:lineRule="auto"/>
              <w:ind w:left="112" w:right="1303"/>
              <w:rPr>
                <w:sz w:val="28"/>
              </w:rPr>
            </w:pPr>
            <w:r>
              <w:rPr>
                <w:sz w:val="28"/>
              </w:rPr>
              <w:t>Происхождение амфибий 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рептилий.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Происхождение</w:t>
            </w:r>
          </w:p>
          <w:p w:rsidR="00C23A5A" w:rsidRDefault="00C301FD">
            <w:pPr>
              <w:pStyle w:val="TableParagraph"/>
              <w:spacing w:line="256" w:lineRule="auto"/>
              <w:ind w:left="112" w:right="386"/>
              <w:rPr>
                <w:sz w:val="28"/>
              </w:rPr>
            </w:pPr>
            <w:r>
              <w:rPr>
                <w:sz w:val="28"/>
              </w:rPr>
              <w:t>млекопитающих и птиц. Принцип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ключевого ароморфоза. Освоение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беспозвоночными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позвоночными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животными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суши.</w:t>
            </w:r>
          </w:p>
          <w:p w:rsidR="00C23A5A" w:rsidRDefault="00C301FD">
            <w:pPr>
              <w:pStyle w:val="TableParagraph"/>
              <w:spacing w:before="1"/>
              <w:ind w:left="112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Демонстрации</w:t>
            </w:r>
          </w:p>
          <w:p w:rsidR="00C23A5A" w:rsidRDefault="00C301FD">
            <w:pPr>
              <w:pStyle w:val="TableParagraph"/>
              <w:spacing w:before="24" w:line="256" w:lineRule="auto"/>
              <w:ind w:left="112" w:right="330"/>
              <w:rPr>
                <w:sz w:val="28"/>
              </w:rPr>
            </w:pPr>
            <w:r>
              <w:rPr>
                <w:color w:val="231F20"/>
                <w:sz w:val="28"/>
                <w:u w:val="single" w:color="231F20"/>
              </w:rPr>
              <w:t>Таблицы</w:t>
            </w:r>
            <w:r>
              <w:rPr>
                <w:color w:val="231F20"/>
                <w:spacing w:val="-7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и</w:t>
            </w:r>
            <w:r>
              <w:rPr>
                <w:color w:val="231F20"/>
                <w:spacing w:val="-4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схемы: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«Схема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развития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животного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мира»,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«Ароморфозы</w:t>
            </w:r>
          </w:p>
          <w:p w:rsidR="00C23A5A" w:rsidRDefault="00C301FD">
            <w:pPr>
              <w:pStyle w:val="TableParagraph"/>
              <w:spacing w:before="3"/>
              <w:ind w:left="112"/>
              <w:rPr>
                <w:sz w:val="28"/>
              </w:rPr>
            </w:pPr>
            <w:r>
              <w:rPr>
                <w:color w:val="231F20"/>
                <w:sz w:val="28"/>
              </w:rPr>
              <w:t>животных»,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«Простейшие»,</w:t>
            </w:r>
          </w:p>
          <w:p w:rsidR="00C23A5A" w:rsidRDefault="00C301FD">
            <w:pPr>
              <w:pStyle w:val="TableParagraph"/>
              <w:spacing w:before="31" w:line="256" w:lineRule="auto"/>
              <w:ind w:left="112" w:right="386"/>
              <w:rPr>
                <w:sz w:val="28"/>
              </w:rPr>
            </w:pPr>
            <w:r>
              <w:rPr>
                <w:color w:val="231F20"/>
                <w:sz w:val="28"/>
              </w:rPr>
              <w:t>«Кишечнополостные», «Плоские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черви»,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«Членистоногие»,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«Рыбы»,</w:t>
            </w:r>
          </w:p>
          <w:p w:rsidR="00C23A5A" w:rsidRDefault="00C301FD">
            <w:pPr>
              <w:pStyle w:val="TableParagraph"/>
              <w:spacing w:before="3"/>
              <w:ind w:left="112"/>
              <w:rPr>
                <w:sz w:val="28"/>
              </w:rPr>
            </w:pPr>
            <w:r>
              <w:rPr>
                <w:color w:val="231F20"/>
                <w:sz w:val="28"/>
              </w:rPr>
              <w:t>«Земноводные»,</w:t>
            </w:r>
          </w:p>
          <w:p w:rsidR="00C23A5A" w:rsidRDefault="00C301FD">
            <w:pPr>
              <w:pStyle w:val="TableParagraph"/>
              <w:spacing w:before="23"/>
              <w:ind w:left="112"/>
              <w:rPr>
                <w:sz w:val="28"/>
              </w:rPr>
            </w:pPr>
            <w:r>
              <w:rPr>
                <w:color w:val="231F20"/>
                <w:sz w:val="28"/>
              </w:rPr>
              <w:t>«Пресмыкающиеся»,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«Птицы»,</w:t>
            </w:r>
          </w:p>
          <w:p w:rsidR="00C23A5A" w:rsidRDefault="00C301FD">
            <w:pPr>
              <w:pStyle w:val="TableParagraph"/>
              <w:spacing w:before="32" w:line="256" w:lineRule="auto"/>
              <w:ind w:left="112" w:right="770"/>
              <w:rPr>
                <w:sz w:val="28"/>
              </w:rPr>
            </w:pPr>
            <w:r>
              <w:rPr>
                <w:color w:val="231F20"/>
                <w:sz w:val="28"/>
              </w:rPr>
              <w:t>«Млекопитающие».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Оборудование:</w:t>
            </w:r>
            <w:r>
              <w:rPr>
                <w:b/>
                <w:color w:val="231F20"/>
                <w:spacing w:val="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коллекции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насекомых;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влажные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препараты</w:t>
            </w:r>
          </w:p>
          <w:p w:rsidR="00C23A5A" w:rsidRDefault="00C301FD">
            <w:pPr>
              <w:pStyle w:val="TableParagraph"/>
              <w:spacing w:before="3" w:line="264" w:lineRule="auto"/>
              <w:ind w:left="112" w:right="596"/>
              <w:rPr>
                <w:sz w:val="28"/>
              </w:rPr>
            </w:pPr>
            <w:r>
              <w:rPr>
                <w:color w:val="231F20"/>
                <w:sz w:val="28"/>
              </w:rPr>
              <w:t>животных;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раковины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моллюсков;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коллекции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иглокожих;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скелеты</w:t>
            </w:r>
          </w:p>
          <w:p w:rsidR="00C23A5A" w:rsidRDefault="00C301FD">
            <w:pPr>
              <w:pStyle w:val="TableParagraph"/>
              <w:spacing w:line="259" w:lineRule="auto"/>
              <w:ind w:left="112" w:right="140"/>
              <w:rPr>
                <w:sz w:val="28"/>
              </w:rPr>
            </w:pPr>
            <w:r>
              <w:rPr>
                <w:color w:val="231F20"/>
                <w:sz w:val="28"/>
              </w:rPr>
              <w:t>позвоночных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животных;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чучела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птиц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зверей.</w:t>
            </w:r>
          </w:p>
          <w:p w:rsidR="00C23A5A" w:rsidRDefault="00C301FD">
            <w:pPr>
              <w:pStyle w:val="TableParagraph"/>
              <w:spacing w:line="318" w:lineRule="exact"/>
              <w:ind w:left="112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Практическая</w:t>
            </w:r>
            <w:r>
              <w:rPr>
                <w:b/>
                <w:color w:val="231F20"/>
                <w:spacing w:val="-4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работа</w:t>
            </w:r>
          </w:p>
          <w:p w:rsidR="00C23A5A" w:rsidRDefault="00C301FD">
            <w:pPr>
              <w:pStyle w:val="TableParagraph"/>
              <w:spacing w:before="22" w:line="256" w:lineRule="auto"/>
              <w:ind w:left="112" w:right="481"/>
              <w:rPr>
                <w:sz w:val="28"/>
              </w:rPr>
            </w:pPr>
            <w:r>
              <w:rPr>
                <w:color w:val="231F20"/>
                <w:sz w:val="28"/>
              </w:rPr>
              <w:t>«Изучение</w:t>
            </w:r>
            <w:r>
              <w:rPr>
                <w:color w:val="231F20"/>
                <w:spacing w:val="-1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особенностей</w:t>
            </w:r>
            <w:r>
              <w:rPr>
                <w:color w:val="231F20"/>
                <w:spacing w:val="-1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строения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позвоночных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животных»</w:t>
            </w:r>
          </w:p>
        </w:tc>
        <w:tc>
          <w:tcPr>
            <w:tcW w:w="4789" w:type="dxa"/>
          </w:tcPr>
          <w:p w:rsidR="00C23A5A" w:rsidRDefault="00C301FD">
            <w:pPr>
              <w:pStyle w:val="TableParagraph"/>
              <w:spacing w:line="261" w:lineRule="auto"/>
              <w:ind w:left="113" w:right="245"/>
              <w:rPr>
                <w:sz w:val="28"/>
              </w:rPr>
            </w:pPr>
            <w:r>
              <w:rPr>
                <w:color w:val="231F20"/>
                <w:sz w:val="28"/>
              </w:rPr>
              <w:t>млекопитающие,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эктодерма,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энтодерма,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мезодерма,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двусторонняя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симметрия,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proofErr w:type="spellStart"/>
            <w:r>
              <w:rPr>
                <w:color w:val="231F20"/>
                <w:sz w:val="28"/>
              </w:rPr>
              <w:t>теплокровность</w:t>
            </w:r>
            <w:proofErr w:type="spellEnd"/>
            <w:r>
              <w:rPr>
                <w:color w:val="231F20"/>
                <w:sz w:val="28"/>
              </w:rPr>
              <w:t>.</w:t>
            </w:r>
          </w:p>
          <w:p w:rsidR="00C23A5A" w:rsidRDefault="00C301FD">
            <w:pPr>
              <w:pStyle w:val="TableParagraph"/>
              <w:spacing w:line="264" w:lineRule="auto"/>
              <w:ind w:left="113" w:right="1143"/>
              <w:rPr>
                <w:sz w:val="28"/>
              </w:rPr>
            </w:pPr>
            <w:r>
              <w:rPr>
                <w:color w:val="231F20"/>
                <w:sz w:val="28"/>
              </w:rPr>
              <w:t>Перечислять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основные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этапы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эволюции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животного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мира.</w:t>
            </w:r>
          </w:p>
          <w:p w:rsidR="00C23A5A" w:rsidRDefault="00C301FD">
            <w:pPr>
              <w:pStyle w:val="TableParagraph"/>
              <w:spacing w:line="256" w:lineRule="auto"/>
              <w:ind w:left="113" w:right="206"/>
              <w:rPr>
                <w:sz w:val="28"/>
              </w:rPr>
            </w:pPr>
            <w:r>
              <w:rPr>
                <w:color w:val="231F20"/>
                <w:sz w:val="28"/>
              </w:rPr>
              <w:t xml:space="preserve">Называть основные </w:t>
            </w:r>
            <w:proofErr w:type="spellStart"/>
            <w:r>
              <w:rPr>
                <w:color w:val="231F20"/>
                <w:sz w:val="28"/>
              </w:rPr>
              <w:t>преадаптации</w:t>
            </w:r>
            <w:proofErr w:type="spellEnd"/>
            <w:r>
              <w:rPr>
                <w:color w:val="231F20"/>
                <w:sz w:val="28"/>
              </w:rPr>
              <w:t>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способствовавшие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выходу</w:t>
            </w:r>
            <w:r>
              <w:rPr>
                <w:color w:val="231F20"/>
                <w:spacing w:val="-1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животных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на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сушу.</w:t>
            </w:r>
          </w:p>
          <w:p w:rsidR="00C23A5A" w:rsidRDefault="00C301FD">
            <w:pPr>
              <w:pStyle w:val="TableParagraph"/>
              <w:spacing w:line="256" w:lineRule="auto"/>
              <w:ind w:left="113" w:right="104"/>
              <w:rPr>
                <w:sz w:val="28"/>
              </w:rPr>
            </w:pPr>
            <w:r>
              <w:rPr>
                <w:color w:val="231F20"/>
                <w:sz w:val="28"/>
              </w:rPr>
              <w:t>Оценивать</w:t>
            </w:r>
            <w:r>
              <w:rPr>
                <w:color w:val="231F20"/>
                <w:spacing w:val="1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значение</w:t>
            </w:r>
            <w:r>
              <w:rPr>
                <w:color w:val="231F20"/>
                <w:spacing w:val="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развития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нервной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системы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для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приспособления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животных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</w:t>
            </w:r>
            <w:r>
              <w:rPr>
                <w:color w:val="231F20"/>
                <w:spacing w:val="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условиям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окружающей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среды.</w:t>
            </w:r>
          </w:p>
          <w:p w:rsidR="00C23A5A" w:rsidRDefault="00C301FD">
            <w:pPr>
              <w:pStyle w:val="TableParagraph"/>
              <w:spacing w:line="256" w:lineRule="auto"/>
              <w:ind w:left="113" w:right="309"/>
              <w:rPr>
                <w:sz w:val="28"/>
              </w:rPr>
            </w:pPr>
            <w:r>
              <w:rPr>
                <w:color w:val="231F20"/>
                <w:sz w:val="28"/>
              </w:rPr>
              <w:t>Объяснять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причины</w:t>
            </w:r>
            <w:r>
              <w:rPr>
                <w:color w:val="231F20"/>
                <w:spacing w:val="-1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эволюционного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расцвета насекомых, костных рыб,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птиц,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млекопитающих</w:t>
            </w:r>
          </w:p>
        </w:tc>
      </w:tr>
    </w:tbl>
    <w:p w:rsidR="00C23A5A" w:rsidRDefault="00C23A5A">
      <w:pPr>
        <w:spacing w:line="256" w:lineRule="auto"/>
        <w:rPr>
          <w:sz w:val="28"/>
        </w:rPr>
        <w:sectPr w:rsidR="00C23A5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C23A5A" w:rsidRDefault="00C23A5A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2837"/>
        <w:gridCol w:w="1627"/>
        <w:gridCol w:w="4731"/>
        <w:gridCol w:w="4789"/>
      </w:tblGrid>
      <w:tr w:rsidR="00C23A5A">
        <w:trPr>
          <w:trHeight w:val="9391"/>
        </w:trPr>
        <w:tc>
          <w:tcPr>
            <w:tcW w:w="864" w:type="dxa"/>
          </w:tcPr>
          <w:p w:rsidR="00C23A5A" w:rsidRDefault="00C301FD">
            <w:pPr>
              <w:pStyle w:val="TableParagraph"/>
              <w:spacing w:line="311" w:lineRule="exact"/>
              <w:ind w:left="254"/>
              <w:rPr>
                <w:sz w:val="28"/>
              </w:rPr>
            </w:pPr>
            <w:r>
              <w:rPr>
                <w:sz w:val="28"/>
              </w:rPr>
              <w:t>4.8</w:t>
            </w:r>
          </w:p>
        </w:tc>
        <w:tc>
          <w:tcPr>
            <w:tcW w:w="2837" w:type="dxa"/>
          </w:tcPr>
          <w:p w:rsidR="00C23A5A" w:rsidRDefault="00C301FD">
            <w:pPr>
              <w:pStyle w:val="TableParagraph"/>
              <w:spacing w:line="264" w:lineRule="auto"/>
              <w:ind w:left="110" w:right="804"/>
              <w:rPr>
                <w:sz w:val="28"/>
              </w:rPr>
            </w:pPr>
            <w:r>
              <w:rPr>
                <w:color w:val="231F20"/>
                <w:sz w:val="28"/>
              </w:rPr>
              <w:t>Развитие жизни</w:t>
            </w:r>
            <w:r>
              <w:rPr>
                <w:color w:val="231F20"/>
                <w:spacing w:val="-6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на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Земле</w:t>
            </w:r>
          </w:p>
        </w:tc>
        <w:tc>
          <w:tcPr>
            <w:tcW w:w="1627" w:type="dxa"/>
          </w:tcPr>
          <w:p w:rsidR="00C23A5A" w:rsidRDefault="00C301FD">
            <w:pPr>
              <w:pStyle w:val="TableParagraph"/>
              <w:spacing w:line="311" w:lineRule="exact"/>
              <w:ind w:left="2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731" w:type="dxa"/>
          </w:tcPr>
          <w:p w:rsidR="00C23A5A" w:rsidRDefault="00C301FD">
            <w:pPr>
              <w:pStyle w:val="TableParagraph"/>
              <w:spacing w:line="259" w:lineRule="auto"/>
              <w:ind w:left="112" w:right="147"/>
              <w:rPr>
                <w:sz w:val="28"/>
              </w:rPr>
            </w:pPr>
            <w:r>
              <w:rPr>
                <w:sz w:val="28"/>
              </w:rPr>
              <w:t>Развитие жизни на Земле по эрам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периодам: архей,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протерозой,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палеозой, мезозой, кайнозой. Общая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характеристика климата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геологических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процессов.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Появление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расцвет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характерных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организмов.</w:t>
            </w:r>
          </w:p>
          <w:p w:rsidR="00C23A5A" w:rsidRDefault="00C301FD">
            <w:pPr>
              <w:pStyle w:val="TableParagraph"/>
              <w:spacing w:line="259" w:lineRule="auto"/>
              <w:ind w:left="112" w:right="783"/>
              <w:rPr>
                <w:sz w:val="28"/>
              </w:rPr>
            </w:pPr>
            <w:r>
              <w:rPr>
                <w:sz w:val="28"/>
              </w:rPr>
              <w:t>Углеобразование: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влияние на газовый состав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атмосферы.</w:t>
            </w:r>
          </w:p>
          <w:p w:rsidR="00C23A5A" w:rsidRDefault="00C301FD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Массовые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вымирания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C23A5A" w:rsidRDefault="00C301FD">
            <w:pPr>
              <w:pStyle w:val="TableParagraph"/>
              <w:spacing w:before="17" w:line="261" w:lineRule="auto"/>
              <w:ind w:left="112" w:right="481"/>
              <w:rPr>
                <w:sz w:val="28"/>
              </w:rPr>
            </w:pPr>
            <w:r>
              <w:rPr>
                <w:sz w:val="28"/>
              </w:rPr>
              <w:t>экологические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кризисы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прошлого.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Причины и следствия массовых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вымираний.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Современный</w:t>
            </w:r>
          </w:p>
          <w:p w:rsidR="00C23A5A" w:rsidRDefault="00C301FD">
            <w:pPr>
              <w:pStyle w:val="TableParagraph"/>
              <w:spacing w:line="256" w:lineRule="auto"/>
              <w:ind w:left="112" w:right="328"/>
              <w:rPr>
                <w:sz w:val="28"/>
              </w:rPr>
            </w:pPr>
            <w:r>
              <w:rPr>
                <w:sz w:val="28"/>
              </w:rPr>
              <w:t>экологический кризис,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Проблема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сохранения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биоразнообразия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Земле.</w:t>
            </w:r>
          </w:p>
          <w:p w:rsidR="00C23A5A" w:rsidRDefault="00C301FD">
            <w:pPr>
              <w:pStyle w:val="TableParagraph"/>
              <w:spacing w:before="3"/>
              <w:ind w:left="112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Демонстрации</w:t>
            </w:r>
          </w:p>
          <w:p w:rsidR="00C23A5A" w:rsidRDefault="00C301FD">
            <w:pPr>
              <w:pStyle w:val="TableParagraph"/>
              <w:spacing w:before="24" w:line="259" w:lineRule="auto"/>
              <w:ind w:left="112" w:right="317"/>
              <w:rPr>
                <w:sz w:val="28"/>
              </w:rPr>
            </w:pPr>
            <w:r>
              <w:rPr>
                <w:color w:val="231F20"/>
                <w:sz w:val="28"/>
                <w:u w:val="single" w:color="231F20"/>
              </w:rPr>
              <w:t>Таблицы</w:t>
            </w:r>
            <w:r>
              <w:rPr>
                <w:color w:val="231F20"/>
                <w:spacing w:val="-6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и</w:t>
            </w:r>
            <w:r>
              <w:rPr>
                <w:color w:val="231F20"/>
                <w:spacing w:val="-4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схемы: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«Развитие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жизни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 архейской эре», «Развитие жизни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 протерозойской эре», «Развитие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жизни в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палеозойской эре»,</w:t>
            </w:r>
          </w:p>
          <w:p w:rsidR="00C23A5A" w:rsidRDefault="00C301FD">
            <w:pPr>
              <w:pStyle w:val="TableParagraph"/>
              <w:spacing w:line="321" w:lineRule="exact"/>
              <w:ind w:left="112"/>
              <w:rPr>
                <w:sz w:val="28"/>
              </w:rPr>
            </w:pPr>
            <w:r>
              <w:rPr>
                <w:color w:val="231F20"/>
                <w:sz w:val="28"/>
              </w:rPr>
              <w:t>«Развитие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жизни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мезозойской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эре»,</w:t>
            </w:r>
          </w:p>
          <w:p w:rsidR="00C23A5A" w:rsidRDefault="00C301FD">
            <w:pPr>
              <w:pStyle w:val="TableParagraph"/>
              <w:spacing w:before="24" w:line="256" w:lineRule="auto"/>
              <w:ind w:left="112" w:right="656"/>
              <w:rPr>
                <w:sz w:val="28"/>
              </w:rPr>
            </w:pPr>
            <w:r>
              <w:rPr>
                <w:color w:val="231F20"/>
                <w:sz w:val="28"/>
              </w:rPr>
              <w:t>«Развитие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жизни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кайнозойской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эре»</w:t>
            </w:r>
          </w:p>
        </w:tc>
        <w:tc>
          <w:tcPr>
            <w:tcW w:w="4789" w:type="dxa"/>
          </w:tcPr>
          <w:p w:rsidR="00C23A5A" w:rsidRDefault="00C301FD">
            <w:pPr>
              <w:pStyle w:val="TableParagraph"/>
              <w:spacing w:line="259" w:lineRule="auto"/>
              <w:ind w:left="113" w:right="265"/>
              <w:rPr>
                <w:sz w:val="28"/>
              </w:rPr>
            </w:pPr>
            <w:r>
              <w:rPr>
                <w:color w:val="231F20"/>
                <w:sz w:val="28"/>
              </w:rPr>
              <w:t>Раскрывать содержание терминов 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понятий: архей,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proofErr w:type="spellStart"/>
            <w:r>
              <w:rPr>
                <w:color w:val="231F20"/>
                <w:sz w:val="28"/>
              </w:rPr>
              <w:t>архебактерии</w:t>
            </w:r>
            <w:proofErr w:type="spellEnd"/>
            <w:r>
              <w:rPr>
                <w:color w:val="231F20"/>
                <w:sz w:val="28"/>
              </w:rPr>
              <w:t>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proofErr w:type="spellStart"/>
            <w:r>
              <w:rPr>
                <w:color w:val="231F20"/>
                <w:sz w:val="28"/>
              </w:rPr>
              <w:t>цианобактерии</w:t>
            </w:r>
            <w:proofErr w:type="spellEnd"/>
            <w:r>
              <w:rPr>
                <w:color w:val="231F20"/>
                <w:sz w:val="28"/>
              </w:rPr>
              <w:t>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протерозой,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 xml:space="preserve">палеозой, кембрий, </w:t>
            </w:r>
            <w:proofErr w:type="spellStart"/>
            <w:r>
              <w:rPr>
                <w:color w:val="231F20"/>
                <w:sz w:val="28"/>
              </w:rPr>
              <w:t>ордовик</w:t>
            </w:r>
            <w:proofErr w:type="spellEnd"/>
            <w:r>
              <w:rPr>
                <w:color w:val="231F20"/>
                <w:sz w:val="28"/>
              </w:rPr>
              <w:t>, силур,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девон,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карбон,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proofErr w:type="spellStart"/>
            <w:r>
              <w:rPr>
                <w:color w:val="231F20"/>
                <w:sz w:val="28"/>
              </w:rPr>
              <w:t>пермь</w:t>
            </w:r>
            <w:proofErr w:type="spellEnd"/>
            <w:r>
              <w:rPr>
                <w:color w:val="231F20"/>
                <w:sz w:val="28"/>
              </w:rPr>
              <w:t>,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proofErr w:type="spellStart"/>
            <w:r>
              <w:rPr>
                <w:color w:val="231F20"/>
                <w:sz w:val="28"/>
              </w:rPr>
              <w:t>Пангея</w:t>
            </w:r>
            <w:proofErr w:type="spellEnd"/>
            <w:r>
              <w:rPr>
                <w:color w:val="231F20"/>
                <w:sz w:val="28"/>
              </w:rPr>
              <w:t>,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proofErr w:type="spellStart"/>
            <w:r>
              <w:rPr>
                <w:color w:val="231F20"/>
                <w:sz w:val="28"/>
              </w:rPr>
              <w:t>Тетис</w:t>
            </w:r>
            <w:proofErr w:type="spellEnd"/>
            <w:r>
              <w:rPr>
                <w:color w:val="231F20"/>
                <w:sz w:val="28"/>
              </w:rPr>
              <w:t>,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трилобиты,</w:t>
            </w:r>
            <w:r>
              <w:rPr>
                <w:color w:val="231F20"/>
                <w:spacing w:val="2"/>
                <w:sz w:val="28"/>
              </w:rPr>
              <w:t xml:space="preserve"> </w:t>
            </w:r>
            <w:proofErr w:type="spellStart"/>
            <w:r>
              <w:rPr>
                <w:color w:val="231F20"/>
                <w:sz w:val="28"/>
              </w:rPr>
              <w:t>риниофиты</w:t>
            </w:r>
            <w:proofErr w:type="spellEnd"/>
            <w:r>
              <w:rPr>
                <w:color w:val="231F20"/>
                <w:sz w:val="28"/>
              </w:rPr>
              <w:t>,</w:t>
            </w:r>
          </w:p>
          <w:p w:rsidR="00C23A5A" w:rsidRDefault="00C301FD">
            <w:pPr>
              <w:pStyle w:val="TableParagraph"/>
              <w:spacing w:line="259" w:lineRule="auto"/>
              <w:ind w:left="113" w:right="337"/>
              <w:rPr>
                <w:sz w:val="28"/>
              </w:rPr>
            </w:pPr>
            <w:r>
              <w:rPr>
                <w:color w:val="231F20"/>
                <w:sz w:val="28"/>
              </w:rPr>
              <w:t>ракоскорпионы, панцирные рыбы,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котилозавры, мезозой, Гондвана,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Лавразия,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триас,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юра,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мел,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хвойные,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proofErr w:type="spellStart"/>
            <w:r>
              <w:rPr>
                <w:color w:val="231F20"/>
                <w:sz w:val="28"/>
              </w:rPr>
              <w:t>гинкговые</w:t>
            </w:r>
            <w:proofErr w:type="spellEnd"/>
            <w:r>
              <w:rPr>
                <w:color w:val="231F20"/>
                <w:sz w:val="28"/>
              </w:rPr>
              <w:t>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саговниковые,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белемниты, аммониты, динозавры,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археоптерикс,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покрытосеменные,</w:t>
            </w:r>
          </w:p>
          <w:p w:rsidR="00C23A5A" w:rsidRDefault="00C301FD">
            <w:pPr>
              <w:pStyle w:val="TableParagraph"/>
              <w:spacing w:line="256" w:lineRule="auto"/>
              <w:ind w:left="113" w:right="609"/>
              <w:rPr>
                <w:sz w:val="28"/>
              </w:rPr>
            </w:pPr>
            <w:r>
              <w:rPr>
                <w:color w:val="231F20"/>
                <w:sz w:val="28"/>
              </w:rPr>
              <w:t>кайнозой, палеоген,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неоген,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антропоген,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массовое</w:t>
            </w:r>
            <w:r>
              <w:rPr>
                <w:color w:val="231F20"/>
                <w:spacing w:val="-1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вымирание.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Характеризовать развитие жизни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на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Земле по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эрам</w:t>
            </w:r>
            <w:r>
              <w:rPr>
                <w:color w:val="231F20"/>
                <w:spacing w:val="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периодам.</w:t>
            </w:r>
          </w:p>
          <w:p w:rsidR="00C23A5A" w:rsidRDefault="00C301FD">
            <w:pPr>
              <w:pStyle w:val="TableParagraph"/>
              <w:spacing w:before="7" w:line="256" w:lineRule="auto"/>
              <w:ind w:left="113" w:right="336"/>
              <w:rPr>
                <w:sz w:val="28"/>
              </w:rPr>
            </w:pPr>
            <w:r>
              <w:rPr>
                <w:color w:val="231F20"/>
                <w:sz w:val="28"/>
              </w:rPr>
              <w:t>Устанавливать зависимость между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геологическими процессами,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изменениями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климата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процессами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живой</w:t>
            </w:r>
            <w:r>
              <w:rPr>
                <w:color w:val="231F20"/>
                <w:spacing w:val="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природе.</w:t>
            </w:r>
          </w:p>
          <w:p w:rsidR="00C23A5A" w:rsidRDefault="00C301FD">
            <w:pPr>
              <w:pStyle w:val="TableParagraph"/>
              <w:spacing w:before="12" w:line="256" w:lineRule="auto"/>
              <w:ind w:left="113" w:right="417"/>
              <w:rPr>
                <w:sz w:val="28"/>
              </w:rPr>
            </w:pPr>
            <w:r>
              <w:rPr>
                <w:color w:val="231F20"/>
                <w:sz w:val="28"/>
              </w:rPr>
              <w:t>Объяснять причины расцвета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систематических</w:t>
            </w:r>
            <w:r>
              <w:rPr>
                <w:color w:val="231F20"/>
                <w:spacing w:val="-1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групп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организмов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различные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эры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периоды.</w:t>
            </w:r>
          </w:p>
          <w:p w:rsidR="00C23A5A" w:rsidRDefault="00C301FD">
            <w:pPr>
              <w:pStyle w:val="TableParagraph"/>
              <w:spacing w:before="4" w:line="264" w:lineRule="auto"/>
              <w:ind w:left="113" w:right="236"/>
              <w:rPr>
                <w:sz w:val="28"/>
              </w:rPr>
            </w:pPr>
            <w:r>
              <w:rPr>
                <w:color w:val="231F20"/>
                <w:sz w:val="28"/>
              </w:rPr>
              <w:t>Анализировать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причины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следствия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массовых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вымираний.</w:t>
            </w:r>
          </w:p>
          <w:p w:rsidR="00C23A5A" w:rsidRDefault="00C301FD">
            <w:pPr>
              <w:pStyle w:val="TableParagraph"/>
              <w:spacing w:line="312" w:lineRule="exact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Называть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основные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ароморфозы</w:t>
            </w:r>
          </w:p>
          <w:p w:rsidR="00C23A5A" w:rsidRDefault="00C301FD">
            <w:pPr>
              <w:pStyle w:val="TableParagraph"/>
              <w:spacing w:before="24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растений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животных.</w:t>
            </w:r>
          </w:p>
        </w:tc>
      </w:tr>
    </w:tbl>
    <w:p w:rsidR="00C23A5A" w:rsidRDefault="00C23A5A">
      <w:pPr>
        <w:rPr>
          <w:sz w:val="28"/>
        </w:rPr>
        <w:sectPr w:rsidR="00C23A5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C23A5A" w:rsidRDefault="00C23A5A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2837"/>
        <w:gridCol w:w="1627"/>
        <w:gridCol w:w="4731"/>
        <w:gridCol w:w="4789"/>
      </w:tblGrid>
      <w:tr w:rsidR="00C23A5A">
        <w:trPr>
          <w:trHeight w:val="1740"/>
        </w:trPr>
        <w:tc>
          <w:tcPr>
            <w:tcW w:w="864" w:type="dxa"/>
          </w:tcPr>
          <w:p w:rsidR="00C23A5A" w:rsidRDefault="00C23A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7" w:type="dxa"/>
          </w:tcPr>
          <w:p w:rsidR="00C23A5A" w:rsidRDefault="00C23A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7" w:type="dxa"/>
          </w:tcPr>
          <w:p w:rsidR="00C23A5A" w:rsidRDefault="00C23A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1" w:type="dxa"/>
          </w:tcPr>
          <w:p w:rsidR="00C23A5A" w:rsidRDefault="00C23A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89" w:type="dxa"/>
          </w:tcPr>
          <w:p w:rsidR="00C23A5A" w:rsidRDefault="00C301FD">
            <w:pPr>
              <w:pStyle w:val="TableParagraph"/>
              <w:spacing w:line="264" w:lineRule="auto"/>
              <w:ind w:left="113" w:right="711"/>
              <w:rPr>
                <w:sz w:val="28"/>
              </w:rPr>
            </w:pPr>
            <w:r>
              <w:rPr>
                <w:color w:val="231F20"/>
                <w:sz w:val="28"/>
              </w:rPr>
              <w:t>Приводить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примеры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переходных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форм</w:t>
            </w:r>
            <w:r>
              <w:rPr>
                <w:color w:val="231F20"/>
                <w:spacing w:val="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организмов.</w:t>
            </w:r>
          </w:p>
          <w:p w:rsidR="00C23A5A" w:rsidRDefault="00C301FD">
            <w:pPr>
              <w:pStyle w:val="TableParagraph"/>
              <w:spacing w:line="256" w:lineRule="auto"/>
              <w:ind w:left="113" w:right="1116"/>
              <w:rPr>
                <w:sz w:val="28"/>
              </w:rPr>
            </w:pPr>
            <w:r>
              <w:rPr>
                <w:color w:val="231F20"/>
                <w:sz w:val="28"/>
              </w:rPr>
              <w:t>Анализировать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пути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решения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проблемы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сохранения</w:t>
            </w:r>
          </w:p>
          <w:p w:rsidR="00C23A5A" w:rsidRDefault="00C301FD">
            <w:pPr>
              <w:pStyle w:val="TableParagraph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биоразнообразия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на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Земле</w:t>
            </w:r>
          </w:p>
        </w:tc>
      </w:tr>
      <w:tr w:rsidR="00C23A5A">
        <w:trPr>
          <w:trHeight w:val="7302"/>
        </w:trPr>
        <w:tc>
          <w:tcPr>
            <w:tcW w:w="864" w:type="dxa"/>
          </w:tcPr>
          <w:p w:rsidR="00C23A5A" w:rsidRDefault="00C301FD">
            <w:pPr>
              <w:pStyle w:val="TableParagraph"/>
              <w:spacing w:line="311" w:lineRule="exact"/>
              <w:ind w:left="254"/>
              <w:rPr>
                <w:sz w:val="28"/>
              </w:rPr>
            </w:pPr>
            <w:r>
              <w:rPr>
                <w:sz w:val="28"/>
              </w:rPr>
              <w:t>4.9</w:t>
            </w:r>
          </w:p>
        </w:tc>
        <w:tc>
          <w:tcPr>
            <w:tcW w:w="2837" w:type="dxa"/>
          </w:tcPr>
          <w:p w:rsidR="00C23A5A" w:rsidRDefault="00C301FD">
            <w:pPr>
              <w:pStyle w:val="TableParagraph"/>
              <w:spacing w:line="256" w:lineRule="auto"/>
              <w:ind w:left="110" w:right="115"/>
              <w:rPr>
                <w:sz w:val="28"/>
              </w:rPr>
            </w:pPr>
            <w:r>
              <w:rPr>
                <w:color w:val="231F20"/>
                <w:spacing w:val="-1"/>
                <w:sz w:val="28"/>
              </w:rPr>
              <w:t xml:space="preserve">Современная </w:t>
            </w:r>
            <w:r>
              <w:rPr>
                <w:color w:val="231F20"/>
                <w:sz w:val="28"/>
              </w:rPr>
              <w:t>система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органического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мира</w:t>
            </w:r>
          </w:p>
        </w:tc>
        <w:tc>
          <w:tcPr>
            <w:tcW w:w="1627" w:type="dxa"/>
          </w:tcPr>
          <w:p w:rsidR="00C23A5A" w:rsidRDefault="00C301FD">
            <w:pPr>
              <w:pStyle w:val="TableParagraph"/>
              <w:spacing w:line="311" w:lineRule="exact"/>
              <w:ind w:left="2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31" w:type="dxa"/>
          </w:tcPr>
          <w:p w:rsidR="00C23A5A" w:rsidRDefault="00C301FD">
            <w:pPr>
              <w:pStyle w:val="TableParagraph"/>
              <w:spacing w:line="259" w:lineRule="auto"/>
              <w:ind w:left="112" w:right="120"/>
              <w:rPr>
                <w:b/>
                <w:sz w:val="28"/>
              </w:rPr>
            </w:pPr>
            <w:r>
              <w:rPr>
                <w:sz w:val="28"/>
              </w:rPr>
              <w:t>Современная система органического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мира. Принципы классификации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организмов.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систематические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организмов.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Демонстрации</w:t>
            </w:r>
          </w:p>
          <w:p w:rsidR="00C23A5A" w:rsidRDefault="00C301FD">
            <w:pPr>
              <w:pStyle w:val="TableParagraph"/>
              <w:spacing w:line="264" w:lineRule="auto"/>
              <w:ind w:left="112" w:right="630"/>
              <w:rPr>
                <w:sz w:val="28"/>
              </w:rPr>
            </w:pPr>
            <w:r>
              <w:rPr>
                <w:color w:val="231F20"/>
                <w:sz w:val="28"/>
                <w:u w:val="single" w:color="231F20"/>
              </w:rPr>
              <w:t>Таблицы</w:t>
            </w:r>
            <w:r>
              <w:rPr>
                <w:color w:val="231F20"/>
                <w:spacing w:val="-8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и</w:t>
            </w:r>
            <w:r>
              <w:rPr>
                <w:color w:val="231F20"/>
                <w:spacing w:val="-6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схемы: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«Современная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система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органического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мира»</w:t>
            </w:r>
          </w:p>
        </w:tc>
        <w:tc>
          <w:tcPr>
            <w:tcW w:w="4789" w:type="dxa"/>
          </w:tcPr>
          <w:p w:rsidR="00C23A5A" w:rsidRDefault="00C301FD">
            <w:pPr>
              <w:pStyle w:val="TableParagraph"/>
              <w:spacing w:line="261" w:lineRule="auto"/>
              <w:ind w:left="113" w:right="385"/>
              <w:rPr>
                <w:sz w:val="28"/>
              </w:rPr>
            </w:pPr>
            <w:r>
              <w:rPr>
                <w:color w:val="231F20"/>
                <w:sz w:val="28"/>
              </w:rPr>
              <w:t>Раскрывать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содержание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терминов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понятий: бактерии, археи, высшие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растения,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зелёные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водоросли,</w:t>
            </w:r>
          </w:p>
          <w:p w:rsidR="00C23A5A" w:rsidRDefault="00C301FD">
            <w:pPr>
              <w:pStyle w:val="TableParagraph"/>
              <w:spacing w:line="259" w:lineRule="auto"/>
              <w:ind w:left="113" w:right="535"/>
              <w:rPr>
                <w:sz w:val="28"/>
              </w:rPr>
            </w:pPr>
            <w:r>
              <w:rPr>
                <w:color w:val="231F20"/>
                <w:sz w:val="28"/>
              </w:rPr>
              <w:t>багрянки, бурые водоросли,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pacing w:val="-1"/>
                <w:sz w:val="28"/>
              </w:rPr>
              <w:t xml:space="preserve">моховидные, </w:t>
            </w:r>
            <w:r>
              <w:rPr>
                <w:color w:val="231F20"/>
                <w:sz w:val="28"/>
              </w:rPr>
              <w:t>папоротниковидные,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хвощевидные, плауновидные,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голосеменные, покрытосеменные,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протисты, кишечнополостные,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плоские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черви, круглые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черви,</w:t>
            </w:r>
          </w:p>
          <w:p w:rsidR="00C23A5A" w:rsidRDefault="00C301FD">
            <w:pPr>
              <w:pStyle w:val="TableParagraph"/>
              <w:spacing w:line="261" w:lineRule="auto"/>
              <w:ind w:left="113" w:right="672"/>
              <w:jc w:val="both"/>
              <w:rPr>
                <w:sz w:val="28"/>
              </w:rPr>
            </w:pPr>
            <w:r>
              <w:rPr>
                <w:color w:val="231F20"/>
                <w:sz w:val="28"/>
              </w:rPr>
              <w:t>кольчатые черви, членистоногие,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моллюски,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иглокожие,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хордовые,</w:t>
            </w:r>
            <w:r>
              <w:rPr>
                <w:color w:val="231F20"/>
                <w:spacing w:val="-6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грибы, лишайники,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вирусы.</w:t>
            </w:r>
          </w:p>
          <w:p w:rsidR="00C23A5A" w:rsidRDefault="00C301FD">
            <w:pPr>
              <w:pStyle w:val="TableParagraph"/>
              <w:spacing w:line="259" w:lineRule="auto"/>
              <w:ind w:left="113" w:right="279"/>
              <w:rPr>
                <w:sz w:val="28"/>
              </w:rPr>
            </w:pPr>
            <w:r>
              <w:rPr>
                <w:color w:val="231F20"/>
                <w:sz w:val="28"/>
              </w:rPr>
              <w:t>Характеризовать современную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систему органического мира;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называть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основные</w:t>
            </w:r>
            <w:r>
              <w:rPr>
                <w:color w:val="231F20"/>
                <w:spacing w:val="-1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систематические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группы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организмов.</w:t>
            </w:r>
          </w:p>
          <w:p w:rsidR="00C23A5A" w:rsidRDefault="00C301FD">
            <w:pPr>
              <w:pStyle w:val="TableParagraph"/>
              <w:spacing w:line="264" w:lineRule="auto"/>
              <w:ind w:left="113" w:right="186"/>
              <w:rPr>
                <w:sz w:val="28"/>
              </w:rPr>
            </w:pPr>
            <w:r>
              <w:rPr>
                <w:color w:val="231F20"/>
                <w:sz w:val="28"/>
              </w:rPr>
              <w:t>Объяснять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принципы</w:t>
            </w:r>
            <w:r>
              <w:rPr>
                <w:color w:val="231F20"/>
                <w:spacing w:val="-1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классификации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организмов.</w:t>
            </w:r>
          </w:p>
          <w:p w:rsidR="00C23A5A" w:rsidRDefault="00C301FD">
            <w:pPr>
              <w:pStyle w:val="TableParagraph"/>
              <w:spacing w:line="256" w:lineRule="auto"/>
              <w:ind w:left="113" w:right="743"/>
              <w:rPr>
                <w:sz w:val="28"/>
              </w:rPr>
            </w:pPr>
            <w:r>
              <w:rPr>
                <w:color w:val="231F20"/>
                <w:sz w:val="28"/>
              </w:rPr>
              <w:t>Перечислять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основные</w:t>
            </w:r>
            <w:r>
              <w:rPr>
                <w:color w:val="231F20"/>
                <w:spacing w:val="-1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признаки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прокариот,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растений,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животных,</w:t>
            </w:r>
          </w:p>
          <w:p w:rsidR="00C23A5A" w:rsidRDefault="00C301FD">
            <w:pPr>
              <w:pStyle w:val="TableParagraph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грибов,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красных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бурых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водорослей.</w:t>
            </w:r>
          </w:p>
        </w:tc>
      </w:tr>
    </w:tbl>
    <w:p w:rsidR="00C23A5A" w:rsidRDefault="00C23A5A">
      <w:pPr>
        <w:rPr>
          <w:sz w:val="28"/>
        </w:rPr>
        <w:sectPr w:rsidR="00C23A5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C23A5A" w:rsidRDefault="00C23A5A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2837"/>
        <w:gridCol w:w="1627"/>
        <w:gridCol w:w="4731"/>
        <w:gridCol w:w="4789"/>
      </w:tblGrid>
      <w:tr w:rsidR="00C23A5A">
        <w:trPr>
          <w:trHeight w:val="1041"/>
        </w:trPr>
        <w:tc>
          <w:tcPr>
            <w:tcW w:w="864" w:type="dxa"/>
          </w:tcPr>
          <w:p w:rsidR="00C23A5A" w:rsidRDefault="00C23A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7" w:type="dxa"/>
          </w:tcPr>
          <w:p w:rsidR="00C23A5A" w:rsidRDefault="00C23A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7" w:type="dxa"/>
          </w:tcPr>
          <w:p w:rsidR="00C23A5A" w:rsidRDefault="00C23A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1" w:type="dxa"/>
          </w:tcPr>
          <w:p w:rsidR="00C23A5A" w:rsidRDefault="00C23A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89" w:type="dxa"/>
          </w:tcPr>
          <w:p w:rsidR="00C23A5A" w:rsidRDefault="00C301FD">
            <w:pPr>
              <w:pStyle w:val="TableParagraph"/>
              <w:spacing w:line="311" w:lineRule="exact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Приводить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примеры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представителей</w:t>
            </w:r>
          </w:p>
          <w:p w:rsidR="00C23A5A" w:rsidRDefault="00C301FD">
            <w:pPr>
              <w:pStyle w:val="TableParagraph"/>
              <w:spacing w:before="12" w:line="340" w:lineRule="atLeast"/>
              <w:ind w:left="113" w:right="634"/>
              <w:rPr>
                <w:sz w:val="28"/>
              </w:rPr>
            </w:pPr>
            <w:r>
              <w:rPr>
                <w:color w:val="231F20"/>
                <w:sz w:val="28"/>
              </w:rPr>
              <w:t>основных</w:t>
            </w:r>
            <w:r>
              <w:rPr>
                <w:color w:val="231F20"/>
                <w:spacing w:val="-1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систематических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групп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организмов</w:t>
            </w:r>
          </w:p>
        </w:tc>
      </w:tr>
      <w:tr w:rsidR="00C23A5A">
        <w:trPr>
          <w:trHeight w:val="350"/>
        </w:trPr>
        <w:tc>
          <w:tcPr>
            <w:tcW w:w="3701" w:type="dxa"/>
            <w:gridSpan w:val="2"/>
          </w:tcPr>
          <w:p w:rsidR="00C23A5A" w:rsidRDefault="00C301FD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</w:tc>
        <w:tc>
          <w:tcPr>
            <w:tcW w:w="1627" w:type="dxa"/>
          </w:tcPr>
          <w:p w:rsidR="00C23A5A" w:rsidRDefault="00C301FD">
            <w:pPr>
              <w:pStyle w:val="TableParagraph"/>
              <w:spacing w:line="318" w:lineRule="exact"/>
              <w:ind w:left="593" w:right="561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4731" w:type="dxa"/>
          </w:tcPr>
          <w:p w:rsidR="00C23A5A" w:rsidRDefault="00C23A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89" w:type="dxa"/>
          </w:tcPr>
          <w:p w:rsidR="00C23A5A" w:rsidRDefault="00C23A5A">
            <w:pPr>
              <w:pStyle w:val="TableParagraph"/>
              <w:ind w:left="0"/>
              <w:rPr>
                <w:sz w:val="26"/>
              </w:rPr>
            </w:pPr>
          </w:p>
        </w:tc>
      </w:tr>
      <w:tr w:rsidR="00C23A5A">
        <w:trPr>
          <w:trHeight w:val="350"/>
        </w:trPr>
        <w:tc>
          <w:tcPr>
            <w:tcW w:w="864" w:type="dxa"/>
          </w:tcPr>
          <w:p w:rsidR="00C23A5A" w:rsidRDefault="00C301FD">
            <w:pPr>
              <w:pStyle w:val="TableParagraph"/>
              <w:spacing w:line="312" w:lineRule="exact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13984" w:type="dxa"/>
            <w:gridSpan w:val="4"/>
          </w:tcPr>
          <w:p w:rsidR="00C23A5A" w:rsidRDefault="00C301FD">
            <w:pPr>
              <w:pStyle w:val="TableParagraph"/>
              <w:spacing w:line="312" w:lineRule="exact"/>
              <w:ind w:left="110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Тема</w:t>
            </w:r>
            <w:r>
              <w:rPr>
                <w:b/>
                <w:color w:val="231F20"/>
                <w:spacing w:val="-8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«Происхождение</w:t>
            </w:r>
            <w:r>
              <w:rPr>
                <w:b/>
                <w:color w:val="231F20"/>
                <w:spacing w:val="-6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человека</w:t>
            </w:r>
            <w:r>
              <w:rPr>
                <w:b/>
                <w:color w:val="231F20"/>
                <w:spacing w:val="-4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—</w:t>
            </w:r>
            <w:r>
              <w:rPr>
                <w:b/>
                <w:color w:val="231F20"/>
                <w:spacing w:val="-3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антропогенез»</w:t>
            </w:r>
          </w:p>
        </w:tc>
      </w:tr>
      <w:tr w:rsidR="00C23A5A">
        <w:trPr>
          <w:trHeight w:val="4514"/>
        </w:trPr>
        <w:tc>
          <w:tcPr>
            <w:tcW w:w="864" w:type="dxa"/>
          </w:tcPr>
          <w:p w:rsidR="00C23A5A" w:rsidRDefault="00C301FD">
            <w:pPr>
              <w:pStyle w:val="TableParagraph"/>
              <w:spacing w:line="311" w:lineRule="exact"/>
              <w:ind w:left="163" w:right="153"/>
              <w:jc w:val="center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2837" w:type="dxa"/>
          </w:tcPr>
          <w:p w:rsidR="00C23A5A" w:rsidRDefault="00C301FD">
            <w:pPr>
              <w:pStyle w:val="TableParagraph"/>
              <w:spacing w:line="256" w:lineRule="auto"/>
              <w:ind w:left="110" w:right="702"/>
              <w:rPr>
                <w:sz w:val="28"/>
              </w:rPr>
            </w:pPr>
            <w:r>
              <w:rPr>
                <w:color w:val="231F20"/>
                <w:sz w:val="28"/>
              </w:rPr>
              <w:t>Антропология –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наука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</w:t>
            </w:r>
            <w:r>
              <w:rPr>
                <w:color w:val="231F20"/>
                <w:spacing w:val="-1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человеке</w:t>
            </w:r>
          </w:p>
        </w:tc>
        <w:tc>
          <w:tcPr>
            <w:tcW w:w="1627" w:type="dxa"/>
          </w:tcPr>
          <w:p w:rsidR="00C23A5A" w:rsidRDefault="00C301FD">
            <w:pPr>
              <w:pStyle w:val="TableParagraph"/>
              <w:spacing w:line="311" w:lineRule="exact"/>
              <w:ind w:left="2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31" w:type="dxa"/>
          </w:tcPr>
          <w:p w:rsidR="00C23A5A" w:rsidRDefault="00C301FD">
            <w:pPr>
              <w:pStyle w:val="TableParagraph"/>
              <w:spacing w:line="256" w:lineRule="auto"/>
              <w:ind w:left="112" w:right="741"/>
              <w:rPr>
                <w:sz w:val="28"/>
              </w:rPr>
            </w:pPr>
            <w:r>
              <w:rPr>
                <w:sz w:val="28"/>
              </w:rPr>
              <w:t>Разделы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антропологии.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антропологии.</w:t>
            </w:r>
          </w:p>
          <w:p w:rsidR="00C23A5A" w:rsidRDefault="00C301FD">
            <w:pPr>
              <w:pStyle w:val="TableParagraph"/>
              <w:ind w:left="112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Демонстрации</w:t>
            </w:r>
          </w:p>
          <w:p w:rsidR="00C23A5A" w:rsidRDefault="00C301FD">
            <w:pPr>
              <w:pStyle w:val="TableParagraph"/>
              <w:spacing w:before="22" w:line="256" w:lineRule="auto"/>
              <w:ind w:left="112" w:right="1241"/>
              <w:rPr>
                <w:sz w:val="28"/>
              </w:rPr>
            </w:pPr>
            <w:r>
              <w:rPr>
                <w:color w:val="231F20"/>
                <w:sz w:val="28"/>
                <w:u w:val="single" w:color="231F20"/>
              </w:rPr>
              <w:t>Таблицы</w:t>
            </w:r>
            <w:r>
              <w:rPr>
                <w:color w:val="231F20"/>
                <w:spacing w:val="-8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и</w:t>
            </w:r>
            <w:r>
              <w:rPr>
                <w:color w:val="231F20"/>
                <w:spacing w:val="-5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схемы: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«Методы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антропологии».</w:t>
            </w:r>
          </w:p>
          <w:p w:rsidR="00C23A5A" w:rsidRDefault="00C301FD">
            <w:pPr>
              <w:pStyle w:val="TableParagraph"/>
              <w:spacing w:before="3" w:line="264" w:lineRule="auto"/>
              <w:ind w:left="112" w:right="1435"/>
              <w:rPr>
                <w:sz w:val="28"/>
              </w:rPr>
            </w:pPr>
            <w:r>
              <w:rPr>
                <w:b/>
                <w:color w:val="231F20"/>
                <w:sz w:val="28"/>
              </w:rPr>
              <w:t xml:space="preserve">Оборудование: </w:t>
            </w:r>
            <w:r>
              <w:rPr>
                <w:color w:val="231F20"/>
                <w:sz w:val="28"/>
              </w:rPr>
              <w:t>муляжи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окаменелостей,</w:t>
            </w:r>
            <w:r>
              <w:rPr>
                <w:color w:val="231F20"/>
                <w:spacing w:val="-1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предметов</w:t>
            </w:r>
          </w:p>
          <w:p w:rsidR="00C23A5A" w:rsidRDefault="00C301FD">
            <w:pPr>
              <w:pStyle w:val="TableParagraph"/>
              <w:spacing w:line="256" w:lineRule="auto"/>
              <w:ind w:left="112" w:right="697"/>
              <w:rPr>
                <w:sz w:val="28"/>
              </w:rPr>
            </w:pPr>
            <w:r>
              <w:rPr>
                <w:color w:val="231F20"/>
                <w:sz w:val="28"/>
              </w:rPr>
              <w:t>материальной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культуры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предков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человека; фотографии находок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ископаемых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остатков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человека</w:t>
            </w:r>
          </w:p>
        </w:tc>
        <w:tc>
          <w:tcPr>
            <w:tcW w:w="4789" w:type="dxa"/>
          </w:tcPr>
          <w:p w:rsidR="00C23A5A" w:rsidRDefault="00C301FD">
            <w:pPr>
              <w:pStyle w:val="TableParagraph"/>
              <w:spacing w:line="256" w:lineRule="auto"/>
              <w:ind w:left="113" w:right="222"/>
              <w:rPr>
                <w:sz w:val="28"/>
              </w:rPr>
            </w:pPr>
            <w:r>
              <w:rPr>
                <w:color w:val="231F20"/>
                <w:sz w:val="28"/>
              </w:rPr>
              <w:t>Раскрывать содержание терминов 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понятий: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антропология,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морфология,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антропогенез,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антропометрия,</w:t>
            </w:r>
          </w:p>
          <w:p w:rsidR="00C23A5A" w:rsidRDefault="00C301FD">
            <w:pPr>
              <w:pStyle w:val="TableParagraph"/>
              <w:spacing w:line="256" w:lineRule="auto"/>
              <w:ind w:left="113" w:right="1327"/>
              <w:rPr>
                <w:sz w:val="28"/>
              </w:rPr>
            </w:pPr>
            <w:r>
              <w:rPr>
                <w:color w:val="231F20"/>
                <w:spacing w:val="-1"/>
                <w:sz w:val="28"/>
              </w:rPr>
              <w:t xml:space="preserve">реконструкция, </w:t>
            </w:r>
            <w:r>
              <w:rPr>
                <w:color w:val="231F20"/>
                <w:sz w:val="28"/>
              </w:rPr>
              <w:t>археология,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этнография.</w:t>
            </w:r>
          </w:p>
          <w:p w:rsidR="00C23A5A" w:rsidRDefault="00C301FD">
            <w:pPr>
              <w:pStyle w:val="TableParagraph"/>
              <w:spacing w:before="2" w:line="264" w:lineRule="auto"/>
              <w:ind w:left="113" w:right="1405"/>
              <w:rPr>
                <w:sz w:val="28"/>
              </w:rPr>
            </w:pPr>
            <w:r>
              <w:rPr>
                <w:color w:val="231F20"/>
                <w:sz w:val="28"/>
              </w:rPr>
              <w:t>Называть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разделы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задачи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антропологии.</w:t>
            </w:r>
          </w:p>
          <w:p w:rsidR="00C23A5A" w:rsidRDefault="00C301FD">
            <w:pPr>
              <w:pStyle w:val="TableParagraph"/>
              <w:spacing w:line="256" w:lineRule="auto"/>
              <w:ind w:left="113" w:right="161"/>
              <w:rPr>
                <w:sz w:val="28"/>
              </w:rPr>
            </w:pPr>
            <w:r>
              <w:rPr>
                <w:color w:val="231F20"/>
                <w:sz w:val="28"/>
              </w:rPr>
              <w:t>Характеризовать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методы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антропологии и сравнивать их между</w:t>
            </w:r>
            <w:r>
              <w:rPr>
                <w:color w:val="231F20"/>
                <w:spacing w:val="-6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собой.</w:t>
            </w:r>
          </w:p>
          <w:p w:rsidR="00C23A5A" w:rsidRDefault="00C301FD">
            <w:pPr>
              <w:pStyle w:val="TableParagraph"/>
              <w:spacing w:before="2" w:line="256" w:lineRule="auto"/>
              <w:ind w:left="113" w:right="355"/>
              <w:rPr>
                <w:sz w:val="28"/>
              </w:rPr>
            </w:pPr>
            <w:r>
              <w:rPr>
                <w:color w:val="231F20"/>
                <w:sz w:val="28"/>
              </w:rPr>
              <w:t>Выделять вопросы эволюции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человека,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исследуемые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при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помощи</w:t>
            </w:r>
          </w:p>
          <w:p w:rsidR="00C23A5A" w:rsidRDefault="00C301FD">
            <w:pPr>
              <w:pStyle w:val="TableParagraph"/>
              <w:spacing w:before="3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различных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методов</w:t>
            </w:r>
          </w:p>
        </w:tc>
      </w:tr>
      <w:tr w:rsidR="00C23A5A">
        <w:trPr>
          <w:trHeight w:val="2785"/>
        </w:trPr>
        <w:tc>
          <w:tcPr>
            <w:tcW w:w="864" w:type="dxa"/>
          </w:tcPr>
          <w:p w:rsidR="00C23A5A" w:rsidRDefault="00C301FD">
            <w:pPr>
              <w:pStyle w:val="TableParagraph"/>
              <w:spacing w:line="318" w:lineRule="exact"/>
              <w:ind w:left="163" w:right="153"/>
              <w:jc w:val="center"/>
              <w:rPr>
                <w:sz w:val="28"/>
              </w:rPr>
            </w:pPr>
            <w:r>
              <w:rPr>
                <w:sz w:val="28"/>
              </w:rPr>
              <w:t>5.2</w:t>
            </w:r>
          </w:p>
        </w:tc>
        <w:tc>
          <w:tcPr>
            <w:tcW w:w="2837" w:type="dxa"/>
          </w:tcPr>
          <w:p w:rsidR="00C23A5A" w:rsidRDefault="00C301FD">
            <w:pPr>
              <w:pStyle w:val="TableParagraph"/>
              <w:spacing w:line="256" w:lineRule="auto"/>
              <w:ind w:left="110" w:right="936"/>
              <w:rPr>
                <w:sz w:val="28"/>
              </w:rPr>
            </w:pPr>
            <w:r>
              <w:rPr>
                <w:color w:val="231F20"/>
                <w:sz w:val="28"/>
              </w:rPr>
              <w:t>Развитие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pacing w:val="-1"/>
                <w:sz w:val="28"/>
              </w:rPr>
              <w:t>представлений</w:t>
            </w:r>
          </w:p>
          <w:p w:rsidR="00C23A5A" w:rsidRDefault="00C301FD">
            <w:pPr>
              <w:pStyle w:val="TableParagraph"/>
              <w:spacing w:line="256" w:lineRule="auto"/>
              <w:ind w:left="110" w:right="611"/>
              <w:rPr>
                <w:sz w:val="28"/>
              </w:rPr>
            </w:pPr>
            <w:r>
              <w:rPr>
                <w:color w:val="231F20"/>
                <w:sz w:val="28"/>
              </w:rPr>
              <w:t>о</w:t>
            </w:r>
            <w:r>
              <w:rPr>
                <w:color w:val="231F20"/>
                <w:spacing w:val="-1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происхождении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человека</w:t>
            </w:r>
          </w:p>
        </w:tc>
        <w:tc>
          <w:tcPr>
            <w:tcW w:w="1627" w:type="dxa"/>
          </w:tcPr>
          <w:p w:rsidR="00C23A5A" w:rsidRDefault="00C301FD">
            <w:pPr>
              <w:pStyle w:val="TableParagraph"/>
              <w:spacing w:line="318" w:lineRule="exact"/>
              <w:ind w:left="2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31" w:type="dxa"/>
          </w:tcPr>
          <w:p w:rsidR="00C23A5A" w:rsidRDefault="00C301FD">
            <w:pPr>
              <w:pStyle w:val="TableParagraph"/>
              <w:spacing w:line="256" w:lineRule="auto"/>
              <w:ind w:left="112" w:right="1218"/>
              <w:rPr>
                <w:sz w:val="28"/>
              </w:rPr>
            </w:pPr>
            <w:r>
              <w:rPr>
                <w:sz w:val="28"/>
              </w:rPr>
              <w:t>Становление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представлений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происхождении человека.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Религиозные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воззрения.</w:t>
            </w:r>
          </w:p>
          <w:p w:rsidR="00C23A5A" w:rsidRDefault="00C301FD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Современные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научные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теории.</w:t>
            </w:r>
          </w:p>
          <w:p w:rsidR="00C23A5A" w:rsidRDefault="00C301FD">
            <w:pPr>
              <w:pStyle w:val="TableParagraph"/>
              <w:spacing w:before="31"/>
              <w:ind w:left="112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Демонстрации</w:t>
            </w:r>
          </w:p>
          <w:p w:rsidR="00C23A5A" w:rsidRDefault="00C301FD">
            <w:pPr>
              <w:pStyle w:val="TableParagraph"/>
              <w:spacing w:before="24" w:line="256" w:lineRule="auto"/>
              <w:ind w:left="112" w:right="1241"/>
              <w:rPr>
                <w:sz w:val="28"/>
              </w:rPr>
            </w:pPr>
            <w:r>
              <w:rPr>
                <w:color w:val="231F20"/>
                <w:sz w:val="28"/>
                <w:u w:val="single" w:color="231F20"/>
              </w:rPr>
              <w:t>Портрет:</w:t>
            </w:r>
            <w:r>
              <w:rPr>
                <w:color w:val="231F20"/>
                <w:spacing w:val="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Ч.</w:t>
            </w:r>
            <w:r>
              <w:rPr>
                <w:color w:val="231F20"/>
                <w:spacing w:val="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Дарвин.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Таблицы</w:t>
            </w:r>
            <w:r>
              <w:rPr>
                <w:color w:val="231F20"/>
                <w:spacing w:val="-8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и</w:t>
            </w:r>
            <w:r>
              <w:rPr>
                <w:color w:val="231F20"/>
                <w:spacing w:val="-5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схемы: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«Методы</w:t>
            </w:r>
          </w:p>
          <w:p w:rsidR="00C23A5A" w:rsidRDefault="00C301FD">
            <w:pPr>
              <w:pStyle w:val="TableParagraph"/>
              <w:spacing w:before="10"/>
              <w:ind w:left="112"/>
              <w:rPr>
                <w:sz w:val="28"/>
              </w:rPr>
            </w:pPr>
            <w:r>
              <w:rPr>
                <w:color w:val="231F20"/>
                <w:sz w:val="28"/>
              </w:rPr>
              <w:t>антропологии».</w:t>
            </w:r>
          </w:p>
        </w:tc>
        <w:tc>
          <w:tcPr>
            <w:tcW w:w="4789" w:type="dxa"/>
          </w:tcPr>
          <w:p w:rsidR="00C23A5A" w:rsidRDefault="00C301FD">
            <w:pPr>
              <w:pStyle w:val="TableParagraph"/>
              <w:spacing w:line="256" w:lineRule="auto"/>
              <w:ind w:left="113" w:right="385"/>
              <w:rPr>
                <w:sz w:val="28"/>
              </w:rPr>
            </w:pPr>
            <w:r>
              <w:rPr>
                <w:color w:val="231F20"/>
                <w:sz w:val="28"/>
              </w:rPr>
              <w:t>Раскрывать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содержание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терминов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понятий: антропогенная теория,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трудовая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теория,</w:t>
            </w:r>
            <w:r>
              <w:rPr>
                <w:color w:val="231F20"/>
                <w:spacing w:val="7"/>
                <w:sz w:val="28"/>
              </w:rPr>
              <w:t xml:space="preserve"> </w:t>
            </w:r>
            <w:proofErr w:type="spellStart"/>
            <w:r>
              <w:rPr>
                <w:color w:val="231F20"/>
                <w:sz w:val="28"/>
              </w:rPr>
              <w:t>Homo</w:t>
            </w:r>
            <w:proofErr w:type="spellEnd"/>
            <w:r>
              <w:rPr>
                <w:color w:val="231F20"/>
                <w:spacing w:val="-6"/>
                <w:sz w:val="28"/>
              </w:rPr>
              <w:t xml:space="preserve"> </w:t>
            </w:r>
            <w:proofErr w:type="spellStart"/>
            <w:r>
              <w:rPr>
                <w:color w:val="231F20"/>
                <w:sz w:val="28"/>
              </w:rPr>
              <w:t>sapiens</w:t>
            </w:r>
            <w:proofErr w:type="spellEnd"/>
            <w:r>
              <w:rPr>
                <w:color w:val="231F20"/>
                <w:sz w:val="28"/>
              </w:rPr>
              <w:t>.</w:t>
            </w:r>
          </w:p>
          <w:p w:rsidR="00C23A5A" w:rsidRDefault="00C301FD">
            <w:pPr>
              <w:pStyle w:val="TableParagraph"/>
              <w:spacing w:line="264" w:lineRule="auto"/>
              <w:ind w:left="113" w:right="1229"/>
              <w:rPr>
                <w:sz w:val="28"/>
              </w:rPr>
            </w:pPr>
            <w:r>
              <w:rPr>
                <w:color w:val="231F20"/>
                <w:sz w:val="28"/>
              </w:rPr>
              <w:t>Оценивать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вклад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Ч.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Дарвина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развитие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представлений</w:t>
            </w:r>
          </w:p>
          <w:p w:rsidR="00C23A5A" w:rsidRDefault="00C301FD">
            <w:pPr>
              <w:pStyle w:val="TableParagraph"/>
              <w:spacing w:line="256" w:lineRule="auto"/>
              <w:ind w:left="113" w:right="814"/>
              <w:rPr>
                <w:sz w:val="28"/>
              </w:rPr>
            </w:pPr>
            <w:r>
              <w:rPr>
                <w:color w:val="231F20"/>
                <w:sz w:val="28"/>
              </w:rPr>
              <w:t>о происхождении человека.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Аргументированно</w:t>
            </w:r>
            <w:r>
              <w:rPr>
                <w:color w:val="231F20"/>
                <w:spacing w:val="-1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критиковать</w:t>
            </w:r>
          </w:p>
          <w:p w:rsidR="00C23A5A" w:rsidRDefault="00C301FD">
            <w:pPr>
              <w:pStyle w:val="TableParagraph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религиозные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представления</w:t>
            </w:r>
          </w:p>
        </w:tc>
      </w:tr>
    </w:tbl>
    <w:p w:rsidR="00C23A5A" w:rsidRDefault="00C23A5A">
      <w:pPr>
        <w:rPr>
          <w:sz w:val="28"/>
        </w:rPr>
        <w:sectPr w:rsidR="00C23A5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C23A5A" w:rsidRDefault="00C23A5A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2837"/>
        <w:gridCol w:w="1627"/>
        <w:gridCol w:w="4731"/>
        <w:gridCol w:w="4789"/>
      </w:tblGrid>
      <w:tr w:rsidR="00C23A5A">
        <w:trPr>
          <w:trHeight w:val="2432"/>
        </w:trPr>
        <w:tc>
          <w:tcPr>
            <w:tcW w:w="864" w:type="dxa"/>
          </w:tcPr>
          <w:p w:rsidR="00C23A5A" w:rsidRDefault="00C23A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7" w:type="dxa"/>
          </w:tcPr>
          <w:p w:rsidR="00C23A5A" w:rsidRDefault="00C23A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7" w:type="dxa"/>
          </w:tcPr>
          <w:p w:rsidR="00C23A5A" w:rsidRDefault="00C23A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1" w:type="dxa"/>
          </w:tcPr>
          <w:p w:rsidR="00C23A5A" w:rsidRDefault="00C301FD">
            <w:pPr>
              <w:pStyle w:val="TableParagraph"/>
              <w:spacing w:line="259" w:lineRule="auto"/>
              <w:ind w:left="112" w:right="139"/>
              <w:rPr>
                <w:sz w:val="28"/>
              </w:rPr>
            </w:pPr>
            <w:r>
              <w:rPr>
                <w:b/>
                <w:color w:val="231F20"/>
                <w:sz w:val="28"/>
              </w:rPr>
              <w:t>Оборудование:</w:t>
            </w:r>
            <w:r>
              <w:rPr>
                <w:b/>
                <w:color w:val="231F20"/>
                <w:spacing w:val="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муляжи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окаменелостей,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предметов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материальной культуры предков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человека;</w:t>
            </w:r>
            <w:r>
              <w:rPr>
                <w:color w:val="231F20"/>
                <w:spacing w:val="-1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репродукции</w:t>
            </w:r>
            <w:r>
              <w:rPr>
                <w:color w:val="231F20"/>
                <w:spacing w:val="-1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(фотографии)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картин</w:t>
            </w:r>
            <w:r>
              <w:rPr>
                <w:color w:val="231F20"/>
                <w:spacing w:val="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мифологическими</w:t>
            </w:r>
            <w:r>
              <w:rPr>
                <w:color w:val="231F20"/>
                <w:spacing w:val="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библейскими</w:t>
            </w:r>
            <w:r>
              <w:rPr>
                <w:color w:val="231F20"/>
                <w:spacing w:val="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сюжетами</w:t>
            </w:r>
          </w:p>
          <w:p w:rsidR="00C23A5A" w:rsidRDefault="00C301FD">
            <w:pPr>
              <w:pStyle w:val="TableParagraph"/>
              <w:ind w:left="112"/>
              <w:rPr>
                <w:sz w:val="28"/>
              </w:rPr>
            </w:pPr>
            <w:r>
              <w:rPr>
                <w:color w:val="231F20"/>
                <w:sz w:val="28"/>
              </w:rPr>
              <w:t>происхождения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человека</w:t>
            </w:r>
          </w:p>
        </w:tc>
        <w:tc>
          <w:tcPr>
            <w:tcW w:w="4789" w:type="dxa"/>
          </w:tcPr>
          <w:p w:rsidR="00C23A5A" w:rsidRDefault="00C301FD">
            <w:pPr>
              <w:pStyle w:val="TableParagraph"/>
              <w:spacing w:line="264" w:lineRule="auto"/>
              <w:ind w:left="113" w:right="165"/>
              <w:rPr>
                <w:sz w:val="28"/>
              </w:rPr>
            </w:pPr>
            <w:r>
              <w:rPr>
                <w:color w:val="231F20"/>
                <w:sz w:val="28"/>
              </w:rPr>
              <w:t>о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происхождении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человека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позиции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естественных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наук.</w:t>
            </w:r>
          </w:p>
          <w:p w:rsidR="00C23A5A" w:rsidRDefault="00C301FD">
            <w:pPr>
              <w:pStyle w:val="TableParagraph"/>
              <w:spacing w:line="256" w:lineRule="auto"/>
              <w:ind w:left="113" w:right="660"/>
              <w:rPr>
                <w:sz w:val="28"/>
              </w:rPr>
            </w:pPr>
            <w:r>
              <w:rPr>
                <w:color w:val="231F20"/>
                <w:sz w:val="28"/>
              </w:rPr>
              <w:t>Характеризовать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научные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теории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происхождения человека</w:t>
            </w:r>
          </w:p>
        </w:tc>
      </w:tr>
      <w:tr w:rsidR="00C23A5A">
        <w:trPr>
          <w:trHeight w:val="6956"/>
        </w:trPr>
        <w:tc>
          <w:tcPr>
            <w:tcW w:w="864" w:type="dxa"/>
          </w:tcPr>
          <w:p w:rsidR="00C23A5A" w:rsidRDefault="00C301FD">
            <w:pPr>
              <w:pStyle w:val="TableParagraph"/>
              <w:spacing w:line="318" w:lineRule="exact"/>
              <w:ind w:left="254"/>
              <w:rPr>
                <w:sz w:val="28"/>
              </w:rPr>
            </w:pPr>
            <w:r>
              <w:rPr>
                <w:sz w:val="28"/>
              </w:rPr>
              <w:t>5.3</w:t>
            </w:r>
          </w:p>
        </w:tc>
        <w:tc>
          <w:tcPr>
            <w:tcW w:w="2837" w:type="dxa"/>
          </w:tcPr>
          <w:p w:rsidR="00C23A5A" w:rsidRDefault="00C301FD">
            <w:pPr>
              <w:pStyle w:val="TableParagraph"/>
              <w:spacing w:line="256" w:lineRule="auto"/>
              <w:ind w:left="110" w:right="814"/>
              <w:rPr>
                <w:sz w:val="28"/>
              </w:rPr>
            </w:pPr>
            <w:r>
              <w:rPr>
                <w:color w:val="231F20"/>
                <w:sz w:val="28"/>
              </w:rPr>
              <w:t>Место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человека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системе</w:t>
            </w:r>
          </w:p>
          <w:p w:rsidR="00C23A5A" w:rsidRDefault="00C301FD">
            <w:pPr>
              <w:pStyle w:val="TableParagraph"/>
              <w:ind w:left="110"/>
              <w:rPr>
                <w:sz w:val="28"/>
              </w:rPr>
            </w:pPr>
            <w:r>
              <w:rPr>
                <w:color w:val="231F20"/>
                <w:sz w:val="28"/>
              </w:rPr>
              <w:t>органического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мира</w:t>
            </w:r>
          </w:p>
        </w:tc>
        <w:tc>
          <w:tcPr>
            <w:tcW w:w="1627" w:type="dxa"/>
          </w:tcPr>
          <w:p w:rsidR="00C23A5A" w:rsidRDefault="00C301FD">
            <w:pPr>
              <w:pStyle w:val="TableParagraph"/>
              <w:spacing w:line="318" w:lineRule="exact"/>
              <w:ind w:left="2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31" w:type="dxa"/>
          </w:tcPr>
          <w:p w:rsidR="00C23A5A" w:rsidRDefault="00C301FD">
            <w:pPr>
              <w:pStyle w:val="TableParagraph"/>
              <w:spacing w:line="259" w:lineRule="auto"/>
              <w:ind w:left="112" w:right="539"/>
              <w:rPr>
                <w:sz w:val="28"/>
              </w:rPr>
            </w:pPr>
            <w:r>
              <w:rPr>
                <w:sz w:val="28"/>
              </w:rPr>
              <w:t>Сходство человека с животными.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Систематическое положение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Свидетельства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сходства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 с животными: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сравнительно-морфологические,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эмбриологические, физиолого-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биохимические,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поведенческие.</w:t>
            </w:r>
          </w:p>
          <w:p w:rsidR="00C23A5A" w:rsidRDefault="00C301FD">
            <w:pPr>
              <w:pStyle w:val="TableParagraph"/>
              <w:spacing w:line="316" w:lineRule="exact"/>
              <w:ind w:left="112"/>
              <w:rPr>
                <w:sz w:val="28"/>
              </w:rPr>
            </w:pPr>
            <w:r>
              <w:rPr>
                <w:sz w:val="28"/>
              </w:rPr>
              <w:t>Отличия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животных.</w:t>
            </w:r>
          </w:p>
          <w:p w:rsidR="00C23A5A" w:rsidRDefault="00C301FD">
            <w:pPr>
              <w:pStyle w:val="TableParagraph"/>
              <w:spacing w:before="27"/>
              <w:ind w:left="112"/>
              <w:rPr>
                <w:sz w:val="28"/>
              </w:rPr>
            </w:pPr>
            <w:proofErr w:type="spellStart"/>
            <w:r>
              <w:rPr>
                <w:sz w:val="28"/>
              </w:rPr>
              <w:t>Прямохождение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комплекс</w:t>
            </w:r>
          </w:p>
          <w:p w:rsidR="00C23A5A" w:rsidRDefault="00C301FD">
            <w:pPr>
              <w:pStyle w:val="TableParagraph"/>
              <w:spacing w:before="24" w:line="261" w:lineRule="auto"/>
              <w:ind w:left="112" w:right="112"/>
              <w:jc w:val="both"/>
              <w:rPr>
                <w:sz w:val="28"/>
              </w:rPr>
            </w:pPr>
            <w:r>
              <w:rPr>
                <w:sz w:val="28"/>
              </w:rPr>
              <w:t>связанных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ним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признаков.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головного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мозга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сигнальной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системы.</w:t>
            </w:r>
          </w:p>
          <w:p w:rsidR="00C23A5A" w:rsidRDefault="00C301FD">
            <w:pPr>
              <w:pStyle w:val="TableParagraph"/>
              <w:spacing w:line="314" w:lineRule="exact"/>
              <w:ind w:left="112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Демонстрации</w:t>
            </w:r>
          </w:p>
          <w:p w:rsidR="00C23A5A" w:rsidRDefault="00C301FD">
            <w:pPr>
              <w:pStyle w:val="TableParagraph"/>
              <w:spacing w:before="24" w:line="261" w:lineRule="auto"/>
              <w:ind w:left="112" w:right="445"/>
              <w:rPr>
                <w:sz w:val="28"/>
              </w:rPr>
            </w:pPr>
            <w:r>
              <w:rPr>
                <w:color w:val="231F20"/>
                <w:sz w:val="28"/>
                <w:u w:val="single" w:color="231F20"/>
              </w:rPr>
              <w:t>Таблицы</w:t>
            </w:r>
            <w:r>
              <w:rPr>
                <w:color w:val="231F20"/>
                <w:spacing w:val="-7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и</w:t>
            </w:r>
            <w:r>
              <w:rPr>
                <w:color w:val="231F20"/>
                <w:spacing w:val="-6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схемы: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«Головной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мозг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человека», «Человекообразные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обезьяны»,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«Скелет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человека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</w:p>
          <w:p w:rsidR="00C23A5A" w:rsidRDefault="00C301FD">
            <w:pPr>
              <w:pStyle w:val="TableParagraph"/>
              <w:spacing w:line="256" w:lineRule="auto"/>
              <w:ind w:left="112" w:right="571"/>
              <w:rPr>
                <w:sz w:val="28"/>
              </w:rPr>
            </w:pPr>
            <w:r>
              <w:rPr>
                <w:color w:val="231F20"/>
                <w:sz w:val="28"/>
              </w:rPr>
              <w:t>скелет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шимпанзе»,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«Рудименты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атавизмы».</w:t>
            </w:r>
          </w:p>
          <w:p w:rsidR="00C23A5A" w:rsidRDefault="00C301FD">
            <w:pPr>
              <w:pStyle w:val="TableParagraph"/>
              <w:ind w:left="112"/>
              <w:rPr>
                <w:sz w:val="28"/>
              </w:rPr>
            </w:pPr>
            <w:r>
              <w:rPr>
                <w:b/>
                <w:color w:val="231F20"/>
                <w:sz w:val="28"/>
              </w:rPr>
              <w:t>Оборудование:</w:t>
            </w:r>
            <w:r>
              <w:rPr>
                <w:b/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скелет</w:t>
            </w:r>
            <w:r>
              <w:rPr>
                <w:color w:val="231F20"/>
                <w:spacing w:val="-1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человека;</w:t>
            </w:r>
          </w:p>
          <w:p w:rsidR="00C23A5A" w:rsidRDefault="00C301FD">
            <w:pPr>
              <w:pStyle w:val="TableParagraph"/>
              <w:spacing w:before="25"/>
              <w:ind w:left="112"/>
              <w:rPr>
                <w:sz w:val="28"/>
              </w:rPr>
            </w:pPr>
            <w:r>
              <w:rPr>
                <w:color w:val="231F20"/>
                <w:sz w:val="28"/>
              </w:rPr>
              <w:t>модель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черепа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человека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черепа</w:t>
            </w:r>
          </w:p>
        </w:tc>
        <w:tc>
          <w:tcPr>
            <w:tcW w:w="4789" w:type="dxa"/>
          </w:tcPr>
          <w:p w:rsidR="00C23A5A" w:rsidRDefault="00C301FD">
            <w:pPr>
              <w:pStyle w:val="TableParagraph"/>
              <w:spacing w:line="256" w:lineRule="auto"/>
              <w:ind w:left="113" w:right="385"/>
              <w:rPr>
                <w:sz w:val="28"/>
              </w:rPr>
            </w:pPr>
            <w:r>
              <w:rPr>
                <w:color w:val="231F20"/>
                <w:sz w:val="28"/>
              </w:rPr>
              <w:t>Раскрывать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содержание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терминов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понятий: рудименты у человека,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атавизмы</w:t>
            </w:r>
            <w:r>
              <w:rPr>
                <w:color w:val="231F20"/>
                <w:spacing w:val="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у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человека,</w:t>
            </w:r>
          </w:p>
          <w:p w:rsidR="00C23A5A" w:rsidRDefault="00C301FD">
            <w:pPr>
              <w:pStyle w:val="TableParagraph"/>
              <w:spacing w:line="264" w:lineRule="auto"/>
              <w:ind w:left="113" w:right="434"/>
              <w:rPr>
                <w:sz w:val="28"/>
              </w:rPr>
            </w:pPr>
            <w:proofErr w:type="spellStart"/>
            <w:r>
              <w:rPr>
                <w:color w:val="231F20"/>
                <w:sz w:val="28"/>
              </w:rPr>
              <w:t>прямохождение</w:t>
            </w:r>
            <w:proofErr w:type="spellEnd"/>
            <w:r>
              <w:rPr>
                <w:color w:val="231F20"/>
                <w:sz w:val="28"/>
              </w:rPr>
              <w:t>,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вторая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сигнальная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система.</w:t>
            </w:r>
          </w:p>
          <w:p w:rsidR="00C23A5A" w:rsidRDefault="00C301FD">
            <w:pPr>
              <w:pStyle w:val="TableParagraph"/>
              <w:spacing w:line="313" w:lineRule="exact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Определять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систематическое</w:t>
            </w:r>
          </w:p>
          <w:p w:rsidR="00C23A5A" w:rsidRDefault="00C301FD">
            <w:pPr>
              <w:pStyle w:val="TableParagraph"/>
              <w:spacing w:before="24" w:line="256" w:lineRule="auto"/>
              <w:ind w:left="113" w:right="295"/>
              <w:rPr>
                <w:sz w:val="28"/>
              </w:rPr>
            </w:pPr>
            <w:r>
              <w:rPr>
                <w:color w:val="231F20"/>
                <w:sz w:val="28"/>
              </w:rPr>
              <w:t>положение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человека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органическом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мире.</w:t>
            </w:r>
          </w:p>
          <w:p w:rsidR="00C23A5A" w:rsidRDefault="00C301FD">
            <w:pPr>
              <w:pStyle w:val="TableParagraph"/>
              <w:spacing w:before="9" w:line="259" w:lineRule="auto"/>
              <w:ind w:left="113" w:right="228"/>
              <w:rPr>
                <w:sz w:val="28"/>
              </w:rPr>
            </w:pPr>
            <w:r>
              <w:rPr>
                <w:color w:val="231F20"/>
                <w:sz w:val="28"/>
              </w:rPr>
              <w:t>Выявлять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черты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сходства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различия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человека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животных.</w:t>
            </w:r>
          </w:p>
          <w:p w:rsidR="00C23A5A" w:rsidRDefault="00C301FD">
            <w:pPr>
              <w:pStyle w:val="TableParagraph"/>
              <w:spacing w:line="259" w:lineRule="auto"/>
              <w:ind w:left="113" w:right="668"/>
              <w:rPr>
                <w:sz w:val="28"/>
              </w:rPr>
            </w:pPr>
            <w:r>
              <w:rPr>
                <w:color w:val="231F20"/>
                <w:sz w:val="28"/>
              </w:rPr>
              <w:t>Характеризовать свидетельства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сходства человека и животных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pacing w:val="-1"/>
                <w:sz w:val="28"/>
              </w:rPr>
              <w:t>(сравнительно-морфологические,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эмбриологические, физиолого-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биохимические, поведенческие).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Приводить примеры атавизмов и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рудиментов</w:t>
            </w:r>
            <w:r>
              <w:rPr>
                <w:color w:val="231F20"/>
                <w:spacing w:val="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у</w:t>
            </w:r>
            <w:r>
              <w:rPr>
                <w:color w:val="231F20"/>
                <w:spacing w:val="-1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человека.</w:t>
            </w:r>
          </w:p>
          <w:p w:rsidR="00C23A5A" w:rsidRDefault="00C301FD">
            <w:pPr>
              <w:pStyle w:val="TableParagraph"/>
              <w:spacing w:line="256" w:lineRule="auto"/>
              <w:ind w:left="113" w:right="966"/>
              <w:rPr>
                <w:sz w:val="28"/>
              </w:rPr>
            </w:pPr>
            <w:r>
              <w:rPr>
                <w:color w:val="231F20"/>
                <w:sz w:val="28"/>
              </w:rPr>
              <w:t>Описывать</w:t>
            </w:r>
            <w:r>
              <w:rPr>
                <w:color w:val="231F20"/>
                <w:spacing w:val="-1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признаки</w:t>
            </w:r>
            <w:r>
              <w:rPr>
                <w:color w:val="231F20"/>
                <w:spacing w:val="-1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человека,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сформировавшиеся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связи</w:t>
            </w:r>
          </w:p>
          <w:p w:rsidR="00C23A5A" w:rsidRDefault="00C301FD">
            <w:pPr>
              <w:pStyle w:val="TableParagraph"/>
              <w:spacing w:before="7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с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древесным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образом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жизни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предков</w:t>
            </w:r>
          </w:p>
        </w:tc>
      </w:tr>
    </w:tbl>
    <w:p w:rsidR="00C23A5A" w:rsidRDefault="00C23A5A">
      <w:pPr>
        <w:rPr>
          <w:sz w:val="28"/>
        </w:rPr>
        <w:sectPr w:rsidR="00C23A5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C23A5A" w:rsidRDefault="00C23A5A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2837"/>
        <w:gridCol w:w="1627"/>
        <w:gridCol w:w="4731"/>
        <w:gridCol w:w="4789"/>
      </w:tblGrid>
      <w:tr w:rsidR="00C23A5A">
        <w:trPr>
          <w:trHeight w:val="3476"/>
        </w:trPr>
        <w:tc>
          <w:tcPr>
            <w:tcW w:w="864" w:type="dxa"/>
          </w:tcPr>
          <w:p w:rsidR="00C23A5A" w:rsidRDefault="00C23A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7" w:type="dxa"/>
          </w:tcPr>
          <w:p w:rsidR="00C23A5A" w:rsidRDefault="00C23A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7" w:type="dxa"/>
          </w:tcPr>
          <w:p w:rsidR="00C23A5A" w:rsidRDefault="00C23A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1" w:type="dxa"/>
          </w:tcPr>
          <w:p w:rsidR="00C23A5A" w:rsidRDefault="00C301FD">
            <w:pPr>
              <w:pStyle w:val="TableParagraph"/>
              <w:spacing w:line="264" w:lineRule="auto"/>
              <w:ind w:left="112" w:right="306"/>
              <w:rPr>
                <w:sz w:val="28"/>
              </w:rPr>
            </w:pPr>
            <w:r>
              <w:rPr>
                <w:color w:val="231F20"/>
                <w:sz w:val="28"/>
              </w:rPr>
              <w:t>шимпанзе;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модель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кисти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человека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кисти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шимпанзе.</w:t>
            </w:r>
          </w:p>
          <w:p w:rsidR="00C23A5A" w:rsidRDefault="00C301FD">
            <w:pPr>
              <w:pStyle w:val="TableParagraph"/>
              <w:spacing w:line="312" w:lineRule="exact"/>
              <w:ind w:left="112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Лабораторная</w:t>
            </w:r>
            <w:r>
              <w:rPr>
                <w:b/>
                <w:color w:val="231F20"/>
                <w:spacing w:val="-6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работа</w:t>
            </w:r>
          </w:p>
          <w:p w:rsidR="00C23A5A" w:rsidRDefault="00C301FD">
            <w:pPr>
              <w:pStyle w:val="TableParagraph"/>
              <w:spacing w:before="13" w:line="264" w:lineRule="auto"/>
              <w:ind w:left="112" w:right="481"/>
              <w:rPr>
                <w:sz w:val="28"/>
              </w:rPr>
            </w:pPr>
            <w:r>
              <w:rPr>
                <w:color w:val="231F20"/>
                <w:sz w:val="28"/>
              </w:rPr>
              <w:t>«Изучение</w:t>
            </w:r>
            <w:r>
              <w:rPr>
                <w:color w:val="231F20"/>
                <w:spacing w:val="-1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особенностей</w:t>
            </w:r>
            <w:r>
              <w:rPr>
                <w:color w:val="231F20"/>
                <w:spacing w:val="-1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строения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скелета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человека,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связанных</w:t>
            </w:r>
          </w:p>
          <w:p w:rsidR="00C23A5A" w:rsidRDefault="00C301FD">
            <w:pPr>
              <w:pStyle w:val="TableParagraph"/>
              <w:spacing w:line="313" w:lineRule="exact"/>
              <w:ind w:left="112"/>
              <w:rPr>
                <w:sz w:val="28"/>
              </w:rPr>
            </w:pPr>
            <w:r>
              <w:rPr>
                <w:color w:val="231F20"/>
                <w:sz w:val="28"/>
              </w:rPr>
              <w:t>с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proofErr w:type="spellStart"/>
            <w:r>
              <w:rPr>
                <w:color w:val="231F20"/>
                <w:sz w:val="28"/>
              </w:rPr>
              <w:t>прямохождением</w:t>
            </w:r>
            <w:proofErr w:type="spellEnd"/>
            <w:r>
              <w:rPr>
                <w:color w:val="231F20"/>
                <w:sz w:val="28"/>
              </w:rPr>
              <w:t>»</w:t>
            </w:r>
          </w:p>
        </w:tc>
        <w:tc>
          <w:tcPr>
            <w:tcW w:w="4789" w:type="dxa"/>
          </w:tcPr>
          <w:p w:rsidR="00C23A5A" w:rsidRDefault="00C301FD">
            <w:pPr>
              <w:pStyle w:val="TableParagraph"/>
              <w:spacing w:line="311" w:lineRule="exact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proofErr w:type="spellStart"/>
            <w:r>
              <w:rPr>
                <w:color w:val="231F20"/>
                <w:sz w:val="28"/>
              </w:rPr>
              <w:t>прямохождением</w:t>
            </w:r>
            <w:proofErr w:type="spellEnd"/>
            <w:r>
              <w:rPr>
                <w:color w:val="231F20"/>
                <w:sz w:val="28"/>
              </w:rPr>
              <w:t>.</w:t>
            </w:r>
          </w:p>
          <w:p w:rsidR="00C23A5A" w:rsidRDefault="00C301FD">
            <w:pPr>
              <w:pStyle w:val="TableParagraph"/>
              <w:spacing w:before="31" w:line="256" w:lineRule="auto"/>
              <w:ind w:left="113" w:right="670"/>
              <w:rPr>
                <w:sz w:val="28"/>
              </w:rPr>
            </w:pPr>
            <w:r>
              <w:rPr>
                <w:color w:val="231F20"/>
                <w:sz w:val="28"/>
              </w:rPr>
              <w:t>Выявлять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причины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особенностей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строения черепа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человека</w:t>
            </w:r>
          </w:p>
          <w:p w:rsidR="00C23A5A" w:rsidRDefault="00C301FD">
            <w:pPr>
              <w:pStyle w:val="TableParagraph"/>
              <w:spacing w:before="2" w:line="264" w:lineRule="auto"/>
              <w:ind w:left="113" w:right="337"/>
              <w:rPr>
                <w:sz w:val="28"/>
              </w:rPr>
            </w:pPr>
            <w:r>
              <w:rPr>
                <w:color w:val="231F20"/>
                <w:sz w:val="28"/>
              </w:rPr>
              <w:t>по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сравнению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человекообразными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обезьянами.</w:t>
            </w:r>
          </w:p>
          <w:p w:rsidR="00C23A5A" w:rsidRDefault="00C301FD">
            <w:pPr>
              <w:pStyle w:val="TableParagraph"/>
              <w:spacing w:line="256" w:lineRule="auto"/>
              <w:ind w:left="113" w:right="205"/>
              <w:rPr>
                <w:sz w:val="28"/>
              </w:rPr>
            </w:pPr>
            <w:r>
              <w:rPr>
                <w:color w:val="231F20"/>
                <w:sz w:val="28"/>
              </w:rPr>
              <w:t>Сравнивать</w:t>
            </w:r>
            <w:r>
              <w:rPr>
                <w:color w:val="231F20"/>
                <w:spacing w:val="-1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орудийную</w:t>
            </w:r>
            <w:r>
              <w:rPr>
                <w:color w:val="231F20"/>
                <w:spacing w:val="-1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деятельность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человека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животных.</w:t>
            </w:r>
          </w:p>
          <w:p w:rsidR="00C23A5A" w:rsidRDefault="00C301FD">
            <w:pPr>
              <w:pStyle w:val="TableParagraph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Сравнивать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особенности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высшей</w:t>
            </w:r>
          </w:p>
          <w:p w:rsidR="00C23A5A" w:rsidRDefault="00C301FD">
            <w:pPr>
              <w:pStyle w:val="TableParagraph"/>
              <w:spacing w:before="6" w:line="340" w:lineRule="atLeast"/>
              <w:ind w:left="113" w:right="665"/>
              <w:rPr>
                <w:sz w:val="28"/>
              </w:rPr>
            </w:pPr>
            <w:r>
              <w:rPr>
                <w:color w:val="231F20"/>
                <w:sz w:val="28"/>
              </w:rPr>
              <w:t>нервной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деятельности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человека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животных</w:t>
            </w:r>
          </w:p>
        </w:tc>
      </w:tr>
      <w:tr w:rsidR="00C23A5A">
        <w:trPr>
          <w:trHeight w:val="3822"/>
        </w:trPr>
        <w:tc>
          <w:tcPr>
            <w:tcW w:w="864" w:type="dxa"/>
          </w:tcPr>
          <w:p w:rsidR="00C23A5A" w:rsidRDefault="00C301FD">
            <w:pPr>
              <w:pStyle w:val="TableParagraph"/>
              <w:spacing w:line="311" w:lineRule="exact"/>
              <w:ind w:left="163" w:right="153"/>
              <w:jc w:val="center"/>
              <w:rPr>
                <w:sz w:val="28"/>
              </w:rPr>
            </w:pPr>
            <w:r>
              <w:rPr>
                <w:sz w:val="28"/>
              </w:rPr>
              <w:t>5.4</w:t>
            </w:r>
          </w:p>
        </w:tc>
        <w:tc>
          <w:tcPr>
            <w:tcW w:w="2837" w:type="dxa"/>
          </w:tcPr>
          <w:p w:rsidR="00C23A5A" w:rsidRDefault="00C301FD">
            <w:pPr>
              <w:pStyle w:val="TableParagraph"/>
              <w:spacing w:line="261" w:lineRule="auto"/>
              <w:ind w:left="110" w:right="737"/>
              <w:rPr>
                <w:sz w:val="28"/>
              </w:rPr>
            </w:pPr>
            <w:r>
              <w:rPr>
                <w:color w:val="231F20"/>
                <w:spacing w:val="-1"/>
                <w:sz w:val="28"/>
              </w:rPr>
              <w:t xml:space="preserve">Движущие </w:t>
            </w:r>
            <w:r>
              <w:rPr>
                <w:color w:val="231F20"/>
                <w:sz w:val="28"/>
              </w:rPr>
              <w:t>силы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(факторы)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антропогенеза</w:t>
            </w:r>
          </w:p>
        </w:tc>
        <w:tc>
          <w:tcPr>
            <w:tcW w:w="1627" w:type="dxa"/>
          </w:tcPr>
          <w:p w:rsidR="00C23A5A" w:rsidRDefault="00C301FD">
            <w:pPr>
              <w:pStyle w:val="TableParagraph"/>
              <w:spacing w:line="311" w:lineRule="exact"/>
              <w:ind w:left="0" w:right="721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31" w:type="dxa"/>
          </w:tcPr>
          <w:p w:rsidR="00C23A5A" w:rsidRDefault="00C301FD">
            <w:pPr>
              <w:pStyle w:val="TableParagraph"/>
              <w:spacing w:line="259" w:lineRule="auto"/>
              <w:ind w:left="112" w:right="895"/>
              <w:rPr>
                <w:sz w:val="28"/>
              </w:rPr>
            </w:pPr>
            <w:r>
              <w:rPr>
                <w:sz w:val="28"/>
              </w:rPr>
              <w:t>Движущие силы (факторы)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антропогенеза: </w:t>
            </w:r>
            <w:r>
              <w:rPr>
                <w:sz w:val="28"/>
              </w:rPr>
              <w:t>биологические,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социальные. Соотношение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биологических и социальных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факторов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антропогенезе.</w:t>
            </w:r>
          </w:p>
          <w:p w:rsidR="00C23A5A" w:rsidRDefault="00C301FD">
            <w:pPr>
              <w:pStyle w:val="TableParagraph"/>
              <w:ind w:left="112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Демонстрации</w:t>
            </w:r>
          </w:p>
          <w:p w:rsidR="00C23A5A" w:rsidRDefault="00C301FD">
            <w:pPr>
              <w:pStyle w:val="TableParagraph"/>
              <w:spacing w:before="18" w:line="256" w:lineRule="auto"/>
              <w:ind w:left="112" w:right="242"/>
              <w:rPr>
                <w:sz w:val="28"/>
              </w:rPr>
            </w:pPr>
            <w:r>
              <w:rPr>
                <w:color w:val="231F20"/>
                <w:sz w:val="28"/>
                <w:u w:val="single" w:color="231F20"/>
              </w:rPr>
              <w:t>Таблицы</w:t>
            </w:r>
            <w:r>
              <w:rPr>
                <w:color w:val="231F20"/>
                <w:spacing w:val="-7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и</w:t>
            </w:r>
            <w:r>
              <w:rPr>
                <w:color w:val="231F20"/>
                <w:spacing w:val="-4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схемы: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«Движущие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силы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антропогенеза».</w:t>
            </w:r>
          </w:p>
          <w:p w:rsidR="00C23A5A" w:rsidRDefault="00C301FD">
            <w:pPr>
              <w:pStyle w:val="TableParagraph"/>
              <w:spacing w:before="10" w:line="256" w:lineRule="auto"/>
              <w:ind w:left="112" w:right="377"/>
              <w:rPr>
                <w:sz w:val="28"/>
              </w:rPr>
            </w:pPr>
            <w:r>
              <w:rPr>
                <w:b/>
                <w:color w:val="231F20"/>
                <w:sz w:val="28"/>
              </w:rPr>
              <w:t>Оборудование:</w:t>
            </w:r>
            <w:r>
              <w:rPr>
                <w:b/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муляжи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предметов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материальной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культуры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предков</w:t>
            </w:r>
          </w:p>
          <w:p w:rsidR="00C23A5A" w:rsidRDefault="00C301FD">
            <w:pPr>
              <w:pStyle w:val="TableParagraph"/>
              <w:spacing w:before="2"/>
              <w:ind w:left="112"/>
              <w:rPr>
                <w:sz w:val="28"/>
              </w:rPr>
            </w:pPr>
            <w:r>
              <w:rPr>
                <w:color w:val="231F20"/>
                <w:sz w:val="28"/>
              </w:rPr>
              <w:t>человека</w:t>
            </w:r>
          </w:p>
        </w:tc>
        <w:tc>
          <w:tcPr>
            <w:tcW w:w="4789" w:type="dxa"/>
          </w:tcPr>
          <w:p w:rsidR="00C23A5A" w:rsidRDefault="00C301FD">
            <w:pPr>
              <w:pStyle w:val="TableParagraph"/>
              <w:spacing w:line="259" w:lineRule="auto"/>
              <w:ind w:left="113" w:right="385"/>
              <w:rPr>
                <w:sz w:val="28"/>
              </w:rPr>
            </w:pPr>
            <w:r>
              <w:rPr>
                <w:color w:val="231F20"/>
                <w:sz w:val="28"/>
              </w:rPr>
              <w:t>Раскрывать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содержание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терминов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понятий: наследственная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изменчивость, естественный отбор,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орудийная</w:t>
            </w:r>
            <w:r>
              <w:rPr>
                <w:color w:val="231F20"/>
                <w:spacing w:val="-1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деятельность,</w:t>
            </w:r>
            <w:r>
              <w:rPr>
                <w:color w:val="231F20"/>
                <w:spacing w:val="-1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групповое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сотрудничество, общение, речь.</w:t>
            </w:r>
          </w:p>
          <w:p w:rsidR="00C23A5A" w:rsidRDefault="00C301FD">
            <w:pPr>
              <w:pStyle w:val="TableParagraph"/>
              <w:spacing w:line="256" w:lineRule="auto"/>
              <w:ind w:left="113" w:right="653"/>
              <w:rPr>
                <w:sz w:val="28"/>
              </w:rPr>
            </w:pPr>
            <w:r>
              <w:rPr>
                <w:color w:val="231F20"/>
                <w:sz w:val="28"/>
              </w:rPr>
              <w:t>Характеризовать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движущие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силы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антропогенеза: биологические 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социальные</w:t>
            </w:r>
          </w:p>
        </w:tc>
      </w:tr>
      <w:tr w:rsidR="00C23A5A">
        <w:trPr>
          <w:trHeight w:val="2093"/>
        </w:trPr>
        <w:tc>
          <w:tcPr>
            <w:tcW w:w="864" w:type="dxa"/>
          </w:tcPr>
          <w:p w:rsidR="00C23A5A" w:rsidRDefault="00C301FD">
            <w:pPr>
              <w:pStyle w:val="TableParagraph"/>
              <w:spacing w:line="318" w:lineRule="exact"/>
              <w:ind w:left="163" w:right="153"/>
              <w:jc w:val="center"/>
              <w:rPr>
                <w:sz w:val="28"/>
              </w:rPr>
            </w:pPr>
            <w:r>
              <w:rPr>
                <w:sz w:val="28"/>
              </w:rPr>
              <w:t>5.5</w:t>
            </w:r>
          </w:p>
        </w:tc>
        <w:tc>
          <w:tcPr>
            <w:tcW w:w="2837" w:type="dxa"/>
          </w:tcPr>
          <w:p w:rsidR="00C23A5A" w:rsidRDefault="00C301FD">
            <w:pPr>
              <w:pStyle w:val="TableParagraph"/>
              <w:spacing w:line="259" w:lineRule="auto"/>
              <w:ind w:left="110" w:right="617"/>
              <w:rPr>
                <w:sz w:val="28"/>
              </w:rPr>
            </w:pPr>
            <w:r>
              <w:rPr>
                <w:color w:val="231F20"/>
                <w:sz w:val="28"/>
              </w:rPr>
              <w:t>Основные</w:t>
            </w:r>
            <w:r>
              <w:rPr>
                <w:color w:val="231F20"/>
                <w:spacing w:val="-1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стадии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антропогенеза</w:t>
            </w:r>
          </w:p>
        </w:tc>
        <w:tc>
          <w:tcPr>
            <w:tcW w:w="1627" w:type="dxa"/>
          </w:tcPr>
          <w:p w:rsidR="00C23A5A" w:rsidRDefault="00C301FD">
            <w:pPr>
              <w:pStyle w:val="TableParagraph"/>
              <w:spacing w:line="318" w:lineRule="exact"/>
              <w:ind w:left="0" w:right="721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31" w:type="dxa"/>
          </w:tcPr>
          <w:p w:rsidR="00C23A5A" w:rsidRDefault="00C301FD">
            <w:pPr>
              <w:pStyle w:val="TableParagraph"/>
              <w:spacing w:line="259" w:lineRule="auto"/>
              <w:ind w:left="112" w:right="305"/>
              <w:rPr>
                <w:sz w:val="28"/>
              </w:rPr>
            </w:pPr>
            <w:r>
              <w:rPr>
                <w:sz w:val="28"/>
              </w:rPr>
              <w:t>Основные стадии антропогенеза.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Ранние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человекообразные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обезьяны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(проконсулы) и ранние понгиды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общие предки человекообразных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обезьян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людей.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Австралопитеки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C23A5A" w:rsidRDefault="00C301FD">
            <w:pPr>
              <w:pStyle w:val="TableParagraph"/>
              <w:spacing w:line="320" w:lineRule="exact"/>
              <w:ind w:left="112"/>
              <w:rPr>
                <w:sz w:val="28"/>
              </w:rPr>
            </w:pPr>
            <w:r>
              <w:rPr>
                <w:sz w:val="28"/>
              </w:rPr>
              <w:t>двуногие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людей.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</w:p>
        </w:tc>
        <w:tc>
          <w:tcPr>
            <w:tcW w:w="4789" w:type="dxa"/>
          </w:tcPr>
          <w:p w:rsidR="00C23A5A" w:rsidRDefault="00C301FD">
            <w:pPr>
              <w:pStyle w:val="TableParagraph"/>
              <w:spacing w:line="259" w:lineRule="auto"/>
              <w:ind w:left="113" w:right="385"/>
              <w:rPr>
                <w:sz w:val="28"/>
              </w:rPr>
            </w:pPr>
            <w:r>
              <w:rPr>
                <w:color w:val="231F20"/>
                <w:sz w:val="28"/>
              </w:rPr>
              <w:t>Раскрывать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содержание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терминов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понятий: австралопитек, Человек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умелый, Человек прямоходящий,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 xml:space="preserve">Человек </w:t>
            </w:r>
            <w:proofErr w:type="spellStart"/>
            <w:r>
              <w:rPr>
                <w:color w:val="231F20"/>
                <w:sz w:val="28"/>
              </w:rPr>
              <w:t>гейдельбергский</w:t>
            </w:r>
            <w:proofErr w:type="spellEnd"/>
            <w:r>
              <w:rPr>
                <w:color w:val="231F20"/>
                <w:sz w:val="28"/>
              </w:rPr>
              <w:t>, Человек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неандертальский,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кроманьонец,</w:t>
            </w:r>
          </w:p>
          <w:p w:rsidR="00C23A5A" w:rsidRDefault="00C301FD">
            <w:pPr>
              <w:pStyle w:val="TableParagraph"/>
              <w:spacing w:line="320" w:lineRule="exact"/>
              <w:ind w:left="113"/>
              <w:rPr>
                <w:sz w:val="28"/>
              </w:rPr>
            </w:pPr>
            <w:proofErr w:type="spellStart"/>
            <w:r>
              <w:rPr>
                <w:color w:val="231F20"/>
                <w:sz w:val="28"/>
              </w:rPr>
              <w:t>денисовский</w:t>
            </w:r>
            <w:proofErr w:type="spellEnd"/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человек,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Человек</w:t>
            </w:r>
          </w:p>
        </w:tc>
      </w:tr>
    </w:tbl>
    <w:p w:rsidR="00C23A5A" w:rsidRDefault="00C23A5A">
      <w:pPr>
        <w:spacing w:line="320" w:lineRule="exact"/>
        <w:rPr>
          <w:sz w:val="28"/>
        </w:rPr>
        <w:sectPr w:rsidR="00C23A5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C23A5A" w:rsidRDefault="00C23A5A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2837"/>
        <w:gridCol w:w="1627"/>
        <w:gridCol w:w="4731"/>
        <w:gridCol w:w="4789"/>
      </w:tblGrid>
      <w:tr w:rsidR="00C23A5A">
        <w:trPr>
          <w:trHeight w:val="9045"/>
        </w:trPr>
        <w:tc>
          <w:tcPr>
            <w:tcW w:w="864" w:type="dxa"/>
          </w:tcPr>
          <w:p w:rsidR="00C23A5A" w:rsidRDefault="00C23A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7" w:type="dxa"/>
          </w:tcPr>
          <w:p w:rsidR="00C23A5A" w:rsidRDefault="00C23A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7" w:type="dxa"/>
          </w:tcPr>
          <w:p w:rsidR="00C23A5A" w:rsidRDefault="00C23A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1" w:type="dxa"/>
          </w:tcPr>
          <w:p w:rsidR="00C23A5A" w:rsidRDefault="00C301FD">
            <w:pPr>
              <w:pStyle w:val="TableParagraph"/>
              <w:spacing w:line="264" w:lineRule="auto"/>
              <w:ind w:left="112" w:right="1014"/>
              <w:rPr>
                <w:sz w:val="28"/>
              </w:rPr>
            </w:pPr>
            <w:r>
              <w:rPr>
                <w:sz w:val="28"/>
              </w:rPr>
              <w:t>умелый,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первые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изготовления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орудий труда.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</w:p>
          <w:p w:rsidR="00C23A5A" w:rsidRDefault="00C301FD">
            <w:pPr>
              <w:pStyle w:val="TableParagraph"/>
              <w:spacing w:line="259" w:lineRule="auto"/>
              <w:ind w:left="112" w:right="314"/>
              <w:rPr>
                <w:sz w:val="28"/>
              </w:rPr>
            </w:pPr>
            <w:r>
              <w:rPr>
                <w:sz w:val="28"/>
              </w:rPr>
              <w:t>прямоходящий и первый выход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пределы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Африки.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гейдельбергский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общий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неандертальского человека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разумного. Человек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неандертальский как вид 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холодного климата. Человек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разумный современного типа,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денисовский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человек,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освоение</w:t>
            </w:r>
          </w:p>
          <w:p w:rsidR="00C23A5A" w:rsidRDefault="00C301FD">
            <w:pPr>
              <w:pStyle w:val="TableParagraph"/>
              <w:spacing w:line="264" w:lineRule="auto"/>
              <w:ind w:left="112" w:right="343"/>
              <w:rPr>
                <w:sz w:val="28"/>
              </w:rPr>
            </w:pPr>
            <w:r>
              <w:rPr>
                <w:sz w:val="28"/>
              </w:rPr>
              <w:t>континентов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пределами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Африки.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Палеогенетика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палеогеномика</w:t>
            </w:r>
            <w:proofErr w:type="spellEnd"/>
            <w:r>
              <w:rPr>
                <w:sz w:val="28"/>
              </w:rPr>
              <w:t>.</w:t>
            </w:r>
          </w:p>
          <w:p w:rsidR="00C23A5A" w:rsidRDefault="00C301FD">
            <w:pPr>
              <w:pStyle w:val="TableParagraph"/>
              <w:spacing w:line="312" w:lineRule="exact"/>
              <w:ind w:left="112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Демонстрации</w:t>
            </w:r>
          </w:p>
          <w:p w:rsidR="00C23A5A" w:rsidRDefault="00C301FD">
            <w:pPr>
              <w:pStyle w:val="TableParagraph"/>
              <w:spacing w:line="256" w:lineRule="auto"/>
              <w:ind w:left="112" w:right="185"/>
              <w:rPr>
                <w:sz w:val="28"/>
              </w:rPr>
            </w:pPr>
            <w:r>
              <w:rPr>
                <w:color w:val="231F20"/>
                <w:sz w:val="28"/>
                <w:u w:val="single" w:color="231F20"/>
              </w:rPr>
              <w:t>Портреты: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Л.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Лики,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Я.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Я.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Рогинский,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М.</w:t>
            </w:r>
            <w:r>
              <w:rPr>
                <w:color w:val="231F20"/>
                <w:spacing w:val="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М.</w:t>
            </w:r>
            <w:r>
              <w:rPr>
                <w:color w:val="231F20"/>
                <w:spacing w:val="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Герасимов.</w:t>
            </w:r>
          </w:p>
          <w:p w:rsidR="00C23A5A" w:rsidRDefault="00C301FD">
            <w:pPr>
              <w:pStyle w:val="TableParagraph"/>
              <w:spacing w:before="10" w:line="256" w:lineRule="auto"/>
              <w:ind w:left="112" w:right="365"/>
              <w:rPr>
                <w:sz w:val="28"/>
              </w:rPr>
            </w:pPr>
            <w:r>
              <w:rPr>
                <w:color w:val="231F20"/>
                <w:sz w:val="28"/>
                <w:u w:val="single" w:color="231F20"/>
              </w:rPr>
              <w:t>Таблицы и схемы:</w:t>
            </w:r>
            <w:r>
              <w:rPr>
                <w:color w:val="231F20"/>
                <w:sz w:val="28"/>
              </w:rPr>
              <w:t xml:space="preserve"> «Эволюционное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древо</w:t>
            </w:r>
            <w:r>
              <w:rPr>
                <w:color w:val="231F20"/>
                <w:spacing w:val="-1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человека»,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«Австралопитек»,</w:t>
            </w:r>
          </w:p>
          <w:p w:rsidR="00C23A5A" w:rsidRDefault="00C301FD">
            <w:pPr>
              <w:pStyle w:val="TableParagraph"/>
              <w:spacing w:before="3" w:line="261" w:lineRule="auto"/>
              <w:ind w:left="112" w:right="810"/>
              <w:rPr>
                <w:sz w:val="28"/>
              </w:rPr>
            </w:pPr>
            <w:r>
              <w:rPr>
                <w:color w:val="231F20"/>
                <w:sz w:val="28"/>
              </w:rPr>
              <w:t>«Человек</w:t>
            </w:r>
            <w:r>
              <w:rPr>
                <w:color w:val="231F20"/>
                <w:spacing w:val="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умелый»,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«Человек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pacing w:val="-1"/>
                <w:sz w:val="28"/>
              </w:rPr>
              <w:t xml:space="preserve">прямоходящий», </w:t>
            </w:r>
            <w:r>
              <w:rPr>
                <w:color w:val="231F20"/>
                <w:sz w:val="28"/>
              </w:rPr>
              <w:t>«</w:t>
            </w:r>
            <w:proofErr w:type="spellStart"/>
            <w:r>
              <w:rPr>
                <w:color w:val="231F20"/>
                <w:sz w:val="28"/>
              </w:rPr>
              <w:t>Денисовский</w:t>
            </w:r>
            <w:proofErr w:type="spellEnd"/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человек»,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«Неандертальцы»,</w:t>
            </w:r>
          </w:p>
          <w:p w:rsidR="00C23A5A" w:rsidRDefault="00C301FD">
            <w:pPr>
              <w:pStyle w:val="TableParagraph"/>
              <w:spacing w:line="314" w:lineRule="exact"/>
              <w:ind w:left="112"/>
              <w:rPr>
                <w:sz w:val="28"/>
              </w:rPr>
            </w:pPr>
            <w:r>
              <w:rPr>
                <w:color w:val="231F20"/>
                <w:sz w:val="28"/>
              </w:rPr>
              <w:t>«Кроманьонцы»,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«Предки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человека».</w:t>
            </w:r>
          </w:p>
          <w:p w:rsidR="00C23A5A" w:rsidRDefault="00C301FD">
            <w:pPr>
              <w:pStyle w:val="TableParagraph"/>
              <w:spacing w:before="24"/>
              <w:ind w:left="112"/>
              <w:rPr>
                <w:sz w:val="28"/>
              </w:rPr>
            </w:pPr>
            <w:r>
              <w:rPr>
                <w:b/>
                <w:color w:val="231F20"/>
                <w:sz w:val="28"/>
              </w:rPr>
              <w:t>Оборудование:</w:t>
            </w:r>
            <w:r>
              <w:rPr>
                <w:b/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модели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торса</w:t>
            </w:r>
          </w:p>
          <w:p w:rsidR="00C23A5A" w:rsidRDefault="00C301FD">
            <w:pPr>
              <w:pStyle w:val="TableParagraph"/>
              <w:spacing w:before="24"/>
              <w:ind w:left="112"/>
              <w:rPr>
                <w:sz w:val="28"/>
              </w:rPr>
            </w:pPr>
            <w:r>
              <w:rPr>
                <w:color w:val="231F20"/>
                <w:sz w:val="28"/>
              </w:rPr>
              <w:t>предков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человека;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муляжи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предметов</w:t>
            </w:r>
          </w:p>
          <w:p w:rsidR="00C23A5A" w:rsidRDefault="00C301FD">
            <w:pPr>
              <w:pStyle w:val="TableParagraph"/>
              <w:spacing w:before="12" w:line="340" w:lineRule="atLeast"/>
              <w:ind w:left="112" w:right="697"/>
              <w:rPr>
                <w:sz w:val="28"/>
              </w:rPr>
            </w:pPr>
            <w:r>
              <w:rPr>
                <w:color w:val="231F20"/>
                <w:sz w:val="28"/>
              </w:rPr>
              <w:t>материальной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культуры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предков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человека</w:t>
            </w:r>
          </w:p>
        </w:tc>
        <w:tc>
          <w:tcPr>
            <w:tcW w:w="4789" w:type="dxa"/>
          </w:tcPr>
          <w:p w:rsidR="00C23A5A" w:rsidRDefault="00C301FD">
            <w:pPr>
              <w:pStyle w:val="TableParagraph"/>
              <w:spacing w:line="264" w:lineRule="auto"/>
              <w:ind w:left="113" w:right="1069"/>
              <w:rPr>
                <w:sz w:val="28"/>
              </w:rPr>
            </w:pPr>
            <w:r>
              <w:rPr>
                <w:color w:val="231F20"/>
                <w:sz w:val="28"/>
              </w:rPr>
              <w:t>разумный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современного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типа,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proofErr w:type="spellStart"/>
            <w:r>
              <w:rPr>
                <w:color w:val="231F20"/>
                <w:sz w:val="28"/>
              </w:rPr>
              <w:t>палеогенетика</w:t>
            </w:r>
            <w:proofErr w:type="spellEnd"/>
            <w:r>
              <w:rPr>
                <w:color w:val="231F20"/>
                <w:sz w:val="28"/>
              </w:rPr>
              <w:t>.</w:t>
            </w:r>
          </w:p>
          <w:p w:rsidR="00C23A5A" w:rsidRDefault="00C301FD">
            <w:pPr>
              <w:pStyle w:val="TableParagraph"/>
              <w:spacing w:line="256" w:lineRule="auto"/>
              <w:ind w:left="113" w:right="542"/>
              <w:rPr>
                <w:sz w:val="28"/>
              </w:rPr>
            </w:pPr>
            <w:r>
              <w:rPr>
                <w:color w:val="231F20"/>
                <w:sz w:val="28"/>
              </w:rPr>
              <w:t>Характеризовать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основные</w:t>
            </w:r>
            <w:r>
              <w:rPr>
                <w:color w:val="231F20"/>
                <w:spacing w:val="-1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стадии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антропогенеза.</w:t>
            </w:r>
          </w:p>
          <w:p w:rsidR="00C23A5A" w:rsidRDefault="00C301FD">
            <w:pPr>
              <w:pStyle w:val="TableParagraph"/>
              <w:spacing w:line="256" w:lineRule="auto"/>
              <w:ind w:left="113" w:right="622"/>
              <w:jc w:val="both"/>
              <w:rPr>
                <w:sz w:val="28"/>
              </w:rPr>
            </w:pPr>
            <w:r>
              <w:rPr>
                <w:color w:val="231F20"/>
                <w:sz w:val="28"/>
              </w:rPr>
              <w:t>Выявлять прогрессивные черты,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появившиеся у предков человека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на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разных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стадиях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антропогенеза.</w:t>
            </w:r>
          </w:p>
          <w:p w:rsidR="00C23A5A" w:rsidRDefault="00C301FD">
            <w:pPr>
              <w:pStyle w:val="TableParagraph"/>
              <w:spacing w:line="259" w:lineRule="auto"/>
              <w:ind w:left="113" w:right="96"/>
              <w:rPr>
                <w:sz w:val="28"/>
              </w:rPr>
            </w:pPr>
            <w:r>
              <w:rPr>
                <w:color w:val="231F20"/>
                <w:sz w:val="28"/>
              </w:rPr>
              <w:t>Приводить примеры представителей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основных стадий антропогенеза: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описывать их антропометрические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данные, образ жизни и орудия труда.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Сравнивать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представителей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основных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стадий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антропогенеза</w:t>
            </w:r>
          </w:p>
        </w:tc>
      </w:tr>
    </w:tbl>
    <w:p w:rsidR="00C23A5A" w:rsidRDefault="00C23A5A">
      <w:pPr>
        <w:spacing w:line="259" w:lineRule="auto"/>
        <w:rPr>
          <w:sz w:val="28"/>
        </w:rPr>
        <w:sectPr w:rsidR="00C23A5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C23A5A" w:rsidRDefault="00C23A5A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2837"/>
        <w:gridCol w:w="1627"/>
        <w:gridCol w:w="4731"/>
        <w:gridCol w:w="4789"/>
      </w:tblGrid>
      <w:tr w:rsidR="00C23A5A">
        <w:trPr>
          <w:trHeight w:val="5911"/>
        </w:trPr>
        <w:tc>
          <w:tcPr>
            <w:tcW w:w="864" w:type="dxa"/>
          </w:tcPr>
          <w:p w:rsidR="00C23A5A" w:rsidRDefault="00C301FD">
            <w:pPr>
              <w:pStyle w:val="TableParagraph"/>
              <w:spacing w:line="311" w:lineRule="exact"/>
              <w:ind w:left="163" w:right="153"/>
              <w:jc w:val="center"/>
              <w:rPr>
                <w:sz w:val="28"/>
              </w:rPr>
            </w:pPr>
            <w:r>
              <w:rPr>
                <w:sz w:val="28"/>
              </w:rPr>
              <w:t>5.6</w:t>
            </w:r>
          </w:p>
        </w:tc>
        <w:tc>
          <w:tcPr>
            <w:tcW w:w="2837" w:type="dxa"/>
          </w:tcPr>
          <w:p w:rsidR="00C23A5A" w:rsidRDefault="00C301FD">
            <w:pPr>
              <w:pStyle w:val="TableParagraph"/>
              <w:spacing w:line="261" w:lineRule="auto"/>
              <w:ind w:left="110" w:right="1052"/>
              <w:rPr>
                <w:sz w:val="28"/>
              </w:rPr>
            </w:pPr>
            <w:r>
              <w:rPr>
                <w:color w:val="231F20"/>
                <w:sz w:val="28"/>
              </w:rPr>
              <w:t>Эволюция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pacing w:val="-1"/>
                <w:sz w:val="28"/>
              </w:rPr>
              <w:t>современного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человека</w:t>
            </w:r>
          </w:p>
        </w:tc>
        <w:tc>
          <w:tcPr>
            <w:tcW w:w="1627" w:type="dxa"/>
          </w:tcPr>
          <w:p w:rsidR="00C23A5A" w:rsidRDefault="00C301FD">
            <w:pPr>
              <w:pStyle w:val="TableParagraph"/>
              <w:spacing w:line="311" w:lineRule="exact"/>
              <w:ind w:left="0" w:right="721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31" w:type="dxa"/>
          </w:tcPr>
          <w:p w:rsidR="00C23A5A" w:rsidRDefault="00C301FD">
            <w:pPr>
              <w:pStyle w:val="TableParagraph"/>
              <w:spacing w:line="261" w:lineRule="auto"/>
              <w:ind w:left="112" w:right="451"/>
              <w:rPr>
                <w:sz w:val="28"/>
              </w:rPr>
            </w:pPr>
            <w:r>
              <w:rPr>
                <w:sz w:val="28"/>
              </w:rPr>
              <w:t>Эволюция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Естественный отбор в популяциях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Мутационный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процесс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полиморфизм. Популяционные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волны, дрейф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генов, миграция и</w:t>
            </w:r>
          </w:p>
          <w:p w:rsidR="00C23A5A" w:rsidRDefault="00C301FD">
            <w:pPr>
              <w:pStyle w:val="TableParagraph"/>
              <w:spacing w:line="256" w:lineRule="auto"/>
              <w:ind w:left="112" w:right="373"/>
              <w:rPr>
                <w:sz w:val="28"/>
              </w:rPr>
            </w:pPr>
            <w:r>
              <w:rPr>
                <w:sz w:val="28"/>
              </w:rPr>
              <w:t>«эффект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основателя»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популяциях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C23A5A" w:rsidRDefault="00C301FD">
            <w:pPr>
              <w:pStyle w:val="TableParagraph"/>
              <w:ind w:left="112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Демонстрации</w:t>
            </w:r>
          </w:p>
          <w:p w:rsidR="00C23A5A" w:rsidRDefault="00C301FD">
            <w:pPr>
              <w:pStyle w:val="TableParagraph"/>
              <w:spacing w:before="11" w:line="256" w:lineRule="auto"/>
              <w:ind w:left="112" w:right="180"/>
              <w:rPr>
                <w:sz w:val="28"/>
              </w:rPr>
            </w:pPr>
            <w:r>
              <w:rPr>
                <w:color w:val="231F20"/>
                <w:sz w:val="28"/>
                <w:u w:val="single" w:color="231F20"/>
              </w:rPr>
              <w:t>Таблицы</w:t>
            </w:r>
            <w:r>
              <w:rPr>
                <w:color w:val="231F20"/>
                <w:spacing w:val="-7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и</w:t>
            </w:r>
            <w:r>
              <w:rPr>
                <w:color w:val="231F20"/>
                <w:spacing w:val="-5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схемы: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«Этапы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эволюции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человека»</w:t>
            </w:r>
          </w:p>
        </w:tc>
        <w:tc>
          <w:tcPr>
            <w:tcW w:w="4789" w:type="dxa"/>
          </w:tcPr>
          <w:p w:rsidR="00C23A5A" w:rsidRDefault="00C301FD">
            <w:pPr>
              <w:pStyle w:val="TableParagraph"/>
              <w:spacing w:line="259" w:lineRule="auto"/>
              <w:ind w:left="113" w:right="385"/>
              <w:rPr>
                <w:sz w:val="28"/>
              </w:rPr>
            </w:pPr>
            <w:r>
              <w:rPr>
                <w:color w:val="231F20"/>
                <w:sz w:val="28"/>
              </w:rPr>
              <w:t>Раскрывать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содержание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терминов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понятий: мутационный процесс,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полиморфизм, популяционные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волны,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дрейф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генов,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миграция,</w:t>
            </w:r>
          </w:p>
          <w:p w:rsidR="00C23A5A" w:rsidRDefault="00C301FD">
            <w:pPr>
              <w:pStyle w:val="TableParagraph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«эффект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основателя».</w:t>
            </w:r>
          </w:p>
          <w:p w:rsidR="00C23A5A" w:rsidRDefault="00C301FD">
            <w:pPr>
              <w:pStyle w:val="TableParagraph"/>
              <w:spacing w:before="19" w:line="256" w:lineRule="auto"/>
              <w:ind w:left="113" w:right="266"/>
              <w:rPr>
                <w:sz w:val="28"/>
              </w:rPr>
            </w:pPr>
            <w:r>
              <w:rPr>
                <w:color w:val="231F20"/>
                <w:sz w:val="28"/>
              </w:rPr>
              <w:t>Характеризовать</w:t>
            </w:r>
            <w:r>
              <w:rPr>
                <w:color w:val="231F20"/>
                <w:spacing w:val="-1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роль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естественного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отбора в популяциях современного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человека.</w:t>
            </w:r>
          </w:p>
          <w:p w:rsidR="00C23A5A" w:rsidRDefault="00C301FD">
            <w:pPr>
              <w:pStyle w:val="TableParagraph"/>
              <w:spacing w:before="11" w:line="259" w:lineRule="auto"/>
              <w:ind w:left="113" w:right="372"/>
              <w:rPr>
                <w:sz w:val="28"/>
              </w:rPr>
            </w:pPr>
            <w:r>
              <w:rPr>
                <w:color w:val="231F20"/>
                <w:sz w:val="28"/>
              </w:rPr>
              <w:t>Оценивать роль мутационного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процесса, популяционных волн,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дрейфа генов, миграции, «эффекта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основателя»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эволюции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популяций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современного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человека.</w:t>
            </w:r>
          </w:p>
          <w:p w:rsidR="00C23A5A" w:rsidRDefault="00C301FD">
            <w:pPr>
              <w:pStyle w:val="TableParagraph"/>
              <w:spacing w:line="256" w:lineRule="auto"/>
              <w:ind w:left="113" w:right="391"/>
              <w:rPr>
                <w:sz w:val="28"/>
              </w:rPr>
            </w:pPr>
            <w:r>
              <w:rPr>
                <w:color w:val="231F20"/>
                <w:sz w:val="28"/>
              </w:rPr>
              <w:t>Приводить примеры факторов,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способных</w:t>
            </w:r>
            <w:r>
              <w:rPr>
                <w:color w:val="231F20"/>
                <w:spacing w:val="-1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вызвать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популяционные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волны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эволюции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современного</w:t>
            </w:r>
          </w:p>
          <w:p w:rsidR="00C23A5A" w:rsidRDefault="00C301FD">
            <w:pPr>
              <w:pStyle w:val="TableParagraph"/>
              <w:spacing w:before="9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человека</w:t>
            </w:r>
          </w:p>
        </w:tc>
      </w:tr>
      <w:tr w:rsidR="00C23A5A">
        <w:trPr>
          <w:trHeight w:val="3476"/>
        </w:trPr>
        <w:tc>
          <w:tcPr>
            <w:tcW w:w="864" w:type="dxa"/>
          </w:tcPr>
          <w:p w:rsidR="00C23A5A" w:rsidRDefault="00C301FD">
            <w:pPr>
              <w:pStyle w:val="TableParagraph"/>
              <w:spacing w:line="311" w:lineRule="exact"/>
              <w:ind w:left="163" w:right="153"/>
              <w:jc w:val="center"/>
              <w:rPr>
                <w:sz w:val="28"/>
              </w:rPr>
            </w:pPr>
            <w:r>
              <w:rPr>
                <w:sz w:val="28"/>
              </w:rPr>
              <w:t>5.7</w:t>
            </w:r>
          </w:p>
        </w:tc>
        <w:tc>
          <w:tcPr>
            <w:tcW w:w="2837" w:type="dxa"/>
          </w:tcPr>
          <w:p w:rsidR="00C23A5A" w:rsidRDefault="00C301FD">
            <w:pPr>
              <w:pStyle w:val="TableParagraph"/>
              <w:spacing w:line="261" w:lineRule="auto"/>
              <w:ind w:left="110" w:right="85"/>
              <w:rPr>
                <w:sz w:val="28"/>
              </w:rPr>
            </w:pPr>
            <w:r>
              <w:rPr>
                <w:color w:val="231F20"/>
                <w:sz w:val="28"/>
              </w:rPr>
              <w:t>Человеческие расы.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Междисциплинарные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методы</w:t>
            </w:r>
            <w:r>
              <w:rPr>
                <w:color w:val="231F20"/>
                <w:spacing w:val="-1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антропологии</w:t>
            </w:r>
          </w:p>
        </w:tc>
        <w:tc>
          <w:tcPr>
            <w:tcW w:w="1627" w:type="dxa"/>
          </w:tcPr>
          <w:p w:rsidR="00C23A5A" w:rsidRDefault="00C301FD">
            <w:pPr>
              <w:pStyle w:val="TableParagraph"/>
              <w:spacing w:line="311" w:lineRule="exact"/>
              <w:ind w:left="0" w:right="721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31" w:type="dxa"/>
          </w:tcPr>
          <w:p w:rsidR="00C23A5A" w:rsidRDefault="00C301FD">
            <w:pPr>
              <w:pStyle w:val="TableParagraph"/>
              <w:spacing w:line="259" w:lineRule="auto"/>
              <w:ind w:left="112" w:right="197"/>
              <w:rPr>
                <w:sz w:val="28"/>
              </w:rPr>
            </w:pPr>
            <w:r>
              <w:rPr>
                <w:sz w:val="28"/>
              </w:rPr>
              <w:t>Человеческие расы. Понятие о расе.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Большие расы: европеоидная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(евразийская), австрало-негроидная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(экваториальная), монголоидная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(азиатско-американская). Время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пути расселения человека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планете.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Единство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человеческих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рас.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Научная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несостоятельность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расизма.</w:t>
            </w:r>
          </w:p>
          <w:p w:rsidR="00C23A5A" w:rsidRDefault="00C301FD">
            <w:pPr>
              <w:pStyle w:val="TableParagraph"/>
              <w:spacing w:line="321" w:lineRule="exact"/>
              <w:ind w:left="112"/>
              <w:rPr>
                <w:sz w:val="28"/>
              </w:rPr>
            </w:pPr>
            <w:r>
              <w:rPr>
                <w:sz w:val="28"/>
              </w:rPr>
              <w:t>Приспособленность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  <w:p w:rsidR="00C23A5A" w:rsidRDefault="00C301FD">
            <w:pPr>
              <w:pStyle w:val="TableParagraph"/>
              <w:spacing w:before="20"/>
              <w:ind w:left="112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разным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условиям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окружающей</w:t>
            </w:r>
          </w:p>
        </w:tc>
        <w:tc>
          <w:tcPr>
            <w:tcW w:w="4789" w:type="dxa"/>
          </w:tcPr>
          <w:p w:rsidR="00C23A5A" w:rsidRDefault="00C301FD">
            <w:pPr>
              <w:pStyle w:val="TableParagraph"/>
              <w:spacing w:line="261" w:lineRule="auto"/>
              <w:ind w:left="113" w:right="385"/>
              <w:rPr>
                <w:sz w:val="28"/>
              </w:rPr>
            </w:pPr>
            <w:r>
              <w:rPr>
                <w:color w:val="231F20"/>
                <w:sz w:val="28"/>
              </w:rPr>
              <w:t>Раскрывать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содержание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терминов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понятий: раса, расогенез, расизм,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социальный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дарвинизм.</w:t>
            </w:r>
          </w:p>
          <w:p w:rsidR="00C23A5A" w:rsidRDefault="00C301FD">
            <w:pPr>
              <w:pStyle w:val="TableParagraph"/>
              <w:spacing w:line="259" w:lineRule="auto"/>
              <w:ind w:left="113" w:right="322"/>
              <w:rPr>
                <w:sz w:val="28"/>
              </w:rPr>
            </w:pPr>
            <w:r>
              <w:rPr>
                <w:color w:val="231F20"/>
                <w:sz w:val="28"/>
              </w:rPr>
              <w:t>Характеризовать признаки больших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рас человека: европеоидной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pacing w:val="-1"/>
                <w:sz w:val="28"/>
              </w:rPr>
              <w:t xml:space="preserve">(евразийской), </w:t>
            </w:r>
            <w:r>
              <w:rPr>
                <w:color w:val="231F20"/>
                <w:sz w:val="28"/>
              </w:rPr>
              <w:t>австрало-негроидной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(экваториальной), монголоидной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(азиатско-американской).</w:t>
            </w:r>
          </w:p>
          <w:p w:rsidR="00C23A5A" w:rsidRDefault="00C301FD">
            <w:pPr>
              <w:pStyle w:val="TableParagraph"/>
              <w:spacing w:line="320" w:lineRule="exact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Выявлять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причины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возникновения</w:t>
            </w:r>
          </w:p>
          <w:p w:rsidR="00C23A5A" w:rsidRDefault="00C301FD">
            <w:pPr>
              <w:pStyle w:val="TableParagraph"/>
              <w:spacing w:before="12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человеческих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рас.</w:t>
            </w:r>
          </w:p>
        </w:tc>
      </w:tr>
    </w:tbl>
    <w:p w:rsidR="00C23A5A" w:rsidRDefault="00C23A5A">
      <w:pPr>
        <w:rPr>
          <w:sz w:val="28"/>
        </w:rPr>
        <w:sectPr w:rsidR="00C23A5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C23A5A" w:rsidRDefault="00C23A5A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2837"/>
        <w:gridCol w:w="1627"/>
        <w:gridCol w:w="4731"/>
        <w:gridCol w:w="4789"/>
      </w:tblGrid>
      <w:tr w:rsidR="00C23A5A">
        <w:trPr>
          <w:trHeight w:val="6257"/>
        </w:trPr>
        <w:tc>
          <w:tcPr>
            <w:tcW w:w="864" w:type="dxa"/>
          </w:tcPr>
          <w:p w:rsidR="00C23A5A" w:rsidRDefault="00C23A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7" w:type="dxa"/>
          </w:tcPr>
          <w:p w:rsidR="00C23A5A" w:rsidRDefault="00C23A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7" w:type="dxa"/>
          </w:tcPr>
          <w:p w:rsidR="00C23A5A" w:rsidRDefault="00C23A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1" w:type="dxa"/>
          </w:tcPr>
          <w:p w:rsidR="00C23A5A" w:rsidRDefault="00C301FD">
            <w:pPr>
              <w:pStyle w:val="TableParagraph"/>
              <w:spacing w:line="264" w:lineRule="auto"/>
              <w:ind w:left="112" w:right="745"/>
              <w:rPr>
                <w:sz w:val="28"/>
              </w:rPr>
            </w:pPr>
            <w:r>
              <w:rPr>
                <w:sz w:val="28"/>
              </w:rPr>
              <w:t>среды.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географической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дрейфа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генов</w:t>
            </w:r>
          </w:p>
          <w:p w:rsidR="00C23A5A" w:rsidRDefault="00C301FD">
            <w:pPr>
              <w:pStyle w:val="TableParagraph"/>
              <w:spacing w:line="256" w:lineRule="auto"/>
              <w:ind w:left="112" w:right="957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морфологию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физиологию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C23A5A" w:rsidRDefault="00C301FD">
            <w:pPr>
              <w:pStyle w:val="TableParagraph"/>
              <w:spacing w:line="256" w:lineRule="auto"/>
              <w:ind w:left="112" w:right="949"/>
              <w:rPr>
                <w:sz w:val="28"/>
              </w:rPr>
            </w:pPr>
            <w:r>
              <w:rPr>
                <w:sz w:val="28"/>
              </w:rPr>
              <w:t>Междисциплинарные методы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(биологической)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антропологии.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Эволюционная</w:t>
            </w:r>
          </w:p>
          <w:p w:rsidR="00C23A5A" w:rsidRDefault="00C301FD">
            <w:pPr>
              <w:pStyle w:val="TableParagraph"/>
              <w:spacing w:line="264" w:lineRule="auto"/>
              <w:ind w:left="112" w:right="364"/>
              <w:rPr>
                <w:sz w:val="28"/>
              </w:rPr>
            </w:pPr>
            <w:r>
              <w:rPr>
                <w:sz w:val="28"/>
              </w:rPr>
              <w:t>антропология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палеоантропология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популяций.</w:t>
            </w:r>
          </w:p>
          <w:p w:rsidR="00C23A5A" w:rsidRDefault="00C301FD">
            <w:pPr>
              <w:pStyle w:val="TableParagraph"/>
              <w:spacing w:line="259" w:lineRule="auto"/>
              <w:ind w:left="112" w:right="606"/>
              <w:rPr>
                <w:sz w:val="28"/>
              </w:rPr>
            </w:pPr>
            <w:r>
              <w:rPr>
                <w:sz w:val="28"/>
              </w:rPr>
              <w:t>Биосоциальные исследования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Исследование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коэволюции</w:t>
            </w:r>
            <w:proofErr w:type="spellEnd"/>
            <w:r>
              <w:rPr>
                <w:sz w:val="28"/>
              </w:rPr>
              <w:t xml:space="preserve"> биологического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человеке.</w:t>
            </w:r>
          </w:p>
          <w:p w:rsidR="00C23A5A" w:rsidRDefault="00C301FD">
            <w:pPr>
              <w:pStyle w:val="TableParagraph"/>
              <w:spacing w:line="322" w:lineRule="exact"/>
              <w:ind w:left="112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Демонстрации</w:t>
            </w:r>
          </w:p>
          <w:p w:rsidR="00C23A5A" w:rsidRDefault="00C301FD">
            <w:pPr>
              <w:pStyle w:val="TableParagraph"/>
              <w:spacing w:before="7"/>
              <w:ind w:left="112"/>
              <w:rPr>
                <w:sz w:val="28"/>
              </w:rPr>
            </w:pPr>
            <w:r>
              <w:rPr>
                <w:color w:val="231F20"/>
                <w:sz w:val="28"/>
                <w:u w:val="single" w:color="231F20"/>
              </w:rPr>
              <w:t>Таблицы</w:t>
            </w:r>
            <w:r>
              <w:rPr>
                <w:color w:val="231F20"/>
                <w:spacing w:val="-5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и</w:t>
            </w:r>
            <w:r>
              <w:rPr>
                <w:color w:val="231F20"/>
                <w:spacing w:val="-3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схемы: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«Расы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человека».</w:t>
            </w:r>
          </w:p>
          <w:p w:rsidR="00C23A5A" w:rsidRDefault="00C301FD">
            <w:pPr>
              <w:pStyle w:val="TableParagraph"/>
              <w:spacing w:before="24"/>
              <w:ind w:left="112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Практическая</w:t>
            </w:r>
            <w:r>
              <w:rPr>
                <w:b/>
                <w:color w:val="231F20"/>
                <w:spacing w:val="-5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работа</w:t>
            </w:r>
          </w:p>
          <w:p w:rsidR="00C23A5A" w:rsidRDefault="00C301FD">
            <w:pPr>
              <w:pStyle w:val="TableParagraph"/>
              <w:spacing w:before="13" w:line="340" w:lineRule="atLeast"/>
              <w:ind w:left="112" w:right="196"/>
              <w:rPr>
                <w:sz w:val="28"/>
              </w:rPr>
            </w:pPr>
            <w:r>
              <w:rPr>
                <w:color w:val="231F20"/>
                <w:sz w:val="28"/>
              </w:rPr>
              <w:t>«Изучение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экологических</w:t>
            </w:r>
            <w:r>
              <w:rPr>
                <w:color w:val="231F20"/>
                <w:spacing w:val="-1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адаптаций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человека»</w:t>
            </w:r>
          </w:p>
        </w:tc>
        <w:tc>
          <w:tcPr>
            <w:tcW w:w="4789" w:type="dxa"/>
          </w:tcPr>
          <w:p w:rsidR="00C23A5A" w:rsidRDefault="00C301FD">
            <w:pPr>
              <w:pStyle w:val="TableParagraph"/>
              <w:spacing w:line="261" w:lineRule="auto"/>
              <w:ind w:left="113" w:right="725"/>
              <w:rPr>
                <w:sz w:val="28"/>
              </w:rPr>
            </w:pPr>
            <w:r>
              <w:rPr>
                <w:color w:val="231F20"/>
                <w:sz w:val="28"/>
              </w:rPr>
              <w:t>Приводить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примеры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адаптивных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признаков у представителей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человеческих</w:t>
            </w:r>
            <w:r>
              <w:rPr>
                <w:color w:val="231F20"/>
                <w:spacing w:val="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рас.</w:t>
            </w:r>
          </w:p>
          <w:p w:rsidR="00C23A5A" w:rsidRDefault="00C301FD">
            <w:pPr>
              <w:pStyle w:val="TableParagraph"/>
              <w:spacing w:line="259" w:lineRule="auto"/>
              <w:ind w:left="113" w:right="462"/>
              <w:rPr>
                <w:sz w:val="28"/>
              </w:rPr>
            </w:pPr>
            <w:r>
              <w:rPr>
                <w:color w:val="231F20"/>
                <w:sz w:val="28"/>
              </w:rPr>
              <w:t>Приводить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свидетельства</w:t>
            </w:r>
            <w:r>
              <w:rPr>
                <w:color w:val="231F20"/>
                <w:spacing w:val="-1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единства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происхождения человеческих рас.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Сопоставлять адаптивные типы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людей с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расовыми признаками.</w:t>
            </w:r>
          </w:p>
          <w:p w:rsidR="00C23A5A" w:rsidRDefault="00C301FD">
            <w:pPr>
              <w:pStyle w:val="TableParagraph"/>
              <w:spacing w:line="264" w:lineRule="auto"/>
              <w:ind w:left="113" w:right="1407"/>
              <w:rPr>
                <w:sz w:val="28"/>
              </w:rPr>
            </w:pPr>
            <w:r>
              <w:rPr>
                <w:color w:val="231F20"/>
                <w:sz w:val="28"/>
              </w:rPr>
              <w:t>Доказывать научную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несостоятельность</w:t>
            </w:r>
            <w:r>
              <w:rPr>
                <w:color w:val="231F20"/>
                <w:spacing w:val="-1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расизма</w:t>
            </w:r>
          </w:p>
        </w:tc>
      </w:tr>
      <w:tr w:rsidR="00C23A5A">
        <w:trPr>
          <w:trHeight w:val="350"/>
        </w:trPr>
        <w:tc>
          <w:tcPr>
            <w:tcW w:w="3701" w:type="dxa"/>
            <w:gridSpan w:val="2"/>
          </w:tcPr>
          <w:p w:rsidR="00C23A5A" w:rsidRDefault="00C301FD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</w:tc>
        <w:tc>
          <w:tcPr>
            <w:tcW w:w="1627" w:type="dxa"/>
          </w:tcPr>
          <w:p w:rsidR="00C23A5A" w:rsidRDefault="00C301FD">
            <w:pPr>
              <w:pStyle w:val="TableParagraph"/>
              <w:spacing w:line="319" w:lineRule="exact"/>
              <w:ind w:left="593" w:right="561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731" w:type="dxa"/>
          </w:tcPr>
          <w:p w:rsidR="00C23A5A" w:rsidRDefault="00C23A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89" w:type="dxa"/>
          </w:tcPr>
          <w:p w:rsidR="00C23A5A" w:rsidRDefault="00C23A5A">
            <w:pPr>
              <w:pStyle w:val="TableParagraph"/>
              <w:ind w:left="0"/>
              <w:rPr>
                <w:sz w:val="26"/>
              </w:rPr>
            </w:pPr>
          </w:p>
        </w:tc>
      </w:tr>
      <w:tr w:rsidR="00C23A5A">
        <w:trPr>
          <w:trHeight w:val="695"/>
        </w:trPr>
        <w:tc>
          <w:tcPr>
            <w:tcW w:w="864" w:type="dxa"/>
          </w:tcPr>
          <w:p w:rsidR="00C23A5A" w:rsidRDefault="00C301FD">
            <w:pPr>
              <w:pStyle w:val="TableParagraph"/>
              <w:spacing w:line="311" w:lineRule="exact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13984" w:type="dxa"/>
            <w:gridSpan w:val="4"/>
          </w:tcPr>
          <w:p w:rsidR="00C23A5A" w:rsidRDefault="00C301FD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Тема</w:t>
            </w:r>
            <w:r>
              <w:rPr>
                <w:b/>
                <w:color w:val="231F20"/>
                <w:spacing w:val="-8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«Экология</w:t>
            </w:r>
            <w:r>
              <w:rPr>
                <w:b/>
                <w:color w:val="231F20"/>
                <w:spacing w:val="-5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–</w:t>
            </w:r>
            <w:r>
              <w:rPr>
                <w:b/>
                <w:color w:val="231F20"/>
                <w:spacing w:val="-2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наука</w:t>
            </w:r>
            <w:r>
              <w:rPr>
                <w:b/>
                <w:color w:val="231F20"/>
                <w:spacing w:val="-2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о</w:t>
            </w:r>
            <w:r>
              <w:rPr>
                <w:b/>
                <w:color w:val="231F20"/>
                <w:spacing w:val="-16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взаимоотношениях</w:t>
            </w:r>
            <w:r>
              <w:rPr>
                <w:b/>
                <w:color w:val="231F20"/>
                <w:spacing w:val="4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организмов</w:t>
            </w:r>
            <w:r>
              <w:rPr>
                <w:b/>
                <w:color w:val="231F20"/>
                <w:spacing w:val="-6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и</w:t>
            </w:r>
            <w:r>
              <w:rPr>
                <w:b/>
                <w:color w:val="231F20"/>
                <w:spacing w:val="-9"/>
                <w:sz w:val="28"/>
              </w:rPr>
              <w:t xml:space="preserve"> </w:t>
            </w:r>
            <w:proofErr w:type="spellStart"/>
            <w:r>
              <w:rPr>
                <w:b/>
                <w:color w:val="231F20"/>
                <w:sz w:val="28"/>
              </w:rPr>
              <w:t>надорганизменных</w:t>
            </w:r>
            <w:proofErr w:type="spellEnd"/>
            <w:r>
              <w:rPr>
                <w:b/>
                <w:color w:val="231F20"/>
                <w:spacing w:val="-3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систем</w:t>
            </w:r>
            <w:r>
              <w:rPr>
                <w:b/>
                <w:color w:val="231F20"/>
                <w:spacing w:val="-3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с</w:t>
            </w:r>
            <w:r>
              <w:rPr>
                <w:b/>
                <w:color w:val="231F20"/>
                <w:spacing w:val="-1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окружающей</w:t>
            </w:r>
          </w:p>
          <w:p w:rsidR="00C23A5A" w:rsidRDefault="00C301FD">
            <w:pPr>
              <w:pStyle w:val="TableParagraph"/>
              <w:spacing w:before="24"/>
              <w:ind w:left="110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средой»</w:t>
            </w:r>
          </w:p>
        </w:tc>
      </w:tr>
      <w:tr w:rsidR="00C23A5A">
        <w:trPr>
          <w:trHeight w:val="2086"/>
        </w:trPr>
        <w:tc>
          <w:tcPr>
            <w:tcW w:w="864" w:type="dxa"/>
          </w:tcPr>
          <w:p w:rsidR="00C23A5A" w:rsidRDefault="00C301FD">
            <w:pPr>
              <w:pStyle w:val="TableParagraph"/>
              <w:spacing w:line="311" w:lineRule="exact"/>
              <w:ind w:left="163" w:right="153"/>
              <w:jc w:val="center"/>
              <w:rPr>
                <w:sz w:val="28"/>
              </w:rPr>
            </w:pPr>
            <w:r>
              <w:rPr>
                <w:sz w:val="28"/>
              </w:rPr>
              <w:t>6.1</w:t>
            </w:r>
          </w:p>
        </w:tc>
        <w:tc>
          <w:tcPr>
            <w:tcW w:w="2837" w:type="dxa"/>
          </w:tcPr>
          <w:p w:rsidR="00C23A5A" w:rsidRDefault="00C301FD">
            <w:pPr>
              <w:pStyle w:val="TableParagraph"/>
              <w:spacing w:line="259" w:lineRule="auto"/>
              <w:ind w:left="110" w:right="503"/>
              <w:rPr>
                <w:sz w:val="28"/>
              </w:rPr>
            </w:pPr>
            <w:r>
              <w:rPr>
                <w:color w:val="231F20"/>
                <w:sz w:val="28"/>
              </w:rPr>
              <w:t>Зарождение 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pacing w:val="-1"/>
                <w:sz w:val="28"/>
              </w:rPr>
              <w:t>развитие</w:t>
            </w:r>
            <w:r>
              <w:rPr>
                <w:color w:val="231F20"/>
                <w:spacing w:val="-1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экологии</w:t>
            </w:r>
          </w:p>
        </w:tc>
        <w:tc>
          <w:tcPr>
            <w:tcW w:w="1627" w:type="dxa"/>
          </w:tcPr>
          <w:p w:rsidR="00C23A5A" w:rsidRDefault="00C301FD">
            <w:pPr>
              <w:pStyle w:val="TableParagraph"/>
              <w:spacing w:line="311" w:lineRule="exact"/>
              <w:ind w:left="2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31" w:type="dxa"/>
          </w:tcPr>
          <w:p w:rsidR="00C23A5A" w:rsidRDefault="00C301FD">
            <w:pPr>
              <w:pStyle w:val="TableParagraph"/>
              <w:spacing w:line="311" w:lineRule="exact"/>
              <w:ind w:left="112"/>
              <w:rPr>
                <w:sz w:val="28"/>
              </w:rPr>
            </w:pPr>
            <w:r>
              <w:rPr>
                <w:sz w:val="28"/>
              </w:rPr>
              <w:t>Зарождение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экологии</w:t>
            </w:r>
          </w:p>
          <w:p w:rsidR="00C23A5A" w:rsidRDefault="00C301FD">
            <w:pPr>
              <w:pStyle w:val="TableParagraph"/>
              <w:spacing w:before="24" w:line="264" w:lineRule="auto"/>
              <w:ind w:left="112" w:right="25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трудах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А. Гумбольдта,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К.Ф.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Рулье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Н.А.</w:t>
            </w:r>
            <w:r>
              <w:rPr>
                <w:spacing w:val="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Северцова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Э.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Геккеля,</w:t>
            </w:r>
          </w:p>
          <w:p w:rsidR="00C23A5A" w:rsidRDefault="00C301FD">
            <w:pPr>
              <w:pStyle w:val="TableParagraph"/>
              <w:spacing w:line="256" w:lineRule="auto"/>
              <w:ind w:left="112" w:right="212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Тенсли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В.Н.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Сукачёва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Разделы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экологии. Связь экологии</w:t>
            </w:r>
          </w:p>
          <w:p w:rsidR="00C23A5A" w:rsidRDefault="00C301FD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науками.</w:t>
            </w:r>
          </w:p>
        </w:tc>
        <w:tc>
          <w:tcPr>
            <w:tcW w:w="4789" w:type="dxa"/>
          </w:tcPr>
          <w:p w:rsidR="00C23A5A" w:rsidRDefault="00C301FD">
            <w:pPr>
              <w:pStyle w:val="TableParagraph"/>
              <w:spacing w:line="259" w:lineRule="auto"/>
              <w:ind w:left="113" w:right="385"/>
              <w:rPr>
                <w:sz w:val="28"/>
              </w:rPr>
            </w:pPr>
            <w:r>
              <w:rPr>
                <w:color w:val="231F20"/>
                <w:sz w:val="28"/>
              </w:rPr>
              <w:t>Раскрывать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содержание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терминов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понятий: экология, аутэкология,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синэкология, экология сообществ и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экосистем, экология видов 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популяций.</w:t>
            </w:r>
          </w:p>
          <w:p w:rsidR="00C23A5A" w:rsidRDefault="00C301FD">
            <w:pPr>
              <w:pStyle w:val="TableParagraph"/>
              <w:spacing w:line="320" w:lineRule="exact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Характеризовать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основные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этапы</w:t>
            </w:r>
          </w:p>
        </w:tc>
      </w:tr>
    </w:tbl>
    <w:p w:rsidR="00C23A5A" w:rsidRDefault="00C23A5A">
      <w:pPr>
        <w:spacing w:line="320" w:lineRule="exact"/>
        <w:rPr>
          <w:sz w:val="28"/>
        </w:rPr>
        <w:sectPr w:rsidR="00C23A5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C23A5A" w:rsidRDefault="00C23A5A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2837"/>
        <w:gridCol w:w="1627"/>
        <w:gridCol w:w="4731"/>
        <w:gridCol w:w="4789"/>
      </w:tblGrid>
      <w:tr w:rsidR="00C23A5A">
        <w:trPr>
          <w:trHeight w:val="2784"/>
        </w:trPr>
        <w:tc>
          <w:tcPr>
            <w:tcW w:w="864" w:type="dxa"/>
          </w:tcPr>
          <w:p w:rsidR="00C23A5A" w:rsidRDefault="00C23A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7" w:type="dxa"/>
          </w:tcPr>
          <w:p w:rsidR="00C23A5A" w:rsidRDefault="00C23A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7" w:type="dxa"/>
          </w:tcPr>
          <w:p w:rsidR="00C23A5A" w:rsidRDefault="00C23A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1" w:type="dxa"/>
          </w:tcPr>
          <w:p w:rsidR="00C23A5A" w:rsidRDefault="00C301FD">
            <w:pPr>
              <w:pStyle w:val="TableParagraph"/>
              <w:spacing w:line="311" w:lineRule="exact"/>
              <w:ind w:left="112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Демонстрации</w:t>
            </w:r>
          </w:p>
          <w:p w:rsidR="00C23A5A" w:rsidRDefault="00C301FD">
            <w:pPr>
              <w:pStyle w:val="TableParagraph"/>
              <w:spacing w:before="31"/>
              <w:ind w:left="112"/>
              <w:rPr>
                <w:sz w:val="28"/>
              </w:rPr>
            </w:pPr>
            <w:r>
              <w:rPr>
                <w:color w:val="231F20"/>
                <w:sz w:val="28"/>
                <w:u w:val="single" w:color="231F20"/>
              </w:rPr>
              <w:t>Портреты: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А.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Гумбольдт,</w:t>
            </w:r>
          </w:p>
          <w:p w:rsidR="00C23A5A" w:rsidRDefault="00C301FD">
            <w:pPr>
              <w:pStyle w:val="TableParagraph"/>
              <w:spacing w:before="24"/>
              <w:ind w:left="112"/>
              <w:rPr>
                <w:sz w:val="28"/>
              </w:rPr>
            </w:pPr>
            <w:r>
              <w:rPr>
                <w:color w:val="231F20"/>
                <w:sz w:val="28"/>
              </w:rPr>
              <w:t>К.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Ф.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proofErr w:type="spellStart"/>
            <w:r>
              <w:rPr>
                <w:color w:val="231F20"/>
                <w:sz w:val="28"/>
              </w:rPr>
              <w:t>Рулье</w:t>
            </w:r>
            <w:proofErr w:type="spellEnd"/>
            <w:r>
              <w:rPr>
                <w:color w:val="231F20"/>
                <w:sz w:val="28"/>
              </w:rPr>
              <w:t>,</w:t>
            </w:r>
            <w:r>
              <w:rPr>
                <w:color w:val="231F20"/>
                <w:spacing w:val="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Н.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А.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proofErr w:type="spellStart"/>
            <w:r>
              <w:rPr>
                <w:color w:val="231F20"/>
                <w:sz w:val="28"/>
              </w:rPr>
              <w:t>Северцов</w:t>
            </w:r>
            <w:proofErr w:type="spellEnd"/>
            <w:r>
              <w:rPr>
                <w:color w:val="231F20"/>
                <w:sz w:val="28"/>
              </w:rPr>
              <w:t>,</w:t>
            </w:r>
          </w:p>
          <w:p w:rsidR="00C23A5A" w:rsidRDefault="00C301FD">
            <w:pPr>
              <w:pStyle w:val="TableParagraph"/>
              <w:spacing w:before="23"/>
              <w:ind w:left="112"/>
              <w:rPr>
                <w:sz w:val="28"/>
              </w:rPr>
            </w:pPr>
            <w:r>
              <w:rPr>
                <w:color w:val="231F20"/>
                <w:sz w:val="28"/>
              </w:rPr>
              <w:t>Э.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Геккель,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А.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proofErr w:type="spellStart"/>
            <w:r>
              <w:rPr>
                <w:color w:val="231F20"/>
                <w:sz w:val="28"/>
              </w:rPr>
              <w:t>Тенсли</w:t>
            </w:r>
            <w:proofErr w:type="spellEnd"/>
            <w:r>
              <w:rPr>
                <w:color w:val="231F20"/>
                <w:sz w:val="28"/>
              </w:rPr>
              <w:t>,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В.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Н.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proofErr w:type="spellStart"/>
            <w:r>
              <w:rPr>
                <w:color w:val="231F20"/>
                <w:sz w:val="28"/>
              </w:rPr>
              <w:t>Сукачёв</w:t>
            </w:r>
            <w:proofErr w:type="spellEnd"/>
            <w:r>
              <w:rPr>
                <w:color w:val="231F20"/>
                <w:sz w:val="28"/>
              </w:rPr>
              <w:t>.</w:t>
            </w:r>
          </w:p>
          <w:p w:rsidR="00C23A5A" w:rsidRDefault="00C301FD">
            <w:pPr>
              <w:pStyle w:val="TableParagraph"/>
              <w:spacing w:before="32" w:line="256" w:lineRule="auto"/>
              <w:ind w:left="112" w:right="1220"/>
              <w:rPr>
                <w:sz w:val="28"/>
              </w:rPr>
            </w:pPr>
            <w:r>
              <w:rPr>
                <w:color w:val="231F20"/>
                <w:sz w:val="28"/>
                <w:u w:val="single" w:color="231F20"/>
              </w:rPr>
              <w:t>Таблицы</w:t>
            </w:r>
            <w:r>
              <w:rPr>
                <w:color w:val="231F20"/>
                <w:spacing w:val="-7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и</w:t>
            </w:r>
            <w:r>
              <w:rPr>
                <w:color w:val="231F20"/>
                <w:spacing w:val="-5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схемы: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«Разделы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экологии»</w:t>
            </w:r>
          </w:p>
        </w:tc>
        <w:tc>
          <w:tcPr>
            <w:tcW w:w="4789" w:type="dxa"/>
          </w:tcPr>
          <w:p w:rsidR="00C23A5A" w:rsidRDefault="00C301FD">
            <w:pPr>
              <w:pStyle w:val="TableParagraph"/>
              <w:spacing w:line="264" w:lineRule="auto"/>
              <w:ind w:left="113" w:right="267"/>
              <w:rPr>
                <w:sz w:val="28"/>
              </w:rPr>
            </w:pPr>
            <w:r>
              <w:rPr>
                <w:color w:val="231F20"/>
                <w:sz w:val="28"/>
              </w:rPr>
              <w:t>зарождения и развития экологии как</w:t>
            </w:r>
            <w:r>
              <w:rPr>
                <w:color w:val="231F20"/>
                <w:spacing w:val="-6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науки.</w:t>
            </w:r>
          </w:p>
          <w:p w:rsidR="00C23A5A" w:rsidRDefault="00C301FD">
            <w:pPr>
              <w:pStyle w:val="TableParagraph"/>
              <w:spacing w:line="256" w:lineRule="auto"/>
              <w:ind w:left="113" w:right="1062"/>
              <w:rPr>
                <w:sz w:val="28"/>
              </w:rPr>
            </w:pPr>
            <w:r>
              <w:rPr>
                <w:color w:val="231F20"/>
                <w:sz w:val="28"/>
              </w:rPr>
              <w:t>Приводить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примеры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объектов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изучения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экологии.</w:t>
            </w:r>
          </w:p>
          <w:p w:rsidR="00C23A5A" w:rsidRDefault="00C301FD">
            <w:pPr>
              <w:pStyle w:val="TableParagraph"/>
              <w:spacing w:line="256" w:lineRule="auto"/>
              <w:ind w:left="113" w:right="304"/>
              <w:rPr>
                <w:sz w:val="28"/>
              </w:rPr>
            </w:pPr>
            <w:r>
              <w:rPr>
                <w:color w:val="231F20"/>
                <w:sz w:val="28"/>
              </w:rPr>
              <w:t>Называть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основные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задачи,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стоящие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перед</w:t>
            </w:r>
            <w:r>
              <w:rPr>
                <w:color w:val="231F20"/>
                <w:spacing w:val="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учёными-экологами.</w:t>
            </w:r>
          </w:p>
          <w:p w:rsidR="00C23A5A" w:rsidRDefault="00C301FD">
            <w:pPr>
              <w:pStyle w:val="TableParagraph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Устанавливать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взаимосвязь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экологии</w:t>
            </w:r>
          </w:p>
          <w:p w:rsidR="00C23A5A" w:rsidRDefault="00C301FD">
            <w:pPr>
              <w:pStyle w:val="TableParagraph"/>
              <w:spacing w:before="16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с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другими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науками</w:t>
            </w:r>
          </w:p>
        </w:tc>
      </w:tr>
      <w:tr w:rsidR="00C23A5A">
        <w:trPr>
          <w:trHeight w:val="6257"/>
        </w:trPr>
        <w:tc>
          <w:tcPr>
            <w:tcW w:w="864" w:type="dxa"/>
          </w:tcPr>
          <w:p w:rsidR="00C23A5A" w:rsidRDefault="00C301FD">
            <w:pPr>
              <w:pStyle w:val="TableParagraph"/>
              <w:spacing w:line="311" w:lineRule="exact"/>
              <w:ind w:left="254"/>
              <w:rPr>
                <w:sz w:val="28"/>
              </w:rPr>
            </w:pPr>
            <w:r>
              <w:rPr>
                <w:sz w:val="28"/>
              </w:rPr>
              <w:t>6.2</w:t>
            </w:r>
          </w:p>
        </w:tc>
        <w:tc>
          <w:tcPr>
            <w:tcW w:w="2837" w:type="dxa"/>
          </w:tcPr>
          <w:p w:rsidR="00C23A5A" w:rsidRDefault="00C301FD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color w:val="231F20"/>
                <w:sz w:val="28"/>
              </w:rPr>
              <w:t>Методы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экологии.</w:t>
            </w:r>
          </w:p>
          <w:p w:rsidR="00C23A5A" w:rsidRDefault="00C301FD">
            <w:pPr>
              <w:pStyle w:val="TableParagraph"/>
              <w:spacing w:before="24"/>
              <w:ind w:left="110"/>
              <w:rPr>
                <w:sz w:val="28"/>
              </w:rPr>
            </w:pPr>
            <w:r>
              <w:rPr>
                <w:color w:val="231F20"/>
                <w:sz w:val="28"/>
              </w:rPr>
              <w:t>Значение</w:t>
            </w:r>
          </w:p>
          <w:p w:rsidR="00C23A5A" w:rsidRDefault="00C301FD">
            <w:pPr>
              <w:pStyle w:val="TableParagraph"/>
              <w:spacing w:before="23" w:line="264" w:lineRule="auto"/>
              <w:ind w:left="110" w:right="264"/>
              <w:rPr>
                <w:sz w:val="28"/>
              </w:rPr>
            </w:pPr>
            <w:r>
              <w:rPr>
                <w:color w:val="231F20"/>
                <w:sz w:val="28"/>
              </w:rPr>
              <w:t>экологических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знаний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для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человека</w:t>
            </w:r>
          </w:p>
        </w:tc>
        <w:tc>
          <w:tcPr>
            <w:tcW w:w="1627" w:type="dxa"/>
          </w:tcPr>
          <w:p w:rsidR="00C23A5A" w:rsidRDefault="00C301FD">
            <w:pPr>
              <w:pStyle w:val="TableParagraph"/>
              <w:spacing w:line="311" w:lineRule="exact"/>
              <w:ind w:left="2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31" w:type="dxa"/>
          </w:tcPr>
          <w:p w:rsidR="00C23A5A" w:rsidRDefault="00C301FD">
            <w:pPr>
              <w:pStyle w:val="TableParagraph"/>
              <w:spacing w:line="256" w:lineRule="auto"/>
              <w:ind w:left="112" w:right="1231"/>
              <w:jc w:val="both"/>
              <w:rPr>
                <w:sz w:val="28"/>
              </w:rPr>
            </w:pPr>
            <w:r>
              <w:rPr>
                <w:sz w:val="28"/>
              </w:rPr>
              <w:t>Методы экологии. Полевые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наблюдения. Эксперименты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экологии: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природные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23A5A" w:rsidRDefault="00C301FD">
            <w:pPr>
              <w:pStyle w:val="TableParagraph"/>
              <w:spacing w:line="256" w:lineRule="auto"/>
              <w:ind w:left="112" w:right="884"/>
              <w:rPr>
                <w:sz w:val="28"/>
              </w:rPr>
            </w:pPr>
            <w:r>
              <w:rPr>
                <w:sz w:val="28"/>
              </w:rPr>
              <w:t>лабораторные.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Моделирование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экологии.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Мониторинг</w:t>
            </w:r>
          </w:p>
          <w:p w:rsidR="00C23A5A" w:rsidRDefault="00C301FD">
            <w:pPr>
              <w:pStyle w:val="TableParagraph"/>
              <w:spacing w:before="3" w:line="256" w:lineRule="auto"/>
              <w:ind w:left="112" w:right="730"/>
              <w:rPr>
                <w:sz w:val="28"/>
              </w:rPr>
            </w:pPr>
            <w:r>
              <w:rPr>
                <w:sz w:val="28"/>
              </w:rPr>
              <w:t>окружающей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среды: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локальный,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региональный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глобальный.</w:t>
            </w:r>
          </w:p>
          <w:p w:rsidR="00C23A5A" w:rsidRDefault="00C301FD">
            <w:pPr>
              <w:pStyle w:val="TableParagraph"/>
              <w:spacing w:before="9" w:line="259" w:lineRule="auto"/>
              <w:ind w:left="112" w:right="630"/>
              <w:rPr>
                <w:sz w:val="28"/>
              </w:rPr>
            </w:pPr>
            <w:r>
              <w:rPr>
                <w:sz w:val="28"/>
              </w:rPr>
              <w:t>Значение экологических знаний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 человека. Экологическое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мировоззрение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связей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человечества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природой.</w:t>
            </w:r>
          </w:p>
          <w:p w:rsidR="00C23A5A" w:rsidRDefault="00C301FD">
            <w:pPr>
              <w:pStyle w:val="TableParagraph"/>
              <w:spacing w:line="256" w:lineRule="auto"/>
              <w:ind w:left="112" w:right="987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Формирование </w:t>
            </w:r>
            <w:r>
              <w:rPr>
                <w:sz w:val="28"/>
              </w:rPr>
              <w:t>экологической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 и экологической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грамотности населения.</w:t>
            </w:r>
          </w:p>
          <w:p w:rsidR="00C23A5A" w:rsidRDefault="00C301FD">
            <w:pPr>
              <w:pStyle w:val="TableParagraph"/>
              <w:spacing w:before="11"/>
              <w:ind w:left="112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Демонстрации</w:t>
            </w:r>
          </w:p>
          <w:p w:rsidR="00C23A5A" w:rsidRDefault="00C301FD">
            <w:pPr>
              <w:pStyle w:val="TableParagraph"/>
              <w:spacing w:before="24"/>
              <w:ind w:left="112"/>
              <w:rPr>
                <w:sz w:val="28"/>
              </w:rPr>
            </w:pPr>
            <w:r>
              <w:rPr>
                <w:color w:val="231F20"/>
                <w:sz w:val="28"/>
                <w:u w:val="single" w:color="231F20"/>
              </w:rPr>
              <w:t>Таблицы</w:t>
            </w:r>
            <w:r>
              <w:rPr>
                <w:color w:val="231F20"/>
                <w:spacing w:val="-6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и</w:t>
            </w:r>
            <w:r>
              <w:rPr>
                <w:color w:val="231F20"/>
                <w:spacing w:val="-3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схемы:</w:t>
            </w:r>
            <w:r>
              <w:rPr>
                <w:color w:val="231F20"/>
                <w:sz w:val="28"/>
              </w:rPr>
              <w:t xml:space="preserve"> «Методы</w:t>
            </w:r>
          </w:p>
          <w:p w:rsidR="00C23A5A" w:rsidRDefault="00C301FD">
            <w:pPr>
              <w:pStyle w:val="TableParagraph"/>
              <w:spacing w:before="8" w:line="346" w:lineRule="exact"/>
              <w:ind w:left="112" w:right="713"/>
              <w:rPr>
                <w:sz w:val="28"/>
              </w:rPr>
            </w:pPr>
            <w:r>
              <w:rPr>
                <w:color w:val="231F20"/>
                <w:sz w:val="28"/>
              </w:rPr>
              <w:t>экологии»,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«Схема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мониторинга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окружающей среды».</w:t>
            </w:r>
          </w:p>
        </w:tc>
        <w:tc>
          <w:tcPr>
            <w:tcW w:w="4789" w:type="dxa"/>
          </w:tcPr>
          <w:p w:rsidR="00C23A5A" w:rsidRDefault="00C301FD">
            <w:pPr>
              <w:pStyle w:val="TableParagraph"/>
              <w:spacing w:line="259" w:lineRule="auto"/>
              <w:ind w:left="113" w:right="385"/>
              <w:rPr>
                <w:sz w:val="28"/>
              </w:rPr>
            </w:pPr>
            <w:r>
              <w:rPr>
                <w:color w:val="231F20"/>
                <w:sz w:val="28"/>
              </w:rPr>
              <w:t>Раскрывать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содержание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терминов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понятий: полевые наблюдения,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мониторинг окружающей среды,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моделирование,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эксперимент,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прогнозирование.</w:t>
            </w:r>
          </w:p>
          <w:p w:rsidR="00C23A5A" w:rsidRDefault="00C301FD">
            <w:pPr>
              <w:pStyle w:val="TableParagraph"/>
              <w:spacing w:line="259" w:lineRule="auto"/>
              <w:ind w:left="113" w:right="449"/>
              <w:rPr>
                <w:sz w:val="28"/>
              </w:rPr>
            </w:pPr>
            <w:r>
              <w:rPr>
                <w:color w:val="231F20"/>
                <w:sz w:val="28"/>
              </w:rPr>
              <w:t>Характеризовать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методы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экологии.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Приводить примеры полевых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наблюдений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экологии.</w:t>
            </w:r>
          </w:p>
          <w:p w:rsidR="00C23A5A" w:rsidRDefault="00C301FD">
            <w:pPr>
              <w:pStyle w:val="TableParagraph"/>
              <w:spacing w:line="256" w:lineRule="auto"/>
              <w:ind w:left="113" w:right="302"/>
              <w:rPr>
                <w:sz w:val="28"/>
              </w:rPr>
            </w:pPr>
            <w:r>
              <w:rPr>
                <w:color w:val="231F20"/>
                <w:sz w:val="28"/>
              </w:rPr>
              <w:t>Выявлять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особенности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мониторинга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окружающей среды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как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метода</w:t>
            </w:r>
          </w:p>
          <w:p w:rsidR="00C23A5A" w:rsidRDefault="00C301FD">
            <w:pPr>
              <w:pStyle w:val="TableParagraph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экологических</w:t>
            </w:r>
            <w:r>
              <w:rPr>
                <w:color w:val="231F20"/>
                <w:spacing w:val="-1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исследований.</w:t>
            </w:r>
          </w:p>
          <w:p w:rsidR="00C23A5A" w:rsidRDefault="00C301FD">
            <w:pPr>
              <w:pStyle w:val="TableParagraph"/>
              <w:spacing w:before="22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Обосновывать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значение</w:t>
            </w:r>
          </w:p>
          <w:p w:rsidR="00C23A5A" w:rsidRDefault="00C301FD">
            <w:pPr>
              <w:pStyle w:val="TableParagraph"/>
              <w:spacing w:before="24" w:line="256" w:lineRule="auto"/>
              <w:ind w:left="113" w:right="847"/>
              <w:rPr>
                <w:sz w:val="28"/>
              </w:rPr>
            </w:pPr>
            <w:r>
              <w:rPr>
                <w:color w:val="231F20"/>
                <w:sz w:val="28"/>
              </w:rPr>
              <w:t>экспериментов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экологических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исследованиях.</w:t>
            </w:r>
          </w:p>
          <w:p w:rsidR="00C23A5A" w:rsidRDefault="00C301FD">
            <w:pPr>
              <w:pStyle w:val="TableParagraph"/>
              <w:spacing w:before="10" w:line="256" w:lineRule="auto"/>
              <w:ind w:left="113" w:right="131"/>
              <w:rPr>
                <w:sz w:val="28"/>
              </w:rPr>
            </w:pPr>
            <w:r>
              <w:rPr>
                <w:color w:val="231F20"/>
                <w:sz w:val="28"/>
              </w:rPr>
              <w:t>Сравнивать лабораторные 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природные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эксперименты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как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методы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экологических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исследований.</w:t>
            </w:r>
          </w:p>
          <w:p w:rsidR="00C23A5A" w:rsidRDefault="00C301FD">
            <w:pPr>
              <w:pStyle w:val="TableParagraph"/>
              <w:spacing w:before="3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Оценивать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значение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прогнозирования</w:t>
            </w:r>
          </w:p>
        </w:tc>
      </w:tr>
    </w:tbl>
    <w:p w:rsidR="00C23A5A" w:rsidRDefault="00C23A5A">
      <w:pPr>
        <w:rPr>
          <w:sz w:val="28"/>
        </w:rPr>
        <w:sectPr w:rsidR="00C23A5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C23A5A" w:rsidRDefault="00C23A5A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2837"/>
        <w:gridCol w:w="1627"/>
        <w:gridCol w:w="4731"/>
        <w:gridCol w:w="4789"/>
      </w:tblGrid>
      <w:tr w:rsidR="00C23A5A">
        <w:trPr>
          <w:trHeight w:val="1740"/>
        </w:trPr>
        <w:tc>
          <w:tcPr>
            <w:tcW w:w="864" w:type="dxa"/>
          </w:tcPr>
          <w:p w:rsidR="00C23A5A" w:rsidRDefault="00C23A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7" w:type="dxa"/>
          </w:tcPr>
          <w:p w:rsidR="00C23A5A" w:rsidRDefault="00C23A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7" w:type="dxa"/>
          </w:tcPr>
          <w:p w:rsidR="00C23A5A" w:rsidRDefault="00C23A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1" w:type="dxa"/>
          </w:tcPr>
          <w:p w:rsidR="00C23A5A" w:rsidRDefault="00C301FD">
            <w:pPr>
              <w:pStyle w:val="TableParagraph"/>
              <w:spacing w:line="311" w:lineRule="exact"/>
              <w:ind w:left="112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Лабораторная</w:t>
            </w:r>
            <w:r>
              <w:rPr>
                <w:b/>
                <w:color w:val="231F20"/>
                <w:spacing w:val="-6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работа</w:t>
            </w:r>
          </w:p>
          <w:p w:rsidR="00C23A5A" w:rsidRDefault="00C301FD">
            <w:pPr>
              <w:pStyle w:val="TableParagraph"/>
              <w:spacing w:before="31" w:line="256" w:lineRule="auto"/>
              <w:ind w:left="112" w:right="454"/>
              <w:rPr>
                <w:sz w:val="28"/>
              </w:rPr>
            </w:pPr>
            <w:r>
              <w:rPr>
                <w:color w:val="231F20"/>
                <w:sz w:val="28"/>
              </w:rPr>
              <w:t>«Изучение</w:t>
            </w:r>
            <w:r>
              <w:rPr>
                <w:color w:val="231F20"/>
                <w:spacing w:val="-1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методов</w:t>
            </w:r>
            <w:r>
              <w:rPr>
                <w:color w:val="231F20"/>
                <w:spacing w:val="-1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экологических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исследований»</w:t>
            </w:r>
          </w:p>
        </w:tc>
        <w:tc>
          <w:tcPr>
            <w:tcW w:w="4789" w:type="dxa"/>
          </w:tcPr>
          <w:p w:rsidR="00C23A5A" w:rsidRDefault="00C301FD">
            <w:pPr>
              <w:pStyle w:val="TableParagraph"/>
              <w:spacing w:line="264" w:lineRule="auto"/>
              <w:ind w:left="113" w:right="1523"/>
              <w:rPr>
                <w:sz w:val="28"/>
              </w:rPr>
            </w:pPr>
            <w:r>
              <w:rPr>
                <w:color w:val="231F20"/>
                <w:sz w:val="28"/>
              </w:rPr>
              <w:t>как метода экологических</w:t>
            </w:r>
            <w:r>
              <w:rPr>
                <w:color w:val="231F20"/>
                <w:spacing w:val="-6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исследований.</w:t>
            </w:r>
          </w:p>
          <w:p w:rsidR="00C23A5A" w:rsidRDefault="00C301FD">
            <w:pPr>
              <w:pStyle w:val="TableParagraph"/>
              <w:spacing w:line="256" w:lineRule="auto"/>
              <w:ind w:left="113" w:right="1044"/>
              <w:rPr>
                <w:sz w:val="28"/>
              </w:rPr>
            </w:pPr>
            <w:r>
              <w:rPr>
                <w:color w:val="231F20"/>
                <w:sz w:val="28"/>
              </w:rPr>
              <w:t>Обосновывать</w:t>
            </w:r>
            <w:r>
              <w:rPr>
                <w:color w:val="231F20"/>
                <w:spacing w:val="-1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необходимость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экологических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знаний</w:t>
            </w:r>
          </w:p>
          <w:p w:rsidR="00C23A5A" w:rsidRDefault="00C301FD">
            <w:pPr>
              <w:pStyle w:val="TableParagraph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для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современного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человека</w:t>
            </w:r>
          </w:p>
        </w:tc>
      </w:tr>
      <w:tr w:rsidR="00C23A5A">
        <w:trPr>
          <w:trHeight w:val="342"/>
        </w:trPr>
        <w:tc>
          <w:tcPr>
            <w:tcW w:w="3701" w:type="dxa"/>
            <w:gridSpan w:val="2"/>
          </w:tcPr>
          <w:p w:rsidR="00C23A5A" w:rsidRDefault="00C301FD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</w:tc>
        <w:tc>
          <w:tcPr>
            <w:tcW w:w="1627" w:type="dxa"/>
          </w:tcPr>
          <w:p w:rsidR="00C23A5A" w:rsidRDefault="00C301FD">
            <w:pPr>
              <w:pStyle w:val="TableParagraph"/>
              <w:spacing w:line="311" w:lineRule="exact"/>
              <w:ind w:left="0" w:right="721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731" w:type="dxa"/>
          </w:tcPr>
          <w:p w:rsidR="00C23A5A" w:rsidRDefault="00C23A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89" w:type="dxa"/>
          </w:tcPr>
          <w:p w:rsidR="00C23A5A" w:rsidRDefault="00C23A5A">
            <w:pPr>
              <w:pStyle w:val="TableParagraph"/>
              <w:ind w:left="0"/>
              <w:rPr>
                <w:sz w:val="26"/>
              </w:rPr>
            </w:pPr>
          </w:p>
        </w:tc>
      </w:tr>
      <w:tr w:rsidR="00C23A5A">
        <w:trPr>
          <w:trHeight w:val="350"/>
        </w:trPr>
        <w:tc>
          <w:tcPr>
            <w:tcW w:w="864" w:type="dxa"/>
          </w:tcPr>
          <w:p w:rsidR="00C23A5A" w:rsidRDefault="00C301FD">
            <w:pPr>
              <w:pStyle w:val="TableParagraph"/>
              <w:spacing w:line="319" w:lineRule="exact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13984" w:type="dxa"/>
            <w:gridSpan w:val="4"/>
          </w:tcPr>
          <w:p w:rsidR="00C23A5A" w:rsidRDefault="00C301FD">
            <w:pPr>
              <w:pStyle w:val="TableParagraph"/>
              <w:spacing w:line="319" w:lineRule="exact"/>
              <w:ind w:left="110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Тема</w:t>
            </w:r>
            <w:r>
              <w:rPr>
                <w:b/>
                <w:color w:val="231F20"/>
                <w:spacing w:val="-6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«Организмы</w:t>
            </w:r>
            <w:r>
              <w:rPr>
                <w:b/>
                <w:color w:val="231F20"/>
                <w:spacing w:val="-4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и</w:t>
            </w:r>
            <w:r>
              <w:rPr>
                <w:b/>
                <w:color w:val="231F20"/>
                <w:spacing w:val="-4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среда</w:t>
            </w:r>
            <w:r>
              <w:rPr>
                <w:b/>
                <w:color w:val="231F20"/>
                <w:spacing w:val="-6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обитания»</w:t>
            </w:r>
          </w:p>
        </w:tc>
      </w:tr>
      <w:tr w:rsidR="00C23A5A">
        <w:trPr>
          <w:trHeight w:val="6610"/>
        </w:trPr>
        <w:tc>
          <w:tcPr>
            <w:tcW w:w="864" w:type="dxa"/>
          </w:tcPr>
          <w:p w:rsidR="00C23A5A" w:rsidRDefault="00C301FD">
            <w:pPr>
              <w:pStyle w:val="TableParagraph"/>
              <w:spacing w:line="311" w:lineRule="exact"/>
              <w:ind w:left="163" w:right="153"/>
              <w:jc w:val="center"/>
              <w:rPr>
                <w:sz w:val="28"/>
              </w:rPr>
            </w:pPr>
            <w:r>
              <w:rPr>
                <w:sz w:val="28"/>
              </w:rPr>
              <w:t>7.1</w:t>
            </w:r>
          </w:p>
        </w:tc>
        <w:tc>
          <w:tcPr>
            <w:tcW w:w="2837" w:type="dxa"/>
          </w:tcPr>
          <w:p w:rsidR="00C23A5A" w:rsidRDefault="00C301FD">
            <w:pPr>
              <w:pStyle w:val="TableParagraph"/>
              <w:spacing w:line="264" w:lineRule="auto"/>
              <w:ind w:left="110" w:right="905"/>
              <w:rPr>
                <w:sz w:val="28"/>
              </w:rPr>
            </w:pPr>
            <w:r>
              <w:rPr>
                <w:color w:val="231F20"/>
                <w:spacing w:val="-1"/>
                <w:sz w:val="28"/>
              </w:rPr>
              <w:t>Экологические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факторы</w:t>
            </w:r>
          </w:p>
        </w:tc>
        <w:tc>
          <w:tcPr>
            <w:tcW w:w="1627" w:type="dxa"/>
          </w:tcPr>
          <w:p w:rsidR="00C23A5A" w:rsidRDefault="00C301FD">
            <w:pPr>
              <w:pStyle w:val="TableParagraph"/>
              <w:spacing w:line="311" w:lineRule="exact"/>
              <w:ind w:left="0" w:right="721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31" w:type="dxa"/>
          </w:tcPr>
          <w:p w:rsidR="00C23A5A" w:rsidRDefault="00C301FD">
            <w:pPr>
              <w:pStyle w:val="TableParagraph"/>
              <w:spacing w:line="264" w:lineRule="auto"/>
              <w:ind w:left="112" w:right="1105"/>
              <w:rPr>
                <w:sz w:val="28"/>
              </w:rPr>
            </w:pPr>
            <w:r>
              <w:rPr>
                <w:sz w:val="28"/>
              </w:rPr>
              <w:t>Экологические факторы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закономерности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действия.</w:t>
            </w:r>
          </w:p>
          <w:p w:rsidR="00C23A5A" w:rsidRDefault="00C301FD">
            <w:pPr>
              <w:pStyle w:val="TableParagraph"/>
              <w:spacing w:line="256" w:lineRule="auto"/>
              <w:ind w:left="112" w:right="909"/>
              <w:rPr>
                <w:sz w:val="28"/>
              </w:rPr>
            </w:pPr>
            <w:r>
              <w:rPr>
                <w:sz w:val="28"/>
              </w:rPr>
              <w:t>Классификация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экологических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факторов: абиотические,</w:t>
            </w:r>
          </w:p>
          <w:p w:rsidR="00C23A5A" w:rsidRDefault="00C301FD">
            <w:pPr>
              <w:pStyle w:val="TableParagraph"/>
              <w:spacing w:line="256" w:lineRule="auto"/>
              <w:ind w:left="112" w:right="168"/>
              <w:rPr>
                <w:sz w:val="28"/>
              </w:rPr>
            </w:pPr>
            <w:r>
              <w:rPr>
                <w:sz w:val="28"/>
              </w:rPr>
              <w:t>биотические,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антропогенные.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закономерности действия</w:t>
            </w:r>
          </w:p>
          <w:p w:rsidR="00C23A5A" w:rsidRDefault="00C301FD">
            <w:pPr>
              <w:pStyle w:val="TableParagraph"/>
              <w:spacing w:line="256" w:lineRule="auto"/>
              <w:ind w:left="112" w:right="495"/>
              <w:rPr>
                <w:sz w:val="28"/>
              </w:rPr>
            </w:pPr>
            <w:r>
              <w:rPr>
                <w:sz w:val="28"/>
              </w:rPr>
              <w:t>экологических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факторов.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Правило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минимума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(К.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Шпренгель,</w:t>
            </w:r>
          </w:p>
          <w:p w:rsidR="00C23A5A" w:rsidRDefault="00C301FD">
            <w:pPr>
              <w:pStyle w:val="TableParagraph"/>
              <w:spacing w:before="2" w:line="256" w:lineRule="auto"/>
              <w:ind w:left="112" w:right="710"/>
              <w:rPr>
                <w:sz w:val="28"/>
              </w:rPr>
            </w:pPr>
            <w:r>
              <w:rPr>
                <w:sz w:val="28"/>
              </w:rPr>
              <w:t>Ю. Либих).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Толерантность.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Эврибионтные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стенобионтные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организмы.</w:t>
            </w:r>
          </w:p>
          <w:p w:rsidR="00C23A5A" w:rsidRDefault="00C301FD">
            <w:pPr>
              <w:pStyle w:val="TableParagraph"/>
              <w:spacing w:before="4"/>
              <w:ind w:left="112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Демонстрации</w:t>
            </w:r>
          </w:p>
          <w:p w:rsidR="00C23A5A" w:rsidRDefault="00C301FD">
            <w:pPr>
              <w:pStyle w:val="TableParagraph"/>
              <w:spacing w:before="30" w:line="256" w:lineRule="auto"/>
              <w:ind w:left="112" w:right="401"/>
              <w:rPr>
                <w:sz w:val="28"/>
              </w:rPr>
            </w:pPr>
            <w:r>
              <w:rPr>
                <w:color w:val="231F20"/>
                <w:sz w:val="28"/>
                <w:u w:val="single" w:color="231F20"/>
              </w:rPr>
              <w:t>Таблицы</w:t>
            </w:r>
            <w:r>
              <w:rPr>
                <w:color w:val="231F20"/>
                <w:spacing w:val="-7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и</w:t>
            </w:r>
            <w:r>
              <w:rPr>
                <w:color w:val="231F20"/>
                <w:spacing w:val="-4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схемы: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«Экологические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факторы».</w:t>
            </w:r>
          </w:p>
          <w:p w:rsidR="00C23A5A" w:rsidRDefault="00C301FD">
            <w:pPr>
              <w:pStyle w:val="TableParagraph"/>
              <w:spacing w:before="3"/>
              <w:ind w:left="112"/>
              <w:rPr>
                <w:sz w:val="28"/>
              </w:rPr>
            </w:pPr>
            <w:r>
              <w:rPr>
                <w:b/>
                <w:color w:val="231F20"/>
                <w:sz w:val="28"/>
              </w:rPr>
              <w:t>Оборудование:</w:t>
            </w:r>
            <w:r>
              <w:rPr>
                <w:b/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гербарии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</w:p>
          <w:p w:rsidR="00C23A5A" w:rsidRDefault="00C301FD">
            <w:pPr>
              <w:pStyle w:val="TableParagraph"/>
              <w:spacing w:before="24" w:line="259" w:lineRule="auto"/>
              <w:ind w:left="112" w:right="608"/>
              <w:rPr>
                <w:sz w:val="28"/>
              </w:rPr>
            </w:pPr>
            <w:r>
              <w:rPr>
                <w:color w:val="231F20"/>
                <w:sz w:val="28"/>
              </w:rPr>
              <w:t>коллекции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растений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животных,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приспособленных к влиянию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различных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экологических</w:t>
            </w:r>
          </w:p>
          <w:p w:rsidR="00C23A5A" w:rsidRDefault="00C301FD">
            <w:pPr>
              <w:pStyle w:val="TableParagraph"/>
              <w:spacing w:before="1"/>
              <w:ind w:left="112"/>
              <w:rPr>
                <w:sz w:val="28"/>
              </w:rPr>
            </w:pPr>
            <w:r>
              <w:rPr>
                <w:color w:val="231F20"/>
                <w:sz w:val="28"/>
              </w:rPr>
              <w:t>факторов</w:t>
            </w:r>
          </w:p>
        </w:tc>
        <w:tc>
          <w:tcPr>
            <w:tcW w:w="4789" w:type="dxa"/>
          </w:tcPr>
          <w:p w:rsidR="00C23A5A" w:rsidRDefault="00C301FD">
            <w:pPr>
              <w:pStyle w:val="TableParagraph"/>
              <w:spacing w:line="261" w:lineRule="auto"/>
              <w:ind w:left="113" w:right="385"/>
              <w:rPr>
                <w:sz w:val="28"/>
              </w:rPr>
            </w:pPr>
            <w:r>
              <w:rPr>
                <w:color w:val="231F20"/>
                <w:sz w:val="28"/>
              </w:rPr>
              <w:t>Раскрывать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содержание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терминов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понятий: экологический фактор,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биологический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оптимум,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ограничивающий (лимитирующий)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фактор.</w:t>
            </w:r>
          </w:p>
          <w:p w:rsidR="00C23A5A" w:rsidRDefault="00C301FD">
            <w:pPr>
              <w:pStyle w:val="TableParagraph"/>
              <w:spacing w:line="256" w:lineRule="auto"/>
              <w:ind w:left="113" w:right="586"/>
              <w:rPr>
                <w:sz w:val="28"/>
              </w:rPr>
            </w:pPr>
            <w:r>
              <w:rPr>
                <w:color w:val="231F20"/>
                <w:spacing w:val="-1"/>
                <w:sz w:val="28"/>
              </w:rPr>
              <w:t xml:space="preserve">Классифицировать </w:t>
            </w:r>
            <w:r>
              <w:rPr>
                <w:color w:val="231F20"/>
                <w:sz w:val="28"/>
              </w:rPr>
              <w:t>экологические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факторы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разным основаниям.</w:t>
            </w:r>
          </w:p>
          <w:p w:rsidR="00C23A5A" w:rsidRDefault="00C301FD">
            <w:pPr>
              <w:pStyle w:val="TableParagraph"/>
              <w:spacing w:line="261" w:lineRule="auto"/>
              <w:ind w:left="113" w:right="1589"/>
              <w:rPr>
                <w:sz w:val="28"/>
              </w:rPr>
            </w:pPr>
            <w:r>
              <w:rPr>
                <w:color w:val="231F20"/>
                <w:sz w:val="28"/>
              </w:rPr>
              <w:t>Характеризовать общие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закономерности</w:t>
            </w:r>
            <w:r>
              <w:rPr>
                <w:color w:val="231F20"/>
                <w:spacing w:val="-1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действия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экологических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факторов.</w:t>
            </w:r>
          </w:p>
          <w:p w:rsidR="00C23A5A" w:rsidRDefault="00C301FD">
            <w:pPr>
              <w:pStyle w:val="TableParagraph"/>
              <w:spacing w:line="261" w:lineRule="auto"/>
              <w:ind w:left="113" w:right="173"/>
              <w:rPr>
                <w:sz w:val="28"/>
              </w:rPr>
            </w:pPr>
            <w:r>
              <w:rPr>
                <w:color w:val="231F20"/>
                <w:sz w:val="28"/>
              </w:rPr>
              <w:t>Обосновывать действие закона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оптимума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закона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ограничивающего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фактора.</w:t>
            </w:r>
          </w:p>
          <w:p w:rsidR="00C23A5A" w:rsidRDefault="00C301FD">
            <w:pPr>
              <w:pStyle w:val="TableParagraph"/>
              <w:spacing w:line="256" w:lineRule="auto"/>
              <w:ind w:left="113" w:right="342"/>
              <w:rPr>
                <w:sz w:val="28"/>
              </w:rPr>
            </w:pPr>
            <w:r>
              <w:rPr>
                <w:color w:val="231F20"/>
                <w:sz w:val="28"/>
              </w:rPr>
              <w:t>Приводить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примеры: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иллюстрирующие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действие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правила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минимума,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ограничивающего</w:t>
            </w:r>
          </w:p>
          <w:p w:rsidR="00C23A5A" w:rsidRDefault="00C301FD">
            <w:pPr>
              <w:pStyle w:val="TableParagraph"/>
              <w:spacing w:line="256" w:lineRule="auto"/>
              <w:ind w:left="113" w:right="1369"/>
              <w:rPr>
                <w:sz w:val="28"/>
              </w:rPr>
            </w:pPr>
            <w:r>
              <w:rPr>
                <w:color w:val="231F20"/>
                <w:sz w:val="28"/>
              </w:rPr>
              <w:t>фактора, эврибионтных 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стенобионтных</w:t>
            </w:r>
            <w:r>
              <w:rPr>
                <w:color w:val="231F20"/>
                <w:spacing w:val="-1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организмов</w:t>
            </w:r>
          </w:p>
        </w:tc>
      </w:tr>
    </w:tbl>
    <w:p w:rsidR="00C23A5A" w:rsidRDefault="00C23A5A">
      <w:pPr>
        <w:spacing w:line="256" w:lineRule="auto"/>
        <w:rPr>
          <w:sz w:val="28"/>
        </w:rPr>
        <w:sectPr w:rsidR="00C23A5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C23A5A" w:rsidRDefault="00C23A5A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2837"/>
        <w:gridCol w:w="1627"/>
        <w:gridCol w:w="4731"/>
        <w:gridCol w:w="4789"/>
      </w:tblGrid>
      <w:tr w:rsidR="00C23A5A">
        <w:trPr>
          <w:trHeight w:val="9391"/>
        </w:trPr>
        <w:tc>
          <w:tcPr>
            <w:tcW w:w="864" w:type="dxa"/>
          </w:tcPr>
          <w:p w:rsidR="00C23A5A" w:rsidRDefault="00C301FD">
            <w:pPr>
              <w:pStyle w:val="TableParagraph"/>
              <w:spacing w:line="311" w:lineRule="exact"/>
              <w:ind w:left="254"/>
              <w:rPr>
                <w:sz w:val="28"/>
              </w:rPr>
            </w:pPr>
            <w:r>
              <w:rPr>
                <w:sz w:val="28"/>
              </w:rPr>
              <w:t>7.2</w:t>
            </w:r>
          </w:p>
        </w:tc>
        <w:tc>
          <w:tcPr>
            <w:tcW w:w="2837" w:type="dxa"/>
          </w:tcPr>
          <w:p w:rsidR="00C23A5A" w:rsidRDefault="00C301FD">
            <w:pPr>
              <w:pStyle w:val="TableParagraph"/>
              <w:spacing w:line="259" w:lineRule="auto"/>
              <w:ind w:left="110" w:right="515"/>
              <w:rPr>
                <w:sz w:val="28"/>
              </w:rPr>
            </w:pPr>
            <w:r>
              <w:rPr>
                <w:color w:val="231F20"/>
                <w:sz w:val="28"/>
              </w:rPr>
              <w:t>Абиотические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факторы.</w:t>
            </w:r>
            <w:r>
              <w:rPr>
                <w:color w:val="231F20"/>
                <w:spacing w:val="-1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Свет</w:t>
            </w:r>
            <w:r>
              <w:rPr>
                <w:color w:val="231F20"/>
                <w:spacing w:val="-1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как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экологический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фактор</w:t>
            </w:r>
          </w:p>
        </w:tc>
        <w:tc>
          <w:tcPr>
            <w:tcW w:w="1627" w:type="dxa"/>
          </w:tcPr>
          <w:p w:rsidR="00C23A5A" w:rsidRDefault="00C301FD">
            <w:pPr>
              <w:pStyle w:val="TableParagraph"/>
              <w:spacing w:line="311" w:lineRule="exact"/>
              <w:ind w:left="2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31" w:type="dxa"/>
          </w:tcPr>
          <w:p w:rsidR="00C23A5A" w:rsidRDefault="00C301FD">
            <w:pPr>
              <w:pStyle w:val="TableParagraph"/>
              <w:spacing w:line="264" w:lineRule="auto"/>
              <w:ind w:left="112" w:right="626"/>
              <w:rPr>
                <w:sz w:val="28"/>
              </w:rPr>
            </w:pPr>
            <w:r>
              <w:rPr>
                <w:sz w:val="28"/>
              </w:rPr>
              <w:t>Абиотические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факторы.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Свет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экологический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фактор.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Действие</w:t>
            </w:r>
          </w:p>
          <w:p w:rsidR="00C23A5A" w:rsidRDefault="00C301FD">
            <w:pPr>
              <w:pStyle w:val="TableParagraph"/>
              <w:spacing w:line="261" w:lineRule="auto"/>
              <w:ind w:left="112" w:right="204"/>
              <w:rPr>
                <w:sz w:val="28"/>
              </w:rPr>
            </w:pPr>
            <w:r>
              <w:rPr>
                <w:sz w:val="28"/>
              </w:rPr>
              <w:t>разных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участков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солнечного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спектра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организмы.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Экологические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растений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животных</w:t>
            </w:r>
          </w:p>
          <w:p w:rsidR="00C23A5A" w:rsidRDefault="00C301FD">
            <w:pPr>
              <w:pStyle w:val="TableParagraph"/>
              <w:spacing w:line="256" w:lineRule="auto"/>
              <w:ind w:left="112" w:right="393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отношению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свету.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Сигнальная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света.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Фотопериодизм.</w:t>
            </w:r>
          </w:p>
          <w:p w:rsidR="00C23A5A" w:rsidRDefault="00C301FD">
            <w:pPr>
              <w:pStyle w:val="TableParagraph"/>
              <w:ind w:left="112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Демонстрации</w:t>
            </w:r>
          </w:p>
          <w:p w:rsidR="00C23A5A" w:rsidRDefault="00C301FD">
            <w:pPr>
              <w:pStyle w:val="TableParagraph"/>
              <w:spacing w:before="5" w:line="256" w:lineRule="auto"/>
              <w:ind w:left="112" w:right="634"/>
              <w:rPr>
                <w:sz w:val="28"/>
              </w:rPr>
            </w:pPr>
            <w:r>
              <w:rPr>
                <w:color w:val="231F20"/>
                <w:sz w:val="28"/>
                <w:u w:val="single" w:color="231F20"/>
              </w:rPr>
              <w:t>Таблицы</w:t>
            </w:r>
            <w:r>
              <w:rPr>
                <w:color w:val="231F20"/>
                <w:spacing w:val="-3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и схемы:</w:t>
            </w:r>
            <w:r>
              <w:rPr>
                <w:color w:val="231F20"/>
                <w:spacing w:val="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«Световой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спектр»,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«Экологические</w:t>
            </w:r>
            <w:r>
              <w:rPr>
                <w:color w:val="231F20"/>
                <w:spacing w:val="-1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группы</w:t>
            </w:r>
          </w:p>
          <w:p w:rsidR="00C23A5A" w:rsidRDefault="00C301FD">
            <w:pPr>
              <w:pStyle w:val="TableParagraph"/>
              <w:spacing w:before="2" w:line="259" w:lineRule="auto"/>
              <w:ind w:left="112" w:right="433"/>
              <w:rPr>
                <w:sz w:val="28"/>
              </w:rPr>
            </w:pPr>
            <w:r>
              <w:rPr>
                <w:color w:val="231F20"/>
                <w:sz w:val="28"/>
              </w:rPr>
              <w:t>животных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отношению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свету».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Оборудование:</w:t>
            </w:r>
            <w:r>
              <w:rPr>
                <w:b/>
                <w:color w:val="231F20"/>
                <w:spacing w:val="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гербарии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светолюбивых, тенелюбивых 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теневыносливых</w:t>
            </w:r>
            <w:r>
              <w:rPr>
                <w:color w:val="231F20"/>
                <w:spacing w:val="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растений;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светолюбивые, тенелюбивые 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теневыносливые комнатные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растения.</w:t>
            </w:r>
          </w:p>
          <w:p w:rsidR="00C23A5A" w:rsidRDefault="00C301FD">
            <w:pPr>
              <w:pStyle w:val="TableParagraph"/>
              <w:spacing w:before="1"/>
              <w:ind w:left="112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Лабораторная</w:t>
            </w:r>
            <w:r>
              <w:rPr>
                <w:b/>
                <w:color w:val="231F20"/>
                <w:spacing w:val="-6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работа</w:t>
            </w:r>
          </w:p>
          <w:p w:rsidR="00C23A5A" w:rsidRDefault="00C301FD">
            <w:pPr>
              <w:pStyle w:val="TableParagraph"/>
              <w:spacing w:before="24" w:line="256" w:lineRule="auto"/>
              <w:ind w:left="112" w:right="1056"/>
              <w:rPr>
                <w:sz w:val="28"/>
              </w:rPr>
            </w:pPr>
            <w:r>
              <w:rPr>
                <w:color w:val="231F20"/>
                <w:sz w:val="28"/>
              </w:rPr>
              <w:t>«Выявление приспособлений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организмов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влиянию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света»</w:t>
            </w:r>
          </w:p>
        </w:tc>
        <w:tc>
          <w:tcPr>
            <w:tcW w:w="4789" w:type="dxa"/>
          </w:tcPr>
          <w:p w:rsidR="00C23A5A" w:rsidRDefault="00C301FD">
            <w:pPr>
              <w:pStyle w:val="TableParagraph"/>
              <w:spacing w:line="264" w:lineRule="auto"/>
              <w:ind w:left="113" w:right="391"/>
              <w:jc w:val="both"/>
              <w:rPr>
                <w:sz w:val="28"/>
              </w:rPr>
            </w:pPr>
            <w:r>
              <w:rPr>
                <w:color w:val="231F20"/>
                <w:sz w:val="28"/>
              </w:rPr>
              <w:t>Раскрывать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содержание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терминов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6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понятий: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свет, фотопериодизм.</w:t>
            </w:r>
          </w:p>
          <w:p w:rsidR="00C23A5A" w:rsidRDefault="00C301FD">
            <w:pPr>
              <w:pStyle w:val="TableParagraph"/>
              <w:spacing w:line="256" w:lineRule="auto"/>
              <w:ind w:left="113" w:right="341"/>
              <w:jc w:val="both"/>
              <w:rPr>
                <w:sz w:val="28"/>
              </w:rPr>
            </w:pPr>
            <w:r>
              <w:rPr>
                <w:color w:val="231F20"/>
                <w:sz w:val="28"/>
              </w:rPr>
              <w:t>Характеризовать действие света как</w:t>
            </w:r>
            <w:r>
              <w:rPr>
                <w:color w:val="231F20"/>
                <w:spacing w:val="-6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экологического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фактора.</w:t>
            </w:r>
          </w:p>
          <w:p w:rsidR="00C23A5A" w:rsidRDefault="00C301FD">
            <w:pPr>
              <w:pStyle w:val="TableParagraph"/>
              <w:spacing w:line="256" w:lineRule="auto"/>
              <w:ind w:left="113" w:right="1186"/>
              <w:jc w:val="both"/>
              <w:rPr>
                <w:sz w:val="28"/>
              </w:rPr>
            </w:pPr>
            <w:r>
              <w:rPr>
                <w:color w:val="231F20"/>
                <w:sz w:val="28"/>
              </w:rPr>
              <w:t>Сравнивать действие разных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участков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солнечного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спектра</w:t>
            </w:r>
            <w:r>
              <w:rPr>
                <w:color w:val="231F20"/>
                <w:spacing w:val="-6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на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организмы.</w:t>
            </w:r>
          </w:p>
          <w:p w:rsidR="00C23A5A" w:rsidRDefault="00C301FD">
            <w:pPr>
              <w:pStyle w:val="TableParagraph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Выявлять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особенности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строения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</w:p>
          <w:p w:rsidR="00C23A5A" w:rsidRDefault="00C301FD">
            <w:pPr>
              <w:pStyle w:val="TableParagraph"/>
              <w:spacing w:before="24" w:line="256" w:lineRule="auto"/>
              <w:ind w:left="113" w:right="114"/>
              <w:rPr>
                <w:sz w:val="28"/>
              </w:rPr>
            </w:pPr>
            <w:r>
              <w:rPr>
                <w:color w:val="231F20"/>
                <w:sz w:val="28"/>
              </w:rPr>
              <w:t>жизнедеятельности растений разных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экологических групп</w:t>
            </w:r>
            <w:r>
              <w:rPr>
                <w:color w:val="231F20"/>
                <w:spacing w:val="7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 отношению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свету</w:t>
            </w:r>
            <w:r>
              <w:rPr>
                <w:color w:val="231F20"/>
                <w:spacing w:val="-1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(светолюбивые,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тенелюбивые,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теневыносливые).</w:t>
            </w:r>
          </w:p>
          <w:p w:rsidR="00C23A5A" w:rsidRDefault="00C301FD">
            <w:pPr>
              <w:pStyle w:val="TableParagraph"/>
              <w:spacing w:before="12" w:line="256" w:lineRule="auto"/>
              <w:ind w:left="113" w:right="149"/>
              <w:rPr>
                <w:sz w:val="28"/>
              </w:rPr>
            </w:pPr>
            <w:r>
              <w:rPr>
                <w:color w:val="231F20"/>
                <w:sz w:val="28"/>
              </w:rPr>
              <w:t>Приводить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примеры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растений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разных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экологических</w:t>
            </w:r>
            <w:r>
              <w:rPr>
                <w:color w:val="231F20"/>
                <w:spacing w:val="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групп</w:t>
            </w:r>
            <w:r>
              <w:rPr>
                <w:color w:val="231F20"/>
                <w:spacing w:val="1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</w:t>
            </w:r>
            <w:r>
              <w:rPr>
                <w:color w:val="231F20"/>
                <w:spacing w:val="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отношению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свету.</w:t>
            </w:r>
          </w:p>
          <w:p w:rsidR="00C23A5A" w:rsidRDefault="00C301FD">
            <w:pPr>
              <w:pStyle w:val="TableParagraph"/>
              <w:spacing w:before="4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Выявлять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особенности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строения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</w:p>
          <w:p w:rsidR="00C23A5A" w:rsidRDefault="00C301FD">
            <w:pPr>
              <w:pStyle w:val="TableParagraph"/>
              <w:spacing w:before="31" w:line="256" w:lineRule="auto"/>
              <w:ind w:left="113" w:right="140"/>
              <w:rPr>
                <w:sz w:val="28"/>
              </w:rPr>
            </w:pPr>
            <w:r>
              <w:rPr>
                <w:color w:val="231F20"/>
                <w:sz w:val="28"/>
              </w:rPr>
              <w:t>жизнедеятельности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животных</w:t>
            </w:r>
            <w:r>
              <w:rPr>
                <w:color w:val="231F20"/>
                <w:spacing w:val="-1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разных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экологических</w:t>
            </w:r>
            <w:r>
              <w:rPr>
                <w:color w:val="231F20"/>
                <w:spacing w:val="1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групп</w:t>
            </w:r>
            <w:r>
              <w:rPr>
                <w:color w:val="231F20"/>
                <w:spacing w:val="1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</w:t>
            </w:r>
            <w:r>
              <w:rPr>
                <w:color w:val="231F20"/>
                <w:spacing w:val="1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отношению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 свету (дневные, сумеречные,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ночные).</w:t>
            </w:r>
          </w:p>
          <w:p w:rsidR="00C23A5A" w:rsidRDefault="00C301FD">
            <w:pPr>
              <w:pStyle w:val="TableParagraph"/>
              <w:spacing w:before="13" w:line="256" w:lineRule="auto"/>
              <w:ind w:left="113" w:right="932"/>
              <w:rPr>
                <w:sz w:val="28"/>
              </w:rPr>
            </w:pPr>
            <w:r>
              <w:rPr>
                <w:color w:val="231F20"/>
                <w:sz w:val="28"/>
              </w:rPr>
              <w:t>Приводить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примеры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животных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разных экологических групп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отношению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свету.</w:t>
            </w:r>
          </w:p>
          <w:p w:rsidR="00C23A5A" w:rsidRDefault="00C301FD">
            <w:pPr>
              <w:pStyle w:val="TableParagraph"/>
              <w:spacing w:before="4" w:line="261" w:lineRule="auto"/>
              <w:ind w:left="113" w:right="201"/>
              <w:rPr>
                <w:sz w:val="28"/>
              </w:rPr>
            </w:pPr>
            <w:r>
              <w:rPr>
                <w:color w:val="231F20"/>
                <w:sz w:val="28"/>
              </w:rPr>
              <w:t>Обосновывать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значение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фотопериодизма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жизни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организмов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для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практики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сельского</w:t>
            </w:r>
          </w:p>
          <w:p w:rsidR="00C23A5A" w:rsidRDefault="00C301FD">
            <w:pPr>
              <w:pStyle w:val="TableParagraph"/>
              <w:spacing w:line="314" w:lineRule="exact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хозяйства</w:t>
            </w:r>
          </w:p>
        </w:tc>
      </w:tr>
    </w:tbl>
    <w:p w:rsidR="00C23A5A" w:rsidRDefault="00C23A5A">
      <w:pPr>
        <w:spacing w:line="314" w:lineRule="exact"/>
        <w:rPr>
          <w:sz w:val="28"/>
        </w:rPr>
        <w:sectPr w:rsidR="00C23A5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C23A5A" w:rsidRDefault="00C23A5A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2837"/>
        <w:gridCol w:w="1627"/>
        <w:gridCol w:w="4731"/>
        <w:gridCol w:w="4789"/>
      </w:tblGrid>
      <w:tr w:rsidR="00C23A5A">
        <w:trPr>
          <w:trHeight w:val="9045"/>
        </w:trPr>
        <w:tc>
          <w:tcPr>
            <w:tcW w:w="864" w:type="dxa"/>
          </w:tcPr>
          <w:p w:rsidR="00C23A5A" w:rsidRDefault="00C301FD">
            <w:pPr>
              <w:pStyle w:val="TableParagraph"/>
              <w:spacing w:line="311" w:lineRule="exact"/>
              <w:ind w:left="254"/>
              <w:rPr>
                <w:sz w:val="28"/>
              </w:rPr>
            </w:pPr>
            <w:r>
              <w:rPr>
                <w:sz w:val="28"/>
              </w:rPr>
              <w:t>7.3</w:t>
            </w:r>
          </w:p>
        </w:tc>
        <w:tc>
          <w:tcPr>
            <w:tcW w:w="2837" w:type="dxa"/>
          </w:tcPr>
          <w:p w:rsidR="00C23A5A" w:rsidRDefault="00C301FD">
            <w:pPr>
              <w:pStyle w:val="TableParagraph"/>
              <w:spacing w:line="264" w:lineRule="auto"/>
              <w:ind w:left="110" w:right="990"/>
              <w:rPr>
                <w:sz w:val="28"/>
              </w:rPr>
            </w:pPr>
            <w:r>
              <w:rPr>
                <w:color w:val="231F20"/>
                <w:sz w:val="28"/>
              </w:rPr>
              <w:t>Абиотические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факторы.</w:t>
            </w:r>
          </w:p>
          <w:p w:rsidR="00C23A5A" w:rsidRDefault="00C301FD">
            <w:pPr>
              <w:pStyle w:val="TableParagraph"/>
              <w:spacing w:line="261" w:lineRule="auto"/>
              <w:ind w:left="110" w:right="710"/>
              <w:rPr>
                <w:sz w:val="28"/>
              </w:rPr>
            </w:pPr>
            <w:r>
              <w:rPr>
                <w:color w:val="231F20"/>
                <w:sz w:val="28"/>
              </w:rPr>
              <w:t>Температура</w:t>
            </w:r>
            <w:r>
              <w:rPr>
                <w:color w:val="231F20"/>
                <w:spacing w:val="-1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как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экологический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фактор</w:t>
            </w:r>
          </w:p>
        </w:tc>
        <w:tc>
          <w:tcPr>
            <w:tcW w:w="1627" w:type="dxa"/>
          </w:tcPr>
          <w:p w:rsidR="00C23A5A" w:rsidRDefault="00C301FD">
            <w:pPr>
              <w:pStyle w:val="TableParagraph"/>
              <w:spacing w:line="311" w:lineRule="exact"/>
              <w:ind w:left="2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31" w:type="dxa"/>
          </w:tcPr>
          <w:p w:rsidR="00C23A5A" w:rsidRDefault="00C301FD">
            <w:pPr>
              <w:pStyle w:val="TableParagraph"/>
              <w:spacing w:line="264" w:lineRule="auto"/>
              <w:ind w:left="112" w:right="765"/>
              <w:rPr>
                <w:sz w:val="28"/>
              </w:rPr>
            </w:pPr>
            <w:r>
              <w:rPr>
                <w:sz w:val="28"/>
              </w:rPr>
              <w:t>Температура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экологический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фактор.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Действие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температуры</w:t>
            </w:r>
          </w:p>
          <w:p w:rsidR="00C23A5A" w:rsidRDefault="00C301FD">
            <w:pPr>
              <w:pStyle w:val="TableParagraph"/>
              <w:spacing w:line="256" w:lineRule="auto"/>
              <w:ind w:left="112" w:right="520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организмы.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Пойкилотермные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гомойотермные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организмы.</w:t>
            </w:r>
          </w:p>
          <w:p w:rsidR="00C23A5A" w:rsidRDefault="00C301FD">
            <w:pPr>
              <w:pStyle w:val="TableParagraph"/>
              <w:spacing w:line="256" w:lineRule="auto"/>
              <w:ind w:left="112" w:right="997"/>
              <w:rPr>
                <w:sz w:val="28"/>
              </w:rPr>
            </w:pPr>
            <w:r>
              <w:rPr>
                <w:sz w:val="28"/>
              </w:rPr>
              <w:t>Эвритермные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стенотермные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организмы.</w:t>
            </w:r>
          </w:p>
          <w:p w:rsidR="00C23A5A" w:rsidRDefault="00C301FD">
            <w:pPr>
              <w:pStyle w:val="TableParagraph"/>
              <w:ind w:left="112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Демонстрации</w:t>
            </w:r>
          </w:p>
          <w:p w:rsidR="00C23A5A" w:rsidRDefault="00C301FD">
            <w:pPr>
              <w:pStyle w:val="TableParagraph"/>
              <w:spacing w:before="16" w:line="264" w:lineRule="auto"/>
              <w:ind w:left="112" w:right="472"/>
              <w:rPr>
                <w:sz w:val="28"/>
              </w:rPr>
            </w:pPr>
            <w:r>
              <w:rPr>
                <w:color w:val="231F20"/>
                <w:sz w:val="28"/>
                <w:u w:val="single" w:color="231F20"/>
              </w:rPr>
              <w:t>Таблицы</w:t>
            </w:r>
            <w:r>
              <w:rPr>
                <w:color w:val="231F20"/>
                <w:spacing w:val="-8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и</w:t>
            </w:r>
            <w:r>
              <w:rPr>
                <w:color w:val="231F20"/>
                <w:spacing w:val="-6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схемы: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«Теплокровные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животные», «Холоднокровные</w:t>
            </w:r>
          </w:p>
          <w:p w:rsidR="00C23A5A" w:rsidRDefault="00C301FD">
            <w:pPr>
              <w:pStyle w:val="TableParagraph"/>
              <w:spacing w:line="256" w:lineRule="auto"/>
              <w:ind w:left="112" w:right="1307"/>
              <w:rPr>
                <w:sz w:val="28"/>
              </w:rPr>
            </w:pPr>
            <w:r>
              <w:rPr>
                <w:color w:val="231F20"/>
                <w:sz w:val="28"/>
              </w:rPr>
              <w:t>животные».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 xml:space="preserve">Оборудование: </w:t>
            </w:r>
            <w:r>
              <w:rPr>
                <w:color w:val="231F20"/>
                <w:sz w:val="28"/>
              </w:rPr>
              <w:t>гербарии и</w:t>
            </w:r>
            <w:r>
              <w:rPr>
                <w:color w:val="231F20"/>
                <w:spacing w:val="-6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коллекции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теплолюбивых,</w:t>
            </w:r>
          </w:p>
          <w:p w:rsidR="00C23A5A" w:rsidRDefault="00C301FD">
            <w:pPr>
              <w:pStyle w:val="TableParagraph"/>
              <w:spacing w:before="1" w:line="256" w:lineRule="auto"/>
              <w:ind w:left="112" w:right="649"/>
              <w:rPr>
                <w:b/>
                <w:sz w:val="28"/>
              </w:rPr>
            </w:pPr>
            <w:r>
              <w:rPr>
                <w:color w:val="231F20"/>
                <w:sz w:val="28"/>
              </w:rPr>
              <w:t>зимостойких,</w:t>
            </w:r>
            <w:r>
              <w:rPr>
                <w:color w:val="231F20"/>
                <w:spacing w:val="-1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морозоустойчивых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растений; чучела птиц и зверей.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Лабораторная работа</w:t>
            </w:r>
          </w:p>
          <w:p w:rsidR="00C23A5A" w:rsidRDefault="00C301FD">
            <w:pPr>
              <w:pStyle w:val="TableParagraph"/>
              <w:spacing w:before="4" w:line="264" w:lineRule="auto"/>
              <w:ind w:left="112" w:right="131"/>
              <w:rPr>
                <w:sz w:val="28"/>
              </w:rPr>
            </w:pPr>
            <w:r>
              <w:rPr>
                <w:color w:val="231F20"/>
                <w:sz w:val="28"/>
              </w:rPr>
              <w:t>«Выявление приспособлений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организмов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влиянию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температуры»</w:t>
            </w:r>
          </w:p>
        </w:tc>
        <w:tc>
          <w:tcPr>
            <w:tcW w:w="4789" w:type="dxa"/>
          </w:tcPr>
          <w:p w:rsidR="00C23A5A" w:rsidRDefault="00C301FD">
            <w:pPr>
              <w:pStyle w:val="TableParagraph"/>
              <w:spacing w:line="264" w:lineRule="auto"/>
              <w:ind w:left="113" w:right="385"/>
              <w:rPr>
                <w:sz w:val="28"/>
              </w:rPr>
            </w:pPr>
            <w:r>
              <w:rPr>
                <w:color w:val="231F20"/>
                <w:sz w:val="28"/>
              </w:rPr>
              <w:t>Раскрывать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содержание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терминов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понятий: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температура,</w:t>
            </w:r>
          </w:p>
          <w:p w:rsidR="00C23A5A" w:rsidRDefault="00C301FD">
            <w:pPr>
              <w:pStyle w:val="TableParagraph"/>
              <w:spacing w:line="259" w:lineRule="auto"/>
              <w:ind w:left="113" w:right="112"/>
              <w:rPr>
                <w:sz w:val="28"/>
              </w:rPr>
            </w:pPr>
            <w:r>
              <w:rPr>
                <w:color w:val="231F20"/>
                <w:sz w:val="28"/>
              </w:rPr>
              <w:t>пойкилотермные (холоднокровные),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гомойотермные (теплокровные)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организмы, анабиоз, эвритермные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организмы,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стенотермные</w:t>
            </w:r>
            <w:r>
              <w:rPr>
                <w:color w:val="231F20"/>
                <w:spacing w:val="-1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организмы,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терморегуляция.</w:t>
            </w:r>
          </w:p>
          <w:p w:rsidR="00C23A5A" w:rsidRDefault="00C301FD">
            <w:pPr>
              <w:pStyle w:val="TableParagraph"/>
              <w:spacing w:line="264" w:lineRule="auto"/>
              <w:ind w:left="113" w:right="1333"/>
              <w:rPr>
                <w:sz w:val="28"/>
              </w:rPr>
            </w:pPr>
            <w:r>
              <w:rPr>
                <w:color w:val="231F20"/>
                <w:sz w:val="28"/>
              </w:rPr>
              <w:t>Характеризовать действие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температуры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на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организмы.</w:t>
            </w:r>
          </w:p>
          <w:p w:rsidR="00C23A5A" w:rsidRDefault="00C301FD">
            <w:pPr>
              <w:pStyle w:val="TableParagraph"/>
              <w:spacing w:line="312" w:lineRule="exact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Выявлять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особенности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строения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</w:p>
          <w:p w:rsidR="00C23A5A" w:rsidRDefault="00C301FD">
            <w:pPr>
              <w:pStyle w:val="TableParagraph"/>
              <w:spacing w:before="1" w:line="261" w:lineRule="auto"/>
              <w:ind w:left="113" w:right="229"/>
              <w:jc w:val="both"/>
              <w:rPr>
                <w:sz w:val="28"/>
              </w:rPr>
            </w:pPr>
            <w:r>
              <w:rPr>
                <w:color w:val="231F20"/>
                <w:sz w:val="28"/>
              </w:rPr>
              <w:t>жизнедеятельности</w:t>
            </w:r>
            <w:r>
              <w:rPr>
                <w:color w:val="231F20"/>
                <w:spacing w:val="-1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пойкилотермных</w:t>
            </w:r>
            <w:r>
              <w:rPr>
                <w:color w:val="231F20"/>
                <w:spacing w:val="-6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(холоднокровных) и гомойотермных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(теплокровных) животных.</w:t>
            </w:r>
          </w:p>
          <w:p w:rsidR="00C23A5A" w:rsidRDefault="00C301FD">
            <w:pPr>
              <w:pStyle w:val="TableParagraph"/>
              <w:spacing w:line="256" w:lineRule="auto"/>
              <w:ind w:left="113" w:right="83"/>
              <w:rPr>
                <w:sz w:val="28"/>
              </w:rPr>
            </w:pPr>
            <w:r>
              <w:rPr>
                <w:color w:val="231F20"/>
                <w:sz w:val="28"/>
              </w:rPr>
              <w:t>Приводить примеры пойкилотермных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(холоднокровных) и гомойотермных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(теплокровных) животных.</w:t>
            </w:r>
          </w:p>
          <w:p w:rsidR="00C23A5A" w:rsidRDefault="00C301FD">
            <w:pPr>
              <w:pStyle w:val="TableParagraph"/>
              <w:spacing w:before="3" w:line="256" w:lineRule="auto"/>
              <w:ind w:left="113" w:right="422"/>
              <w:rPr>
                <w:sz w:val="28"/>
              </w:rPr>
            </w:pPr>
            <w:r>
              <w:rPr>
                <w:color w:val="231F20"/>
                <w:sz w:val="28"/>
              </w:rPr>
              <w:t>Выявлять особенности строения 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pacing w:val="-1"/>
                <w:sz w:val="28"/>
              </w:rPr>
              <w:t xml:space="preserve">жизнедеятельности </w:t>
            </w:r>
            <w:r>
              <w:rPr>
                <w:color w:val="231F20"/>
                <w:sz w:val="28"/>
              </w:rPr>
              <w:t>теплолюбивых,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зимостойких, морозоустойчивых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растений.</w:t>
            </w:r>
          </w:p>
          <w:p w:rsidR="00C23A5A" w:rsidRDefault="00C301FD">
            <w:pPr>
              <w:pStyle w:val="TableParagraph"/>
              <w:spacing w:before="12" w:line="256" w:lineRule="auto"/>
              <w:ind w:left="113" w:right="306"/>
              <w:rPr>
                <w:sz w:val="28"/>
              </w:rPr>
            </w:pPr>
            <w:r>
              <w:rPr>
                <w:color w:val="231F20"/>
                <w:sz w:val="28"/>
              </w:rPr>
              <w:t>Приводить</w:t>
            </w:r>
            <w:r>
              <w:rPr>
                <w:color w:val="231F20"/>
                <w:spacing w:val="-1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примеры</w:t>
            </w:r>
            <w:r>
              <w:rPr>
                <w:color w:val="231F20"/>
                <w:spacing w:val="-1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теплолюбивых,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зимостойких, морозоустойчивых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растений.</w:t>
            </w:r>
          </w:p>
          <w:p w:rsidR="00C23A5A" w:rsidRDefault="00C301FD">
            <w:pPr>
              <w:pStyle w:val="TableParagraph"/>
              <w:spacing w:before="4" w:line="264" w:lineRule="auto"/>
              <w:ind w:left="113" w:right="345"/>
              <w:rPr>
                <w:sz w:val="28"/>
              </w:rPr>
            </w:pPr>
            <w:r>
              <w:rPr>
                <w:color w:val="231F20"/>
                <w:sz w:val="28"/>
              </w:rPr>
              <w:t>Приводить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примеры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эвритермных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стенотермных</w:t>
            </w:r>
            <w:r>
              <w:rPr>
                <w:color w:val="231F20"/>
                <w:spacing w:val="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организмов.</w:t>
            </w:r>
          </w:p>
        </w:tc>
      </w:tr>
    </w:tbl>
    <w:p w:rsidR="00C23A5A" w:rsidRDefault="00C23A5A">
      <w:pPr>
        <w:spacing w:line="264" w:lineRule="auto"/>
        <w:rPr>
          <w:sz w:val="28"/>
        </w:rPr>
        <w:sectPr w:rsidR="00C23A5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C23A5A" w:rsidRDefault="00C23A5A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2837"/>
        <w:gridCol w:w="1627"/>
        <w:gridCol w:w="4731"/>
        <w:gridCol w:w="4789"/>
      </w:tblGrid>
      <w:tr w:rsidR="00C23A5A">
        <w:trPr>
          <w:trHeight w:val="6956"/>
        </w:trPr>
        <w:tc>
          <w:tcPr>
            <w:tcW w:w="864" w:type="dxa"/>
          </w:tcPr>
          <w:p w:rsidR="00C23A5A" w:rsidRDefault="00C301FD">
            <w:pPr>
              <w:pStyle w:val="TableParagraph"/>
              <w:spacing w:line="311" w:lineRule="exact"/>
              <w:ind w:left="163" w:right="153"/>
              <w:jc w:val="center"/>
              <w:rPr>
                <w:sz w:val="28"/>
              </w:rPr>
            </w:pPr>
            <w:r>
              <w:rPr>
                <w:sz w:val="28"/>
              </w:rPr>
              <w:t>7.4</w:t>
            </w:r>
          </w:p>
        </w:tc>
        <w:tc>
          <w:tcPr>
            <w:tcW w:w="2837" w:type="dxa"/>
          </w:tcPr>
          <w:p w:rsidR="00C23A5A" w:rsidRDefault="00C301FD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color w:val="231F20"/>
                <w:sz w:val="28"/>
              </w:rPr>
              <w:t>Абиотические</w:t>
            </w:r>
          </w:p>
          <w:p w:rsidR="00C23A5A" w:rsidRDefault="00C301FD">
            <w:pPr>
              <w:pStyle w:val="TableParagraph"/>
              <w:spacing w:before="31" w:line="256" w:lineRule="auto"/>
              <w:ind w:left="110" w:right="233"/>
              <w:rPr>
                <w:sz w:val="28"/>
              </w:rPr>
            </w:pPr>
            <w:r>
              <w:rPr>
                <w:color w:val="231F20"/>
                <w:sz w:val="28"/>
              </w:rPr>
              <w:t>факторы.</w:t>
            </w:r>
            <w:r>
              <w:rPr>
                <w:color w:val="231F20"/>
                <w:spacing w:val="-1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Влажность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как экологический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факто</w:t>
            </w:r>
          </w:p>
        </w:tc>
        <w:tc>
          <w:tcPr>
            <w:tcW w:w="1627" w:type="dxa"/>
          </w:tcPr>
          <w:p w:rsidR="00C23A5A" w:rsidRDefault="00C301FD">
            <w:pPr>
              <w:pStyle w:val="TableParagraph"/>
              <w:spacing w:line="311" w:lineRule="exact"/>
              <w:ind w:left="0" w:right="721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31" w:type="dxa"/>
          </w:tcPr>
          <w:p w:rsidR="00C23A5A" w:rsidRDefault="00C301FD">
            <w:pPr>
              <w:pStyle w:val="TableParagraph"/>
              <w:spacing w:line="311" w:lineRule="exact"/>
              <w:ind w:left="112"/>
              <w:rPr>
                <w:sz w:val="28"/>
              </w:rPr>
            </w:pPr>
            <w:r>
              <w:rPr>
                <w:sz w:val="28"/>
              </w:rPr>
              <w:t>Влажность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экологический</w:t>
            </w:r>
          </w:p>
          <w:p w:rsidR="00C23A5A" w:rsidRDefault="00C301FD">
            <w:pPr>
              <w:pStyle w:val="TableParagraph"/>
              <w:spacing w:before="31" w:line="256" w:lineRule="auto"/>
              <w:ind w:left="112" w:right="464"/>
              <w:rPr>
                <w:sz w:val="28"/>
              </w:rPr>
            </w:pPr>
            <w:r>
              <w:rPr>
                <w:sz w:val="28"/>
              </w:rPr>
              <w:t>фактор.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Приспособления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растений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поддержанию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водного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баланса.</w:t>
            </w:r>
          </w:p>
          <w:p w:rsidR="00C23A5A" w:rsidRDefault="00C301FD">
            <w:pPr>
              <w:pStyle w:val="TableParagraph"/>
              <w:spacing w:before="2" w:line="264" w:lineRule="auto"/>
              <w:ind w:left="112" w:right="1577"/>
              <w:rPr>
                <w:sz w:val="28"/>
              </w:rPr>
            </w:pPr>
            <w:r>
              <w:rPr>
                <w:sz w:val="28"/>
              </w:rPr>
              <w:t>Классификация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растений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отношению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 воде.</w:t>
            </w:r>
          </w:p>
          <w:p w:rsidR="00C23A5A" w:rsidRDefault="00C301FD">
            <w:pPr>
              <w:pStyle w:val="TableParagraph"/>
              <w:spacing w:line="313" w:lineRule="exact"/>
              <w:ind w:left="112"/>
              <w:rPr>
                <w:sz w:val="28"/>
              </w:rPr>
            </w:pPr>
            <w:r>
              <w:rPr>
                <w:sz w:val="28"/>
              </w:rPr>
              <w:t>Приспособления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животных</w:t>
            </w:r>
          </w:p>
          <w:p w:rsidR="00C23A5A" w:rsidRDefault="00C301FD">
            <w:pPr>
              <w:pStyle w:val="TableParagraph"/>
              <w:spacing w:before="24"/>
              <w:ind w:left="112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изменению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водного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режима.</w:t>
            </w:r>
          </w:p>
          <w:p w:rsidR="00C23A5A" w:rsidRDefault="00C301FD">
            <w:pPr>
              <w:pStyle w:val="TableParagraph"/>
              <w:spacing w:before="24"/>
              <w:ind w:left="112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Демонстрации</w:t>
            </w:r>
          </w:p>
          <w:p w:rsidR="00C23A5A" w:rsidRDefault="00C301FD">
            <w:pPr>
              <w:pStyle w:val="TableParagraph"/>
              <w:spacing w:before="31" w:line="256" w:lineRule="auto"/>
              <w:ind w:left="112" w:right="92"/>
              <w:rPr>
                <w:sz w:val="28"/>
              </w:rPr>
            </w:pPr>
            <w:r>
              <w:rPr>
                <w:color w:val="231F20"/>
                <w:sz w:val="28"/>
                <w:u w:val="single" w:color="231F20"/>
              </w:rPr>
              <w:t>Таблицы</w:t>
            </w:r>
            <w:r>
              <w:rPr>
                <w:color w:val="231F20"/>
                <w:spacing w:val="-8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и</w:t>
            </w:r>
            <w:r>
              <w:rPr>
                <w:color w:val="231F20"/>
                <w:spacing w:val="-6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схемы: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«Физиологические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адаптации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животных».</w:t>
            </w:r>
          </w:p>
          <w:p w:rsidR="00C23A5A" w:rsidRDefault="00C301FD">
            <w:pPr>
              <w:pStyle w:val="TableParagraph"/>
              <w:spacing w:before="2" w:line="259" w:lineRule="auto"/>
              <w:ind w:left="112" w:right="321"/>
              <w:rPr>
                <w:sz w:val="28"/>
              </w:rPr>
            </w:pPr>
            <w:r>
              <w:rPr>
                <w:b/>
                <w:color w:val="231F20"/>
                <w:sz w:val="28"/>
              </w:rPr>
              <w:t>Оборудование:</w:t>
            </w:r>
            <w:r>
              <w:rPr>
                <w:b/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гербарии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растений,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относящихся к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гигрофитам,</w:t>
            </w:r>
          </w:p>
          <w:p w:rsidR="00C23A5A" w:rsidRDefault="00C301FD">
            <w:pPr>
              <w:pStyle w:val="TableParagraph"/>
              <w:spacing w:before="4" w:line="256" w:lineRule="auto"/>
              <w:ind w:left="112" w:right="270"/>
              <w:rPr>
                <w:sz w:val="28"/>
              </w:rPr>
            </w:pPr>
            <w:r>
              <w:rPr>
                <w:color w:val="231F20"/>
                <w:sz w:val="28"/>
              </w:rPr>
              <w:t>ксерофитам, мезофитам, комнатные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растения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данных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групп.</w:t>
            </w:r>
          </w:p>
          <w:p w:rsidR="00C23A5A" w:rsidRDefault="00C301FD">
            <w:pPr>
              <w:pStyle w:val="TableParagraph"/>
              <w:spacing w:before="2"/>
              <w:ind w:left="112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Лабораторная</w:t>
            </w:r>
            <w:r>
              <w:rPr>
                <w:b/>
                <w:color w:val="231F20"/>
                <w:spacing w:val="-6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работа</w:t>
            </w:r>
          </w:p>
          <w:p w:rsidR="00C23A5A" w:rsidRDefault="00C301FD">
            <w:pPr>
              <w:pStyle w:val="TableParagraph"/>
              <w:spacing w:before="24" w:line="264" w:lineRule="auto"/>
              <w:ind w:left="112" w:right="334"/>
              <w:rPr>
                <w:sz w:val="28"/>
              </w:rPr>
            </w:pPr>
            <w:r>
              <w:rPr>
                <w:color w:val="231F20"/>
                <w:sz w:val="28"/>
              </w:rPr>
              <w:t>«Анатомические особенности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растений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из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разных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мест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обитания»</w:t>
            </w:r>
          </w:p>
        </w:tc>
        <w:tc>
          <w:tcPr>
            <w:tcW w:w="4789" w:type="dxa"/>
          </w:tcPr>
          <w:p w:rsidR="00C23A5A" w:rsidRDefault="00C301FD">
            <w:pPr>
              <w:pStyle w:val="TableParagraph"/>
              <w:spacing w:line="261" w:lineRule="auto"/>
              <w:ind w:left="113" w:right="385"/>
              <w:rPr>
                <w:sz w:val="28"/>
              </w:rPr>
            </w:pPr>
            <w:r>
              <w:rPr>
                <w:color w:val="231F20"/>
                <w:sz w:val="28"/>
              </w:rPr>
              <w:t>Раскрывать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содержание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терминов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понятий: влажность, гидрофиты,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гигрофиты, мезофиты, ксерофиты,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животные: водные, полуводные,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наземные.</w:t>
            </w:r>
          </w:p>
          <w:p w:rsidR="00C23A5A" w:rsidRDefault="00C301FD">
            <w:pPr>
              <w:pStyle w:val="TableParagraph"/>
              <w:spacing w:line="256" w:lineRule="auto"/>
              <w:ind w:left="113" w:right="161"/>
              <w:rPr>
                <w:sz w:val="28"/>
              </w:rPr>
            </w:pPr>
            <w:r>
              <w:rPr>
                <w:color w:val="231F20"/>
                <w:sz w:val="28"/>
              </w:rPr>
              <w:t>Характеризовать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действие</w:t>
            </w:r>
            <w:r>
              <w:rPr>
                <w:color w:val="231F20"/>
                <w:spacing w:val="-1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влажности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как экологического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фактора.</w:t>
            </w:r>
          </w:p>
          <w:p w:rsidR="00C23A5A" w:rsidRDefault="00C301FD">
            <w:pPr>
              <w:pStyle w:val="TableParagraph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Выявлять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особенности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строения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</w:p>
          <w:p w:rsidR="00C23A5A" w:rsidRDefault="00C301FD">
            <w:pPr>
              <w:pStyle w:val="TableParagraph"/>
              <w:spacing w:before="11" w:line="256" w:lineRule="auto"/>
              <w:ind w:left="113" w:right="271"/>
              <w:jc w:val="both"/>
              <w:rPr>
                <w:sz w:val="28"/>
              </w:rPr>
            </w:pPr>
            <w:r>
              <w:rPr>
                <w:color w:val="231F20"/>
                <w:sz w:val="28"/>
              </w:rPr>
              <w:t>жизнедеятельности</w:t>
            </w:r>
            <w:r>
              <w:rPr>
                <w:color w:val="231F20"/>
                <w:spacing w:val="-1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растений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разных</w:t>
            </w:r>
            <w:r>
              <w:rPr>
                <w:color w:val="231F20"/>
                <w:spacing w:val="-6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экологических групп по отношению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воде.</w:t>
            </w:r>
          </w:p>
          <w:p w:rsidR="00C23A5A" w:rsidRDefault="00C301FD">
            <w:pPr>
              <w:pStyle w:val="TableParagraph"/>
              <w:spacing w:before="4" w:line="261" w:lineRule="auto"/>
              <w:ind w:left="113" w:right="150"/>
              <w:rPr>
                <w:sz w:val="28"/>
              </w:rPr>
            </w:pPr>
            <w:r>
              <w:rPr>
                <w:color w:val="231F20"/>
                <w:sz w:val="28"/>
              </w:rPr>
              <w:t>Приводить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примеры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растений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разных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экологических</w:t>
            </w:r>
            <w:r>
              <w:rPr>
                <w:color w:val="231F20"/>
                <w:spacing w:val="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групп</w:t>
            </w:r>
            <w:r>
              <w:rPr>
                <w:color w:val="231F20"/>
                <w:spacing w:val="1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</w:t>
            </w:r>
            <w:r>
              <w:rPr>
                <w:color w:val="231F20"/>
                <w:spacing w:val="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отношению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воде.</w:t>
            </w:r>
          </w:p>
          <w:p w:rsidR="00C23A5A" w:rsidRDefault="00C301FD">
            <w:pPr>
              <w:pStyle w:val="TableParagraph"/>
              <w:spacing w:line="259" w:lineRule="auto"/>
              <w:ind w:left="113" w:right="565"/>
              <w:rPr>
                <w:sz w:val="28"/>
              </w:rPr>
            </w:pPr>
            <w:r>
              <w:rPr>
                <w:color w:val="231F20"/>
                <w:sz w:val="28"/>
              </w:rPr>
              <w:t>Выявлять</w:t>
            </w:r>
            <w:r>
              <w:rPr>
                <w:color w:val="231F20"/>
                <w:spacing w:val="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анатомические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физиологические</w:t>
            </w:r>
            <w:r>
              <w:rPr>
                <w:color w:val="231F20"/>
                <w:spacing w:val="-1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приспособления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животных к изменению водного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режима.</w:t>
            </w:r>
          </w:p>
          <w:p w:rsidR="00C23A5A" w:rsidRDefault="00C301FD">
            <w:pPr>
              <w:pStyle w:val="TableParagraph"/>
              <w:spacing w:line="322" w:lineRule="exact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Приводить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примеры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водных,</w:t>
            </w:r>
          </w:p>
          <w:p w:rsidR="00C23A5A" w:rsidRDefault="00C301FD">
            <w:pPr>
              <w:pStyle w:val="TableParagraph"/>
              <w:spacing w:before="15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полуводных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наземных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животных</w:t>
            </w:r>
          </w:p>
        </w:tc>
      </w:tr>
      <w:tr w:rsidR="00C23A5A">
        <w:trPr>
          <w:trHeight w:val="2086"/>
        </w:trPr>
        <w:tc>
          <w:tcPr>
            <w:tcW w:w="864" w:type="dxa"/>
          </w:tcPr>
          <w:p w:rsidR="00C23A5A" w:rsidRDefault="00C301FD">
            <w:pPr>
              <w:pStyle w:val="TableParagraph"/>
              <w:spacing w:line="312" w:lineRule="exact"/>
              <w:ind w:left="163" w:right="153"/>
              <w:jc w:val="center"/>
              <w:rPr>
                <w:sz w:val="28"/>
              </w:rPr>
            </w:pPr>
            <w:r>
              <w:rPr>
                <w:sz w:val="28"/>
              </w:rPr>
              <w:t>7.5</w:t>
            </w:r>
          </w:p>
        </w:tc>
        <w:tc>
          <w:tcPr>
            <w:tcW w:w="2837" w:type="dxa"/>
          </w:tcPr>
          <w:p w:rsidR="00C23A5A" w:rsidRDefault="00C301FD">
            <w:pPr>
              <w:pStyle w:val="TableParagraph"/>
              <w:spacing w:line="256" w:lineRule="auto"/>
              <w:ind w:left="110" w:right="753"/>
              <w:rPr>
                <w:sz w:val="28"/>
              </w:rPr>
            </w:pPr>
            <w:r>
              <w:rPr>
                <w:color w:val="231F20"/>
                <w:sz w:val="28"/>
              </w:rPr>
              <w:t>Среды</w:t>
            </w:r>
            <w:r>
              <w:rPr>
                <w:color w:val="231F20"/>
                <w:spacing w:val="-1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обитания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организмов</w:t>
            </w:r>
          </w:p>
        </w:tc>
        <w:tc>
          <w:tcPr>
            <w:tcW w:w="1627" w:type="dxa"/>
          </w:tcPr>
          <w:p w:rsidR="00C23A5A" w:rsidRDefault="00C301FD">
            <w:pPr>
              <w:pStyle w:val="TableParagraph"/>
              <w:spacing w:line="312" w:lineRule="exact"/>
              <w:ind w:left="0" w:right="721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31" w:type="dxa"/>
          </w:tcPr>
          <w:p w:rsidR="00C23A5A" w:rsidRDefault="00C301FD">
            <w:pPr>
              <w:pStyle w:val="TableParagraph"/>
              <w:spacing w:line="259" w:lineRule="auto"/>
              <w:ind w:left="112" w:right="171"/>
              <w:rPr>
                <w:sz w:val="28"/>
              </w:rPr>
            </w:pPr>
            <w:r>
              <w:rPr>
                <w:sz w:val="28"/>
              </w:rPr>
              <w:t>Среды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обитания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организмов: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водная,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наземно-воздушная,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почвенная,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глубинная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подпочвенная,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внутриорганизменная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особенности сред</w:t>
            </w:r>
          </w:p>
          <w:p w:rsidR="00C23A5A" w:rsidRDefault="00C301FD">
            <w:pPr>
              <w:pStyle w:val="TableParagraph"/>
              <w:spacing w:line="320" w:lineRule="exact"/>
              <w:ind w:left="112"/>
              <w:rPr>
                <w:sz w:val="28"/>
              </w:rPr>
            </w:pPr>
            <w:r>
              <w:rPr>
                <w:sz w:val="28"/>
              </w:rPr>
              <w:t>обитания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организмов.</w:t>
            </w:r>
          </w:p>
        </w:tc>
        <w:tc>
          <w:tcPr>
            <w:tcW w:w="4789" w:type="dxa"/>
          </w:tcPr>
          <w:p w:rsidR="00C23A5A" w:rsidRDefault="00C301FD">
            <w:pPr>
              <w:pStyle w:val="TableParagraph"/>
              <w:spacing w:line="312" w:lineRule="exact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Раскрывать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содержание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термина</w:t>
            </w:r>
          </w:p>
          <w:p w:rsidR="00C23A5A" w:rsidRDefault="00C301FD">
            <w:pPr>
              <w:pStyle w:val="TableParagraph"/>
              <w:spacing w:before="23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«среда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обитания».</w:t>
            </w:r>
          </w:p>
          <w:p w:rsidR="00C23A5A" w:rsidRDefault="00C301FD">
            <w:pPr>
              <w:pStyle w:val="TableParagraph"/>
              <w:spacing w:before="32" w:line="256" w:lineRule="auto"/>
              <w:ind w:left="113" w:right="128"/>
              <w:rPr>
                <w:sz w:val="28"/>
              </w:rPr>
            </w:pPr>
            <w:r>
              <w:rPr>
                <w:color w:val="231F20"/>
                <w:sz w:val="28"/>
              </w:rPr>
              <w:t>Характеризовать</w:t>
            </w:r>
            <w:r>
              <w:rPr>
                <w:color w:val="231F20"/>
                <w:spacing w:val="1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особенности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водной,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наземно-воздушной,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почвенной,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глубинно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подпочвенной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proofErr w:type="spellStart"/>
            <w:r>
              <w:rPr>
                <w:color w:val="231F20"/>
                <w:sz w:val="28"/>
              </w:rPr>
              <w:t>внутриорганизменной</w:t>
            </w:r>
            <w:proofErr w:type="spellEnd"/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сред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обитания.</w:t>
            </w:r>
          </w:p>
        </w:tc>
      </w:tr>
    </w:tbl>
    <w:p w:rsidR="00C23A5A" w:rsidRDefault="00C23A5A">
      <w:pPr>
        <w:spacing w:line="256" w:lineRule="auto"/>
        <w:rPr>
          <w:sz w:val="28"/>
        </w:rPr>
        <w:sectPr w:rsidR="00C23A5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C23A5A" w:rsidRDefault="00C23A5A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2837"/>
        <w:gridCol w:w="1627"/>
        <w:gridCol w:w="4731"/>
        <w:gridCol w:w="4789"/>
      </w:tblGrid>
      <w:tr w:rsidR="00C23A5A">
        <w:trPr>
          <w:trHeight w:val="3130"/>
        </w:trPr>
        <w:tc>
          <w:tcPr>
            <w:tcW w:w="864" w:type="dxa"/>
          </w:tcPr>
          <w:p w:rsidR="00C23A5A" w:rsidRDefault="00C23A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7" w:type="dxa"/>
          </w:tcPr>
          <w:p w:rsidR="00C23A5A" w:rsidRDefault="00C23A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7" w:type="dxa"/>
          </w:tcPr>
          <w:p w:rsidR="00C23A5A" w:rsidRDefault="00C23A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1" w:type="dxa"/>
          </w:tcPr>
          <w:p w:rsidR="00C23A5A" w:rsidRDefault="00C301FD">
            <w:pPr>
              <w:pStyle w:val="TableParagraph"/>
              <w:spacing w:line="264" w:lineRule="auto"/>
              <w:ind w:left="112" w:right="122"/>
              <w:rPr>
                <w:sz w:val="28"/>
              </w:rPr>
            </w:pPr>
            <w:r>
              <w:rPr>
                <w:sz w:val="28"/>
              </w:rPr>
              <w:t>Приспособления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организмов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средах.</w:t>
            </w:r>
          </w:p>
          <w:p w:rsidR="00C23A5A" w:rsidRDefault="00C301FD">
            <w:pPr>
              <w:pStyle w:val="TableParagraph"/>
              <w:spacing w:line="312" w:lineRule="exact"/>
              <w:ind w:left="112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Демонстрации</w:t>
            </w:r>
          </w:p>
          <w:p w:rsidR="00C23A5A" w:rsidRDefault="00C301FD">
            <w:pPr>
              <w:pStyle w:val="TableParagraph"/>
              <w:spacing w:before="13" w:line="264" w:lineRule="auto"/>
              <w:ind w:left="112" w:right="233"/>
              <w:rPr>
                <w:sz w:val="28"/>
              </w:rPr>
            </w:pPr>
            <w:r>
              <w:rPr>
                <w:color w:val="231F20"/>
                <w:sz w:val="28"/>
                <w:u w:val="single" w:color="231F20"/>
              </w:rPr>
              <w:t>Таблицы и схемы:</w:t>
            </w:r>
            <w:r>
              <w:rPr>
                <w:color w:val="231F20"/>
                <w:sz w:val="28"/>
              </w:rPr>
              <w:t xml:space="preserve"> «Среды обитания</w:t>
            </w:r>
            <w:r>
              <w:rPr>
                <w:color w:val="231F20"/>
                <w:spacing w:val="-6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организмов».</w:t>
            </w:r>
          </w:p>
          <w:p w:rsidR="00C23A5A" w:rsidRDefault="00C301FD">
            <w:pPr>
              <w:pStyle w:val="TableParagraph"/>
              <w:spacing w:line="313" w:lineRule="exact"/>
              <w:ind w:left="112"/>
              <w:rPr>
                <w:sz w:val="28"/>
              </w:rPr>
            </w:pPr>
            <w:r>
              <w:rPr>
                <w:b/>
                <w:color w:val="231F20"/>
                <w:sz w:val="28"/>
              </w:rPr>
              <w:t>Оборудование:</w:t>
            </w:r>
            <w:r>
              <w:rPr>
                <w:b/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коллекции</w:t>
            </w:r>
          </w:p>
          <w:p w:rsidR="00C23A5A" w:rsidRDefault="00C301FD">
            <w:pPr>
              <w:pStyle w:val="TableParagraph"/>
              <w:spacing w:before="24" w:line="256" w:lineRule="auto"/>
              <w:ind w:left="112" w:right="727"/>
              <w:rPr>
                <w:sz w:val="28"/>
              </w:rPr>
            </w:pPr>
            <w:r>
              <w:rPr>
                <w:color w:val="231F20"/>
                <w:sz w:val="28"/>
              </w:rPr>
              <w:t>животных,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обитающих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разных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средах</w:t>
            </w:r>
          </w:p>
        </w:tc>
        <w:tc>
          <w:tcPr>
            <w:tcW w:w="4789" w:type="dxa"/>
          </w:tcPr>
          <w:p w:rsidR="00C23A5A" w:rsidRDefault="00C301FD">
            <w:pPr>
              <w:pStyle w:val="TableParagraph"/>
              <w:spacing w:line="264" w:lineRule="auto"/>
              <w:ind w:left="113" w:right="809"/>
              <w:rPr>
                <w:sz w:val="28"/>
              </w:rPr>
            </w:pPr>
            <w:r>
              <w:rPr>
                <w:color w:val="231F20"/>
                <w:sz w:val="28"/>
              </w:rPr>
              <w:t>Сравнивать физико-химические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условия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разных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сред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обитания.</w:t>
            </w:r>
          </w:p>
          <w:p w:rsidR="00C23A5A" w:rsidRDefault="00C301FD">
            <w:pPr>
              <w:pStyle w:val="TableParagraph"/>
              <w:spacing w:line="259" w:lineRule="auto"/>
              <w:ind w:left="113" w:right="304"/>
              <w:rPr>
                <w:sz w:val="28"/>
              </w:rPr>
            </w:pPr>
            <w:r>
              <w:rPr>
                <w:color w:val="231F20"/>
                <w:sz w:val="28"/>
              </w:rPr>
              <w:t>Выявлять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черты</w:t>
            </w:r>
            <w:r>
              <w:rPr>
                <w:color w:val="231F20"/>
                <w:spacing w:val="-1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приспособленности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организмов к обитанию в водной,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наземно-воздушной, почвенной,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proofErr w:type="spellStart"/>
            <w:r>
              <w:rPr>
                <w:color w:val="231F20"/>
                <w:sz w:val="28"/>
              </w:rPr>
              <w:t>внутриорганизменной</w:t>
            </w:r>
            <w:proofErr w:type="spellEnd"/>
            <w:r>
              <w:rPr>
                <w:color w:val="231F20"/>
                <w:sz w:val="28"/>
              </w:rPr>
              <w:t xml:space="preserve"> средах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обитания.</w:t>
            </w:r>
          </w:p>
          <w:p w:rsidR="00C23A5A" w:rsidRDefault="00C301FD">
            <w:pPr>
              <w:pStyle w:val="TableParagraph"/>
              <w:spacing w:line="320" w:lineRule="exact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Приводить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примеры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организмов,</w:t>
            </w:r>
          </w:p>
          <w:p w:rsidR="00C23A5A" w:rsidRDefault="00C301FD">
            <w:pPr>
              <w:pStyle w:val="TableParagraph"/>
              <w:spacing w:before="10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обитающих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разных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средах</w:t>
            </w:r>
          </w:p>
        </w:tc>
      </w:tr>
      <w:tr w:rsidR="00C23A5A">
        <w:trPr>
          <w:trHeight w:val="4867"/>
        </w:trPr>
        <w:tc>
          <w:tcPr>
            <w:tcW w:w="864" w:type="dxa"/>
          </w:tcPr>
          <w:p w:rsidR="00C23A5A" w:rsidRDefault="00C301FD">
            <w:pPr>
              <w:pStyle w:val="TableParagraph"/>
              <w:spacing w:line="311" w:lineRule="exact"/>
              <w:ind w:left="163" w:right="153"/>
              <w:jc w:val="center"/>
              <w:rPr>
                <w:sz w:val="28"/>
              </w:rPr>
            </w:pPr>
            <w:r>
              <w:rPr>
                <w:sz w:val="28"/>
              </w:rPr>
              <w:t>7.6</w:t>
            </w:r>
          </w:p>
        </w:tc>
        <w:tc>
          <w:tcPr>
            <w:tcW w:w="2837" w:type="dxa"/>
          </w:tcPr>
          <w:p w:rsidR="00C23A5A" w:rsidRDefault="00C301FD">
            <w:pPr>
              <w:pStyle w:val="TableParagraph"/>
              <w:spacing w:line="256" w:lineRule="auto"/>
              <w:ind w:left="110" w:right="915"/>
              <w:rPr>
                <w:sz w:val="28"/>
              </w:rPr>
            </w:pPr>
            <w:r>
              <w:rPr>
                <w:color w:val="231F20"/>
                <w:spacing w:val="-1"/>
                <w:sz w:val="28"/>
              </w:rPr>
              <w:t>Биологические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ритмы</w:t>
            </w:r>
          </w:p>
        </w:tc>
        <w:tc>
          <w:tcPr>
            <w:tcW w:w="1627" w:type="dxa"/>
          </w:tcPr>
          <w:p w:rsidR="00C23A5A" w:rsidRDefault="00C301FD">
            <w:pPr>
              <w:pStyle w:val="TableParagraph"/>
              <w:spacing w:line="311" w:lineRule="exact"/>
              <w:ind w:left="0" w:right="721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31" w:type="dxa"/>
          </w:tcPr>
          <w:p w:rsidR="00C23A5A" w:rsidRDefault="00C301FD">
            <w:pPr>
              <w:pStyle w:val="TableParagraph"/>
              <w:spacing w:line="261" w:lineRule="auto"/>
              <w:ind w:left="112" w:right="499"/>
              <w:rPr>
                <w:sz w:val="28"/>
              </w:rPr>
            </w:pPr>
            <w:r>
              <w:rPr>
                <w:sz w:val="28"/>
              </w:rPr>
              <w:t>Биологические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ритмы.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Внешние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внутренние ритмы. Суточные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годичные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ритмы.</w:t>
            </w:r>
          </w:p>
          <w:p w:rsidR="00C23A5A" w:rsidRDefault="00C301FD">
            <w:pPr>
              <w:pStyle w:val="TableParagraph"/>
              <w:spacing w:line="256" w:lineRule="auto"/>
              <w:ind w:left="112" w:right="567"/>
              <w:rPr>
                <w:sz w:val="28"/>
              </w:rPr>
            </w:pPr>
            <w:r>
              <w:rPr>
                <w:sz w:val="28"/>
              </w:rPr>
              <w:t>Приспособленность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организмов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сезонным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изменениям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</w:p>
          <w:p w:rsidR="00C23A5A" w:rsidRDefault="00C301FD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жизни.</w:t>
            </w:r>
          </w:p>
          <w:p w:rsidR="00C23A5A" w:rsidRDefault="00C301FD">
            <w:pPr>
              <w:pStyle w:val="TableParagraph"/>
              <w:spacing w:before="14"/>
              <w:ind w:left="112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Демонстрации</w:t>
            </w:r>
          </w:p>
          <w:p w:rsidR="00C23A5A" w:rsidRDefault="00C301FD">
            <w:pPr>
              <w:pStyle w:val="TableParagraph"/>
              <w:spacing w:before="24" w:line="256" w:lineRule="auto"/>
              <w:ind w:left="112" w:right="415"/>
              <w:rPr>
                <w:sz w:val="28"/>
              </w:rPr>
            </w:pPr>
            <w:r>
              <w:rPr>
                <w:color w:val="231F20"/>
                <w:sz w:val="28"/>
                <w:u w:val="single" w:color="231F20"/>
              </w:rPr>
              <w:t>Таблицы</w:t>
            </w:r>
            <w:r>
              <w:rPr>
                <w:color w:val="231F20"/>
                <w:spacing w:val="-9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и</w:t>
            </w:r>
            <w:r>
              <w:rPr>
                <w:color w:val="231F20"/>
                <w:spacing w:val="-6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схемы: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«Биологические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ритмы».</w:t>
            </w:r>
          </w:p>
          <w:p w:rsidR="00C23A5A" w:rsidRDefault="00C301FD">
            <w:pPr>
              <w:pStyle w:val="TableParagraph"/>
              <w:spacing w:before="10"/>
              <w:ind w:left="112"/>
              <w:rPr>
                <w:sz w:val="28"/>
              </w:rPr>
            </w:pPr>
            <w:r>
              <w:rPr>
                <w:b/>
                <w:color w:val="231F20"/>
                <w:sz w:val="28"/>
              </w:rPr>
              <w:t>Оборудование:</w:t>
            </w:r>
            <w:r>
              <w:rPr>
                <w:b/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гербарии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</w:p>
          <w:p w:rsidR="00C23A5A" w:rsidRDefault="00C301FD">
            <w:pPr>
              <w:pStyle w:val="TableParagraph"/>
              <w:spacing w:before="24" w:line="256" w:lineRule="auto"/>
              <w:ind w:left="112" w:right="608"/>
              <w:rPr>
                <w:sz w:val="28"/>
              </w:rPr>
            </w:pPr>
            <w:r>
              <w:rPr>
                <w:color w:val="231F20"/>
                <w:sz w:val="28"/>
              </w:rPr>
              <w:t>коллекции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растений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животных,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обладающих чертами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приспособленности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сезонным</w:t>
            </w:r>
          </w:p>
          <w:p w:rsidR="00C23A5A" w:rsidRDefault="00C301FD">
            <w:pPr>
              <w:pStyle w:val="TableParagraph"/>
              <w:spacing w:before="11"/>
              <w:ind w:left="112"/>
              <w:rPr>
                <w:sz w:val="28"/>
              </w:rPr>
            </w:pPr>
            <w:r>
              <w:rPr>
                <w:color w:val="231F20"/>
                <w:sz w:val="28"/>
              </w:rPr>
              <w:t>изменениям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условий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жизни</w:t>
            </w:r>
          </w:p>
        </w:tc>
        <w:tc>
          <w:tcPr>
            <w:tcW w:w="4789" w:type="dxa"/>
          </w:tcPr>
          <w:p w:rsidR="00C23A5A" w:rsidRDefault="00C301FD">
            <w:pPr>
              <w:pStyle w:val="TableParagraph"/>
              <w:spacing w:line="311" w:lineRule="exact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Раскрывать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содержание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понятия</w:t>
            </w:r>
          </w:p>
          <w:p w:rsidR="00C23A5A" w:rsidRDefault="00C301FD">
            <w:pPr>
              <w:pStyle w:val="TableParagraph"/>
              <w:spacing w:before="23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«биологические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ритмы».</w:t>
            </w:r>
          </w:p>
          <w:p w:rsidR="00C23A5A" w:rsidRDefault="00C301FD">
            <w:pPr>
              <w:pStyle w:val="TableParagraph"/>
              <w:spacing w:before="32" w:line="259" w:lineRule="auto"/>
              <w:ind w:left="113" w:right="558"/>
              <w:rPr>
                <w:sz w:val="28"/>
              </w:rPr>
            </w:pPr>
            <w:r>
              <w:rPr>
                <w:color w:val="231F20"/>
                <w:sz w:val="28"/>
              </w:rPr>
              <w:t>Характеризовать особенности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внешних,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внутренних,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суточных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годичных биологических ритмов.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Приводить примеры проявления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биологических ритмов у разных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организмов.</w:t>
            </w:r>
          </w:p>
          <w:p w:rsidR="00C23A5A" w:rsidRDefault="00C301FD">
            <w:pPr>
              <w:pStyle w:val="TableParagraph"/>
              <w:spacing w:line="261" w:lineRule="auto"/>
              <w:ind w:left="113" w:right="304"/>
              <w:jc w:val="both"/>
              <w:rPr>
                <w:sz w:val="28"/>
              </w:rPr>
            </w:pPr>
            <w:r>
              <w:rPr>
                <w:color w:val="231F20"/>
                <w:sz w:val="28"/>
              </w:rPr>
              <w:t>Выявлять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черты</w:t>
            </w:r>
            <w:r>
              <w:rPr>
                <w:color w:val="231F20"/>
                <w:spacing w:val="-1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приспособленности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организмов к сезонным изменениям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условий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жизни.</w:t>
            </w:r>
          </w:p>
          <w:p w:rsidR="00C23A5A" w:rsidRDefault="00C301FD">
            <w:pPr>
              <w:pStyle w:val="TableParagraph"/>
              <w:spacing w:line="256" w:lineRule="auto"/>
              <w:ind w:left="113" w:right="117"/>
              <w:jc w:val="both"/>
              <w:rPr>
                <w:sz w:val="28"/>
              </w:rPr>
            </w:pPr>
            <w:r>
              <w:rPr>
                <w:color w:val="231F20"/>
                <w:sz w:val="28"/>
              </w:rPr>
              <w:t>Описывать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сезонные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явления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жизни</w:t>
            </w:r>
            <w:r>
              <w:rPr>
                <w:color w:val="231F20"/>
                <w:spacing w:val="-6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организмов,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распространённых</w:t>
            </w:r>
          </w:p>
          <w:p w:rsidR="00C23A5A" w:rsidRDefault="00C301FD">
            <w:pPr>
              <w:pStyle w:val="TableParagraph"/>
              <w:ind w:left="113"/>
              <w:jc w:val="both"/>
              <w:rPr>
                <w:sz w:val="28"/>
              </w:rPr>
            </w:pPr>
            <w:r>
              <w:rPr>
                <w:color w:val="231F20"/>
                <w:sz w:val="28"/>
              </w:rPr>
              <w:t>в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своей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местности</w:t>
            </w:r>
          </w:p>
        </w:tc>
      </w:tr>
      <w:tr w:rsidR="00C23A5A">
        <w:trPr>
          <w:trHeight w:val="1394"/>
        </w:trPr>
        <w:tc>
          <w:tcPr>
            <w:tcW w:w="864" w:type="dxa"/>
          </w:tcPr>
          <w:p w:rsidR="00C23A5A" w:rsidRDefault="00C301FD">
            <w:pPr>
              <w:pStyle w:val="TableParagraph"/>
              <w:spacing w:line="311" w:lineRule="exact"/>
              <w:ind w:left="163" w:right="153"/>
              <w:jc w:val="center"/>
              <w:rPr>
                <w:sz w:val="28"/>
              </w:rPr>
            </w:pPr>
            <w:r>
              <w:rPr>
                <w:sz w:val="28"/>
              </w:rPr>
              <w:t>7.7</w:t>
            </w:r>
          </w:p>
        </w:tc>
        <w:tc>
          <w:tcPr>
            <w:tcW w:w="2837" w:type="dxa"/>
          </w:tcPr>
          <w:p w:rsidR="00C23A5A" w:rsidRDefault="00C301FD">
            <w:pPr>
              <w:pStyle w:val="TableParagraph"/>
              <w:spacing w:line="256" w:lineRule="auto"/>
              <w:ind w:left="110" w:right="420"/>
              <w:rPr>
                <w:sz w:val="28"/>
              </w:rPr>
            </w:pPr>
            <w:r>
              <w:rPr>
                <w:color w:val="231F20"/>
                <w:sz w:val="28"/>
              </w:rPr>
              <w:t>Жизненные</w:t>
            </w:r>
            <w:r>
              <w:rPr>
                <w:color w:val="231F20"/>
                <w:spacing w:val="-1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формы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организмов</w:t>
            </w:r>
          </w:p>
        </w:tc>
        <w:tc>
          <w:tcPr>
            <w:tcW w:w="1627" w:type="dxa"/>
          </w:tcPr>
          <w:p w:rsidR="00C23A5A" w:rsidRDefault="00C301FD">
            <w:pPr>
              <w:pStyle w:val="TableParagraph"/>
              <w:spacing w:line="311" w:lineRule="exact"/>
              <w:ind w:left="0" w:right="721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31" w:type="dxa"/>
          </w:tcPr>
          <w:p w:rsidR="00C23A5A" w:rsidRDefault="00C301FD">
            <w:pPr>
              <w:pStyle w:val="TableParagraph"/>
              <w:spacing w:line="256" w:lineRule="auto"/>
              <w:ind w:left="112" w:right="793"/>
              <w:rPr>
                <w:sz w:val="28"/>
              </w:rPr>
            </w:pPr>
            <w:r>
              <w:rPr>
                <w:sz w:val="28"/>
              </w:rPr>
              <w:t>Жизненные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организмов.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жизненной форме.</w:t>
            </w:r>
          </w:p>
          <w:p w:rsidR="00C23A5A" w:rsidRDefault="00C301FD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Жизненные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растений:</w:t>
            </w:r>
          </w:p>
          <w:p w:rsidR="00C23A5A" w:rsidRDefault="00C301FD">
            <w:pPr>
              <w:pStyle w:val="TableParagraph"/>
              <w:spacing w:before="22"/>
              <w:ind w:left="112"/>
              <w:rPr>
                <w:sz w:val="28"/>
              </w:rPr>
            </w:pPr>
            <w:r>
              <w:rPr>
                <w:sz w:val="28"/>
              </w:rPr>
              <w:t>деревья,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кустарники,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кустарнички,</w:t>
            </w:r>
          </w:p>
        </w:tc>
        <w:tc>
          <w:tcPr>
            <w:tcW w:w="4789" w:type="dxa"/>
          </w:tcPr>
          <w:p w:rsidR="00C23A5A" w:rsidRDefault="00C301FD">
            <w:pPr>
              <w:pStyle w:val="TableParagraph"/>
              <w:spacing w:line="311" w:lineRule="exact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Раскрывать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содержание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понятия</w:t>
            </w:r>
          </w:p>
          <w:p w:rsidR="00C23A5A" w:rsidRDefault="00C301FD">
            <w:pPr>
              <w:pStyle w:val="TableParagraph"/>
              <w:spacing w:before="23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«жизненная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форма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организма».</w:t>
            </w:r>
          </w:p>
          <w:p w:rsidR="00C23A5A" w:rsidRDefault="00C301FD">
            <w:pPr>
              <w:pStyle w:val="TableParagraph"/>
              <w:spacing w:before="32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Выявлять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особенности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строения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</w:p>
          <w:p w:rsidR="00C23A5A" w:rsidRDefault="00C301FD">
            <w:pPr>
              <w:pStyle w:val="TableParagraph"/>
              <w:spacing w:before="23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жизнедеятельности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растений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разных</w:t>
            </w:r>
          </w:p>
        </w:tc>
      </w:tr>
    </w:tbl>
    <w:p w:rsidR="00C23A5A" w:rsidRDefault="00C23A5A">
      <w:pPr>
        <w:rPr>
          <w:sz w:val="28"/>
        </w:rPr>
        <w:sectPr w:rsidR="00C23A5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C23A5A" w:rsidRDefault="00C23A5A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2837"/>
        <w:gridCol w:w="1627"/>
        <w:gridCol w:w="4731"/>
        <w:gridCol w:w="4789"/>
      </w:tblGrid>
      <w:tr w:rsidR="00C23A5A">
        <w:trPr>
          <w:trHeight w:val="4175"/>
        </w:trPr>
        <w:tc>
          <w:tcPr>
            <w:tcW w:w="864" w:type="dxa"/>
          </w:tcPr>
          <w:p w:rsidR="00C23A5A" w:rsidRDefault="00C23A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7" w:type="dxa"/>
          </w:tcPr>
          <w:p w:rsidR="00C23A5A" w:rsidRDefault="00C23A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7" w:type="dxa"/>
          </w:tcPr>
          <w:p w:rsidR="00C23A5A" w:rsidRDefault="00C23A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1" w:type="dxa"/>
          </w:tcPr>
          <w:p w:rsidR="00C23A5A" w:rsidRDefault="00C301FD">
            <w:pPr>
              <w:pStyle w:val="TableParagraph"/>
              <w:spacing w:line="261" w:lineRule="auto"/>
              <w:ind w:left="112" w:right="93"/>
              <w:rPr>
                <w:sz w:val="28"/>
              </w:rPr>
            </w:pPr>
            <w:r>
              <w:rPr>
                <w:sz w:val="28"/>
              </w:rPr>
              <w:t>многолетние травы, однолетние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травы.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Жизненные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животных: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гидробионты,</w:t>
            </w:r>
            <w:r>
              <w:rPr>
                <w:spacing w:val="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геобионты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аэробионты. Особенности строения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  <w:p w:rsidR="00C23A5A" w:rsidRDefault="00C301FD">
            <w:pPr>
              <w:pStyle w:val="TableParagraph"/>
              <w:spacing w:line="311" w:lineRule="exact"/>
              <w:ind w:left="112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Демонстрации</w:t>
            </w:r>
          </w:p>
          <w:p w:rsidR="00C23A5A" w:rsidRDefault="00C301FD">
            <w:pPr>
              <w:pStyle w:val="TableParagraph"/>
              <w:spacing w:before="13" w:line="259" w:lineRule="auto"/>
              <w:ind w:left="112" w:right="815"/>
              <w:jc w:val="both"/>
              <w:rPr>
                <w:sz w:val="28"/>
              </w:rPr>
            </w:pPr>
            <w:r>
              <w:rPr>
                <w:color w:val="231F20"/>
                <w:sz w:val="28"/>
                <w:u w:val="single" w:color="231F20"/>
              </w:rPr>
              <w:t>Таблицы</w:t>
            </w:r>
            <w:r>
              <w:rPr>
                <w:color w:val="231F20"/>
                <w:spacing w:val="-8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и</w:t>
            </w:r>
            <w:r>
              <w:rPr>
                <w:color w:val="231F20"/>
                <w:spacing w:val="-5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схемы: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«Жизненные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формы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растений»,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«Жизненные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формы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животных».</w:t>
            </w:r>
          </w:p>
          <w:p w:rsidR="00C23A5A" w:rsidRDefault="00C301FD">
            <w:pPr>
              <w:pStyle w:val="TableParagraph"/>
              <w:spacing w:before="1"/>
              <w:ind w:left="112"/>
              <w:jc w:val="both"/>
              <w:rPr>
                <w:sz w:val="28"/>
              </w:rPr>
            </w:pPr>
            <w:r>
              <w:rPr>
                <w:b/>
                <w:color w:val="231F20"/>
                <w:sz w:val="28"/>
              </w:rPr>
              <w:t>Оборудование:</w:t>
            </w:r>
            <w:r>
              <w:rPr>
                <w:b/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гербарии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</w:p>
          <w:p w:rsidR="00C23A5A" w:rsidRDefault="00C301FD">
            <w:pPr>
              <w:pStyle w:val="TableParagraph"/>
              <w:spacing w:before="8" w:line="346" w:lineRule="exact"/>
              <w:ind w:left="112" w:right="676"/>
              <w:jc w:val="both"/>
              <w:rPr>
                <w:sz w:val="28"/>
              </w:rPr>
            </w:pPr>
            <w:r>
              <w:rPr>
                <w:color w:val="231F20"/>
                <w:sz w:val="28"/>
              </w:rPr>
              <w:t>коллекции растений и животных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различных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жизненных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форм</w:t>
            </w:r>
          </w:p>
        </w:tc>
        <w:tc>
          <w:tcPr>
            <w:tcW w:w="4789" w:type="dxa"/>
          </w:tcPr>
          <w:p w:rsidR="00C23A5A" w:rsidRDefault="00C301FD">
            <w:pPr>
              <w:pStyle w:val="TableParagraph"/>
              <w:spacing w:line="311" w:lineRule="exact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жизненных</w:t>
            </w:r>
            <w:r>
              <w:rPr>
                <w:color w:val="231F20"/>
                <w:spacing w:val="-1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форм.</w:t>
            </w:r>
          </w:p>
          <w:p w:rsidR="00C23A5A" w:rsidRDefault="00C301FD">
            <w:pPr>
              <w:pStyle w:val="TableParagraph"/>
              <w:spacing w:before="31" w:line="256" w:lineRule="auto"/>
              <w:ind w:left="113" w:right="145"/>
              <w:rPr>
                <w:sz w:val="28"/>
              </w:rPr>
            </w:pPr>
            <w:r>
              <w:rPr>
                <w:color w:val="231F20"/>
                <w:sz w:val="28"/>
              </w:rPr>
              <w:t>Приводить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примеры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растений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разных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жизненных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форм.</w:t>
            </w:r>
          </w:p>
          <w:p w:rsidR="00C23A5A" w:rsidRDefault="00C301FD">
            <w:pPr>
              <w:pStyle w:val="TableParagraph"/>
              <w:spacing w:before="2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Выявлять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особенности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строения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</w:p>
          <w:p w:rsidR="00C23A5A" w:rsidRDefault="00C301FD">
            <w:pPr>
              <w:pStyle w:val="TableParagraph"/>
              <w:spacing w:before="32" w:line="256" w:lineRule="auto"/>
              <w:ind w:left="113" w:right="132"/>
              <w:rPr>
                <w:sz w:val="28"/>
              </w:rPr>
            </w:pPr>
            <w:r>
              <w:rPr>
                <w:color w:val="231F20"/>
                <w:sz w:val="28"/>
              </w:rPr>
              <w:t>жизнедеятельности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животных</w:t>
            </w:r>
            <w:r>
              <w:rPr>
                <w:color w:val="231F20"/>
                <w:spacing w:val="-1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разных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жизненных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форм.</w:t>
            </w:r>
          </w:p>
          <w:p w:rsidR="00C23A5A" w:rsidRDefault="00C301FD">
            <w:pPr>
              <w:pStyle w:val="TableParagraph"/>
              <w:spacing w:before="2" w:line="256" w:lineRule="auto"/>
              <w:ind w:left="113" w:right="925"/>
              <w:rPr>
                <w:sz w:val="28"/>
              </w:rPr>
            </w:pPr>
            <w:r>
              <w:rPr>
                <w:color w:val="231F20"/>
                <w:sz w:val="28"/>
              </w:rPr>
              <w:t>Приводить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примеры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животных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разных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жизненных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форм</w:t>
            </w:r>
          </w:p>
        </w:tc>
      </w:tr>
      <w:tr w:rsidR="00C23A5A">
        <w:trPr>
          <w:trHeight w:val="5212"/>
        </w:trPr>
        <w:tc>
          <w:tcPr>
            <w:tcW w:w="864" w:type="dxa"/>
          </w:tcPr>
          <w:p w:rsidR="00C23A5A" w:rsidRDefault="00C301FD">
            <w:pPr>
              <w:pStyle w:val="TableParagraph"/>
              <w:spacing w:line="311" w:lineRule="exact"/>
              <w:ind w:left="254"/>
              <w:rPr>
                <w:sz w:val="28"/>
              </w:rPr>
            </w:pPr>
            <w:r>
              <w:rPr>
                <w:sz w:val="28"/>
              </w:rPr>
              <w:t>7.8</w:t>
            </w:r>
          </w:p>
        </w:tc>
        <w:tc>
          <w:tcPr>
            <w:tcW w:w="2837" w:type="dxa"/>
          </w:tcPr>
          <w:p w:rsidR="00C23A5A" w:rsidRDefault="00C301FD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color w:val="231F20"/>
                <w:sz w:val="28"/>
              </w:rPr>
              <w:t>Биотические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факторы</w:t>
            </w:r>
          </w:p>
        </w:tc>
        <w:tc>
          <w:tcPr>
            <w:tcW w:w="1627" w:type="dxa"/>
          </w:tcPr>
          <w:p w:rsidR="00C23A5A" w:rsidRDefault="00C301FD">
            <w:pPr>
              <w:pStyle w:val="TableParagraph"/>
              <w:spacing w:line="311" w:lineRule="exact"/>
              <w:ind w:left="2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31" w:type="dxa"/>
          </w:tcPr>
          <w:p w:rsidR="00C23A5A" w:rsidRDefault="00C301FD">
            <w:pPr>
              <w:pStyle w:val="TableParagraph"/>
              <w:spacing w:line="256" w:lineRule="auto"/>
              <w:ind w:left="112" w:right="1009"/>
              <w:rPr>
                <w:sz w:val="28"/>
              </w:rPr>
            </w:pPr>
            <w:r>
              <w:rPr>
                <w:sz w:val="28"/>
              </w:rPr>
              <w:t>Биотические факторы. 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биотических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взаимодействий:</w:t>
            </w:r>
          </w:p>
          <w:p w:rsidR="00C23A5A" w:rsidRDefault="00C301FD">
            <w:pPr>
              <w:pStyle w:val="TableParagraph"/>
              <w:spacing w:line="264" w:lineRule="auto"/>
              <w:ind w:left="112" w:right="196"/>
              <w:rPr>
                <w:sz w:val="28"/>
              </w:rPr>
            </w:pPr>
            <w:r>
              <w:rPr>
                <w:sz w:val="28"/>
              </w:rPr>
              <w:t>конкуренция,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хищничество,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симбиоз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формы.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Паразитизм,</w:t>
            </w:r>
          </w:p>
          <w:p w:rsidR="00C23A5A" w:rsidRDefault="00C301FD">
            <w:pPr>
              <w:pStyle w:val="TableParagraph"/>
              <w:spacing w:line="313" w:lineRule="exact"/>
              <w:ind w:left="112"/>
              <w:rPr>
                <w:sz w:val="28"/>
              </w:rPr>
            </w:pPr>
            <w:r>
              <w:rPr>
                <w:sz w:val="28"/>
              </w:rPr>
              <w:t>кооперация,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мутуализм,</w:t>
            </w:r>
          </w:p>
          <w:p w:rsidR="00C23A5A" w:rsidRDefault="00C301FD">
            <w:pPr>
              <w:pStyle w:val="TableParagraph"/>
              <w:spacing w:before="15" w:line="259" w:lineRule="auto"/>
              <w:ind w:left="112" w:right="163"/>
              <w:rPr>
                <w:sz w:val="28"/>
              </w:rPr>
            </w:pPr>
            <w:r>
              <w:rPr>
                <w:sz w:val="28"/>
              </w:rPr>
              <w:t>комменсализм (</w:t>
            </w:r>
            <w:proofErr w:type="spellStart"/>
            <w:r>
              <w:rPr>
                <w:sz w:val="28"/>
              </w:rPr>
              <w:t>квартирантство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нахлебничество).</w:t>
            </w:r>
            <w:r>
              <w:rPr>
                <w:spacing w:val="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Нетрофические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взаимодействия (топические,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форические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фабрические</w:t>
            </w:r>
            <w:proofErr w:type="spellEnd"/>
            <w:r>
              <w:rPr>
                <w:sz w:val="28"/>
              </w:rPr>
              <w:t>). Значение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биотических взаимодействий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существования организмов в среде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обитания. Принцип конкурентного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исключения.</w:t>
            </w:r>
          </w:p>
          <w:p w:rsidR="00C23A5A" w:rsidRDefault="00C301FD">
            <w:pPr>
              <w:pStyle w:val="TableParagraph"/>
              <w:spacing w:line="321" w:lineRule="exact"/>
              <w:ind w:left="112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Демонстрации</w:t>
            </w:r>
          </w:p>
          <w:p w:rsidR="00C23A5A" w:rsidRDefault="00C301FD">
            <w:pPr>
              <w:pStyle w:val="TableParagraph"/>
              <w:spacing w:before="31"/>
              <w:ind w:left="112"/>
              <w:rPr>
                <w:sz w:val="28"/>
              </w:rPr>
            </w:pPr>
            <w:r>
              <w:rPr>
                <w:color w:val="231F20"/>
                <w:sz w:val="28"/>
                <w:u w:val="single" w:color="231F20"/>
              </w:rPr>
              <w:t>Таблицы</w:t>
            </w:r>
            <w:r>
              <w:rPr>
                <w:color w:val="231F20"/>
                <w:spacing w:val="-6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и</w:t>
            </w:r>
            <w:r>
              <w:rPr>
                <w:color w:val="231F20"/>
                <w:spacing w:val="-5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схемы:</w:t>
            </w:r>
            <w:r>
              <w:rPr>
                <w:color w:val="231F20"/>
                <w:sz w:val="28"/>
              </w:rPr>
              <w:t xml:space="preserve"> «Экосистема</w:t>
            </w:r>
          </w:p>
        </w:tc>
        <w:tc>
          <w:tcPr>
            <w:tcW w:w="4789" w:type="dxa"/>
          </w:tcPr>
          <w:p w:rsidR="00C23A5A" w:rsidRDefault="00C301FD">
            <w:pPr>
              <w:pStyle w:val="TableParagraph"/>
              <w:spacing w:line="256" w:lineRule="auto"/>
              <w:ind w:left="113" w:right="182"/>
              <w:rPr>
                <w:sz w:val="28"/>
              </w:rPr>
            </w:pPr>
            <w:r>
              <w:rPr>
                <w:color w:val="231F20"/>
                <w:sz w:val="28"/>
              </w:rPr>
              <w:t>Раскрывать содержание терминов 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понятий: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конкуренция,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хищничество,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паразитизм,</w:t>
            </w:r>
            <w:r>
              <w:rPr>
                <w:color w:val="231F20"/>
                <w:spacing w:val="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мутуализм,</w:t>
            </w:r>
          </w:p>
          <w:p w:rsidR="00C23A5A" w:rsidRDefault="00C301FD">
            <w:pPr>
              <w:pStyle w:val="TableParagraph"/>
              <w:spacing w:line="259" w:lineRule="auto"/>
              <w:ind w:left="113" w:right="982"/>
              <w:rPr>
                <w:sz w:val="28"/>
              </w:rPr>
            </w:pPr>
            <w:r>
              <w:rPr>
                <w:color w:val="231F20"/>
                <w:sz w:val="28"/>
              </w:rPr>
              <w:t>комменсализм,</w:t>
            </w:r>
            <w:r>
              <w:rPr>
                <w:color w:val="231F20"/>
                <w:spacing w:val="-14"/>
                <w:sz w:val="28"/>
              </w:rPr>
              <w:t xml:space="preserve"> </w:t>
            </w:r>
            <w:proofErr w:type="spellStart"/>
            <w:r>
              <w:rPr>
                <w:color w:val="231F20"/>
                <w:sz w:val="28"/>
              </w:rPr>
              <w:t>нетрофические</w:t>
            </w:r>
            <w:proofErr w:type="spellEnd"/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взаимодействия.</w:t>
            </w:r>
          </w:p>
          <w:p w:rsidR="00C23A5A" w:rsidRDefault="00C301FD">
            <w:pPr>
              <w:pStyle w:val="TableParagraph"/>
              <w:spacing w:line="264" w:lineRule="auto"/>
              <w:ind w:left="113" w:right="353"/>
              <w:rPr>
                <w:sz w:val="28"/>
              </w:rPr>
            </w:pPr>
            <w:r>
              <w:rPr>
                <w:color w:val="231F20"/>
                <w:sz w:val="28"/>
              </w:rPr>
              <w:t>Характеризовать виды биотических</w:t>
            </w:r>
            <w:r>
              <w:rPr>
                <w:color w:val="231F20"/>
                <w:spacing w:val="-6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взаимодействий.</w:t>
            </w:r>
          </w:p>
          <w:p w:rsidR="00C23A5A" w:rsidRDefault="00C301FD">
            <w:pPr>
              <w:pStyle w:val="TableParagraph"/>
              <w:spacing w:line="256" w:lineRule="auto"/>
              <w:ind w:left="113" w:right="471"/>
              <w:rPr>
                <w:sz w:val="28"/>
              </w:rPr>
            </w:pPr>
            <w:r>
              <w:rPr>
                <w:color w:val="231F20"/>
                <w:sz w:val="28"/>
              </w:rPr>
              <w:t>Объяснять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сущность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конкуренции,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хищничества,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паразитизма,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мутуализма,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комменсализма.</w:t>
            </w:r>
          </w:p>
          <w:p w:rsidR="00C23A5A" w:rsidRDefault="00C301FD">
            <w:pPr>
              <w:pStyle w:val="TableParagraph"/>
              <w:spacing w:line="256" w:lineRule="auto"/>
              <w:ind w:left="113" w:right="640"/>
              <w:rPr>
                <w:sz w:val="28"/>
              </w:rPr>
            </w:pPr>
            <w:r>
              <w:rPr>
                <w:color w:val="231F20"/>
                <w:sz w:val="28"/>
              </w:rPr>
              <w:t>Приводить примеры организмов,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участвующих в биотических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взаимодействиях разных типов.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Оценивать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значение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биотических</w:t>
            </w:r>
          </w:p>
          <w:p w:rsidR="00C23A5A" w:rsidRDefault="00C301FD">
            <w:pPr>
              <w:pStyle w:val="TableParagraph"/>
              <w:spacing w:before="10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взаимодействий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для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существования</w:t>
            </w:r>
          </w:p>
        </w:tc>
      </w:tr>
    </w:tbl>
    <w:p w:rsidR="00C23A5A" w:rsidRDefault="00C23A5A">
      <w:pPr>
        <w:rPr>
          <w:sz w:val="28"/>
        </w:rPr>
        <w:sectPr w:rsidR="00C23A5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C23A5A" w:rsidRDefault="00C23A5A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2837"/>
        <w:gridCol w:w="1627"/>
        <w:gridCol w:w="4731"/>
        <w:gridCol w:w="4789"/>
      </w:tblGrid>
      <w:tr w:rsidR="00C23A5A">
        <w:trPr>
          <w:trHeight w:val="3130"/>
        </w:trPr>
        <w:tc>
          <w:tcPr>
            <w:tcW w:w="864" w:type="dxa"/>
          </w:tcPr>
          <w:p w:rsidR="00C23A5A" w:rsidRDefault="00C23A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7" w:type="dxa"/>
          </w:tcPr>
          <w:p w:rsidR="00C23A5A" w:rsidRDefault="00C23A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7" w:type="dxa"/>
          </w:tcPr>
          <w:p w:rsidR="00C23A5A" w:rsidRDefault="00C23A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1" w:type="dxa"/>
          </w:tcPr>
          <w:p w:rsidR="00C23A5A" w:rsidRDefault="00C301FD">
            <w:pPr>
              <w:pStyle w:val="TableParagraph"/>
              <w:spacing w:line="311" w:lineRule="exact"/>
              <w:ind w:left="112"/>
              <w:rPr>
                <w:sz w:val="28"/>
              </w:rPr>
            </w:pPr>
            <w:r>
              <w:rPr>
                <w:color w:val="231F20"/>
                <w:sz w:val="28"/>
              </w:rPr>
              <w:t>широколиственного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леса»,</w:t>
            </w:r>
          </w:p>
          <w:p w:rsidR="00C23A5A" w:rsidRDefault="00C301FD">
            <w:pPr>
              <w:pStyle w:val="TableParagraph"/>
              <w:spacing w:before="31"/>
              <w:ind w:left="112"/>
              <w:rPr>
                <w:sz w:val="28"/>
              </w:rPr>
            </w:pPr>
            <w:r>
              <w:rPr>
                <w:color w:val="231F20"/>
                <w:sz w:val="28"/>
              </w:rPr>
              <w:t>«Экосистема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хвойного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леса»,</w:t>
            </w:r>
          </w:p>
          <w:p w:rsidR="00C23A5A" w:rsidRDefault="00C301FD">
            <w:pPr>
              <w:pStyle w:val="TableParagraph"/>
              <w:spacing w:before="24"/>
              <w:ind w:left="112"/>
              <w:rPr>
                <w:sz w:val="28"/>
              </w:rPr>
            </w:pPr>
            <w:r>
              <w:rPr>
                <w:color w:val="231F20"/>
                <w:sz w:val="28"/>
              </w:rPr>
              <w:t>«Цепи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питания»,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«Хищничество»,</w:t>
            </w:r>
          </w:p>
          <w:p w:rsidR="00C23A5A" w:rsidRDefault="00C301FD">
            <w:pPr>
              <w:pStyle w:val="TableParagraph"/>
              <w:spacing w:before="23"/>
              <w:ind w:left="112"/>
              <w:rPr>
                <w:sz w:val="28"/>
              </w:rPr>
            </w:pPr>
            <w:r>
              <w:rPr>
                <w:color w:val="231F20"/>
                <w:sz w:val="28"/>
              </w:rPr>
              <w:t>«Паразитизм»,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«Конкуренция»,</w:t>
            </w:r>
          </w:p>
          <w:p w:rsidR="00C23A5A" w:rsidRDefault="00C301FD">
            <w:pPr>
              <w:pStyle w:val="TableParagraph"/>
              <w:spacing w:before="32"/>
              <w:ind w:left="112"/>
              <w:rPr>
                <w:sz w:val="28"/>
              </w:rPr>
            </w:pPr>
            <w:r>
              <w:rPr>
                <w:color w:val="231F20"/>
                <w:sz w:val="28"/>
              </w:rPr>
              <w:t>«Симбиоз»,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«Комменсализм».</w:t>
            </w:r>
          </w:p>
          <w:p w:rsidR="00C23A5A" w:rsidRDefault="00C301FD">
            <w:pPr>
              <w:pStyle w:val="TableParagraph"/>
              <w:spacing w:before="23" w:line="256" w:lineRule="auto"/>
              <w:ind w:left="112" w:right="1358"/>
              <w:rPr>
                <w:sz w:val="28"/>
              </w:rPr>
            </w:pPr>
            <w:r>
              <w:rPr>
                <w:b/>
                <w:color w:val="231F20"/>
                <w:sz w:val="28"/>
              </w:rPr>
              <w:t>Оборудование:</w:t>
            </w:r>
            <w:r>
              <w:rPr>
                <w:b/>
                <w:color w:val="231F20"/>
                <w:spacing w:val="-1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коллекции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животных,</w:t>
            </w:r>
            <w:r>
              <w:rPr>
                <w:color w:val="231F20"/>
                <w:spacing w:val="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участвующих</w:t>
            </w:r>
          </w:p>
          <w:p w:rsidR="00C23A5A" w:rsidRDefault="00C301FD">
            <w:pPr>
              <w:pStyle w:val="TableParagraph"/>
              <w:spacing w:before="3"/>
              <w:ind w:left="112"/>
              <w:rPr>
                <w:sz w:val="28"/>
              </w:rPr>
            </w:pPr>
            <w:r>
              <w:rPr>
                <w:color w:val="231F20"/>
                <w:sz w:val="28"/>
              </w:rPr>
              <w:t>в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различных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биотических</w:t>
            </w:r>
          </w:p>
          <w:p w:rsidR="00C23A5A" w:rsidRDefault="00C301FD">
            <w:pPr>
              <w:pStyle w:val="TableParagraph"/>
              <w:spacing w:before="31"/>
              <w:ind w:left="112"/>
              <w:rPr>
                <w:sz w:val="28"/>
              </w:rPr>
            </w:pPr>
            <w:r>
              <w:rPr>
                <w:color w:val="231F20"/>
                <w:sz w:val="28"/>
              </w:rPr>
              <w:t>взаимодействиях</w:t>
            </w:r>
          </w:p>
        </w:tc>
        <w:tc>
          <w:tcPr>
            <w:tcW w:w="4789" w:type="dxa"/>
          </w:tcPr>
          <w:p w:rsidR="00C23A5A" w:rsidRDefault="00C301FD">
            <w:pPr>
              <w:pStyle w:val="TableParagraph"/>
              <w:spacing w:line="261" w:lineRule="auto"/>
              <w:ind w:left="113" w:right="564"/>
              <w:rPr>
                <w:sz w:val="28"/>
              </w:rPr>
            </w:pPr>
            <w:r>
              <w:rPr>
                <w:color w:val="231F20"/>
                <w:sz w:val="28"/>
              </w:rPr>
              <w:t>организмов в среде обитания.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Обосновывать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действие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принципа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конкурентного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исключения</w:t>
            </w:r>
          </w:p>
        </w:tc>
      </w:tr>
      <w:tr w:rsidR="00C23A5A">
        <w:trPr>
          <w:trHeight w:val="342"/>
        </w:trPr>
        <w:tc>
          <w:tcPr>
            <w:tcW w:w="3701" w:type="dxa"/>
            <w:gridSpan w:val="2"/>
          </w:tcPr>
          <w:p w:rsidR="00C23A5A" w:rsidRDefault="00C301FD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</w:tc>
        <w:tc>
          <w:tcPr>
            <w:tcW w:w="1627" w:type="dxa"/>
          </w:tcPr>
          <w:p w:rsidR="00C23A5A" w:rsidRDefault="00C301FD">
            <w:pPr>
              <w:pStyle w:val="TableParagraph"/>
              <w:spacing w:line="311" w:lineRule="exact"/>
              <w:ind w:left="0" w:right="721"/>
              <w:jc w:val="right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731" w:type="dxa"/>
          </w:tcPr>
          <w:p w:rsidR="00C23A5A" w:rsidRDefault="00C23A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89" w:type="dxa"/>
          </w:tcPr>
          <w:p w:rsidR="00C23A5A" w:rsidRDefault="00C23A5A">
            <w:pPr>
              <w:pStyle w:val="TableParagraph"/>
              <w:ind w:left="0"/>
              <w:rPr>
                <w:sz w:val="26"/>
              </w:rPr>
            </w:pPr>
          </w:p>
        </w:tc>
      </w:tr>
      <w:tr w:rsidR="00C23A5A">
        <w:trPr>
          <w:trHeight w:val="350"/>
        </w:trPr>
        <w:tc>
          <w:tcPr>
            <w:tcW w:w="864" w:type="dxa"/>
          </w:tcPr>
          <w:p w:rsidR="00C23A5A" w:rsidRDefault="00C301FD">
            <w:pPr>
              <w:pStyle w:val="TableParagraph"/>
              <w:spacing w:line="318" w:lineRule="exact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13984" w:type="dxa"/>
            <w:gridSpan w:val="4"/>
          </w:tcPr>
          <w:p w:rsidR="00C23A5A" w:rsidRDefault="00C301FD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Тема</w:t>
            </w:r>
            <w:r>
              <w:rPr>
                <w:b/>
                <w:color w:val="231F20"/>
                <w:spacing w:val="-6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«Экология</w:t>
            </w:r>
            <w:r>
              <w:rPr>
                <w:b/>
                <w:color w:val="231F20"/>
                <w:spacing w:val="-2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видов</w:t>
            </w:r>
            <w:r>
              <w:rPr>
                <w:b/>
                <w:color w:val="231F20"/>
                <w:spacing w:val="-2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и</w:t>
            </w:r>
            <w:r>
              <w:rPr>
                <w:b/>
                <w:color w:val="231F20"/>
                <w:spacing w:val="-4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популяций»</w:t>
            </w:r>
          </w:p>
        </w:tc>
      </w:tr>
      <w:tr w:rsidR="00C23A5A">
        <w:trPr>
          <w:trHeight w:val="5566"/>
        </w:trPr>
        <w:tc>
          <w:tcPr>
            <w:tcW w:w="864" w:type="dxa"/>
          </w:tcPr>
          <w:p w:rsidR="00C23A5A" w:rsidRDefault="00C301FD">
            <w:pPr>
              <w:pStyle w:val="TableParagraph"/>
              <w:spacing w:line="319" w:lineRule="exact"/>
              <w:ind w:left="163" w:right="153"/>
              <w:jc w:val="center"/>
              <w:rPr>
                <w:sz w:val="28"/>
              </w:rPr>
            </w:pPr>
            <w:r>
              <w:rPr>
                <w:sz w:val="28"/>
              </w:rPr>
              <w:t>8.1</w:t>
            </w:r>
          </w:p>
        </w:tc>
        <w:tc>
          <w:tcPr>
            <w:tcW w:w="2837" w:type="dxa"/>
          </w:tcPr>
          <w:p w:rsidR="00C23A5A" w:rsidRDefault="00C301FD">
            <w:pPr>
              <w:pStyle w:val="TableParagraph"/>
              <w:spacing w:line="256" w:lineRule="auto"/>
              <w:ind w:left="110" w:right="836"/>
              <w:jc w:val="both"/>
              <w:rPr>
                <w:sz w:val="28"/>
              </w:rPr>
            </w:pPr>
            <w:r>
              <w:rPr>
                <w:color w:val="231F20"/>
                <w:sz w:val="28"/>
              </w:rPr>
              <w:t>Экологические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pacing w:val="-1"/>
                <w:sz w:val="28"/>
              </w:rPr>
              <w:t>характеристики</w:t>
            </w:r>
            <w:r>
              <w:rPr>
                <w:color w:val="231F20"/>
                <w:spacing w:val="-6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популяции</w:t>
            </w:r>
          </w:p>
        </w:tc>
        <w:tc>
          <w:tcPr>
            <w:tcW w:w="1627" w:type="dxa"/>
          </w:tcPr>
          <w:p w:rsidR="00C23A5A" w:rsidRDefault="00C301FD">
            <w:pPr>
              <w:pStyle w:val="TableParagraph"/>
              <w:spacing w:line="319" w:lineRule="exact"/>
              <w:ind w:left="0" w:right="721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731" w:type="dxa"/>
          </w:tcPr>
          <w:p w:rsidR="00C23A5A" w:rsidRDefault="00C301FD">
            <w:pPr>
              <w:pStyle w:val="TableParagraph"/>
              <w:spacing w:line="259" w:lineRule="auto"/>
              <w:ind w:left="112" w:right="245"/>
              <w:rPr>
                <w:sz w:val="28"/>
              </w:rPr>
            </w:pPr>
            <w:r>
              <w:rPr>
                <w:sz w:val="28"/>
              </w:rPr>
              <w:t>Экологические характеристики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популяции.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Популяция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биологическая система.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неоднородности среды, физических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барьеров и особенностей биологии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видов в формировании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пространственной структуры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популяций. Основные показатели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популяции: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численность,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плотность,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возрастная и половая структура,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рождаемость, прирост, темп роста,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смертность,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миграция.</w:t>
            </w:r>
          </w:p>
          <w:p w:rsidR="00C23A5A" w:rsidRDefault="00C301FD">
            <w:pPr>
              <w:pStyle w:val="TableParagraph"/>
              <w:spacing w:line="320" w:lineRule="exact"/>
              <w:ind w:left="112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Демонстрации</w:t>
            </w:r>
          </w:p>
          <w:p w:rsidR="00C23A5A" w:rsidRDefault="00C301FD">
            <w:pPr>
              <w:pStyle w:val="TableParagraph"/>
              <w:spacing w:before="20" w:line="256" w:lineRule="auto"/>
              <w:ind w:left="112" w:right="401"/>
              <w:rPr>
                <w:sz w:val="28"/>
              </w:rPr>
            </w:pPr>
            <w:r>
              <w:rPr>
                <w:color w:val="231F20"/>
                <w:sz w:val="28"/>
                <w:u w:val="single" w:color="231F20"/>
              </w:rPr>
              <w:t>Таблицы</w:t>
            </w:r>
            <w:r>
              <w:rPr>
                <w:color w:val="231F20"/>
                <w:spacing w:val="-8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и</w:t>
            </w:r>
            <w:r>
              <w:rPr>
                <w:color w:val="231F20"/>
                <w:spacing w:val="-5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схемы: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«Экологические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характеристики популяции»,</w:t>
            </w:r>
          </w:p>
          <w:p w:rsidR="00C23A5A" w:rsidRDefault="00C301FD">
            <w:pPr>
              <w:pStyle w:val="TableParagraph"/>
              <w:spacing w:before="3"/>
              <w:ind w:left="112"/>
              <w:rPr>
                <w:sz w:val="28"/>
              </w:rPr>
            </w:pPr>
            <w:r>
              <w:rPr>
                <w:color w:val="231F20"/>
                <w:sz w:val="28"/>
              </w:rPr>
              <w:t>«Пространственная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структура</w:t>
            </w:r>
          </w:p>
        </w:tc>
        <w:tc>
          <w:tcPr>
            <w:tcW w:w="4789" w:type="dxa"/>
          </w:tcPr>
          <w:p w:rsidR="00C23A5A" w:rsidRDefault="00C301FD">
            <w:pPr>
              <w:pStyle w:val="TableParagraph"/>
              <w:spacing w:line="319" w:lineRule="exact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Раскрывать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содержание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понятия</w:t>
            </w:r>
          </w:p>
          <w:p w:rsidR="00C23A5A" w:rsidRDefault="00C301FD">
            <w:pPr>
              <w:pStyle w:val="TableParagraph"/>
              <w:spacing w:before="23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«популяция».</w:t>
            </w:r>
          </w:p>
          <w:p w:rsidR="00C23A5A" w:rsidRDefault="00C301FD">
            <w:pPr>
              <w:pStyle w:val="TableParagraph"/>
              <w:spacing w:before="24" w:line="261" w:lineRule="auto"/>
              <w:ind w:left="113" w:right="221"/>
              <w:rPr>
                <w:sz w:val="28"/>
              </w:rPr>
            </w:pPr>
            <w:r>
              <w:rPr>
                <w:color w:val="231F20"/>
                <w:sz w:val="28"/>
              </w:rPr>
              <w:t>Оценивать</w:t>
            </w:r>
            <w:r>
              <w:rPr>
                <w:color w:val="231F20"/>
                <w:spacing w:val="-1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значение</w:t>
            </w:r>
            <w:r>
              <w:rPr>
                <w:color w:val="231F20"/>
                <w:spacing w:val="-1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неоднородности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среды, физических барьеров 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особенностей биологии видов</w:t>
            </w:r>
          </w:p>
          <w:p w:rsidR="00C23A5A" w:rsidRDefault="00C301FD">
            <w:pPr>
              <w:pStyle w:val="TableParagraph"/>
              <w:spacing w:line="256" w:lineRule="auto"/>
              <w:ind w:left="113" w:right="436"/>
              <w:rPr>
                <w:sz w:val="28"/>
              </w:rPr>
            </w:pPr>
            <w:r>
              <w:rPr>
                <w:color w:val="231F20"/>
                <w:sz w:val="28"/>
              </w:rPr>
              <w:t>в</w:t>
            </w:r>
            <w:r>
              <w:rPr>
                <w:color w:val="231F20"/>
                <w:spacing w:val="-1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формировании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пространственной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структуры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популяций.</w:t>
            </w:r>
          </w:p>
          <w:p w:rsidR="00C23A5A" w:rsidRDefault="00C301FD">
            <w:pPr>
              <w:pStyle w:val="TableParagraph"/>
              <w:spacing w:line="264" w:lineRule="auto"/>
              <w:ind w:left="113" w:right="312"/>
              <w:rPr>
                <w:sz w:val="28"/>
              </w:rPr>
            </w:pPr>
            <w:r>
              <w:rPr>
                <w:color w:val="231F20"/>
                <w:sz w:val="28"/>
              </w:rPr>
              <w:t>Приводить примеры популяций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разных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видов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растений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животных.</w:t>
            </w:r>
          </w:p>
          <w:p w:rsidR="00C23A5A" w:rsidRDefault="00C301FD">
            <w:pPr>
              <w:pStyle w:val="TableParagraph"/>
              <w:spacing w:line="256" w:lineRule="auto"/>
              <w:ind w:left="113" w:right="1421"/>
              <w:rPr>
                <w:sz w:val="28"/>
              </w:rPr>
            </w:pPr>
            <w:r>
              <w:rPr>
                <w:color w:val="231F20"/>
                <w:sz w:val="28"/>
              </w:rPr>
              <w:t>Характеризовать</w:t>
            </w:r>
            <w:r>
              <w:rPr>
                <w:color w:val="231F20"/>
                <w:spacing w:val="-1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основные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экологические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показатели</w:t>
            </w:r>
          </w:p>
          <w:p w:rsidR="00C23A5A" w:rsidRDefault="00C301FD">
            <w:pPr>
              <w:pStyle w:val="TableParagraph"/>
              <w:spacing w:line="259" w:lineRule="auto"/>
              <w:ind w:left="113" w:right="301"/>
              <w:rPr>
                <w:sz w:val="28"/>
              </w:rPr>
            </w:pPr>
            <w:r>
              <w:rPr>
                <w:color w:val="231F20"/>
                <w:sz w:val="28"/>
              </w:rPr>
              <w:t>популяции:</w:t>
            </w:r>
            <w:r>
              <w:rPr>
                <w:color w:val="231F20"/>
                <w:spacing w:val="-1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численность,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плотность,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возрастная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 половая</w:t>
            </w:r>
            <w:r>
              <w:rPr>
                <w:color w:val="231F20"/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структура,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рождаемость, прирост, темп роста,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смертность,</w:t>
            </w:r>
            <w:r>
              <w:rPr>
                <w:color w:val="231F20"/>
                <w:spacing w:val="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миграция.</w:t>
            </w:r>
          </w:p>
        </w:tc>
      </w:tr>
    </w:tbl>
    <w:p w:rsidR="00C23A5A" w:rsidRDefault="00C23A5A">
      <w:pPr>
        <w:spacing w:line="259" w:lineRule="auto"/>
        <w:rPr>
          <w:sz w:val="28"/>
        </w:rPr>
        <w:sectPr w:rsidR="00C23A5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C23A5A" w:rsidRDefault="00C23A5A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2837"/>
        <w:gridCol w:w="1627"/>
        <w:gridCol w:w="4731"/>
        <w:gridCol w:w="4789"/>
      </w:tblGrid>
      <w:tr w:rsidR="00C23A5A">
        <w:trPr>
          <w:trHeight w:val="695"/>
        </w:trPr>
        <w:tc>
          <w:tcPr>
            <w:tcW w:w="864" w:type="dxa"/>
          </w:tcPr>
          <w:p w:rsidR="00C23A5A" w:rsidRDefault="00C23A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7" w:type="dxa"/>
          </w:tcPr>
          <w:p w:rsidR="00C23A5A" w:rsidRDefault="00C23A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7" w:type="dxa"/>
          </w:tcPr>
          <w:p w:rsidR="00C23A5A" w:rsidRDefault="00C23A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1" w:type="dxa"/>
          </w:tcPr>
          <w:p w:rsidR="00C23A5A" w:rsidRDefault="00C301FD">
            <w:pPr>
              <w:pStyle w:val="TableParagraph"/>
              <w:spacing w:line="311" w:lineRule="exact"/>
              <w:ind w:left="112"/>
              <w:rPr>
                <w:sz w:val="28"/>
              </w:rPr>
            </w:pPr>
            <w:r>
              <w:rPr>
                <w:color w:val="231F20"/>
                <w:sz w:val="28"/>
              </w:rPr>
              <w:t>популяции»,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«Возрастные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пирамиды</w:t>
            </w:r>
          </w:p>
          <w:p w:rsidR="00C23A5A" w:rsidRDefault="00C301FD">
            <w:pPr>
              <w:pStyle w:val="TableParagraph"/>
              <w:spacing w:before="31"/>
              <w:ind w:left="112"/>
              <w:rPr>
                <w:sz w:val="28"/>
              </w:rPr>
            </w:pPr>
            <w:r>
              <w:rPr>
                <w:color w:val="231F20"/>
                <w:sz w:val="28"/>
              </w:rPr>
              <w:t>популяции»</w:t>
            </w:r>
          </w:p>
        </w:tc>
        <w:tc>
          <w:tcPr>
            <w:tcW w:w="4789" w:type="dxa"/>
          </w:tcPr>
          <w:p w:rsidR="00C23A5A" w:rsidRDefault="00C23A5A">
            <w:pPr>
              <w:pStyle w:val="TableParagraph"/>
              <w:ind w:left="0"/>
              <w:rPr>
                <w:sz w:val="26"/>
              </w:rPr>
            </w:pPr>
          </w:p>
        </w:tc>
      </w:tr>
      <w:tr w:rsidR="00C23A5A">
        <w:trPr>
          <w:trHeight w:val="7648"/>
        </w:trPr>
        <w:tc>
          <w:tcPr>
            <w:tcW w:w="864" w:type="dxa"/>
          </w:tcPr>
          <w:p w:rsidR="00C23A5A" w:rsidRDefault="00C301FD">
            <w:pPr>
              <w:pStyle w:val="TableParagraph"/>
              <w:spacing w:line="312" w:lineRule="exact"/>
              <w:ind w:left="163" w:right="153"/>
              <w:jc w:val="center"/>
              <w:rPr>
                <w:sz w:val="28"/>
              </w:rPr>
            </w:pPr>
            <w:r>
              <w:rPr>
                <w:sz w:val="28"/>
              </w:rPr>
              <w:t>8.2</w:t>
            </w:r>
          </w:p>
        </w:tc>
        <w:tc>
          <w:tcPr>
            <w:tcW w:w="2837" w:type="dxa"/>
          </w:tcPr>
          <w:p w:rsidR="00C23A5A" w:rsidRDefault="00C301FD">
            <w:pPr>
              <w:pStyle w:val="TableParagraph"/>
              <w:spacing w:line="261" w:lineRule="auto"/>
              <w:ind w:left="110" w:right="926"/>
              <w:rPr>
                <w:sz w:val="28"/>
              </w:rPr>
            </w:pPr>
            <w:r>
              <w:rPr>
                <w:color w:val="231F20"/>
                <w:spacing w:val="-1"/>
                <w:sz w:val="28"/>
              </w:rPr>
              <w:t>Экологическая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структура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популяции.</w:t>
            </w:r>
          </w:p>
          <w:p w:rsidR="00C23A5A" w:rsidRDefault="00C301FD">
            <w:pPr>
              <w:pStyle w:val="TableParagraph"/>
              <w:spacing w:line="256" w:lineRule="auto"/>
              <w:ind w:left="110" w:right="135"/>
              <w:rPr>
                <w:sz w:val="28"/>
              </w:rPr>
            </w:pPr>
            <w:r>
              <w:rPr>
                <w:color w:val="231F20"/>
                <w:spacing w:val="-1"/>
                <w:sz w:val="28"/>
              </w:rPr>
              <w:t xml:space="preserve">Динамика </w:t>
            </w:r>
            <w:r>
              <w:rPr>
                <w:color w:val="231F20"/>
                <w:sz w:val="28"/>
              </w:rPr>
              <w:t>популяции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её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регуляция</w:t>
            </w:r>
          </w:p>
        </w:tc>
        <w:tc>
          <w:tcPr>
            <w:tcW w:w="1627" w:type="dxa"/>
          </w:tcPr>
          <w:p w:rsidR="00C23A5A" w:rsidRDefault="00C301FD">
            <w:pPr>
              <w:pStyle w:val="TableParagraph"/>
              <w:spacing w:line="312" w:lineRule="exact"/>
              <w:ind w:left="0" w:right="721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731" w:type="dxa"/>
          </w:tcPr>
          <w:p w:rsidR="00C23A5A" w:rsidRDefault="00C301FD">
            <w:pPr>
              <w:pStyle w:val="TableParagraph"/>
              <w:spacing w:line="264" w:lineRule="auto"/>
              <w:ind w:left="112" w:right="127"/>
              <w:rPr>
                <w:sz w:val="28"/>
              </w:rPr>
            </w:pPr>
            <w:r>
              <w:rPr>
                <w:sz w:val="28"/>
              </w:rPr>
              <w:t>Экологическая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структура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популяции.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численности популяции.</w:t>
            </w:r>
          </w:p>
          <w:p w:rsidR="00C23A5A" w:rsidRDefault="00C301FD">
            <w:pPr>
              <w:pStyle w:val="TableParagraph"/>
              <w:spacing w:line="256" w:lineRule="auto"/>
              <w:ind w:left="112" w:right="145"/>
              <w:rPr>
                <w:sz w:val="28"/>
              </w:rPr>
            </w:pPr>
            <w:r>
              <w:rPr>
                <w:sz w:val="28"/>
              </w:rPr>
              <w:t>Динамика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популяции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регуляция.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Биотический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потенциал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популяции.</w:t>
            </w:r>
          </w:p>
          <w:p w:rsidR="00C23A5A" w:rsidRDefault="00C301FD">
            <w:pPr>
              <w:pStyle w:val="TableParagraph"/>
              <w:spacing w:line="259" w:lineRule="auto"/>
              <w:ind w:left="112" w:right="661"/>
              <w:rPr>
                <w:sz w:val="28"/>
              </w:rPr>
            </w:pPr>
            <w:r>
              <w:rPr>
                <w:sz w:val="28"/>
              </w:rPr>
              <w:t>Моделирование динамики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популяции. Кривые роста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популяции.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Кривые</w:t>
            </w:r>
          </w:p>
          <w:p w:rsidR="00C23A5A" w:rsidRDefault="00C301FD">
            <w:pPr>
              <w:pStyle w:val="TableParagraph"/>
              <w:spacing w:line="256" w:lineRule="auto"/>
              <w:ind w:left="112" w:right="305"/>
              <w:rPr>
                <w:sz w:val="28"/>
              </w:rPr>
            </w:pPr>
            <w:r>
              <w:rPr>
                <w:sz w:val="28"/>
              </w:rPr>
              <w:t>выживания.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Регуляция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популяций: 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факторов,</w:t>
            </w:r>
          </w:p>
          <w:p w:rsidR="00C23A5A" w:rsidRDefault="00C301FD">
            <w:pPr>
              <w:pStyle w:val="TableParagraph"/>
              <w:spacing w:line="256" w:lineRule="auto"/>
              <w:ind w:left="112" w:right="183"/>
              <w:rPr>
                <w:sz w:val="28"/>
              </w:rPr>
            </w:pPr>
            <w:r>
              <w:rPr>
                <w:sz w:val="28"/>
              </w:rPr>
              <w:t>зависящих и не зависящих 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плотности.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Экологические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стратегии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(r-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K-стратегии).</w:t>
            </w:r>
          </w:p>
          <w:p w:rsidR="00C23A5A" w:rsidRDefault="00C301FD">
            <w:pPr>
              <w:pStyle w:val="TableParagraph"/>
              <w:ind w:left="112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Демонстрации</w:t>
            </w:r>
          </w:p>
          <w:p w:rsidR="00C23A5A" w:rsidRDefault="00C301FD">
            <w:pPr>
              <w:pStyle w:val="TableParagraph"/>
              <w:spacing w:before="28" w:line="256" w:lineRule="auto"/>
              <w:ind w:left="112" w:right="1050"/>
              <w:jc w:val="both"/>
              <w:rPr>
                <w:sz w:val="28"/>
              </w:rPr>
            </w:pPr>
            <w:r>
              <w:rPr>
                <w:color w:val="231F20"/>
                <w:sz w:val="28"/>
                <w:u w:val="single" w:color="231F20"/>
              </w:rPr>
              <w:t>Таблицы и схемы:</w:t>
            </w:r>
            <w:r>
              <w:rPr>
                <w:color w:val="231F20"/>
                <w:sz w:val="28"/>
              </w:rPr>
              <w:t xml:space="preserve"> «Скорость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заселения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поверхности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Земли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различными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организмами»</w:t>
            </w:r>
          </w:p>
        </w:tc>
        <w:tc>
          <w:tcPr>
            <w:tcW w:w="4789" w:type="dxa"/>
          </w:tcPr>
          <w:p w:rsidR="00C23A5A" w:rsidRDefault="00C301FD">
            <w:pPr>
              <w:pStyle w:val="TableParagraph"/>
              <w:spacing w:line="259" w:lineRule="auto"/>
              <w:ind w:left="113" w:right="379"/>
              <w:rPr>
                <w:sz w:val="28"/>
              </w:rPr>
            </w:pPr>
            <w:r>
              <w:rPr>
                <w:color w:val="231F20"/>
                <w:sz w:val="28"/>
              </w:rPr>
              <w:t>Раскрывать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содержание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терминов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понятий: динамика популяции,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биотический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потенциал</w:t>
            </w:r>
            <w:r>
              <w:rPr>
                <w:color w:val="231F20"/>
                <w:spacing w:val="-1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популяции,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кривые выживания, факторы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смертности,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ёмкость среды.</w:t>
            </w:r>
          </w:p>
          <w:p w:rsidR="00C23A5A" w:rsidRDefault="00C301FD">
            <w:pPr>
              <w:pStyle w:val="TableParagraph"/>
              <w:spacing w:line="256" w:lineRule="auto"/>
              <w:ind w:left="113" w:right="958"/>
              <w:rPr>
                <w:sz w:val="28"/>
              </w:rPr>
            </w:pPr>
            <w:r>
              <w:rPr>
                <w:color w:val="231F20"/>
                <w:sz w:val="28"/>
              </w:rPr>
              <w:t>Объяснять закономерности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размещения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особей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популяции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на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занимаемой территории.</w:t>
            </w:r>
          </w:p>
          <w:p w:rsidR="00C23A5A" w:rsidRDefault="00C301FD">
            <w:pPr>
              <w:pStyle w:val="TableParagraph"/>
              <w:spacing w:line="264" w:lineRule="auto"/>
              <w:ind w:left="113" w:right="443"/>
              <w:rPr>
                <w:sz w:val="28"/>
              </w:rPr>
            </w:pPr>
            <w:r>
              <w:rPr>
                <w:color w:val="231F20"/>
                <w:sz w:val="28"/>
              </w:rPr>
              <w:t>Оценивать биотический потенциал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популяций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разных</w:t>
            </w:r>
            <w:r>
              <w:rPr>
                <w:color w:val="231F20"/>
                <w:spacing w:val="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организмов.</w:t>
            </w:r>
          </w:p>
          <w:p w:rsidR="00C23A5A" w:rsidRDefault="00C301FD">
            <w:pPr>
              <w:pStyle w:val="TableParagraph"/>
              <w:spacing w:line="256" w:lineRule="auto"/>
              <w:ind w:left="113" w:right="619"/>
              <w:rPr>
                <w:sz w:val="28"/>
              </w:rPr>
            </w:pPr>
            <w:r>
              <w:rPr>
                <w:color w:val="231F20"/>
                <w:sz w:val="28"/>
              </w:rPr>
              <w:t>Анализировать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кривые</w:t>
            </w:r>
            <w:r>
              <w:rPr>
                <w:color w:val="231F20"/>
                <w:spacing w:val="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роста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численности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популяции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кривые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выживания.</w:t>
            </w:r>
          </w:p>
          <w:p w:rsidR="00C23A5A" w:rsidRDefault="00C301FD">
            <w:pPr>
              <w:pStyle w:val="TableParagraph"/>
              <w:spacing w:line="256" w:lineRule="auto"/>
              <w:ind w:left="113" w:right="170"/>
              <w:rPr>
                <w:sz w:val="28"/>
              </w:rPr>
            </w:pPr>
            <w:r>
              <w:rPr>
                <w:color w:val="231F20"/>
                <w:sz w:val="28"/>
              </w:rPr>
              <w:t>Обосновывать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причины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сдерживания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биотического потенциала роста 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причины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вспышек рождаемости</w:t>
            </w:r>
          </w:p>
          <w:p w:rsidR="00C23A5A" w:rsidRDefault="00C301FD">
            <w:pPr>
              <w:pStyle w:val="TableParagraph"/>
              <w:spacing w:before="11" w:line="256" w:lineRule="auto"/>
              <w:ind w:left="113" w:right="520"/>
              <w:rPr>
                <w:sz w:val="28"/>
              </w:rPr>
            </w:pPr>
            <w:r>
              <w:rPr>
                <w:color w:val="231F20"/>
                <w:sz w:val="28"/>
              </w:rPr>
              <w:t>у отдельных организмов.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Перечислять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факторы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смертности,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регулирующие численность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популяций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растений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животных.</w:t>
            </w:r>
          </w:p>
          <w:p w:rsidR="00C23A5A" w:rsidRDefault="00C301FD">
            <w:pPr>
              <w:pStyle w:val="TableParagraph"/>
              <w:spacing w:before="12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Описывать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экологические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стратегии</w:t>
            </w:r>
          </w:p>
          <w:p w:rsidR="00C23A5A" w:rsidRDefault="00C301FD">
            <w:pPr>
              <w:pStyle w:val="TableParagraph"/>
              <w:spacing w:before="24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видов</w:t>
            </w:r>
          </w:p>
        </w:tc>
      </w:tr>
      <w:tr w:rsidR="00C23A5A">
        <w:trPr>
          <w:trHeight w:val="1063"/>
        </w:trPr>
        <w:tc>
          <w:tcPr>
            <w:tcW w:w="864" w:type="dxa"/>
          </w:tcPr>
          <w:p w:rsidR="00C23A5A" w:rsidRDefault="00C301FD">
            <w:pPr>
              <w:pStyle w:val="TableParagraph"/>
              <w:spacing w:line="311" w:lineRule="exact"/>
              <w:ind w:left="163" w:right="153"/>
              <w:jc w:val="center"/>
              <w:rPr>
                <w:sz w:val="28"/>
              </w:rPr>
            </w:pPr>
            <w:r>
              <w:rPr>
                <w:sz w:val="28"/>
              </w:rPr>
              <w:t>8.3</w:t>
            </w:r>
          </w:p>
        </w:tc>
        <w:tc>
          <w:tcPr>
            <w:tcW w:w="2837" w:type="dxa"/>
          </w:tcPr>
          <w:p w:rsidR="00C23A5A" w:rsidRDefault="00C301FD">
            <w:pPr>
              <w:pStyle w:val="TableParagraph"/>
              <w:spacing w:line="264" w:lineRule="auto"/>
              <w:ind w:left="110" w:right="211"/>
              <w:rPr>
                <w:sz w:val="28"/>
              </w:rPr>
            </w:pPr>
            <w:r>
              <w:rPr>
                <w:color w:val="231F20"/>
                <w:sz w:val="28"/>
              </w:rPr>
              <w:t>Экологическая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ниша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вида</w:t>
            </w:r>
          </w:p>
        </w:tc>
        <w:tc>
          <w:tcPr>
            <w:tcW w:w="1627" w:type="dxa"/>
          </w:tcPr>
          <w:p w:rsidR="00C23A5A" w:rsidRDefault="00C301FD">
            <w:pPr>
              <w:pStyle w:val="TableParagraph"/>
              <w:spacing w:line="311" w:lineRule="exact"/>
              <w:ind w:left="0" w:right="721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731" w:type="dxa"/>
          </w:tcPr>
          <w:p w:rsidR="00C23A5A" w:rsidRDefault="00C301FD">
            <w:pPr>
              <w:pStyle w:val="TableParagraph"/>
              <w:spacing w:line="261" w:lineRule="auto"/>
              <w:ind w:left="112" w:right="279"/>
              <w:rPr>
                <w:sz w:val="28"/>
              </w:rPr>
            </w:pPr>
            <w:r>
              <w:rPr>
                <w:sz w:val="28"/>
              </w:rPr>
              <w:t>Понятие об экологической нише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вида.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Местообитание.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Многомерная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экологической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ниши</w:t>
            </w:r>
          </w:p>
        </w:tc>
        <w:tc>
          <w:tcPr>
            <w:tcW w:w="4789" w:type="dxa"/>
          </w:tcPr>
          <w:p w:rsidR="00C23A5A" w:rsidRDefault="00C301FD">
            <w:pPr>
              <w:pStyle w:val="TableParagraph"/>
              <w:spacing w:line="261" w:lineRule="auto"/>
              <w:ind w:left="113" w:right="390"/>
              <w:jc w:val="both"/>
              <w:rPr>
                <w:sz w:val="28"/>
              </w:rPr>
            </w:pPr>
            <w:r>
              <w:rPr>
                <w:color w:val="231F20"/>
                <w:sz w:val="28"/>
              </w:rPr>
              <w:t>Раскрывать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содержание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терминов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6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понятий: экологическая ниша, вид,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ареал,</w:t>
            </w:r>
            <w:r>
              <w:rPr>
                <w:color w:val="231F20"/>
                <w:spacing w:val="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инвазия.</w:t>
            </w:r>
          </w:p>
        </w:tc>
      </w:tr>
    </w:tbl>
    <w:p w:rsidR="00C23A5A" w:rsidRDefault="00C23A5A">
      <w:pPr>
        <w:spacing w:line="261" w:lineRule="auto"/>
        <w:jc w:val="both"/>
        <w:rPr>
          <w:sz w:val="28"/>
        </w:rPr>
        <w:sectPr w:rsidR="00C23A5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C23A5A" w:rsidRDefault="00C23A5A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2837"/>
        <w:gridCol w:w="1627"/>
        <w:gridCol w:w="4731"/>
        <w:gridCol w:w="4789"/>
      </w:tblGrid>
      <w:tr w:rsidR="00C23A5A">
        <w:trPr>
          <w:trHeight w:val="6956"/>
        </w:trPr>
        <w:tc>
          <w:tcPr>
            <w:tcW w:w="864" w:type="dxa"/>
          </w:tcPr>
          <w:p w:rsidR="00C23A5A" w:rsidRDefault="00C23A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7" w:type="dxa"/>
          </w:tcPr>
          <w:p w:rsidR="00C23A5A" w:rsidRDefault="00C23A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7" w:type="dxa"/>
          </w:tcPr>
          <w:p w:rsidR="00C23A5A" w:rsidRDefault="00C23A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1" w:type="dxa"/>
          </w:tcPr>
          <w:p w:rsidR="00C23A5A" w:rsidRDefault="00C301FD">
            <w:pPr>
              <w:pStyle w:val="TableParagraph"/>
              <w:spacing w:line="311" w:lineRule="exact"/>
              <w:ind w:left="112"/>
              <w:rPr>
                <w:sz w:val="28"/>
              </w:rPr>
            </w:pPr>
            <w:r>
              <w:rPr>
                <w:sz w:val="28"/>
              </w:rPr>
              <w:t>Дж.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Хатчинсона.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Размеры</w:t>
            </w:r>
          </w:p>
          <w:p w:rsidR="00C23A5A" w:rsidRDefault="00C301FD">
            <w:pPr>
              <w:pStyle w:val="TableParagraph"/>
              <w:spacing w:before="31" w:line="256" w:lineRule="auto"/>
              <w:ind w:left="112" w:right="143"/>
              <w:rPr>
                <w:sz w:val="28"/>
              </w:rPr>
            </w:pPr>
            <w:r>
              <w:rPr>
                <w:sz w:val="28"/>
              </w:rPr>
              <w:t>экологической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ниши.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Потенциальная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реализованная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ниши.</w:t>
            </w:r>
          </w:p>
          <w:p w:rsidR="00C23A5A" w:rsidRDefault="00C301FD">
            <w:pPr>
              <w:pStyle w:val="TableParagraph"/>
              <w:spacing w:before="2" w:line="261" w:lineRule="auto"/>
              <w:ind w:left="112" w:right="224"/>
              <w:rPr>
                <w:sz w:val="28"/>
              </w:rPr>
            </w:pPr>
            <w:r>
              <w:rPr>
                <w:sz w:val="28"/>
              </w:rPr>
              <w:t>Вид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популяций.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Ареалы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видов.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Виды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жизненные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стратегии.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Экологические</w:t>
            </w:r>
          </w:p>
          <w:p w:rsidR="00C23A5A" w:rsidRDefault="00C301FD">
            <w:pPr>
              <w:pStyle w:val="TableParagraph"/>
              <w:spacing w:line="314" w:lineRule="exact"/>
              <w:ind w:left="112"/>
              <w:rPr>
                <w:sz w:val="28"/>
              </w:rPr>
            </w:pPr>
            <w:r>
              <w:rPr>
                <w:sz w:val="28"/>
              </w:rPr>
              <w:t>эквиваленты.</w:t>
            </w:r>
          </w:p>
          <w:p w:rsidR="00C23A5A" w:rsidRDefault="00C301FD">
            <w:pPr>
              <w:pStyle w:val="TableParagraph"/>
              <w:spacing w:before="24" w:line="261" w:lineRule="auto"/>
              <w:ind w:left="112" w:right="229"/>
              <w:rPr>
                <w:sz w:val="28"/>
              </w:rPr>
            </w:pPr>
            <w:r>
              <w:rPr>
                <w:sz w:val="28"/>
              </w:rPr>
              <w:t>Закономерности поведения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миграций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животных.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Биологические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инвазии чужеродных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видов.</w:t>
            </w:r>
          </w:p>
          <w:p w:rsidR="00C23A5A" w:rsidRDefault="00C301FD">
            <w:pPr>
              <w:pStyle w:val="TableParagraph"/>
              <w:spacing w:line="314" w:lineRule="exact"/>
              <w:ind w:left="112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Демонстрации</w:t>
            </w:r>
          </w:p>
          <w:p w:rsidR="00C23A5A" w:rsidRDefault="00C301FD">
            <w:pPr>
              <w:pStyle w:val="TableParagraph"/>
              <w:spacing w:before="24" w:line="261" w:lineRule="auto"/>
              <w:ind w:left="112" w:right="1226"/>
              <w:jc w:val="both"/>
              <w:rPr>
                <w:sz w:val="28"/>
              </w:rPr>
            </w:pPr>
            <w:r>
              <w:rPr>
                <w:color w:val="231F20"/>
                <w:sz w:val="28"/>
                <w:u w:val="single" w:color="231F20"/>
              </w:rPr>
              <w:t>Портрет:</w:t>
            </w:r>
            <w:r>
              <w:rPr>
                <w:color w:val="231F20"/>
                <w:sz w:val="28"/>
              </w:rPr>
              <w:t xml:space="preserve"> Дж. И. Хатчинсон.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Таблицы и схемы:</w:t>
            </w:r>
            <w:r>
              <w:rPr>
                <w:color w:val="231F20"/>
                <w:sz w:val="28"/>
              </w:rPr>
              <w:t xml:space="preserve"> «Модель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экологической ниши</w:t>
            </w:r>
          </w:p>
          <w:p w:rsidR="00C23A5A" w:rsidRDefault="00C301FD">
            <w:pPr>
              <w:pStyle w:val="TableParagraph"/>
              <w:spacing w:line="261" w:lineRule="auto"/>
              <w:ind w:left="112" w:right="313"/>
              <w:rPr>
                <w:sz w:val="28"/>
              </w:rPr>
            </w:pPr>
            <w:r>
              <w:rPr>
                <w:color w:val="231F20"/>
                <w:sz w:val="28"/>
              </w:rPr>
              <w:t>Дж.</w:t>
            </w:r>
            <w:r>
              <w:rPr>
                <w:color w:val="231F20"/>
                <w:spacing w:val="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И.</w:t>
            </w:r>
            <w:r>
              <w:rPr>
                <w:color w:val="231F20"/>
                <w:spacing w:val="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Хатчинсона».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Оборудование:</w:t>
            </w:r>
            <w:r>
              <w:rPr>
                <w:b/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гербарии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растений;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коллекции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животных.</w:t>
            </w:r>
          </w:p>
          <w:p w:rsidR="00C23A5A" w:rsidRDefault="00C301FD">
            <w:pPr>
              <w:pStyle w:val="TableParagraph"/>
              <w:spacing w:line="314" w:lineRule="exact"/>
              <w:ind w:left="112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Лабораторная</w:t>
            </w:r>
            <w:r>
              <w:rPr>
                <w:b/>
                <w:color w:val="231F20"/>
                <w:spacing w:val="-6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работа</w:t>
            </w:r>
          </w:p>
          <w:p w:rsidR="00C23A5A" w:rsidRDefault="00C301FD">
            <w:pPr>
              <w:pStyle w:val="TableParagraph"/>
              <w:spacing w:line="340" w:lineRule="atLeast"/>
              <w:ind w:left="112" w:right="537"/>
              <w:rPr>
                <w:sz w:val="28"/>
              </w:rPr>
            </w:pPr>
            <w:r>
              <w:rPr>
                <w:color w:val="231F20"/>
                <w:sz w:val="28"/>
              </w:rPr>
              <w:t>«Приспособления</w:t>
            </w:r>
            <w:r>
              <w:rPr>
                <w:color w:val="231F20"/>
                <w:spacing w:val="-1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семян</w:t>
            </w:r>
            <w:r>
              <w:rPr>
                <w:color w:val="231F20"/>
                <w:spacing w:val="-1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растений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расселению»</w:t>
            </w:r>
          </w:p>
        </w:tc>
        <w:tc>
          <w:tcPr>
            <w:tcW w:w="4789" w:type="dxa"/>
          </w:tcPr>
          <w:p w:rsidR="00C23A5A" w:rsidRDefault="00C301FD">
            <w:pPr>
              <w:pStyle w:val="TableParagraph"/>
              <w:spacing w:line="261" w:lineRule="auto"/>
              <w:ind w:left="113" w:right="911"/>
              <w:rPr>
                <w:sz w:val="28"/>
              </w:rPr>
            </w:pPr>
            <w:r>
              <w:rPr>
                <w:color w:val="231F20"/>
                <w:sz w:val="28"/>
              </w:rPr>
              <w:t>Характеризовать</w:t>
            </w:r>
            <w:r>
              <w:rPr>
                <w:color w:val="231F20"/>
                <w:spacing w:val="-1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многомерную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модель экологической ниши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Дж.</w:t>
            </w:r>
            <w:r>
              <w:rPr>
                <w:color w:val="231F20"/>
                <w:spacing w:val="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И.</w:t>
            </w:r>
            <w:r>
              <w:rPr>
                <w:color w:val="231F20"/>
                <w:spacing w:val="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Хатчинсона.</w:t>
            </w:r>
          </w:p>
          <w:p w:rsidR="00C23A5A" w:rsidRDefault="00C301FD">
            <w:pPr>
              <w:pStyle w:val="TableParagraph"/>
              <w:spacing w:line="264" w:lineRule="auto"/>
              <w:ind w:left="113" w:right="395"/>
              <w:rPr>
                <w:sz w:val="28"/>
              </w:rPr>
            </w:pPr>
            <w:r>
              <w:rPr>
                <w:color w:val="231F20"/>
                <w:sz w:val="28"/>
              </w:rPr>
              <w:t>Приводить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примеры</w:t>
            </w:r>
            <w:r>
              <w:rPr>
                <w:color w:val="231F20"/>
                <w:spacing w:val="-1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экологических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ниш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разных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видов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растений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</w:p>
          <w:p w:rsidR="00C23A5A" w:rsidRDefault="00C301FD">
            <w:pPr>
              <w:pStyle w:val="TableParagraph"/>
              <w:spacing w:line="313" w:lineRule="exact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животных.</w:t>
            </w:r>
          </w:p>
          <w:p w:rsidR="00C23A5A" w:rsidRDefault="00C301FD">
            <w:pPr>
              <w:pStyle w:val="TableParagraph"/>
              <w:spacing w:before="4" w:line="259" w:lineRule="auto"/>
              <w:ind w:left="113" w:right="252"/>
              <w:rPr>
                <w:sz w:val="28"/>
              </w:rPr>
            </w:pPr>
            <w:r>
              <w:rPr>
                <w:color w:val="231F20"/>
                <w:sz w:val="28"/>
              </w:rPr>
              <w:t>Выявлять отличие экологической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ниши вида от его местообитания.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Графически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изображать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многомерную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модель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экологической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ниши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для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разных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видов.</w:t>
            </w:r>
          </w:p>
          <w:p w:rsidR="00C23A5A" w:rsidRDefault="00C301FD">
            <w:pPr>
              <w:pStyle w:val="TableParagraph"/>
              <w:spacing w:line="320" w:lineRule="exact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Выявлять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причины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различий</w:t>
            </w:r>
          </w:p>
          <w:p w:rsidR="00C23A5A" w:rsidRDefault="00C301FD">
            <w:pPr>
              <w:pStyle w:val="TableParagraph"/>
              <w:spacing w:before="31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в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размерах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экологической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ниши</w:t>
            </w:r>
          </w:p>
          <w:p w:rsidR="00C23A5A" w:rsidRDefault="00C301FD">
            <w:pPr>
              <w:pStyle w:val="TableParagraph"/>
              <w:spacing w:before="24" w:line="259" w:lineRule="auto"/>
              <w:ind w:left="113" w:right="106"/>
              <w:rPr>
                <w:sz w:val="28"/>
              </w:rPr>
            </w:pPr>
            <w:r>
              <w:rPr>
                <w:color w:val="231F20"/>
                <w:sz w:val="28"/>
              </w:rPr>
              <w:t>у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разных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видов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растений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животных.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Анализировать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причины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последствия смены экологической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ниши</w:t>
            </w:r>
          </w:p>
        </w:tc>
      </w:tr>
      <w:tr w:rsidR="00C23A5A">
        <w:trPr>
          <w:trHeight w:val="343"/>
        </w:trPr>
        <w:tc>
          <w:tcPr>
            <w:tcW w:w="3701" w:type="dxa"/>
            <w:gridSpan w:val="2"/>
          </w:tcPr>
          <w:p w:rsidR="00C23A5A" w:rsidRDefault="00C301FD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</w:tc>
        <w:tc>
          <w:tcPr>
            <w:tcW w:w="1627" w:type="dxa"/>
          </w:tcPr>
          <w:p w:rsidR="00C23A5A" w:rsidRDefault="00C301FD">
            <w:pPr>
              <w:pStyle w:val="TableParagraph"/>
              <w:spacing w:line="312" w:lineRule="exact"/>
              <w:ind w:left="0" w:right="721"/>
              <w:jc w:val="right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731" w:type="dxa"/>
          </w:tcPr>
          <w:p w:rsidR="00C23A5A" w:rsidRDefault="00C23A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89" w:type="dxa"/>
          </w:tcPr>
          <w:p w:rsidR="00C23A5A" w:rsidRDefault="00C23A5A">
            <w:pPr>
              <w:pStyle w:val="TableParagraph"/>
              <w:ind w:left="0"/>
              <w:rPr>
                <w:sz w:val="26"/>
              </w:rPr>
            </w:pPr>
          </w:p>
        </w:tc>
      </w:tr>
      <w:tr w:rsidR="00C23A5A">
        <w:trPr>
          <w:trHeight w:val="350"/>
        </w:trPr>
        <w:tc>
          <w:tcPr>
            <w:tcW w:w="864" w:type="dxa"/>
          </w:tcPr>
          <w:p w:rsidR="00C23A5A" w:rsidRDefault="00C301FD">
            <w:pPr>
              <w:pStyle w:val="TableParagraph"/>
              <w:spacing w:line="318" w:lineRule="exact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13984" w:type="dxa"/>
            <w:gridSpan w:val="4"/>
          </w:tcPr>
          <w:p w:rsidR="00C23A5A" w:rsidRDefault="00C301FD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Тема</w:t>
            </w:r>
            <w:r>
              <w:rPr>
                <w:b/>
                <w:color w:val="231F20"/>
                <w:spacing w:val="-10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«Экология</w:t>
            </w:r>
            <w:r>
              <w:rPr>
                <w:b/>
                <w:color w:val="231F20"/>
                <w:spacing w:val="-4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сообществ.</w:t>
            </w:r>
            <w:r>
              <w:rPr>
                <w:b/>
                <w:color w:val="231F20"/>
                <w:spacing w:val="-3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Экологические</w:t>
            </w:r>
            <w:r>
              <w:rPr>
                <w:b/>
                <w:color w:val="231F20"/>
                <w:spacing w:val="-6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системы»</w:t>
            </w:r>
          </w:p>
        </w:tc>
      </w:tr>
      <w:tr w:rsidR="00C23A5A">
        <w:trPr>
          <w:trHeight w:val="1740"/>
        </w:trPr>
        <w:tc>
          <w:tcPr>
            <w:tcW w:w="864" w:type="dxa"/>
          </w:tcPr>
          <w:p w:rsidR="00C23A5A" w:rsidRDefault="00C301FD">
            <w:pPr>
              <w:pStyle w:val="TableParagraph"/>
              <w:spacing w:line="312" w:lineRule="exact"/>
              <w:ind w:left="163" w:right="153"/>
              <w:jc w:val="center"/>
              <w:rPr>
                <w:sz w:val="28"/>
              </w:rPr>
            </w:pPr>
            <w:r>
              <w:rPr>
                <w:sz w:val="28"/>
              </w:rPr>
              <w:t>9.1</w:t>
            </w:r>
          </w:p>
        </w:tc>
        <w:tc>
          <w:tcPr>
            <w:tcW w:w="2837" w:type="dxa"/>
          </w:tcPr>
          <w:p w:rsidR="00C23A5A" w:rsidRDefault="00C301FD">
            <w:pPr>
              <w:pStyle w:val="TableParagraph"/>
              <w:spacing w:line="259" w:lineRule="auto"/>
              <w:ind w:left="110" w:right="1119"/>
              <w:rPr>
                <w:sz w:val="28"/>
              </w:rPr>
            </w:pPr>
            <w:r>
              <w:rPr>
                <w:color w:val="231F20"/>
                <w:sz w:val="28"/>
              </w:rPr>
              <w:t>Сообщество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pacing w:val="-1"/>
                <w:sz w:val="28"/>
              </w:rPr>
              <w:t xml:space="preserve">организмов </w:t>
            </w:r>
            <w:r>
              <w:rPr>
                <w:color w:val="231F20"/>
                <w:sz w:val="28"/>
              </w:rPr>
              <w:t>–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биоценоз</w:t>
            </w:r>
          </w:p>
        </w:tc>
        <w:tc>
          <w:tcPr>
            <w:tcW w:w="1627" w:type="dxa"/>
          </w:tcPr>
          <w:p w:rsidR="00C23A5A" w:rsidRDefault="00C301FD">
            <w:pPr>
              <w:pStyle w:val="TableParagraph"/>
              <w:spacing w:line="312" w:lineRule="exact"/>
              <w:ind w:left="0" w:right="721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31" w:type="dxa"/>
          </w:tcPr>
          <w:p w:rsidR="00C23A5A" w:rsidRDefault="00C301FD">
            <w:pPr>
              <w:pStyle w:val="TableParagraph"/>
              <w:spacing w:line="259" w:lineRule="auto"/>
              <w:ind w:left="112" w:right="220"/>
              <w:rPr>
                <w:sz w:val="28"/>
              </w:rPr>
            </w:pPr>
            <w:r>
              <w:rPr>
                <w:sz w:val="28"/>
              </w:rPr>
              <w:t>Сообщества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организмов.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Биоценоз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структура.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организмами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биоценозе.</w:t>
            </w:r>
          </w:p>
          <w:p w:rsidR="00C23A5A" w:rsidRDefault="00C301FD">
            <w:pPr>
              <w:pStyle w:val="TableParagraph"/>
              <w:ind w:left="112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Демонстрации</w:t>
            </w:r>
          </w:p>
          <w:p w:rsidR="00C23A5A" w:rsidRDefault="00C301FD">
            <w:pPr>
              <w:pStyle w:val="TableParagraph"/>
              <w:spacing w:before="14"/>
              <w:ind w:left="112"/>
              <w:rPr>
                <w:sz w:val="28"/>
              </w:rPr>
            </w:pPr>
            <w:r>
              <w:rPr>
                <w:color w:val="231F20"/>
                <w:sz w:val="28"/>
                <w:u w:val="single" w:color="231F20"/>
              </w:rPr>
              <w:t>Таблицы</w:t>
            </w:r>
            <w:r>
              <w:rPr>
                <w:color w:val="231F20"/>
                <w:spacing w:val="-5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и</w:t>
            </w:r>
            <w:r>
              <w:rPr>
                <w:color w:val="231F20"/>
                <w:spacing w:val="-3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схемы: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«Структура</w:t>
            </w:r>
          </w:p>
        </w:tc>
        <w:tc>
          <w:tcPr>
            <w:tcW w:w="4789" w:type="dxa"/>
          </w:tcPr>
          <w:p w:rsidR="00C23A5A" w:rsidRDefault="00C301FD">
            <w:pPr>
              <w:pStyle w:val="TableParagraph"/>
              <w:spacing w:line="264" w:lineRule="auto"/>
              <w:ind w:left="113" w:right="384"/>
              <w:rPr>
                <w:sz w:val="28"/>
              </w:rPr>
            </w:pPr>
            <w:r>
              <w:rPr>
                <w:color w:val="231F20"/>
                <w:sz w:val="28"/>
              </w:rPr>
              <w:t>Раскрывать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содержание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терминов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понятий: биоценоз,</w:t>
            </w:r>
            <w:r>
              <w:rPr>
                <w:color w:val="231F20"/>
                <w:spacing w:val="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биотоп.</w:t>
            </w:r>
          </w:p>
          <w:p w:rsidR="00C23A5A" w:rsidRDefault="00C301FD">
            <w:pPr>
              <w:pStyle w:val="TableParagraph"/>
              <w:spacing w:line="312" w:lineRule="exact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Характеризовать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биоценоз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его</w:t>
            </w:r>
          </w:p>
          <w:p w:rsidR="00C23A5A" w:rsidRDefault="00C301FD">
            <w:pPr>
              <w:pStyle w:val="TableParagraph"/>
              <w:spacing w:line="340" w:lineRule="atLeast"/>
              <w:ind w:left="113" w:right="607"/>
              <w:rPr>
                <w:sz w:val="28"/>
              </w:rPr>
            </w:pPr>
            <w:r>
              <w:rPr>
                <w:color w:val="231F20"/>
                <w:sz w:val="28"/>
              </w:rPr>
              <w:t>структуры: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видовую,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pacing w:val="-1"/>
                <w:sz w:val="28"/>
              </w:rPr>
              <w:t>пространственную,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трофическую.</w:t>
            </w:r>
          </w:p>
        </w:tc>
      </w:tr>
    </w:tbl>
    <w:p w:rsidR="00C23A5A" w:rsidRDefault="00C23A5A">
      <w:pPr>
        <w:spacing w:line="340" w:lineRule="atLeast"/>
        <w:rPr>
          <w:sz w:val="28"/>
        </w:rPr>
        <w:sectPr w:rsidR="00C23A5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C23A5A" w:rsidRDefault="00C23A5A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2837"/>
        <w:gridCol w:w="1627"/>
        <w:gridCol w:w="4731"/>
        <w:gridCol w:w="4789"/>
      </w:tblGrid>
      <w:tr w:rsidR="00C23A5A">
        <w:trPr>
          <w:trHeight w:val="1041"/>
        </w:trPr>
        <w:tc>
          <w:tcPr>
            <w:tcW w:w="864" w:type="dxa"/>
          </w:tcPr>
          <w:p w:rsidR="00C23A5A" w:rsidRDefault="00C23A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7" w:type="dxa"/>
          </w:tcPr>
          <w:p w:rsidR="00C23A5A" w:rsidRDefault="00C23A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7" w:type="dxa"/>
          </w:tcPr>
          <w:p w:rsidR="00C23A5A" w:rsidRDefault="00C23A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1" w:type="dxa"/>
          </w:tcPr>
          <w:p w:rsidR="00C23A5A" w:rsidRDefault="00C301FD">
            <w:pPr>
              <w:pStyle w:val="TableParagraph"/>
              <w:spacing w:line="264" w:lineRule="auto"/>
              <w:ind w:left="112" w:right="1403"/>
              <w:rPr>
                <w:sz w:val="28"/>
              </w:rPr>
            </w:pPr>
            <w:r>
              <w:rPr>
                <w:color w:val="231F20"/>
                <w:sz w:val="28"/>
              </w:rPr>
              <w:t>биоценоза», «Экосистема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широколиственного</w:t>
            </w:r>
            <w:r>
              <w:rPr>
                <w:color w:val="231F20"/>
                <w:spacing w:val="-1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леса»,</w:t>
            </w:r>
          </w:p>
          <w:p w:rsidR="00C23A5A" w:rsidRDefault="00C301FD">
            <w:pPr>
              <w:pStyle w:val="TableParagraph"/>
              <w:spacing w:line="312" w:lineRule="exact"/>
              <w:ind w:left="112"/>
              <w:rPr>
                <w:sz w:val="28"/>
              </w:rPr>
            </w:pPr>
            <w:r>
              <w:rPr>
                <w:color w:val="231F20"/>
                <w:sz w:val="28"/>
              </w:rPr>
              <w:t>«Экосистема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хвойного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леса»</w:t>
            </w:r>
          </w:p>
        </w:tc>
        <w:tc>
          <w:tcPr>
            <w:tcW w:w="4789" w:type="dxa"/>
          </w:tcPr>
          <w:p w:rsidR="00C23A5A" w:rsidRDefault="00C301FD">
            <w:pPr>
              <w:pStyle w:val="TableParagraph"/>
              <w:spacing w:line="264" w:lineRule="auto"/>
              <w:ind w:left="113" w:right="455"/>
              <w:rPr>
                <w:sz w:val="28"/>
              </w:rPr>
            </w:pPr>
            <w:r>
              <w:rPr>
                <w:color w:val="231F20"/>
                <w:sz w:val="28"/>
              </w:rPr>
              <w:t>Перечислять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приводить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примеры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связей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между</w:t>
            </w:r>
            <w:r>
              <w:rPr>
                <w:color w:val="231F20"/>
                <w:spacing w:val="-1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организмами</w:t>
            </w:r>
          </w:p>
          <w:p w:rsidR="00C23A5A" w:rsidRDefault="00C301FD">
            <w:pPr>
              <w:pStyle w:val="TableParagraph"/>
              <w:spacing w:line="312" w:lineRule="exact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в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биоценозе</w:t>
            </w:r>
          </w:p>
        </w:tc>
      </w:tr>
      <w:tr w:rsidR="00C23A5A">
        <w:trPr>
          <w:trHeight w:val="8001"/>
        </w:trPr>
        <w:tc>
          <w:tcPr>
            <w:tcW w:w="864" w:type="dxa"/>
          </w:tcPr>
          <w:p w:rsidR="00C23A5A" w:rsidRDefault="00C301FD">
            <w:pPr>
              <w:pStyle w:val="TableParagraph"/>
              <w:spacing w:line="318" w:lineRule="exact"/>
              <w:ind w:left="254"/>
              <w:rPr>
                <w:sz w:val="28"/>
              </w:rPr>
            </w:pPr>
            <w:r>
              <w:rPr>
                <w:sz w:val="28"/>
              </w:rPr>
              <w:t>9.2</w:t>
            </w:r>
          </w:p>
        </w:tc>
        <w:tc>
          <w:tcPr>
            <w:tcW w:w="2837" w:type="dxa"/>
          </w:tcPr>
          <w:p w:rsidR="00C23A5A" w:rsidRDefault="00C301FD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color w:val="231F20"/>
                <w:sz w:val="28"/>
              </w:rPr>
              <w:t>Экосистема</w:t>
            </w:r>
          </w:p>
        </w:tc>
        <w:tc>
          <w:tcPr>
            <w:tcW w:w="1627" w:type="dxa"/>
          </w:tcPr>
          <w:p w:rsidR="00C23A5A" w:rsidRDefault="00C301FD">
            <w:pPr>
              <w:pStyle w:val="TableParagraph"/>
              <w:spacing w:line="318" w:lineRule="exact"/>
              <w:ind w:left="2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31" w:type="dxa"/>
          </w:tcPr>
          <w:p w:rsidR="00C23A5A" w:rsidRDefault="00C301FD">
            <w:pPr>
              <w:pStyle w:val="TableParagraph"/>
              <w:spacing w:line="259" w:lineRule="auto"/>
              <w:ind w:left="112" w:right="526"/>
              <w:rPr>
                <w:sz w:val="28"/>
              </w:rPr>
            </w:pPr>
            <w:r>
              <w:rPr>
                <w:sz w:val="28"/>
              </w:rPr>
              <w:t>Экосистема как открытая система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А.Дж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Тенсли</w:t>
            </w:r>
            <w:proofErr w:type="spellEnd"/>
            <w:r>
              <w:rPr>
                <w:sz w:val="28"/>
              </w:rPr>
              <w:t>).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Функциональные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блоки организмов в экосистеме: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продуценты,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консументы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редуценты</w:t>
            </w:r>
            <w:proofErr w:type="spellEnd"/>
            <w:r>
              <w:rPr>
                <w:sz w:val="28"/>
              </w:rPr>
              <w:t>. Трофические уровни.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Трофические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цепи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сети.</w:t>
            </w:r>
          </w:p>
          <w:p w:rsidR="00C23A5A" w:rsidRDefault="00C301FD">
            <w:pPr>
              <w:pStyle w:val="TableParagraph"/>
              <w:spacing w:line="256" w:lineRule="auto"/>
              <w:ind w:left="112" w:right="759"/>
              <w:rPr>
                <w:sz w:val="28"/>
              </w:rPr>
            </w:pPr>
            <w:r>
              <w:rPr>
                <w:sz w:val="28"/>
              </w:rPr>
              <w:t>Абиотические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блоки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экосистем.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Почвы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илы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экосистемах.</w:t>
            </w:r>
          </w:p>
          <w:p w:rsidR="00C23A5A" w:rsidRDefault="00C301FD">
            <w:pPr>
              <w:pStyle w:val="TableParagraph"/>
              <w:spacing w:before="2" w:line="256" w:lineRule="auto"/>
              <w:ind w:left="112" w:right="169"/>
              <w:rPr>
                <w:sz w:val="28"/>
              </w:rPr>
            </w:pPr>
            <w:r>
              <w:rPr>
                <w:sz w:val="28"/>
              </w:rPr>
              <w:t>Круговорот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поток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энергии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экосистеме.</w:t>
            </w:r>
          </w:p>
          <w:p w:rsidR="00C23A5A" w:rsidRDefault="00C301FD">
            <w:pPr>
              <w:pStyle w:val="TableParagraph"/>
              <w:spacing w:before="2" w:line="259" w:lineRule="auto"/>
              <w:ind w:left="112" w:right="1552"/>
              <w:rPr>
                <w:sz w:val="28"/>
              </w:rPr>
            </w:pPr>
            <w:r>
              <w:rPr>
                <w:b/>
                <w:color w:val="231F20"/>
                <w:sz w:val="28"/>
              </w:rPr>
              <w:t>Демонстрации</w:t>
            </w:r>
            <w:r>
              <w:rPr>
                <w:b/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Портреты: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В.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Н.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proofErr w:type="spellStart"/>
            <w:r>
              <w:rPr>
                <w:color w:val="231F20"/>
                <w:sz w:val="28"/>
              </w:rPr>
              <w:t>Сукачёв</w:t>
            </w:r>
            <w:proofErr w:type="spellEnd"/>
            <w:r>
              <w:rPr>
                <w:color w:val="231F20"/>
                <w:sz w:val="28"/>
              </w:rPr>
              <w:t>,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А.</w:t>
            </w:r>
            <w:r>
              <w:rPr>
                <w:color w:val="231F20"/>
                <w:spacing w:val="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Дж.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proofErr w:type="spellStart"/>
            <w:r>
              <w:rPr>
                <w:color w:val="231F20"/>
                <w:sz w:val="28"/>
              </w:rPr>
              <w:t>Тенсли</w:t>
            </w:r>
            <w:proofErr w:type="spellEnd"/>
            <w:r>
              <w:rPr>
                <w:color w:val="231F20"/>
                <w:sz w:val="28"/>
              </w:rPr>
              <w:t>.</w:t>
            </w:r>
          </w:p>
          <w:p w:rsidR="00C23A5A" w:rsidRDefault="00C301FD">
            <w:pPr>
              <w:pStyle w:val="TableParagraph"/>
              <w:spacing w:before="2" w:line="256" w:lineRule="auto"/>
              <w:ind w:left="112" w:right="120"/>
              <w:rPr>
                <w:sz w:val="28"/>
              </w:rPr>
            </w:pPr>
            <w:r>
              <w:rPr>
                <w:color w:val="231F20"/>
                <w:sz w:val="28"/>
                <w:u w:val="single" w:color="231F20"/>
              </w:rPr>
              <w:t>Таблицы</w:t>
            </w:r>
            <w:r>
              <w:rPr>
                <w:color w:val="231F20"/>
                <w:spacing w:val="-9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и</w:t>
            </w:r>
            <w:r>
              <w:rPr>
                <w:color w:val="231F20"/>
                <w:spacing w:val="-7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схемы: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«Функциональные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группы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организмов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экосистеме»,</w:t>
            </w:r>
          </w:p>
          <w:p w:rsidR="00C23A5A" w:rsidRDefault="00C301FD">
            <w:pPr>
              <w:pStyle w:val="TableParagraph"/>
              <w:spacing w:before="10"/>
              <w:ind w:left="112"/>
              <w:rPr>
                <w:sz w:val="28"/>
              </w:rPr>
            </w:pPr>
            <w:r>
              <w:rPr>
                <w:color w:val="231F20"/>
                <w:sz w:val="28"/>
              </w:rPr>
              <w:t>«Круговорот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веществ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экосистеме»,</w:t>
            </w:r>
          </w:p>
          <w:p w:rsidR="00C23A5A" w:rsidRDefault="00C301FD">
            <w:pPr>
              <w:pStyle w:val="TableParagraph"/>
              <w:spacing w:before="23" w:line="256" w:lineRule="auto"/>
              <w:ind w:left="112" w:right="1113"/>
              <w:rPr>
                <w:sz w:val="28"/>
              </w:rPr>
            </w:pPr>
            <w:r>
              <w:rPr>
                <w:color w:val="231F20"/>
                <w:sz w:val="28"/>
              </w:rPr>
              <w:t>«Цепи питания (пастбищная,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proofErr w:type="spellStart"/>
            <w:r>
              <w:rPr>
                <w:color w:val="231F20"/>
                <w:sz w:val="28"/>
              </w:rPr>
              <w:t>детритная</w:t>
            </w:r>
            <w:proofErr w:type="spellEnd"/>
            <w:r>
              <w:rPr>
                <w:color w:val="231F20"/>
                <w:sz w:val="28"/>
              </w:rPr>
              <w:t>)».</w:t>
            </w:r>
          </w:p>
          <w:p w:rsidR="00C23A5A" w:rsidRDefault="00C301FD">
            <w:pPr>
              <w:pStyle w:val="TableParagraph"/>
              <w:spacing w:before="3" w:line="261" w:lineRule="auto"/>
              <w:ind w:left="112" w:right="130"/>
              <w:rPr>
                <w:sz w:val="28"/>
              </w:rPr>
            </w:pPr>
            <w:r>
              <w:rPr>
                <w:b/>
                <w:color w:val="231F20"/>
                <w:sz w:val="28"/>
              </w:rPr>
              <w:t xml:space="preserve">Оборудование: </w:t>
            </w:r>
            <w:r>
              <w:rPr>
                <w:color w:val="231F20"/>
                <w:sz w:val="28"/>
              </w:rPr>
              <w:t>гербарии растений;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коллекции насекомых; чучела птиц и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зверей</w:t>
            </w:r>
          </w:p>
        </w:tc>
        <w:tc>
          <w:tcPr>
            <w:tcW w:w="4789" w:type="dxa"/>
          </w:tcPr>
          <w:p w:rsidR="00C23A5A" w:rsidRDefault="00C301FD">
            <w:pPr>
              <w:pStyle w:val="TableParagraph"/>
              <w:spacing w:line="259" w:lineRule="auto"/>
              <w:ind w:left="113" w:right="391"/>
              <w:jc w:val="both"/>
              <w:rPr>
                <w:sz w:val="28"/>
              </w:rPr>
            </w:pPr>
            <w:r>
              <w:rPr>
                <w:color w:val="231F20"/>
                <w:sz w:val="28"/>
              </w:rPr>
              <w:t>Раскрывать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содержание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терминов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6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понятий: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экосистема,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продуценты,</w:t>
            </w:r>
          </w:p>
          <w:p w:rsidR="00C23A5A" w:rsidRDefault="00C301FD">
            <w:pPr>
              <w:pStyle w:val="TableParagraph"/>
              <w:spacing w:line="261" w:lineRule="auto"/>
              <w:ind w:left="113" w:right="129"/>
              <w:jc w:val="both"/>
              <w:rPr>
                <w:sz w:val="28"/>
              </w:rPr>
            </w:pPr>
            <w:proofErr w:type="spellStart"/>
            <w:r>
              <w:rPr>
                <w:color w:val="231F20"/>
                <w:sz w:val="28"/>
              </w:rPr>
              <w:t>консументы</w:t>
            </w:r>
            <w:proofErr w:type="spellEnd"/>
            <w:r>
              <w:rPr>
                <w:color w:val="231F20"/>
                <w:sz w:val="28"/>
              </w:rPr>
              <w:t>,</w:t>
            </w:r>
            <w:r>
              <w:rPr>
                <w:color w:val="231F20"/>
                <w:spacing w:val="-11"/>
                <w:sz w:val="28"/>
              </w:rPr>
              <w:t xml:space="preserve"> </w:t>
            </w:r>
            <w:proofErr w:type="spellStart"/>
            <w:r>
              <w:rPr>
                <w:color w:val="231F20"/>
                <w:sz w:val="28"/>
              </w:rPr>
              <w:t>редуценты</w:t>
            </w:r>
            <w:proofErr w:type="spellEnd"/>
            <w:r>
              <w:rPr>
                <w:color w:val="231F20"/>
                <w:sz w:val="28"/>
              </w:rPr>
              <w:t>,</w:t>
            </w:r>
            <w:r>
              <w:rPr>
                <w:color w:val="231F20"/>
                <w:spacing w:val="-1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трофические</w:t>
            </w:r>
            <w:r>
              <w:rPr>
                <w:color w:val="231F20"/>
                <w:spacing w:val="-6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уровни, трофические (пищевые) цепи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сети.</w:t>
            </w:r>
          </w:p>
          <w:p w:rsidR="00C23A5A" w:rsidRDefault="00C301FD">
            <w:pPr>
              <w:pStyle w:val="TableParagraph"/>
              <w:spacing w:line="256" w:lineRule="auto"/>
              <w:ind w:left="113" w:right="388"/>
              <w:rPr>
                <w:sz w:val="28"/>
              </w:rPr>
            </w:pPr>
            <w:r>
              <w:rPr>
                <w:color w:val="231F20"/>
                <w:sz w:val="28"/>
              </w:rPr>
              <w:t>Называть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структурные</w:t>
            </w:r>
            <w:r>
              <w:rPr>
                <w:color w:val="231F20"/>
                <w:spacing w:val="-1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компоненты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экосистемы.</w:t>
            </w:r>
          </w:p>
          <w:p w:rsidR="00C23A5A" w:rsidRDefault="00C301FD">
            <w:pPr>
              <w:pStyle w:val="TableParagraph"/>
              <w:spacing w:line="264" w:lineRule="auto"/>
              <w:ind w:left="113" w:right="819"/>
              <w:rPr>
                <w:sz w:val="28"/>
              </w:rPr>
            </w:pPr>
            <w:r>
              <w:rPr>
                <w:color w:val="231F20"/>
                <w:sz w:val="28"/>
              </w:rPr>
              <w:t>Характеризовать функции 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приводить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примеры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организмов</w:t>
            </w:r>
          </w:p>
          <w:p w:rsidR="00C23A5A" w:rsidRDefault="00C301FD">
            <w:pPr>
              <w:pStyle w:val="TableParagraph"/>
              <w:spacing w:line="256" w:lineRule="auto"/>
              <w:ind w:left="113" w:right="406"/>
              <w:rPr>
                <w:sz w:val="28"/>
              </w:rPr>
            </w:pPr>
            <w:r>
              <w:rPr>
                <w:color w:val="231F20"/>
                <w:sz w:val="28"/>
              </w:rPr>
              <w:t>в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экосистеме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на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основе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имеющихся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знаний о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растениях,</w:t>
            </w:r>
            <w:r>
              <w:rPr>
                <w:color w:val="231F20"/>
                <w:spacing w:val="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грибах,</w:t>
            </w:r>
          </w:p>
          <w:p w:rsidR="00C23A5A" w:rsidRDefault="00C301FD">
            <w:pPr>
              <w:pStyle w:val="TableParagraph"/>
              <w:spacing w:line="261" w:lineRule="auto"/>
              <w:ind w:left="113" w:right="664"/>
              <w:rPr>
                <w:sz w:val="28"/>
              </w:rPr>
            </w:pPr>
            <w:r>
              <w:rPr>
                <w:color w:val="231F20"/>
                <w:sz w:val="28"/>
              </w:rPr>
              <w:t>бактериях и животных.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Описывать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круговорот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веществ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поток энергии в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экосистеме.</w:t>
            </w:r>
          </w:p>
          <w:p w:rsidR="00C23A5A" w:rsidRDefault="00C301FD">
            <w:pPr>
              <w:pStyle w:val="TableParagraph"/>
              <w:spacing w:line="314" w:lineRule="exact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Объяснять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роль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организмов</w:t>
            </w:r>
          </w:p>
          <w:p w:rsidR="00C23A5A" w:rsidRDefault="00C301FD">
            <w:pPr>
              <w:pStyle w:val="TableParagraph"/>
              <w:spacing w:before="11" w:line="256" w:lineRule="auto"/>
              <w:ind w:left="113" w:right="1101"/>
              <w:rPr>
                <w:sz w:val="28"/>
              </w:rPr>
            </w:pPr>
            <w:r>
              <w:rPr>
                <w:color w:val="231F20"/>
                <w:sz w:val="28"/>
              </w:rPr>
              <w:t>в</w:t>
            </w:r>
            <w:r>
              <w:rPr>
                <w:color w:val="231F20"/>
                <w:spacing w:val="-1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биологическом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круговороте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веществ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потоке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энергии.</w:t>
            </w:r>
          </w:p>
          <w:p w:rsidR="00C23A5A" w:rsidRDefault="00C301FD">
            <w:pPr>
              <w:pStyle w:val="TableParagraph"/>
              <w:spacing w:before="3" w:line="261" w:lineRule="auto"/>
              <w:ind w:left="113" w:right="701"/>
              <w:rPr>
                <w:sz w:val="28"/>
              </w:rPr>
            </w:pPr>
            <w:r>
              <w:rPr>
                <w:color w:val="231F20"/>
                <w:sz w:val="28"/>
              </w:rPr>
              <w:t>Приводить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примеры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организмов,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занимающих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разные</w:t>
            </w:r>
            <w:r>
              <w:rPr>
                <w:color w:val="231F20"/>
                <w:spacing w:val="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уровни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трофических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пирамид.</w:t>
            </w:r>
          </w:p>
          <w:p w:rsidR="00C23A5A" w:rsidRDefault="00C301FD">
            <w:pPr>
              <w:pStyle w:val="TableParagraph"/>
              <w:spacing w:line="256" w:lineRule="auto"/>
              <w:ind w:left="113" w:right="179"/>
              <w:rPr>
                <w:sz w:val="28"/>
              </w:rPr>
            </w:pPr>
            <w:r>
              <w:rPr>
                <w:color w:val="231F20"/>
                <w:sz w:val="28"/>
              </w:rPr>
              <w:t>Составлять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схемы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переноса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вещества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энергии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экосистемах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(цепи</w:t>
            </w:r>
          </w:p>
          <w:p w:rsidR="00C23A5A" w:rsidRDefault="00C301FD">
            <w:pPr>
              <w:pStyle w:val="TableParagraph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питания).</w:t>
            </w:r>
          </w:p>
        </w:tc>
      </w:tr>
    </w:tbl>
    <w:p w:rsidR="00C23A5A" w:rsidRDefault="00C23A5A">
      <w:pPr>
        <w:rPr>
          <w:sz w:val="28"/>
        </w:rPr>
        <w:sectPr w:rsidR="00C23A5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C23A5A" w:rsidRDefault="00C23A5A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2837"/>
        <w:gridCol w:w="1627"/>
        <w:gridCol w:w="4731"/>
        <w:gridCol w:w="4789"/>
      </w:tblGrid>
      <w:tr w:rsidR="00C23A5A">
        <w:trPr>
          <w:trHeight w:val="695"/>
        </w:trPr>
        <w:tc>
          <w:tcPr>
            <w:tcW w:w="864" w:type="dxa"/>
          </w:tcPr>
          <w:p w:rsidR="00C23A5A" w:rsidRDefault="00C23A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7" w:type="dxa"/>
          </w:tcPr>
          <w:p w:rsidR="00C23A5A" w:rsidRDefault="00C23A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7" w:type="dxa"/>
          </w:tcPr>
          <w:p w:rsidR="00C23A5A" w:rsidRDefault="00C23A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1" w:type="dxa"/>
          </w:tcPr>
          <w:p w:rsidR="00C23A5A" w:rsidRDefault="00C23A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89" w:type="dxa"/>
          </w:tcPr>
          <w:p w:rsidR="00C23A5A" w:rsidRDefault="00C301FD">
            <w:pPr>
              <w:pStyle w:val="TableParagraph"/>
              <w:spacing w:line="311" w:lineRule="exact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Сравнивать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пастбищные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proofErr w:type="spellStart"/>
            <w:r>
              <w:rPr>
                <w:color w:val="231F20"/>
                <w:sz w:val="28"/>
              </w:rPr>
              <w:t>детритные</w:t>
            </w:r>
            <w:proofErr w:type="spellEnd"/>
          </w:p>
          <w:p w:rsidR="00C23A5A" w:rsidRDefault="00C301FD">
            <w:pPr>
              <w:pStyle w:val="TableParagraph"/>
              <w:spacing w:before="31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цепи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питания</w:t>
            </w:r>
          </w:p>
        </w:tc>
      </w:tr>
      <w:tr w:rsidR="00C23A5A">
        <w:trPr>
          <w:trHeight w:val="4867"/>
        </w:trPr>
        <w:tc>
          <w:tcPr>
            <w:tcW w:w="864" w:type="dxa"/>
          </w:tcPr>
          <w:p w:rsidR="00C23A5A" w:rsidRDefault="00C301FD">
            <w:pPr>
              <w:pStyle w:val="TableParagraph"/>
              <w:spacing w:line="312" w:lineRule="exact"/>
              <w:ind w:left="163" w:right="153"/>
              <w:jc w:val="center"/>
              <w:rPr>
                <w:sz w:val="28"/>
              </w:rPr>
            </w:pPr>
            <w:r>
              <w:rPr>
                <w:sz w:val="28"/>
              </w:rPr>
              <w:t>9.3</w:t>
            </w:r>
          </w:p>
        </w:tc>
        <w:tc>
          <w:tcPr>
            <w:tcW w:w="2837" w:type="dxa"/>
          </w:tcPr>
          <w:p w:rsidR="00C23A5A" w:rsidRDefault="00C301FD">
            <w:pPr>
              <w:pStyle w:val="TableParagraph"/>
              <w:spacing w:line="264" w:lineRule="auto"/>
              <w:ind w:left="110" w:right="905"/>
              <w:rPr>
                <w:sz w:val="28"/>
              </w:rPr>
            </w:pPr>
            <w:r>
              <w:rPr>
                <w:color w:val="231F20"/>
                <w:spacing w:val="-1"/>
                <w:sz w:val="28"/>
              </w:rPr>
              <w:t>Экологические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пирамиды</w:t>
            </w:r>
          </w:p>
        </w:tc>
        <w:tc>
          <w:tcPr>
            <w:tcW w:w="1627" w:type="dxa"/>
          </w:tcPr>
          <w:p w:rsidR="00C23A5A" w:rsidRDefault="00C301FD">
            <w:pPr>
              <w:pStyle w:val="TableParagraph"/>
              <w:spacing w:line="312" w:lineRule="exact"/>
              <w:ind w:left="0" w:right="721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31" w:type="dxa"/>
          </w:tcPr>
          <w:p w:rsidR="00C23A5A" w:rsidRDefault="00C301FD">
            <w:pPr>
              <w:pStyle w:val="TableParagraph"/>
              <w:spacing w:line="264" w:lineRule="auto"/>
              <w:ind w:left="112" w:right="457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показатели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экосистемы.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Биомасса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продукция.</w:t>
            </w:r>
          </w:p>
          <w:p w:rsidR="00C23A5A" w:rsidRDefault="00C301FD">
            <w:pPr>
              <w:pStyle w:val="TableParagraph"/>
              <w:spacing w:line="256" w:lineRule="auto"/>
              <w:ind w:left="112" w:right="690"/>
              <w:rPr>
                <w:sz w:val="28"/>
              </w:rPr>
            </w:pPr>
            <w:r>
              <w:rPr>
                <w:sz w:val="28"/>
              </w:rPr>
              <w:t>Экологические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пирамиды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чисел,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биомассы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энергии.</w:t>
            </w:r>
          </w:p>
          <w:p w:rsidR="00C23A5A" w:rsidRDefault="00C301FD">
            <w:pPr>
              <w:pStyle w:val="TableParagraph"/>
              <w:ind w:left="112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Демонстрации</w:t>
            </w:r>
          </w:p>
          <w:p w:rsidR="00C23A5A" w:rsidRDefault="00C301FD">
            <w:pPr>
              <w:pStyle w:val="TableParagraph"/>
              <w:spacing w:before="13" w:line="256" w:lineRule="auto"/>
              <w:ind w:left="112" w:right="430"/>
              <w:jc w:val="both"/>
              <w:rPr>
                <w:sz w:val="28"/>
              </w:rPr>
            </w:pPr>
            <w:r>
              <w:rPr>
                <w:color w:val="231F20"/>
                <w:sz w:val="28"/>
                <w:u w:val="single" w:color="231F20"/>
              </w:rPr>
              <w:t>Таблицы</w:t>
            </w:r>
            <w:r>
              <w:rPr>
                <w:color w:val="231F20"/>
                <w:spacing w:val="-8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и</w:t>
            </w:r>
            <w:r>
              <w:rPr>
                <w:color w:val="231F20"/>
                <w:spacing w:val="-7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схемы: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«Экологическая</w:t>
            </w:r>
            <w:r>
              <w:rPr>
                <w:color w:val="231F20"/>
                <w:spacing w:val="-6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пирамида чисел», «Экологическая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пирамида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биомассы»,</w:t>
            </w:r>
          </w:p>
          <w:p w:rsidR="00C23A5A" w:rsidRDefault="00C301FD">
            <w:pPr>
              <w:pStyle w:val="TableParagraph"/>
              <w:spacing w:before="4"/>
              <w:ind w:left="112"/>
              <w:jc w:val="both"/>
              <w:rPr>
                <w:sz w:val="28"/>
              </w:rPr>
            </w:pPr>
            <w:r>
              <w:rPr>
                <w:color w:val="231F20"/>
                <w:sz w:val="28"/>
              </w:rPr>
              <w:t>«Экологическая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пирамида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энергии»</w:t>
            </w:r>
          </w:p>
        </w:tc>
        <w:tc>
          <w:tcPr>
            <w:tcW w:w="4789" w:type="dxa"/>
          </w:tcPr>
          <w:p w:rsidR="00C23A5A" w:rsidRDefault="00C301FD">
            <w:pPr>
              <w:pStyle w:val="TableParagraph"/>
              <w:spacing w:line="264" w:lineRule="auto"/>
              <w:ind w:left="113" w:right="384"/>
              <w:rPr>
                <w:sz w:val="28"/>
              </w:rPr>
            </w:pPr>
            <w:r>
              <w:rPr>
                <w:color w:val="231F20"/>
                <w:sz w:val="28"/>
              </w:rPr>
              <w:t>Раскрывать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содержание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терминов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понятий: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продукция, биомасса,</w:t>
            </w:r>
          </w:p>
          <w:p w:rsidR="00C23A5A" w:rsidRDefault="00C301FD">
            <w:pPr>
              <w:pStyle w:val="TableParagraph"/>
              <w:spacing w:line="313" w:lineRule="exact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экологическая</w:t>
            </w:r>
            <w:r>
              <w:rPr>
                <w:color w:val="231F20"/>
                <w:spacing w:val="-1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пирамида.</w:t>
            </w:r>
          </w:p>
          <w:p w:rsidR="00C23A5A" w:rsidRDefault="00C301FD">
            <w:pPr>
              <w:pStyle w:val="TableParagraph"/>
              <w:spacing w:before="13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Характеризовать</w:t>
            </w:r>
            <w:r>
              <w:rPr>
                <w:color w:val="231F20"/>
                <w:spacing w:val="-1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правила</w:t>
            </w:r>
          </w:p>
          <w:p w:rsidR="00C23A5A" w:rsidRDefault="00C301FD">
            <w:pPr>
              <w:pStyle w:val="TableParagraph"/>
              <w:spacing w:before="24" w:line="264" w:lineRule="auto"/>
              <w:ind w:left="113" w:right="984"/>
              <w:rPr>
                <w:sz w:val="28"/>
              </w:rPr>
            </w:pPr>
            <w:r>
              <w:rPr>
                <w:color w:val="231F20"/>
                <w:sz w:val="28"/>
              </w:rPr>
              <w:t>экологических</w:t>
            </w:r>
            <w:r>
              <w:rPr>
                <w:color w:val="231F20"/>
                <w:spacing w:val="-1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пирамид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чисел,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биомассы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энергии.</w:t>
            </w:r>
          </w:p>
          <w:p w:rsidR="00C23A5A" w:rsidRDefault="00C301FD">
            <w:pPr>
              <w:pStyle w:val="TableParagraph"/>
              <w:spacing w:line="256" w:lineRule="auto"/>
              <w:ind w:left="113" w:right="1074"/>
              <w:rPr>
                <w:sz w:val="28"/>
              </w:rPr>
            </w:pPr>
            <w:r>
              <w:rPr>
                <w:color w:val="231F20"/>
                <w:sz w:val="28"/>
              </w:rPr>
              <w:t>Объяснять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причины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различий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 продуктивности у разных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экосистем.</w:t>
            </w:r>
          </w:p>
          <w:p w:rsidR="00C23A5A" w:rsidRDefault="00C301FD">
            <w:pPr>
              <w:pStyle w:val="TableParagraph"/>
              <w:spacing w:before="1" w:line="256" w:lineRule="auto"/>
              <w:ind w:left="113" w:right="415"/>
              <w:jc w:val="both"/>
              <w:rPr>
                <w:sz w:val="28"/>
              </w:rPr>
            </w:pPr>
            <w:r>
              <w:rPr>
                <w:color w:val="231F20"/>
                <w:sz w:val="28"/>
              </w:rPr>
              <w:t>Приводить</w:t>
            </w:r>
            <w:r>
              <w:rPr>
                <w:color w:val="231F20"/>
                <w:spacing w:val="-1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примеры</w:t>
            </w:r>
            <w:r>
              <w:rPr>
                <w:color w:val="231F20"/>
                <w:spacing w:val="-1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практического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применения правил экологических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пирамид.</w:t>
            </w:r>
          </w:p>
          <w:p w:rsidR="00C23A5A" w:rsidRDefault="00C301FD">
            <w:pPr>
              <w:pStyle w:val="TableParagraph"/>
              <w:spacing w:before="4"/>
              <w:ind w:left="113"/>
              <w:jc w:val="both"/>
              <w:rPr>
                <w:sz w:val="28"/>
              </w:rPr>
            </w:pPr>
            <w:r>
              <w:rPr>
                <w:color w:val="231F20"/>
                <w:sz w:val="28"/>
              </w:rPr>
              <w:t>Сравнивать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биомассу</w:t>
            </w:r>
            <w:r>
              <w:rPr>
                <w:color w:val="231F20"/>
                <w:spacing w:val="-1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продукцию</w:t>
            </w:r>
          </w:p>
          <w:p w:rsidR="00C23A5A" w:rsidRDefault="00C301FD">
            <w:pPr>
              <w:pStyle w:val="TableParagraph"/>
              <w:spacing w:before="31"/>
              <w:ind w:left="113"/>
              <w:jc w:val="both"/>
              <w:rPr>
                <w:sz w:val="28"/>
              </w:rPr>
            </w:pPr>
            <w:r>
              <w:rPr>
                <w:color w:val="231F20"/>
                <w:sz w:val="28"/>
              </w:rPr>
              <w:t>экосистем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суши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Мирового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океана</w:t>
            </w:r>
          </w:p>
        </w:tc>
      </w:tr>
      <w:tr w:rsidR="00C23A5A">
        <w:trPr>
          <w:trHeight w:val="3829"/>
        </w:trPr>
        <w:tc>
          <w:tcPr>
            <w:tcW w:w="864" w:type="dxa"/>
          </w:tcPr>
          <w:p w:rsidR="00C23A5A" w:rsidRDefault="00C301FD">
            <w:pPr>
              <w:pStyle w:val="TableParagraph"/>
              <w:spacing w:line="311" w:lineRule="exact"/>
              <w:ind w:left="163" w:right="153"/>
              <w:jc w:val="center"/>
              <w:rPr>
                <w:sz w:val="28"/>
              </w:rPr>
            </w:pPr>
            <w:r>
              <w:rPr>
                <w:sz w:val="28"/>
              </w:rPr>
              <w:t>9.4</w:t>
            </w:r>
          </w:p>
        </w:tc>
        <w:tc>
          <w:tcPr>
            <w:tcW w:w="2837" w:type="dxa"/>
          </w:tcPr>
          <w:p w:rsidR="00C23A5A" w:rsidRDefault="00C301FD">
            <w:pPr>
              <w:pStyle w:val="TableParagraph"/>
              <w:spacing w:line="261" w:lineRule="auto"/>
              <w:ind w:left="110" w:right="1237"/>
              <w:rPr>
                <w:sz w:val="28"/>
              </w:rPr>
            </w:pPr>
            <w:r>
              <w:rPr>
                <w:color w:val="231F20"/>
                <w:sz w:val="28"/>
              </w:rPr>
              <w:t>Изменения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сообществ</w:t>
            </w:r>
            <w:r>
              <w:rPr>
                <w:color w:val="231F20"/>
                <w:spacing w:val="-1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–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сукцессии</w:t>
            </w:r>
          </w:p>
        </w:tc>
        <w:tc>
          <w:tcPr>
            <w:tcW w:w="1627" w:type="dxa"/>
          </w:tcPr>
          <w:p w:rsidR="00C23A5A" w:rsidRDefault="00C301FD">
            <w:pPr>
              <w:pStyle w:val="TableParagraph"/>
              <w:spacing w:line="311" w:lineRule="exact"/>
              <w:ind w:left="0" w:right="721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31" w:type="dxa"/>
          </w:tcPr>
          <w:p w:rsidR="00C23A5A" w:rsidRDefault="00C301FD">
            <w:pPr>
              <w:pStyle w:val="TableParagraph"/>
              <w:spacing w:line="264" w:lineRule="auto"/>
              <w:ind w:left="112" w:right="526"/>
              <w:rPr>
                <w:i/>
                <w:sz w:val="28"/>
              </w:rPr>
            </w:pPr>
            <w:r>
              <w:rPr>
                <w:i/>
                <w:sz w:val="28"/>
              </w:rPr>
              <w:t>Динамика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экосистем.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Катастрофические</w:t>
            </w:r>
            <w:r>
              <w:rPr>
                <w:i/>
                <w:spacing w:val="-14"/>
                <w:sz w:val="28"/>
              </w:rPr>
              <w:t xml:space="preserve"> </w:t>
            </w:r>
            <w:r>
              <w:rPr>
                <w:i/>
                <w:sz w:val="28"/>
              </w:rPr>
              <w:t>перестройки.</w:t>
            </w:r>
          </w:p>
          <w:p w:rsidR="00C23A5A" w:rsidRDefault="00C301FD">
            <w:pPr>
              <w:pStyle w:val="TableParagraph"/>
              <w:spacing w:line="312" w:lineRule="exact"/>
              <w:ind w:left="112"/>
              <w:rPr>
                <w:sz w:val="28"/>
              </w:rPr>
            </w:pPr>
            <w:r>
              <w:rPr>
                <w:i/>
                <w:sz w:val="28"/>
              </w:rPr>
              <w:t>Флуктуации.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Направленные</w:t>
            </w:r>
          </w:p>
          <w:p w:rsidR="00C23A5A" w:rsidRDefault="00C301FD">
            <w:pPr>
              <w:pStyle w:val="TableParagraph"/>
              <w:spacing w:before="13" w:line="261" w:lineRule="auto"/>
              <w:ind w:left="112" w:right="318"/>
              <w:rPr>
                <w:sz w:val="28"/>
              </w:rPr>
            </w:pPr>
            <w:r>
              <w:rPr>
                <w:sz w:val="28"/>
              </w:rPr>
              <w:t>закономерные смены сообществ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сукцессии.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Первичные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вторичные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сукцессии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причины.</w:t>
            </w:r>
          </w:p>
          <w:p w:rsidR="00C23A5A" w:rsidRDefault="00C301FD">
            <w:pPr>
              <w:pStyle w:val="TableParagraph"/>
              <w:spacing w:line="256" w:lineRule="auto"/>
              <w:ind w:left="112" w:right="1179"/>
              <w:rPr>
                <w:sz w:val="28"/>
              </w:rPr>
            </w:pPr>
            <w:r>
              <w:rPr>
                <w:sz w:val="28"/>
              </w:rPr>
              <w:t>Антропогенные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воздействия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 xml:space="preserve">сукцессии. </w:t>
            </w:r>
            <w:proofErr w:type="spellStart"/>
            <w:r>
              <w:rPr>
                <w:sz w:val="28"/>
              </w:rPr>
              <w:t>Климаксное</w:t>
            </w:r>
            <w:proofErr w:type="spellEnd"/>
          </w:p>
          <w:p w:rsidR="00C23A5A" w:rsidRDefault="00C301FD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сообщество.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Биоразнообразие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23A5A" w:rsidRDefault="00C301FD">
            <w:pPr>
              <w:pStyle w:val="TableParagraph"/>
              <w:spacing w:before="7" w:line="340" w:lineRule="atLeast"/>
              <w:ind w:left="112" w:right="687"/>
              <w:rPr>
                <w:sz w:val="28"/>
              </w:rPr>
            </w:pPr>
            <w:r>
              <w:rPr>
                <w:sz w:val="28"/>
              </w:rPr>
              <w:t>полнота круговорота веществ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устойчивости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сообществ.</w:t>
            </w:r>
          </w:p>
        </w:tc>
        <w:tc>
          <w:tcPr>
            <w:tcW w:w="4789" w:type="dxa"/>
          </w:tcPr>
          <w:p w:rsidR="00C23A5A" w:rsidRDefault="00C301FD">
            <w:pPr>
              <w:pStyle w:val="TableParagraph"/>
              <w:spacing w:line="261" w:lineRule="auto"/>
              <w:ind w:left="113" w:right="382"/>
              <w:rPr>
                <w:sz w:val="28"/>
              </w:rPr>
            </w:pPr>
            <w:r>
              <w:rPr>
                <w:color w:val="231F20"/>
                <w:sz w:val="28"/>
              </w:rPr>
              <w:t>Раскрывать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содержание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терминов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 xml:space="preserve">понятий: сукцессия, </w:t>
            </w:r>
            <w:proofErr w:type="spellStart"/>
            <w:r>
              <w:rPr>
                <w:color w:val="231F20"/>
                <w:sz w:val="28"/>
              </w:rPr>
              <w:t>климаксное</w:t>
            </w:r>
            <w:proofErr w:type="spellEnd"/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сообщество,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сукцессионный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ряд.</w:t>
            </w:r>
          </w:p>
          <w:p w:rsidR="00C23A5A" w:rsidRDefault="00C301FD">
            <w:pPr>
              <w:pStyle w:val="TableParagraph"/>
              <w:spacing w:line="259" w:lineRule="auto"/>
              <w:ind w:left="113" w:right="393"/>
              <w:rPr>
                <w:sz w:val="28"/>
              </w:rPr>
            </w:pPr>
            <w:r>
              <w:rPr>
                <w:color w:val="231F20"/>
                <w:sz w:val="28"/>
              </w:rPr>
              <w:t>Характеризовать сукцессии: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первичные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вторичные,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приводить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их примеры и называть причины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смены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сообществ.</w:t>
            </w:r>
          </w:p>
          <w:p w:rsidR="00C23A5A" w:rsidRDefault="00C301FD">
            <w:pPr>
              <w:pStyle w:val="TableParagraph"/>
              <w:spacing w:line="261" w:lineRule="auto"/>
              <w:ind w:left="113" w:right="454"/>
              <w:rPr>
                <w:sz w:val="28"/>
              </w:rPr>
            </w:pPr>
            <w:r>
              <w:rPr>
                <w:color w:val="231F20"/>
                <w:sz w:val="28"/>
              </w:rPr>
              <w:t>Сравнивать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временные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коренные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биогеоценозы на конкретных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примерах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своей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местности.</w:t>
            </w:r>
          </w:p>
          <w:p w:rsidR="00C23A5A" w:rsidRDefault="00C301FD">
            <w:pPr>
              <w:pStyle w:val="TableParagraph"/>
              <w:spacing w:line="314" w:lineRule="exact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Моделировать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результаты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процесса</w:t>
            </w:r>
          </w:p>
        </w:tc>
      </w:tr>
    </w:tbl>
    <w:p w:rsidR="00C23A5A" w:rsidRDefault="00C23A5A">
      <w:pPr>
        <w:spacing w:line="314" w:lineRule="exact"/>
        <w:rPr>
          <w:sz w:val="28"/>
        </w:rPr>
        <w:sectPr w:rsidR="00C23A5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C23A5A" w:rsidRDefault="00C23A5A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2837"/>
        <w:gridCol w:w="1627"/>
        <w:gridCol w:w="4731"/>
        <w:gridCol w:w="4789"/>
      </w:tblGrid>
      <w:tr w:rsidR="00C23A5A">
        <w:trPr>
          <w:trHeight w:val="1394"/>
        </w:trPr>
        <w:tc>
          <w:tcPr>
            <w:tcW w:w="864" w:type="dxa"/>
          </w:tcPr>
          <w:p w:rsidR="00C23A5A" w:rsidRDefault="00C23A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7" w:type="dxa"/>
          </w:tcPr>
          <w:p w:rsidR="00C23A5A" w:rsidRDefault="00C23A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7" w:type="dxa"/>
          </w:tcPr>
          <w:p w:rsidR="00C23A5A" w:rsidRDefault="00C23A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1" w:type="dxa"/>
          </w:tcPr>
          <w:p w:rsidR="00C23A5A" w:rsidRDefault="00C301FD">
            <w:pPr>
              <w:pStyle w:val="TableParagraph"/>
              <w:spacing w:line="311" w:lineRule="exact"/>
              <w:ind w:left="112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Демонстрации</w:t>
            </w:r>
          </w:p>
          <w:p w:rsidR="00C23A5A" w:rsidRDefault="00C301FD">
            <w:pPr>
              <w:pStyle w:val="TableParagraph"/>
              <w:spacing w:before="31" w:line="256" w:lineRule="auto"/>
              <w:ind w:left="112" w:right="608"/>
              <w:rPr>
                <w:sz w:val="28"/>
              </w:rPr>
            </w:pPr>
            <w:r>
              <w:rPr>
                <w:color w:val="231F20"/>
                <w:sz w:val="28"/>
                <w:u w:val="single" w:color="231F20"/>
              </w:rPr>
              <w:t>Таблицы и схемы:</w:t>
            </w:r>
            <w:r>
              <w:rPr>
                <w:color w:val="231F20"/>
                <w:sz w:val="28"/>
              </w:rPr>
              <w:t xml:space="preserve"> «Образование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болота»,</w:t>
            </w:r>
            <w:r>
              <w:rPr>
                <w:color w:val="231F20"/>
                <w:spacing w:val="-1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«Первичная</w:t>
            </w:r>
            <w:r>
              <w:rPr>
                <w:color w:val="231F20"/>
                <w:spacing w:val="-1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сукцессия»,</w:t>
            </w:r>
          </w:p>
          <w:p w:rsidR="00C23A5A" w:rsidRDefault="00C301FD">
            <w:pPr>
              <w:pStyle w:val="TableParagraph"/>
              <w:spacing w:before="2"/>
              <w:ind w:left="112"/>
              <w:rPr>
                <w:sz w:val="28"/>
              </w:rPr>
            </w:pPr>
            <w:r>
              <w:rPr>
                <w:color w:val="231F20"/>
                <w:sz w:val="28"/>
              </w:rPr>
              <w:t>«Восстановление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леса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после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пожара»</w:t>
            </w:r>
          </w:p>
        </w:tc>
        <w:tc>
          <w:tcPr>
            <w:tcW w:w="4789" w:type="dxa"/>
          </w:tcPr>
          <w:p w:rsidR="00C23A5A" w:rsidRDefault="00C301FD">
            <w:pPr>
              <w:pStyle w:val="TableParagraph"/>
              <w:spacing w:line="264" w:lineRule="auto"/>
              <w:ind w:left="113" w:right="348"/>
              <w:rPr>
                <w:sz w:val="28"/>
              </w:rPr>
            </w:pPr>
            <w:r>
              <w:rPr>
                <w:color w:val="231F20"/>
                <w:sz w:val="28"/>
              </w:rPr>
              <w:t>смены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биогеоценозов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под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влиянием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антропогенного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фактора</w:t>
            </w:r>
          </w:p>
        </w:tc>
      </w:tr>
      <w:tr w:rsidR="00C23A5A">
        <w:trPr>
          <w:trHeight w:val="6949"/>
        </w:trPr>
        <w:tc>
          <w:tcPr>
            <w:tcW w:w="864" w:type="dxa"/>
          </w:tcPr>
          <w:p w:rsidR="00C23A5A" w:rsidRDefault="00C301FD">
            <w:pPr>
              <w:pStyle w:val="TableParagraph"/>
              <w:spacing w:line="312" w:lineRule="exact"/>
              <w:ind w:left="163" w:right="153"/>
              <w:jc w:val="center"/>
              <w:rPr>
                <w:sz w:val="28"/>
              </w:rPr>
            </w:pPr>
            <w:r>
              <w:rPr>
                <w:sz w:val="28"/>
              </w:rPr>
              <w:t>9.5</w:t>
            </w:r>
          </w:p>
        </w:tc>
        <w:tc>
          <w:tcPr>
            <w:tcW w:w="2837" w:type="dxa"/>
          </w:tcPr>
          <w:p w:rsidR="00C23A5A" w:rsidRDefault="00C301FD">
            <w:pPr>
              <w:pStyle w:val="TableParagraph"/>
              <w:spacing w:line="256" w:lineRule="auto"/>
              <w:ind w:left="110" w:right="1300"/>
              <w:rPr>
                <w:sz w:val="28"/>
              </w:rPr>
            </w:pPr>
            <w:r>
              <w:rPr>
                <w:color w:val="231F20"/>
                <w:sz w:val="28"/>
              </w:rPr>
              <w:t>Природные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pacing w:val="-1"/>
                <w:sz w:val="28"/>
              </w:rPr>
              <w:t>экосистемы</w:t>
            </w:r>
          </w:p>
        </w:tc>
        <w:tc>
          <w:tcPr>
            <w:tcW w:w="1627" w:type="dxa"/>
          </w:tcPr>
          <w:p w:rsidR="00C23A5A" w:rsidRDefault="00C301FD">
            <w:pPr>
              <w:pStyle w:val="TableParagraph"/>
              <w:spacing w:line="312" w:lineRule="exact"/>
              <w:ind w:left="0" w:right="721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31" w:type="dxa"/>
          </w:tcPr>
          <w:p w:rsidR="00C23A5A" w:rsidRDefault="00C301FD">
            <w:pPr>
              <w:pStyle w:val="TableParagraph"/>
              <w:spacing w:line="259" w:lineRule="auto"/>
              <w:ind w:left="112" w:right="103"/>
              <w:rPr>
                <w:i/>
                <w:sz w:val="28"/>
              </w:rPr>
            </w:pPr>
            <w:r>
              <w:rPr>
                <w:sz w:val="28"/>
              </w:rPr>
              <w:t>Природные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экосистемы.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Экосистемы озёр и рек. Экосистемы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морей и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океанов.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Экосистемы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тундр,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лесов,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степей,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пустынь.</w:t>
            </w:r>
          </w:p>
          <w:p w:rsidR="00C23A5A" w:rsidRDefault="00C301FD">
            <w:pPr>
              <w:pStyle w:val="TableParagraph"/>
              <w:spacing w:line="321" w:lineRule="exact"/>
              <w:ind w:left="112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Демонстрации</w:t>
            </w:r>
          </w:p>
          <w:p w:rsidR="00C23A5A" w:rsidRDefault="00C301FD">
            <w:pPr>
              <w:pStyle w:val="TableParagraph"/>
              <w:spacing w:before="14" w:line="256" w:lineRule="auto"/>
              <w:ind w:left="112" w:right="802"/>
              <w:rPr>
                <w:sz w:val="28"/>
              </w:rPr>
            </w:pPr>
            <w:r>
              <w:rPr>
                <w:color w:val="231F20"/>
                <w:sz w:val="28"/>
                <w:u w:val="single" w:color="231F20"/>
              </w:rPr>
              <w:t>Таблицы</w:t>
            </w:r>
            <w:r>
              <w:rPr>
                <w:color w:val="231F20"/>
                <w:spacing w:val="-9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и</w:t>
            </w:r>
            <w:r>
              <w:rPr>
                <w:color w:val="231F20"/>
                <w:spacing w:val="-6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схемы: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«Экосистема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широколиственного</w:t>
            </w:r>
            <w:r>
              <w:rPr>
                <w:color w:val="231F20"/>
                <w:spacing w:val="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леса»,</w:t>
            </w:r>
          </w:p>
          <w:p w:rsidR="00C23A5A" w:rsidRDefault="00C301FD">
            <w:pPr>
              <w:pStyle w:val="TableParagraph"/>
              <w:spacing w:before="9"/>
              <w:ind w:left="112"/>
              <w:rPr>
                <w:sz w:val="28"/>
              </w:rPr>
            </w:pPr>
            <w:r>
              <w:rPr>
                <w:color w:val="231F20"/>
                <w:sz w:val="28"/>
              </w:rPr>
              <w:t>«Экосистема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хвойного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леса»,</w:t>
            </w:r>
          </w:p>
          <w:p w:rsidR="00C23A5A" w:rsidRDefault="00C301FD">
            <w:pPr>
              <w:pStyle w:val="TableParagraph"/>
              <w:spacing w:before="24"/>
              <w:ind w:left="112"/>
              <w:rPr>
                <w:sz w:val="28"/>
              </w:rPr>
            </w:pPr>
            <w:r>
              <w:rPr>
                <w:color w:val="231F20"/>
                <w:sz w:val="28"/>
              </w:rPr>
              <w:t>«Экосистема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озера».</w:t>
            </w:r>
          </w:p>
          <w:p w:rsidR="00C23A5A" w:rsidRDefault="00C301FD">
            <w:pPr>
              <w:pStyle w:val="TableParagraph"/>
              <w:spacing w:before="24" w:line="256" w:lineRule="auto"/>
              <w:ind w:left="112" w:right="117"/>
              <w:rPr>
                <w:sz w:val="28"/>
              </w:rPr>
            </w:pPr>
            <w:r>
              <w:rPr>
                <w:b/>
                <w:color w:val="231F20"/>
                <w:sz w:val="28"/>
              </w:rPr>
              <w:t>Оборудование:</w:t>
            </w:r>
            <w:r>
              <w:rPr>
                <w:b/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аквариум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как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модель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экосистемы.</w:t>
            </w:r>
          </w:p>
          <w:p w:rsidR="00C23A5A" w:rsidRDefault="00C301FD">
            <w:pPr>
              <w:pStyle w:val="TableParagraph"/>
              <w:spacing w:before="10" w:line="259" w:lineRule="auto"/>
              <w:ind w:left="112" w:right="272"/>
              <w:rPr>
                <w:sz w:val="28"/>
              </w:rPr>
            </w:pPr>
            <w:r>
              <w:rPr>
                <w:b/>
                <w:color w:val="231F20"/>
                <w:sz w:val="28"/>
              </w:rPr>
              <w:t xml:space="preserve">Экскурсия </w:t>
            </w:r>
            <w:r>
              <w:rPr>
                <w:color w:val="231F20"/>
                <w:sz w:val="28"/>
              </w:rPr>
              <w:t>«Экскурсия в типичный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биогеоценоз (в дубраву, березняк,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ельник, на суходольный или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пойменный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луг,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озеро,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болото)»</w:t>
            </w:r>
          </w:p>
        </w:tc>
        <w:tc>
          <w:tcPr>
            <w:tcW w:w="4789" w:type="dxa"/>
          </w:tcPr>
          <w:p w:rsidR="00C23A5A" w:rsidRDefault="00C301FD">
            <w:pPr>
              <w:pStyle w:val="TableParagraph"/>
              <w:spacing w:line="256" w:lineRule="auto"/>
              <w:ind w:left="113" w:right="112"/>
              <w:rPr>
                <w:sz w:val="28"/>
              </w:rPr>
            </w:pPr>
            <w:r>
              <w:rPr>
                <w:color w:val="231F20"/>
                <w:sz w:val="28"/>
              </w:rPr>
              <w:t>Раскрывать содержание терминов 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понятий:</w:t>
            </w:r>
            <w:r>
              <w:rPr>
                <w:color w:val="231F20"/>
                <w:spacing w:val="-1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фитопланктон,</w:t>
            </w:r>
            <w:r>
              <w:rPr>
                <w:color w:val="231F20"/>
                <w:spacing w:val="-1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зоопланктон,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proofErr w:type="spellStart"/>
            <w:r>
              <w:rPr>
                <w:color w:val="231F20"/>
                <w:sz w:val="28"/>
              </w:rPr>
              <w:t>ярусность</w:t>
            </w:r>
            <w:proofErr w:type="spellEnd"/>
            <w:r>
              <w:rPr>
                <w:color w:val="231F20"/>
                <w:sz w:val="28"/>
              </w:rPr>
              <w:t>.</w:t>
            </w:r>
          </w:p>
          <w:p w:rsidR="00C23A5A" w:rsidRDefault="00C301FD">
            <w:pPr>
              <w:pStyle w:val="TableParagraph"/>
              <w:spacing w:line="256" w:lineRule="auto"/>
              <w:ind w:left="113" w:right="1248"/>
              <w:rPr>
                <w:sz w:val="28"/>
              </w:rPr>
            </w:pPr>
            <w:r>
              <w:rPr>
                <w:color w:val="231F20"/>
                <w:sz w:val="28"/>
              </w:rPr>
              <w:t>Характеризовать</w:t>
            </w:r>
            <w:r>
              <w:rPr>
                <w:color w:val="231F20"/>
                <w:spacing w:val="-1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природные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экосистемы, их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основные</w:t>
            </w:r>
          </w:p>
          <w:p w:rsidR="00C23A5A" w:rsidRDefault="00C301FD">
            <w:pPr>
              <w:pStyle w:val="TableParagraph"/>
              <w:spacing w:before="3" w:line="259" w:lineRule="auto"/>
              <w:ind w:left="113" w:right="120"/>
              <w:rPr>
                <w:sz w:val="28"/>
              </w:rPr>
            </w:pPr>
            <w:r>
              <w:rPr>
                <w:color w:val="231F20"/>
                <w:sz w:val="28"/>
              </w:rPr>
              <w:t>компоненты (на примере озера,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хвойного</w:t>
            </w:r>
            <w:r>
              <w:rPr>
                <w:color w:val="231F20"/>
                <w:spacing w:val="-1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широколиственного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леса).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Объяснять причины различной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биомассы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продуцентов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</w:p>
          <w:p w:rsidR="00C23A5A" w:rsidRDefault="00C301FD">
            <w:pPr>
              <w:pStyle w:val="TableParagraph"/>
              <w:spacing w:line="256" w:lineRule="auto"/>
              <w:ind w:left="113" w:right="1515"/>
              <w:rPr>
                <w:sz w:val="28"/>
              </w:rPr>
            </w:pPr>
            <w:proofErr w:type="spellStart"/>
            <w:r>
              <w:rPr>
                <w:color w:val="231F20"/>
                <w:sz w:val="28"/>
              </w:rPr>
              <w:t>консументов</w:t>
            </w:r>
            <w:proofErr w:type="spellEnd"/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природных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экосистемах.</w:t>
            </w:r>
          </w:p>
          <w:p w:rsidR="00C23A5A" w:rsidRDefault="00C301FD">
            <w:pPr>
              <w:pStyle w:val="TableParagraph"/>
              <w:spacing w:before="9" w:line="259" w:lineRule="auto"/>
              <w:ind w:left="113" w:right="183"/>
              <w:rPr>
                <w:sz w:val="28"/>
              </w:rPr>
            </w:pPr>
            <w:r>
              <w:rPr>
                <w:color w:val="231F20"/>
                <w:sz w:val="28"/>
              </w:rPr>
              <w:t xml:space="preserve">Составлять пастбищные и </w:t>
            </w:r>
            <w:proofErr w:type="spellStart"/>
            <w:r>
              <w:rPr>
                <w:color w:val="231F20"/>
                <w:sz w:val="28"/>
              </w:rPr>
              <w:t>детритные</w:t>
            </w:r>
            <w:proofErr w:type="spellEnd"/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цепи питания природных экосистем.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Приводить примеры организмов,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входящих в состав фитопланктона,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зоопланктона,</w:t>
            </w:r>
            <w:r>
              <w:rPr>
                <w:color w:val="231F20"/>
                <w:spacing w:val="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бентоса.</w:t>
            </w:r>
          </w:p>
          <w:p w:rsidR="00C23A5A" w:rsidRDefault="00C301FD">
            <w:pPr>
              <w:pStyle w:val="TableParagraph"/>
              <w:spacing w:line="256" w:lineRule="auto"/>
              <w:ind w:left="113" w:right="1030"/>
              <w:rPr>
                <w:sz w:val="28"/>
              </w:rPr>
            </w:pPr>
            <w:r>
              <w:rPr>
                <w:color w:val="231F20"/>
                <w:sz w:val="28"/>
              </w:rPr>
              <w:t>Обосновывать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роль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proofErr w:type="spellStart"/>
            <w:r>
              <w:rPr>
                <w:color w:val="231F20"/>
                <w:sz w:val="28"/>
              </w:rPr>
              <w:t>ярусности</w:t>
            </w:r>
            <w:proofErr w:type="spellEnd"/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жизни наземных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экосистем.</w:t>
            </w:r>
          </w:p>
          <w:p w:rsidR="00C23A5A" w:rsidRDefault="00C301FD">
            <w:pPr>
              <w:pStyle w:val="TableParagraph"/>
              <w:spacing w:before="8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Сравнивать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биомассу</w:t>
            </w:r>
            <w:r>
              <w:rPr>
                <w:color w:val="231F20"/>
                <w:spacing w:val="-1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продукцию</w:t>
            </w:r>
          </w:p>
          <w:p w:rsidR="00C23A5A" w:rsidRDefault="00C301FD">
            <w:pPr>
              <w:pStyle w:val="TableParagraph"/>
              <w:spacing w:before="24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водных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наземных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экосистем</w:t>
            </w:r>
          </w:p>
        </w:tc>
      </w:tr>
      <w:tr w:rsidR="00C23A5A">
        <w:trPr>
          <w:trHeight w:val="1048"/>
        </w:trPr>
        <w:tc>
          <w:tcPr>
            <w:tcW w:w="864" w:type="dxa"/>
          </w:tcPr>
          <w:p w:rsidR="00C23A5A" w:rsidRDefault="00C301FD">
            <w:pPr>
              <w:pStyle w:val="TableParagraph"/>
              <w:spacing w:line="311" w:lineRule="exact"/>
              <w:ind w:left="163" w:right="153"/>
              <w:jc w:val="center"/>
              <w:rPr>
                <w:sz w:val="28"/>
              </w:rPr>
            </w:pPr>
            <w:r>
              <w:rPr>
                <w:sz w:val="28"/>
              </w:rPr>
              <w:t>9.6</w:t>
            </w:r>
          </w:p>
        </w:tc>
        <w:tc>
          <w:tcPr>
            <w:tcW w:w="2837" w:type="dxa"/>
          </w:tcPr>
          <w:p w:rsidR="00C23A5A" w:rsidRDefault="00C301FD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color w:val="231F20"/>
                <w:sz w:val="28"/>
              </w:rPr>
              <w:t>Антропогенные</w:t>
            </w:r>
          </w:p>
          <w:p w:rsidR="00C23A5A" w:rsidRDefault="00C301FD">
            <w:pPr>
              <w:pStyle w:val="TableParagraph"/>
              <w:spacing w:before="13" w:line="340" w:lineRule="atLeast"/>
              <w:ind w:left="110" w:right="600"/>
              <w:rPr>
                <w:sz w:val="28"/>
              </w:rPr>
            </w:pPr>
            <w:r>
              <w:rPr>
                <w:color w:val="231F20"/>
                <w:sz w:val="28"/>
              </w:rPr>
              <w:t>экосистемы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pacing w:val="-1"/>
                <w:sz w:val="28"/>
              </w:rPr>
              <w:t>(</w:t>
            </w:r>
            <w:proofErr w:type="spellStart"/>
            <w:r>
              <w:rPr>
                <w:color w:val="231F20"/>
                <w:spacing w:val="-1"/>
                <w:sz w:val="28"/>
              </w:rPr>
              <w:t>агроэкосистемы</w:t>
            </w:r>
            <w:proofErr w:type="spellEnd"/>
            <w:r>
              <w:rPr>
                <w:color w:val="231F20"/>
                <w:spacing w:val="-1"/>
                <w:sz w:val="28"/>
              </w:rPr>
              <w:t>)</w:t>
            </w:r>
          </w:p>
        </w:tc>
        <w:tc>
          <w:tcPr>
            <w:tcW w:w="1627" w:type="dxa"/>
          </w:tcPr>
          <w:p w:rsidR="00C23A5A" w:rsidRDefault="00C301FD">
            <w:pPr>
              <w:pStyle w:val="TableParagraph"/>
              <w:spacing w:line="311" w:lineRule="exact"/>
              <w:ind w:left="0" w:right="721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31" w:type="dxa"/>
          </w:tcPr>
          <w:p w:rsidR="00C23A5A" w:rsidRDefault="00C301FD">
            <w:pPr>
              <w:pStyle w:val="TableParagraph"/>
              <w:spacing w:line="311" w:lineRule="exact"/>
              <w:ind w:left="112"/>
              <w:rPr>
                <w:sz w:val="28"/>
              </w:rPr>
            </w:pPr>
            <w:r>
              <w:rPr>
                <w:sz w:val="28"/>
              </w:rPr>
              <w:t>Антропогенные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экосистемы.</w:t>
            </w:r>
          </w:p>
          <w:p w:rsidR="00C23A5A" w:rsidRDefault="00C301FD">
            <w:pPr>
              <w:pStyle w:val="TableParagraph"/>
              <w:spacing w:before="13" w:line="340" w:lineRule="atLeast"/>
              <w:ind w:left="112" w:right="351"/>
              <w:rPr>
                <w:sz w:val="28"/>
              </w:rPr>
            </w:pPr>
            <w:proofErr w:type="spellStart"/>
            <w:r>
              <w:rPr>
                <w:sz w:val="28"/>
              </w:rPr>
              <w:t>Агроэкосистема</w:t>
            </w:r>
            <w:proofErr w:type="spellEnd"/>
            <w:r>
              <w:rPr>
                <w:sz w:val="28"/>
              </w:rPr>
              <w:t xml:space="preserve">. </w:t>
            </w:r>
            <w:proofErr w:type="spellStart"/>
            <w:r>
              <w:rPr>
                <w:sz w:val="28"/>
              </w:rPr>
              <w:t>Агроценоз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антропогенными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4789" w:type="dxa"/>
          </w:tcPr>
          <w:p w:rsidR="00C23A5A" w:rsidRDefault="00C301FD">
            <w:pPr>
              <w:pStyle w:val="TableParagraph"/>
              <w:spacing w:line="311" w:lineRule="exact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Раскрывать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содержание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терминов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</w:p>
          <w:p w:rsidR="00C23A5A" w:rsidRDefault="00C301FD">
            <w:pPr>
              <w:pStyle w:val="TableParagraph"/>
              <w:spacing w:before="13" w:line="340" w:lineRule="atLeast"/>
              <w:ind w:left="113" w:right="262"/>
              <w:rPr>
                <w:sz w:val="28"/>
              </w:rPr>
            </w:pPr>
            <w:r>
              <w:rPr>
                <w:color w:val="231F20"/>
                <w:sz w:val="28"/>
              </w:rPr>
              <w:t>понятий:</w:t>
            </w:r>
            <w:r>
              <w:rPr>
                <w:color w:val="231F20"/>
                <w:spacing w:val="-11"/>
                <w:sz w:val="28"/>
              </w:rPr>
              <w:t xml:space="preserve"> </w:t>
            </w:r>
            <w:proofErr w:type="spellStart"/>
            <w:r>
              <w:rPr>
                <w:color w:val="231F20"/>
                <w:sz w:val="28"/>
              </w:rPr>
              <w:t>агроэкосистема</w:t>
            </w:r>
            <w:proofErr w:type="spellEnd"/>
            <w:r>
              <w:rPr>
                <w:color w:val="231F20"/>
                <w:sz w:val="28"/>
              </w:rPr>
              <w:t>,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proofErr w:type="spellStart"/>
            <w:r>
              <w:rPr>
                <w:color w:val="231F20"/>
                <w:sz w:val="28"/>
              </w:rPr>
              <w:t>агроценоз</w:t>
            </w:r>
            <w:proofErr w:type="spellEnd"/>
            <w:r>
              <w:rPr>
                <w:color w:val="231F20"/>
                <w:sz w:val="28"/>
              </w:rPr>
              <w:t>,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монокультура.</w:t>
            </w:r>
          </w:p>
        </w:tc>
      </w:tr>
    </w:tbl>
    <w:p w:rsidR="00C23A5A" w:rsidRDefault="00C23A5A">
      <w:pPr>
        <w:spacing w:line="340" w:lineRule="atLeast"/>
        <w:rPr>
          <w:sz w:val="28"/>
        </w:rPr>
        <w:sectPr w:rsidR="00C23A5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C23A5A" w:rsidRDefault="00C23A5A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2837"/>
        <w:gridCol w:w="1627"/>
        <w:gridCol w:w="4731"/>
        <w:gridCol w:w="4789"/>
      </w:tblGrid>
      <w:tr w:rsidR="00C23A5A">
        <w:trPr>
          <w:trHeight w:val="3822"/>
        </w:trPr>
        <w:tc>
          <w:tcPr>
            <w:tcW w:w="864" w:type="dxa"/>
          </w:tcPr>
          <w:p w:rsidR="00C23A5A" w:rsidRDefault="00C23A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7" w:type="dxa"/>
          </w:tcPr>
          <w:p w:rsidR="00C23A5A" w:rsidRDefault="00C23A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7" w:type="dxa"/>
          </w:tcPr>
          <w:p w:rsidR="00C23A5A" w:rsidRDefault="00C23A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1" w:type="dxa"/>
          </w:tcPr>
          <w:p w:rsidR="00C23A5A" w:rsidRDefault="00C301FD">
            <w:pPr>
              <w:pStyle w:val="TableParagraph"/>
              <w:spacing w:line="311" w:lineRule="exact"/>
              <w:ind w:left="112"/>
              <w:rPr>
                <w:sz w:val="28"/>
              </w:rPr>
            </w:pPr>
            <w:r>
              <w:rPr>
                <w:sz w:val="28"/>
              </w:rPr>
              <w:t>природными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экосистемами.</w:t>
            </w:r>
          </w:p>
          <w:p w:rsidR="00C23A5A" w:rsidRDefault="00C301FD">
            <w:pPr>
              <w:pStyle w:val="TableParagraph"/>
              <w:spacing w:before="31"/>
              <w:ind w:left="112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Демонстрации</w:t>
            </w:r>
          </w:p>
          <w:p w:rsidR="00C23A5A" w:rsidRDefault="00C301FD">
            <w:pPr>
              <w:pStyle w:val="TableParagraph"/>
              <w:spacing w:before="24"/>
              <w:ind w:left="112"/>
              <w:rPr>
                <w:sz w:val="28"/>
              </w:rPr>
            </w:pPr>
            <w:r>
              <w:rPr>
                <w:color w:val="231F20"/>
                <w:sz w:val="28"/>
                <w:u w:val="single" w:color="231F20"/>
              </w:rPr>
              <w:t>Таблицы</w:t>
            </w:r>
            <w:r>
              <w:rPr>
                <w:color w:val="231F20"/>
                <w:spacing w:val="-5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и</w:t>
            </w:r>
            <w:r>
              <w:rPr>
                <w:color w:val="231F20"/>
                <w:spacing w:val="-5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схемы: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«</w:t>
            </w:r>
            <w:proofErr w:type="spellStart"/>
            <w:r>
              <w:rPr>
                <w:color w:val="231F20"/>
                <w:sz w:val="28"/>
              </w:rPr>
              <w:t>Агроценоз</w:t>
            </w:r>
            <w:proofErr w:type="spellEnd"/>
            <w:r>
              <w:rPr>
                <w:color w:val="231F20"/>
                <w:sz w:val="28"/>
              </w:rPr>
              <w:t>»,</w:t>
            </w:r>
          </w:p>
          <w:p w:rsidR="00C23A5A" w:rsidRDefault="00C301FD">
            <w:pPr>
              <w:pStyle w:val="TableParagraph"/>
              <w:spacing w:before="23" w:line="264" w:lineRule="auto"/>
              <w:ind w:left="112" w:right="1050"/>
              <w:rPr>
                <w:sz w:val="28"/>
              </w:rPr>
            </w:pPr>
            <w:r>
              <w:rPr>
                <w:color w:val="231F20"/>
                <w:sz w:val="28"/>
              </w:rPr>
              <w:t>«Круговорот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веществ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поток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энергии в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proofErr w:type="spellStart"/>
            <w:r>
              <w:rPr>
                <w:color w:val="231F20"/>
                <w:sz w:val="28"/>
              </w:rPr>
              <w:t>агроценозе</w:t>
            </w:r>
            <w:proofErr w:type="spellEnd"/>
            <w:r>
              <w:rPr>
                <w:color w:val="231F20"/>
                <w:sz w:val="28"/>
              </w:rPr>
              <w:t>».</w:t>
            </w:r>
          </w:p>
          <w:p w:rsidR="00C23A5A" w:rsidRDefault="00C301FD">
            <w:pPr>
              <w:pStyle w:val="TableParagraph"/>
              <w:spacing w:line="313" w:lineRule="exact"/>
              <w:ind w:left="112"/>
              <w:rPr>
                <w:sz w:val="28"/>
              </w:rPr>
            </w:pPr>
            <w:r>
              <w:rPr>
                <w:b/>
                <w:color w:val="231F20"/>
                <w:sz w:val="28"/>
              </w:rPr>
              <w:t>Оборудование:</w:t>
            </w:r>
            <w:r>
              <w:rPr>
                <w:b/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гербарии</w:t>
            </w:r>
          </w:p>
          <w:p w:rsidR="00C23A5A" w:rsidRDefault="00C301FD">
            <w:pPr>
              <w:pStyle w:val="TableParagraph"/>
              <w:spacing w:before="24" w:line="256" w:lineRule="auto"/>
              <w:ind w:left="112" w:right="1170"/>
              <w:rPr>
                <w:sz w:val="28"/>
              </w:rPr>
            </w:pPr>
            <w:r>
              <w:rPr>
                <w:color w:val="231F20"/>
                <w:sz w:val="28"/>
              </w:rPr>
              <w:t>культурных</w:t>
            </w:r>
            <w:r>
              <w:rPr>
                <w:color w:val="231F20"/>
                <w:spacing w:val="-1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дикорастущих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растений.</w:t>
            </w:r>
          </w:p>
          <w:p w:rsidR="00C23A5A" w:rsidRDefault="00C301FD">
            <w:pPr>
              <w:pStyle w:val="TableParagraph"/>
              <w:spacing w:before="10"/>
              <w:ind w:left="112"/>
              <w:rPr>
                <w:sz w:val="28"/>
              </w:rPr>
            </w:pPr>
            <w:r>
              <w:rPr>
                <w:b/>
                <w:color w:val="231F20"/>
                <w:sz w:val="28"/>
              </w:rPr>
              <w:t>Экскурсия</w:t>
            </w:r>
            <w:r>
              <w:rPr>
                <w:b/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«Экскурсия</w:t>
            </w:r>
          </w:p>
          <w:p w:rsidR="00C23A5A" w:rsidRDefault="00C301FD">
            <w:pPr>
              <w:pStyle w:val="TableParagraph"/>
              <w:spacing w:before="6" w:line="340" w:lineRule="atLeast"/>
              <w:ind w:left="112" w:right="962"/>
              <w:rPr>
                <w:sz w:val="28"/>
              </w:rPr>
            </w:pPr>
            <w:r>
              <w:rPr>
                <w:color w:val="231F20"/>
                <w:sz w:val="28"/>
              </w:rPr>
              <w:t>в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proofErr w:type="spellStart"/>
            <w:r>
              <w:rPr>
                <w:color w:val="231F20"/>
                <w:sz w:val="28"/>
              </w:rPr>
              <w:t>агроэкосистему</w:t>
            </w:r>
            <w:proofErr w:type="spellEnd"/>
            <w:r>
              <w:rPr>
                <w:color w:val="231F20"/>
                <w:spacing w:val="-1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(на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поле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или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тепличное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хозяйство)»</w:t>
            </w:r>
          </w:p>
        </w:tc>
        <w:tc>
          <w:tcPr>
            <w:tcW w:w="4789" w:type="dxa"/>
          </w:tcPr>
          <w:p w:rsidR="00C23A5A" w:rsidRDefault="00C301FD">
            <w:pPr>
              <w:pStyle w:val="TableParagraph"/>
              <w:spacing w:line="311" w:lineRule="exact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Характеризовать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основные</w:t>
            </w:r>
          </w:p>
          <w:p w:rsidR="00C23A5A" w:rsidRDefault="00C301FD">
            <w:pPr>
              <w:pStyle w:val="TableParagraph"/>
              <w:spacing w:before="31" w:line="259" w:lineRule="auto"/>
              <w:ind w:left="113" w:right="179"/>
              <w:rPr>
                <w:sz w:val="28"/>
              </w:rPr>
            </w:pPr>
            <w:r>
              <w:rPr>
                <w:color w:val="231F20"/>
                <w:sz w:val="28"/>
              </w:rPr>
              <w:t xml:space="preserve">компоненты </w:t>
            </w:r>
            <w:proofErr w:type="spellStart"/>
            <w:r>
              <w:rPr>
                <w:color w:val="231F20"/>
                <w:sz w:val="28"/>
              </w:rPr>
              <w:t>агроэкосистемы</w:t>
            </w:r>
            <w:proofErr w:type="spellEnd"/>
            <w:r>
              <w:rPr>
                <w:color w:val="231F20"/>
                <w:sz w:val="28"/>
              </w:rPr>
              <w:t>.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 xml:space="preserve">Приводить примеры </w:t>
            </w:r>
            <w:proofErr w:type="spellStart"/>
            <w:r>
              <w:rPr>
                <w:color w:val="231F20"/>
                <w:sz w:val="28"/>
              </w:rPr>
              <w:t>агроэкосистем</w:t>
            </w:r>
            <w:proofErr w:type="spellEnd"/>
            <w:r>
              <w:rPr>
                <w:color w:val="231F20"/>
                <w:sz w:val="28"/>
              </w:rPr>
              <w:t>.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Составлять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цепи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питания</w:t>
            </w:r>
            <w:r>
              <w:rPr>
                <w:color w:val="231F20"/>
                <w:spacing w:val="-14"/>
                <w:sz w:val="28"/>
              </w:rPr>
              <w:t xml:space="preserve"> </w:t>
            </w:r>
            <w:proofErr w:type="spellStart"/>
            <w:r>
              <w:rPr>
                <w:color w:val="231F20"/>
                <w:sz w:val="28"/>
              </w:rPr>
              <w:t>агроценоза</w:t>
            </w:r>
            <w:proofErr w:type="spellEnd"/>
            <w:r>
              <w:rPr>
                <w:color w:val="231F20"/>
                <w:sz w:val="28"/>
              </w:rPr>
              <w:t>.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Обосновывать причины низкой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 xml:space="preserve">устойчивости </w:t>
            </w:r>
            <w:proofErr w:type="spellStart"/>
            <w:r>
              <w:rPr>
                <w:color w:val="231F20"/>
                <w:sz w:val="28"/>
              </w:rPr>
              <w:t>агроэкосистем</w:t>
            </w:r>
            <w:proofErr w:type="spellEnd"/>
            <w:r>
              <w:rPr>
                <w:color w:val="231F20"/>
                <w:sz w:val="28"/>
              </w:rPr>
              <w:t>.</w:t>
            </w:r>
          </w:p>
          <w:p w:rsidR="00C23A5A" w:rsidRDefault="00C301FD">
            <w:pPr>
              <w:pStyle w:val="TableParagraph"/>
              <w:spacing w:line="256" w:lineRule="auto"/>
              <w:ind w:left="113" w:right="1059"/>
              <w:rPr>
                <w:sz w:val="28"/>
              </w:rPr>
            </w:pPr>
            <w:r>
              <w:rPr>
                <w:color w:val="231F20"/>
                <w:sz w:val="28"/>
              </w:rPr>
              <w:t>Сравнивать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proofErr w:type="spellStart"/>
            <w:r>
              <w:rPr>
                <w:color w:val="231F20"/>
                <w:sz w:val="28"/>
              </w:rPr>
              <w:t>агроэкосистемы</w:t>
            </w:r>
            <w:proofErr w:type="spellEnd"/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природные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экосистемы.</w:t>
            </w:r>
          </w:p>
          <w:p w:rsidR="00C23A5A" w:rsidRDefault="00C301FD">
            <w:pPr>
              <w:pStyle w:val="TableParagraph"/>
              <w:spacing w:before="7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Характеризовать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роль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человека</w:t>
            </w:r>
          </w:p>
          <w:p w:rsidR="00C23A5A" w:rsidRDefault="00C301FD">
            <w:pPr>
              <w:pStyle w:val="TableParagraph"/>
              <w:spacing w:before="6" w:line="340" w:lineRule="atLeast"/>
              <w:ind w:left="113" w:right="1367"/>
              <w:rPr>
                <w:sz w:val="28"/>
              </w:rPr>
            </w:pPr>
            <w:r>
              <w:rPr>
                <w:color w:val="231F20"/>
                <w:sz w:val="28"/>
              </w:rPr>
              <w:t>в</w:t>
            </w:r>
            <w:r>
              <w:rPr>
                <w:color w:val="231F20"/>
                <w:spacing w:val="-1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сохранении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устойчивости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proofErr w:type="spellStart"/>
            <w:r>
              <w:rPr>
                <w:color w:val="231F20"/>
                <w:sz w:val="28"/>
              </w:rPr>
              <w:t>агроэкосистем</w:t>
            </w:r>
            <w:proofErr w:type="spellEnd"/>
          </w:p>
        </w:tc>
      </w:tr>
      <w:tr w:rsidR="00C23A5A">
        <w:trPr>
          <w:trHeight w:val="5566"/>
        </w:trPr>
        <w:tc>
          <w:tcPr>
            <w:tcW w:w="864" w:type="dxa"/>
          </w:tcPr>
          <w:p w:rsidR="00C23A5A" w:rsidRDefault="00C301FD">
            <w:pPr>
              <w:pStyle w:val="TableParagraph"/>
              <w:spacing w:line="319" w:lineRule="exact"/>
              <w:ind w:left="254"/>
              <w:rPr>
                <w:sz w:val="28"/>
              </w:rPr>
            </w:pPr>
            <w:r>
              <w:rPr>
                <w:sz w:val="28"/>
              </w:rPr>
              <w:t>9.7</w:t>
            </w:r>
          </w:p>
        </w:tc>
        <w:tc>
          <w:tcPr>
            <w:tcW w:w="2837" w:type="dxa"/>
          </w:tcPr>
          <w:p w:rsidR="00C23A5A" w:rsidRDefault="00C301FD">
            <w:pPr>
              <w:pStyle w:val="TableParagraph"/>
              <w:spacing w:line="256" w:lineRule="auto"/>
              <w:ind w:left="110" w:right="614"/>
              <w:rPr>
                <w:sz w:val="28"/>
              </w:rPr>
            </w:pPr>
            <w:proofErr w:type="spellStart"/>
            <w:r>
              <w:rPr>
                <w:color w:val="231F20"/>
                <w:spacing w:val="-1"/>
                <w:sz w:val="28"/>
              </w:rPr>
              <w:t>Урбоэкосистемы</w:t>
            </w:r>
            <w:proofErr w:type="spellEnd"/>
            <w:r>
              <w:rPr>
                <w:color w:val="231F20"/>
                <w:spacing w:val="-1"/>
                <w:sz w:val="28"/>
              </w:rPr>
              <w:t>.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proofErr w:type="spellStart"/>
            <w:r>
              <w:rPr>
                <w:color w:val="231F20"/>
                <w:sz w:val="28"/>
              </w:rPr>
              <w:t>Экомониторинг</w:t>
            </w:r>
            <w:proofErr w:type="spellEnd"/>
          </w:p>
        </w:tc>
        <w:tc>
          <w:tcPr>
            <w:tcW w:w="1627" w:type="dxa"/>
          </w:tcPr>
          <w:p w:rsidR="00C23A5A" w:rsidRDefault="00C301FD">
            <w:pPr>
              <w:pStyle w:val="TableParagraph"/>
              <w:spacing w:line="319" w:lineRule="exact"/>
              <w:ind w:left="2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731" w:type="dxa"/>
          </w:tcPr>
          <w:p w:rsidR="00C23A5A" w:rsidRDefault="00C301FD">
            <w:pPr>
              <w:pStyle w:val="TableParagraph"/>
              <w:spacing w:line="256" w:lineRule="auto"/>
              <w:ind w:left="112" w:right="1213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Урбоэкосистемы</w:t>
            </w:r>
            <w:proofErr w:type="spellEnd"/>
            <w:r>
              <w:rPr>
                <w:sz w:val="28"/>
              </w:rPr>
              <w:t>. 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компоненты</w:t>
            </w:r>
            <w:r>
              <w:rPr>
                <w:spacing w:val="-1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урбоэкосистем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Городская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флора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фауна.</w:t>
            </w:r>
          </w:p>
          <w:p w:rsidR="00C23A5A" w:rsidRDefault="00C301FD">
            <w:pPr>
              <w:pStyle w:val="TableParagraph"/>
              <w:spacing w:line="261" w:lineRule="auto"/>
              <w:ind w:left="112" w:right="264"/>
              <w:rPr>
                <w:sz w:val="28"/>
              </w:rPr>
            </w:pPr>
            <w:proofErr w:type="spellStart"/>
            <w:r>
              <w:rPr>
                <w:sz w:val="28"/>
              </w:rPr>
              <w:t>Синантропизация</w:t>
            </w:r>
            <w:proofErr w:type="spellEnd"/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городской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фауны.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Биологическое и хозяйственное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агроэкосистем</w:t>
            </w:r>
            <w:proofErr w:type="spellEnd"/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23A5A" w:rsidRDefault="00C301FD">
            <w:pPr>
              <w:pStyle w:val="TableParagraph"/>
              <w:spacing w:line="314" w:lineRule="exact"/>
              <w:ind w:left="112"/>
              <w:rPr>
                <w:sz w:val="28"/>
              </w:rPr>
            </w:pPr>
            <w:proofErr w:type="spellStart"/>
            <w:r>
              <w:rPr>
                <w:sz w:val="28"/>
              </w:rPr>
              <w:t>урбоэкосистем</w:t>
            </w:r>
            <w:proofErr w:type="spellEnd"/>
            <w:r>
              <w:rPr>
                <w:sz w:val="28"/>
              </w:rPr>
              <w:t>.</w:t>
            </w:r>
          </w:p>
          <w:p w:rsidR="00C23A5A" w:rsidRDefault="00C301FD">
            <w:pPr>
              <w:pStyle w:val="TableParagraph"/>
              <w:spacing w:before="32" w:line="256" w:lineRule="auto"/>
              <w:ind w:left="112" w:right="821"/>
              <w:rPr>
                <w:sz w:val="28"/>
              </w:rPr>
            </w:pPr>
            <w:r>
              <w:rPr>
                <w:sz w:val="28"/>
              </w:rPr>
              <w:t>Закономерности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формирования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основных взаимодействий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организмов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экосистемах.</w:t>
            </w:r>
          </w:p>
          <w:p w:rsidR="00C23A5A" w:rsidRDefault="00C301FD">
            <w:pPr>
              <w:pStyle w:val="TableParagraph"/>
              <w:spacing w:before="3" w:line="264" w:lineRule="auto"/>
              <w:ind w:left="112" w:right="395"/>
              <w:rPr>
                <w:i/>
                <w:sz w:val="28"/>
              </w:rPr>
            </w:pPr>
            <w:r>
              <w:rPr>
                <w:i/>
                <w:sz w:val="28"/>
              </w:rPr>
              <w:t>Роль каскадного эффекта и видов-</w:t>
            </w:r>
            <w:r>
              <w:rPr>
                <w:i/>
                <w:spacing w:val="-67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эдификаторов</w:t>
            </w:r>
            <w:proofErr w:type="spellEnd"/>
            <w:r>
              <w:rPr>
                <w:i/>
                <w:sz w:val="28"/>
              </w:rPr>
              <w:t xml:space="preserve"> (ключевых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видов)</w:t>
            </w:r>
          </w:p>
          <w:p w:rsidR="00C23A5A" w:rsidRDefault="00C301FD">
            <w:pPr>
              <w:pStyle w:val="TableParagraph"/>
              <w:spacing w:line="256" w:lineRule="auto"/>
              <w:ind w:left="112" w:right="468"/>
              <w:rPr>
                <w:sz w:val="28"/>
              </w:rPr>
            </w:pPr>
            <w:r>
              <w:rPr>
                <w:i/>
                <w:sz w:val="28"/>
              </w:rPr>
              <w:t>в функционировании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экосистем</w:t>
            </w:r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Перенос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энергии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смежными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экосистемами.</w:t>
            </w:r>
          </w:p>
          <w:p w:rsidR="00C23A5A" w:rsidRDefault="00C301FD">
            <w:pPr>
              <w:pStyle w:val="TableParagraph"/>
              <w:spacing w:before="2"/>
              <w:ind w:left="112"/>
              <w:rPr>
                <w:sz w:val="28"/>
              </w:rPr>
            </w:pPr>
            <w:r>
              <w:rPr>
                <w:sz w:val="28"/>
              </w:rPr>
              <w:t>Устойчивость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организмов,</w:t>
            </w:r>
          </w:p>
        </w:tc>
        <w:tc>
          <w:tcPr>
            <w:tcW w:w="4789" w:type="dxa"/>
          </w:tcPr>
          <w:p w:rsidR="00C23A5A" w:rsidRDefault="00C301FD">
            <w:pPr>
              <w:pStyle w:val="TableParagraph"/>
              <w:spacing w:line="256" w:lineRule="auto"/>
              <w:ind w:left="113" w:right="384"/>
              <w:rPr>
                <w:sz w:val="28"/>
              </w:rPr>
            </w:pPr>
            <w:r>
              <w:rPr>
                <w:color w:val="231F20"/>
                <w:sz w:val="28"/>
              </w:rPr>
              <w:t>Раскрывать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содержание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терминов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 xml:space="preserve">понятий: </w:t>
            </w:r>
            <w:proofErr w:type="spellStart"/>
            <w:r>
              <w:rPr>
                <w:color w:val="231F20"/>
                <w:sz w:val="28"/>
              </w:rPr>
              <w:t>урбоэкосистема</w:t>
            </w:r>
            <w:proofErr w:type="spellEnd"/>
            <w:r>
              <w:rPr>
                <w:color w:val="231F20"/>
                <w:sz w:val="28"/>
              </w:rPr>
              <w:t>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proofErr w:type="spellStart"/>
            <w:r>
              <w:rPr>
                <w:color w:val="231F20"/>
                <w:sz w:val="28"/>
              </w:rPr>
              <w:t>синантропизация</w:t>
            </w:r>
            <w:proofErr w:type="spellEnd"/>
            <w:r>
              <w:rPr>
                <w:color w:val="231F20"/>
                <w:sz w:val="28"/>
              </w:rPr>
              <w:t>, городская флора,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городская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фауна,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proofErr w:type="spellStart"/>
            <w:r>
              <w:rPr>
                <w:color w:val="231F20"/>
                <w:sz w:val="28"/>
              </w:rPr>
              <w:t>экомониторинг</w:t>
            </w:r>
            <w:proofErr w:type="spellEnd"/>
            <w:r>
              <w:rPr>
                <w:color w:val="231F20"/>
                <w:sz w:val="28"/>
              </w:rPr>
              <w:t>.</w:t>
            </w:r>
          </w:p>
          <w:p w:rsidR="00C23A5A" w:rsidRDefault="00C301FD">
            <w:pPr>
              <w:pStyle w:val="TableParagraph"/>
              <w:spacing w:before="9" w:line="259" w:lineRule="auto"/>
              <w:ind w:left="113" w:right="1261"/>
              <w:rPr>
                <w:sz w:val="28"/>
              </w:rPr>
            </w:pPr>
            <w:r>
              <w:rPr>
                <w:color w:val="231F20"/>
                <w:sz w:val="28"/>
              </w:rPr>
              <w:t>Характеризовать основные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компоненты</w:t>
            </w:r>
            <w:r>
              <w:rPr>
                <w:color w:val="231F20"/>
                <w:spacing w:val="-14"/>
                <w:sz w:val="28"/>
              </w:rPr>
              <w:t xml:space="preserve"> </w:t>
            </w:r>
            <w:proofErr w:type="spellStart"/>
            <w:r>
              <w:rPr>
                <w:color w:val="231F20"/>
                <w:sz w:val="28"/>
              </w:rPr>
              <w:t>урбоэкосистем</w:t>
            </w:r>
            <w:proofErr w:type="spellEnd"/>
            <w:r>
              <w:rPr>
                <w:color w:val="231F20"/>
                <w:sz w:val="28"/>
              </w:rPr>
              <w:t>.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Описывать биологическое и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хозяйственное значение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proofErr w:type="spellStart"/>
            <w:r>
              <w:rPr>
                <w:color w:val="231F20"/>
                <w:sz w:val="28"/>
              </w:rPr>
              <w:t>урбоэкосистем</w:t>
            </w:r>
            <w:proofErr w:type="spellEnd"/>
            <w:r>
              <w:rPr>
                <w:color w:val="231F20"/>
                <w:sz w:val="28"/>
              </w:rPr>
              <w:t>.</w:t>
            </w:r>
          </w:p>
          <w:p w:rsidR="00C23A5A" w:rsidRDefault="00C301FD">
            <w:pPr>
              <w:pStyle w:val="TableParagraph"/>
              <w:spacing w:line="261" w:lineRule="auto"/>
              <w:ind w:left="113" w:right="708"/>
              <w:rPr>
                <w:sz w:val="28"/>
              </w:rPr>
            </w:pPr>
            <w:r>
              <w:rPr>
                <w:color w:val="231F20"/>
                <w:sz w:val="28"/>
              </w:rPr>
              <w:t>Приводить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примеры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оценивать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 xml:space="preserve">состояние </w:t>
            </w:r>
            <w:proofErr w:type="spellStart"/>
            <w:r>
              <w:rPr>
                <w:color w:val="231F20"/>
                <w:sz w:val="28"/>
              </w:rPr>
              <w:t>урбоэкосистем</w:t>
            </w:r>
            <w:proofErr w:type="spellEnd"/>
            <w:r>
              <w:rPr>
                <w:color w:val="231F20"/>
                <w:sz w:val="28"/>
              </w:rPr>
              <w:t xml:space="preserve"> своей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местности.</w:t>
            </w:r>
          </w:p>
          <w:p w:rsidR="00C23A5A" w:rsidRDefault="00C301FD">
            <w:pPr>
              <w:pStyle w:val="TableParagraph"/>
              <w:spacing w:line="256" w:lineRule="auto"/>
              <w:ind w:left="113" w:right="634"/>
              <w:rPr>
                <w:sz w:val="28"/>
              </w:rPr>
            </w:pPr>
            <w:r>
              <w:rPr>
                <w:color w:val="231F20"/>
                <w:sz w:val="28"/>
              </w:rPr>
              <w:t>Выявлять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особенности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городской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флоры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фауны.</w:t>
            </w:r>
          </w:p>
          <w:p w:rsidR="00C23A5A" w:rsidRDefault="00C301FD">
            <w:pPr>
              <w:pStyle w:val="TableParagraph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 xml:space="preserve">Сравнивать </w:t>
            </w:r>
            <w:proofErr w:type="spellStart"/>
            <w:r>
              <w:rPr>
                <w:color w:val="231F20"/>
                <w:sz w:val="28"/>
              </w:rPr>
              <w:t>урбоэкосистемы</w:t>
            </w:r>
            <w:proofErr w:type="spellEnd"/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</w:p>
          <w:p w:rsidR="00C23A5A" w:rsidRDefault="00C301FD">
            <w:pPr>
              <w:pStyle w:val="TableParagraph"/>
              <w:spacing w:before="23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природные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экосистемы</w:t>
            </w:r>
          </w:p>
        </w:tc>
      </w:tr>
    </w:tbl>
    <w:p w:rsidR="00C23A5A" w:rsidRDefault="00C23A5A">
      <w:pPr>
        <w:rPr>
          <w:sz w:val="28"/>
        </w:rPr>
        <w:sectPr w:rsidR="00C23A5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C23A5A" w:rsidRDefault="00C23A5A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2837"/>
        <w:gridCol w:w="1627"/>
        <w:gridCol w:w="4731"/>
        <w:gridCol w:w="4789"/>
      </w:tblGrid>
      <w:tr w:rsidR="00C23A5A">
        <w:trPr>
          <w:trHeight w:val="7647"/>
        </w:trPr>
        <w:tc>
          <w:tcPr>
            <w:tcW w:w="864" w:type="dxa"/>
          </w:tcPr>
          <w:p w:rsidR="00C23A5A" w:rsidRDefault="00C23A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7" w:type="dxa"/>
          </w:tcPr>
          <w:p w:rsidR="00C23A5A" w:rsidRDefault="00C23A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7" w:type="dxa"/>
          </w:tcPr>
          <w:p w:rsidR="00C23A5A" w:rsidRDefault="00C23A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1" w:type="dxa"/>
          </w:tcPr>
          <w:p w:rsidR="00C23A5A" w:rsidRDefault="00C301FD">
            <w:pPr>
              <w:pStyle w:val="TableParagraph"/>
              <w:spacing w:line="261" w:lineRule="auto"/>
              <w:ind w:left="112" w:right="432"/>
              <w:rPr>
                <w:sz w:val="28"/>
              </w:rPr>
            </w:pPr>
            <w:r>
              <w:rPr>
                <w:sz w:val="28"/>
              </w:rPr>
              <w:t>популяций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экосистем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естественных и антропогенных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воздействий.</w:t>
            </w:r>
          </w:p>
          <w:p w:rsidR="00C23A5A" w:rsidRDefault="00C301FD">
            <w:pPr>
              <w:pStyle w:val="TableParagraph"/>
              <w:spacing w:line="259" w:lineRule="auto"/>
              <w:ind w:left="112" w:right="155"/>
              <w:rPr>
                <w:sz w:val="28"/>
              </w:rPr>
            </w:pPr>
            <w:r>
              <w:rPr>
                <w:i/>
                <w:sz w:val="28"/>
              </w:rPr>
              <w:t>Механизмы воздействия загрязнений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разных типов на </w:t>
            </w:r>
            <w:proofErr w:type="spellStart"/>
            <w:r>
              <w:rPr>
                <w:i/>
                <w:sz w:val="28"/>
              </w:rPr>
              <w:t>суборганизменном</w:t>
            </w:r>
            <w:proofErr w:type="spellEnd"/>
            <w:r>
              <w:rPr>
                <w:i/>
                <w:sz w:val="28"/>
              </w:rPr>
              <w:t>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организменном, популяционном и</w:t>
            </w:r>
            <w:r>
              <w:rPr>
                <w:i/>
                <w:spacing w:val="1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экосистемном</w:t>
            </w:r>
            <w:proofErr w:type="spellEnd"/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уровнях,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основы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экологического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нормирования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антропогенного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воздействия</w:t>
            </w:r>
            <w:r>
              <w:rPr>
                <w:sz w:val="28"/>
              </w:rPr>
              <w:t>.</w:t>
            </w:r>
          </w:p>
          <w:p w:rsidR="00C23A5A" w:rsidRDefault="00C301FD">
            <w:pPr>
              <w:pStyle w:val="TableParagraph"/>
              <w:spacing w:line="256" w:lineRule="auto"/>
              <w:ind w:left="112" w:right="856"/>
              <w:rPr>
                <w:sz w:val="28"/>
              </w:rPr>
            </w:pPr>
            <w:r>
              <w:rPr>
                <w:sz w:val="28"/>
              </w:rPr>
              <w:t>Методология мониторинга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естественных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антропогенных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экосистем.</w:t>
            </w:r>
          </w:p>
          <w:p w:rsidR="00C23A5A" w:rsidRDefault="00C301FD">
            <w:pPr>
              <w:pStyle w:val="TableParagraph"/>
              <w:ind w:left="112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Демонстрации</w:t>
            </w:r>
          </w:p>
          <w:p w:rsidR="00C23A5A" w:rsidRDefault="00C301FD">
            <w:pPr>
              <w:pStyle w:val="TableParagraph"/>
              <w:spacing w:before="19" w:line="256" w:lineRule="auto"/>
              <w:ind w:left="112" w:right="1083"/>
              <w:rPr>
                <w:sz w:val="28"/>
              </w:rPr>
            </w:pPr>
            <w:r>
              <w:rPr>
                <w:color w:val="231F20"/>
                <w:sz w:val="28"/>
                <w:u w:val="single" w:color="231F20"/>
              </w:rPr>
              <w:t>Таблицы</w:t>
            </w:r>
            <w:r>
              <w:rPr>
                <w:color w:val="231F20"/>
                <w:spacing w:val="-7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и</w:t>
            </w:r>
            <w:r>
              <w:rPr>
                <w:color w:val="231F20"/>
                <w:spacing w:val="-5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схемы: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«Примеры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proofErr w:type="spellStart"/>
            <w:r>
              <w:rPr>
                <w:color w:val="231F20"/>
                <w:sz w:val="28"/>
              </w:rPr>
              <w:t>урбоэкосистем</w:t>
            </w:r>
            <w:proofErr w:type="spellEnd"/>
            <w:r>
              <w:rPr>
                <w:color w:val="231F20"/>
                <w:sz w:val="28"/>
              </w:rPr>
              <w:t>».</w:t>
            </w:r>
          </w:p>
          <w:p w:rsidR="00C23A5A" w:rsidRDefault="00C301FD">
            <w:pPr>
              <w:pStyle w:val="TableParagraph"/>
              <w:spacing w:before="2"/>
              <w:ind w:left="112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Практическая</w:t>
            </w:r>
            <w:r>
              <w:rPr>
                <w:b/>
                <w:color w:val="231F20"/>
                <w:spacing w:val="-6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работа</w:t>
            </w:r>
          </w:p>
          <w:p w:rsidR="00C23A5A" w:rsidRDefault="00C301FD">
            <w:pPr>
              <w:pStyle w:val="TableParagraph"/>
              <w:spacing w:before="31" w:line="256" w:lineRule="auto"/>
              <w:ind w:left="112" w:right="1921"/>
              <w:rPr>
                <w:sz w:val="28"/>
              </w:rPr>
            </w:pPr>
            <w:r>
              <w:rPr>
                <w:color w:val="231F20"/>
                <w:sz w:val="28"/>
              </w:rPr>
              <w:t>«Изучение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описание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proofErr w:type="spellStart"/>
            <w:r>
              <w:rPr>
                <w:color w:val="231F20"/>
                <w:sz w:val="28"/>
              </w:rPr>
              <w:t>урбоэкосистемы</w:t>
            </w:r>
            <w:proofErr w:type="spellEnd"/>
            <w:r>
              <w:rPr>
                <w:color w:val="231F20"/>
                <w:sz w:val="28"/>
              </w:rPr>
              <w:t>».</w:t>
            </w:r>
          </w:p>
          <w:p w:rsidR="00C23A5A" w:rsidRDefault="00C301FD">
            <w:pPr>
              <w:pStyle w:val="TableParagraph"/>
              <w:spacing w:before="3"/>
              <w:ind w:left="112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Лабораторная</w:t>
            </w:r>
            <w:r>
              <w:rPr>
                <w:b/>
                <w:color w:val="231F20"/>
                <w:spacing w:val="-6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работа</w:t>
            </w:r>
          </w:p>
          <w:p w:rsidR="00C23A5A" w:rsidRDefault="00C301FD">
            <w:pPr>
              <w:pStyle w:val="TableParagraph"/>
              <w:spacing w:before="23"/>
              <w:ind w:left="112"/>
              <w:rPr>
                <w:sz w:val="28"/>
              </w:rPr>
            </w:pPr>
            <w:r>
              <w:rPr>
                <w:color w:val="231F20"/>
                <w:sz w:val="28"/>
              </w:rPr>
              <w:t>«Изучение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разнообразия мелких</w:t>
            </w:r>
          </w:p>
          <w:p w:rsidR="00C23A5A" w:rsidRDefault="00C301FD">
            <w:pPr>
              <w:pStyle w:val="TableParagraph"/>
              <w:spacing w:before="14" w:line="340" w:lineRule="atLeast"/>
              <w:ind w:left="112" w:right="312"/>
              <w:rPr>
                <w:sz w:val="28"/>
              </w:rPr>
            </w:pPr>
            <w:r>
              <w:rPr>
                <w:color w:val="231F20"/>
                <w:sz w:val="28"/>
              </w:rPr>
              <w:t>почвенных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членистоногих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разных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экосистемах»</w:t>
            </w:r>
          </w:p>
        </w:tc>
        <w:tc>
          <w:tcPr>
            <w:tcW w:w="4789" w:type="dxa"/>
          </w:tcPr>
          <w:p w:rsidR="00C23A5A" w:rsidRDefault="00C23A5A">
            <w:pPr>
              <w:pStyle w:val="TableParagraph"/>
              <w:ind w:left="0"/>
              <w:rPr>
                <w:sz w:val="26"/>
              </w:rPr>
            </w:pPr>
          </w:p>
        </w:tc>
      </w:tr>
      <w:tr w:rsidR="00C23A5A">
        <w:trPr>
          <w:trHeight w:val="350"/>
        </w:trPr>
        <w:tc>
          <w:tcPr>
            <w:tcW w:w="3701" w:type="dxa"/>
            <w:gridSpan w:val="2"/>
          </w:tcPr>
          <w:p w:rsidR="00C23A5A" w:rsidRDefault="00C301FD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</w:tc>
        <w:tc>
          <w:tcPr>
            <w:tcW w:w="1627" w:type="dxa"/>
          </w:tcPr>
          <w:p w:rsidR="00C23A5A" w:rsidRDefault="00C301FD">
            <w:pPr>
              <w:pStyle w:val="TableParagraph"/>
              <w:spacing w:line="319" w:lineRule="exact"/>
              <w:ind w:left="593" w:right="561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731" w:type="dxa"/>
          </w:tcPr>
          <w:p w:rsidR="00C23A5A" w:rsidRDefault="00C23A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89" w:type="dxa"/>
          </w:tcPr>
          <w:p w:rsidR="00C23A5A" w:rsidRDefault="00C23A5A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C23A5A" w:rsidRDefault="00C23A5A">
      <w:pPr>
        <w:rPr>
          <w:sz w:val="26"/>
        </w:rPr>
        <w:sectPr w:rsidR="00C23A5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C23A5A" w:rsidRDefault="00C23A5A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2837"/>
        <w:gridCol w:w="1627"/>
        <w:gridCol w:w="4731"/>
        <w:gridCol w:w="4789"/>
      </w:tblGrid>
      <w:tr w:rsidR="00C23A5A">
        <w:trPr>
          <w:trHeight w:val="350"/>
        </w:trPr>
        <w:tc>
          <w:tcPr>
            <w:tcW w:w="864" w:type="dxa"/>
          </w:tcPr>
          <w:p w:rsidR="00C23A5A" w:rsidRDefault="00C301FD">
            <w:pPr>
              <w:pStyle w:val="TableParagraph"/>
              <w:spacing w:line="311" w:lineRule="exact"/>
              <w:ind w:left="167" w:right="15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13984" w:type="dxa"/>
            <w:gridSpan w:val="4"/>
          </w:tcPr>
          <w:p w:rsidR="00C23A5A" w:rsidRDefault="00C301FD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Тема</w:t>
            </w:r>
            <w:r>
              <w:rPr>
                <w:b/>
                <w:color w:val="231F20"/>
                <w:spacing w:val="-8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«Биосфера</w:t>
            </w:r>
            <w:r>
              <w:rPr>
                <w:b/>
                <w:color w:val="231F20"/>
                <w:spacing w:val="-6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—</w:t>
            </w:r>
            <w:r>
              <w:rPr>
                <w:b/>
                <w:color w:val="231F20"/>
                <w:spacing w:val="-3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глобальная</w:t>
            </w:r>
            <w:r>
              <w:rPr>
                <w:b/>
                <w:color w:val="231F20"/>
                <w:spacing w:val="-4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экосистема»</w:t>
            </w:r>
          </w:p>
        </w:tc>
      </w:tr>
      <w:tr w:rsidR="00C23A5A">
        <w:trPr>
          <w:trHeight w:val="8692"/>
        </w:trPr>
        <w:tc>
          <w:tcPr>
            <w:tcW w:w="864" w:type="dxa"/>
          </w:tcPr>
          <w:p w:rsidR="00C23A5A" w:rsidRDefault="00C301FD">
            <w:pPr>
              <w:pStyle w:val="TableParagraph"/>
              <w:spacing w:line="311" w:lineRule="exact"/>
              <w:ind w:left="170" w:right="153"/>
              <w:jc w:val="center"/>
              <w:rPr>
                <w:sz w:val="28"/>
              </w:rPr>
            </w:pPr>
            <w:r>
              <w:rPr>
                <w:sz w:val="28"/>
              </w:rPr>
              <w:t>10.1</w:t>
            </w:r>
          </w:p>
        </w:tc>
        <w:tc>
          <w:tcPr>
            <w:tcW w:w="2837" w:type="dxa"/>
          </w:tcPr>
          <w:p w:rsidR="00C23A5A" w:rsidRDefault="00C301FD">
            <w:pPr>
              <w:pStyle w:val="TableParagraph"/>
              <w:spacing w:line="256" w:lineRule="auto"/>
              <w:ind w:left="110" w:right="170"/>
              <w:rPr>
                <w:sz w:val="28"/>
              </w:rPr>
            </w:pPr>
            <w:r>
              <w:rPr>
                <w:color w:val="231F20"/>
                <w:spacing w:val="-1"/>
                <w:sz w:val="28"/>
              </w:rPr>
              <w:t xml:space="preserve">Биосфера. </w:t>
            </w:r>
            <w:r>
              <w:rPr>
                <w:color w:val="231F20"/>
                <w:sz w:val="28"/>
              </w:rPr>
              <w:t>Структура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состав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биосферы</w:t>
            </w:r>
          </w:p>
        </w:tc>
        <w:tc>
          <w:tcPr>
            <w:tcW w:w="1627" w:type="dxa"/>
          </w:tcPr>
          <w:p w:rsidR="00C23A5A" w:rsidRDefault="00C301FD">
            <w:pPr>
              <w:pStyle w:val="TableParagraph"/>
              <w:spacing w:line="311" w:lineRule="exact"/>
              <w:ind w:left="2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31" w:type="dxa"/>
          </w:tcPr>
          <w:p w:rsidR="00C23A5A" w:rsidRDefault="00C301FD">
            <w:pPr>
              <w:pStyle w:val="TableParagraph"/>
              <w:spacing w:line="259" w:lineRule="auto"/>
              <w:ind w:left="112" w:right="236"/>
              <w:rPr>
                <w:sz w:val="28"/>
              </w:rPr>
            </w:pPr>
            <w:r>
              <w:rPr>
                <w:sz w:val="28"/>
              </w:rPr>
              <w:t>Биосфера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общепланетарная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оболочка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Земли,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где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существует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существовала жизнь. 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представлений о биосфере в трудах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Э. Зюсса. Учение В.И. Вернадского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 биосфере. Области биосферы и 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Живое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вещество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биосферы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</w:p>
          <w:p w:rsidR="00C23A5A" w:rsidRDefault="00C301FD">
            <w:pPr>
              <w:pStyle w:val="TableParagraph"/>
              <w:spacing w:line="321" w:lineRule="exact"/>
              <w:ind w:left="112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Демонстрации</w:t>
            </w:r>
          </w:p>
          <w:p w:rsidR="00C23A5A" w:rsidRDefault="00C301FD">
            <w:pPr>
              <w:pStyle w:val="TableParagraph"/>
              <w:spacing w:before="13" w:line="264" w:lineRule="auto"/>
              <w:ind w:left="112" w:right="1109"/>
              <w:rPr>
                <w:sz w:val="28"/>
              </w:rPr>
            </w:pPr>
            <w:r>
              <w:rPr>
                <w:color w:val="231F20"/>
                <w:sz w:val="28"/>
                <w:u w:val="single" w:color="231F20"/>
              </w:rPr>
              <w:t>Портреты: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В.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И.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Вернадский,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Э.</w:t>
            </w:r>
            <w:r>
              <w:rPr>
                <w:color w:val="231F20"/>
                <w:spacing w:val="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Зюсс.</w:t>
            </w:r>
          </w:p>
          <w:p w:rsidR="00C23A5A" w:rsidRDefault="00C301FD">
            <w:pPr>
              <w:pStyle w:val="TableParagraph"/>
              <w:spacing w:line="256" w:lineRule="auto"/>
              <w:ind w:left="112" w:right="107"/>
              <w:rPr>
                <w:sz w:val="28"/>
              </w:rPr>
            </w:pPr>
            <w:r>
              <w:rPr>
                <w:color w:val="231F20"/>
                <w:sz w:val="28"/>
                <w:u w:val="single" w:color="231F20"/>
              </w:rPr>
              <w:t>Таблицы</w:t>
            </w:r>
            <w:r>
              <w:rPr>
                <w:color w:val="231F20"/>
                <w:spacing w:val="-2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и схемы:</w:t>
            </w:r>
            <w:r>
              <w:rPr>
                <w:color w:val="231F20"/>
                <w:spacing w:val="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«Геосферы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Земли»,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«Функции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живого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вещества»</w:t>
            </w:r>
          </w:p>
        </w:tc>
        <w:tc>
          <w:tcPr>
            <w:tcW w:w="4789" w:type="dxa"/>
          </w:tcPr>
          <w:p w:rsidR="00C23A5A" w:rsidRDefault="00C301FD">
            <w:pPr>
              <w:pStyle w:val="TableParagraph"/>
              <w:spacing w:line="259" w:lineRule="auto"/>
              <w:ind w:left="113" w:right="270"/>
              <w:rPr>
                <w:sz w:val="28"/>
              </w:rPr>
            </w:pPr>
            <w:r>
              <w:rPr>
                <w:color w:val="231F20"/>
                <w:sz w:val="28"/>
              </w:rPr>
              <w:t>Раскрывать содержание терминов 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понятий: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биосфера,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живое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вещество,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 xml:space="preserve">косное вещество, </w:t>
            </w:r>
            <w:proofErr w:type="spellStart"/>
            <w:r>
              <w:rPr>
                <w:color w:val="231F20"/>
                <w:sz w:val="28"/>
              </w:rPr>
              <w:t>биокосное</w:t>
            </w:r>
            <w:proofErr w:type="spellEnd"/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вещество, биогенное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вещество.</w:t>
            </w:r>
          </w:p>
          <w:p w:rsidR="00C23A5A" w:rsidRDefault="00C301FD">
            <w:pPr>
              <w:pStyle w:val="TableParagraph"/>
              <w:spacing w:line="261" w:lineRule="auto"/>
              <w:ind w:left="113" w:right="166"/>
              <w:rPr>
                <w:sz w:val="28"/>
              </w:rPr>
            </w:pPr>
            <w:r>
              <w:rPr>
                <w:color w:val="231F20"/>
                <w:sz w:val="28"/>
              </w:rPr>
              <w:t>Приводить формулировки основных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положений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учения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В.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И.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Вернадского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биосфере.</w:t>
            </w:r>
          </w:p>
          <w:p w:rsidR="00C23A5A" w:rsidRDefault="00C301FD">
            <w:pPr>
              <w:pStyle w:val="TableParagraph"/>
              <w:spacing w:line="256" w:lineRule="auto"/>
              <w:ind w:left="113" w:right="155"/>
              <w:rPr>
                <w:sz w:val="28"/>
              </w:rPr>
            </w:pPr>
            <w:r>
              <w:rPr>
                <w:color w:val="231F20"/>
                <w:sz w:val="28"/>
              </w:rPr>
              <w:t>Характеризовать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области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биосферы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их состав, называть области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распространения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живого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вещества</w:t>
            </w:r>
          </w:p>
          <w:p w:rsidR="00C23A5A" w:rsidRDefault="00C301FD">
            <w:pPr>
              <w:pStyle w:val="TableParagraph"/>
              <w:spacing w:line="256" w:lineRule="auto"/>
              <w:ind w:left="113" w:right="1023"/>
              <w:rPr>
                <w:sz w:val="28"/>
              </w:rPr>
            </w:pPr>
            <w:r>
              <w:rPr>
                <w:color w:val="231F20"/>
                <w:sz w:val="28"/>
              </w:rPr>
              <w:t>в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оболочках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Земли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выявлять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причины его различного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распределения.</w:t>
            </w:r>
          </w:p>
          <w:p w:rsidR="00C23A5A" w:rsidRDefault="00C301FD">
            <w:pPr>
              <w:pStyle w:val="TableParagraph"/>
              <w:spacing w:line="264" w:lineRule="auto"/>
              <w:ind w:left="113" w:right="1068"/>
              <w:rPr>
                <w:sz w:val="28"/>
              </w:rPr>
            </w:pPr>
            <w:r>
              <w:rPr>
                <w:color w:val="231F20"/>
                <w:sz w:val="28"/>
              </w:rPr>
              <w:t>Перечислять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функции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живого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вещества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биосферы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(газовая,</w:t>
            </w:r>
          </w:p>
          <w:p w:rsidR="00C23A5A" w:rsidRDefault="00C301FD">
            <w:pPr>
              <w:pStyle w:val="TableParagraph"/>
              <w:spacing w:line="313" w:lineRule="exact"/>
              <w:ind w:left="113"/>
              <w:rPr>
                <w:sz w:val="28"/>
              </w:rPr>
            </w:pPr>
            <w:proofErr w:type="spellStart"/>
            <w:r>
              <w:rPr>
                <w:color w:val="231F20"/>
                <w:sz w:val="28"/>
              </w:rPr>
              <w:t>окислительно</w:t>
            </w:r>
            <w:proofErr w:type="spellEnd"/>
            <w:r>
              <w:rPr>
                <w:color w:val="231F20"/>
                <w:sz w:val="28"/>
              </w:rPr>
              <w:t>-восстановительная,</w:t>
            </w:r>
          </w:p>
          <w:p w:rsidR="00C23A5A" w:rsidRDefault="00C301FD">
            <w:pPr>
              <w:pStyle w:val="TableParagraph"/>
              <w:spacing w:before="19" w:line="259" w:lineRule="auto"/>
              <w:ind w:left="113" w:right="137"/>
              <w:rPr>
                <w:sz w:val="28"/>
              </w:rPr>
            </w:pPr>
            <w:r>
              <w:rPr>
                <w:color w:val="231F20"/>
                <w:sz w:val="28"/>
              </w:rPr>
              <w:t>концентрационная, биохимическая).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Приводить</w:t>
            </w:r>
            <w:r>
              <w:rPr>
                <w:color w:val="231F20"/>
                <w:spacing w:val="-1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примеры</w:t>
            </w:r>
            <w:r>
              <w:rPr>
                <w:color w:val="231F20"/>
                <w:spacing w:val="-1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преобразующего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воздействия живого вещества на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биосферу.</w:t>
            </w:r>
          </w:p>
          <w:p w:rsidR="00C23A5A" w:rsidRDefault="00C301FD">
            <w:pPr>
              <w:pStyle w:val="TableParagraph"/>
              <w:spacing w:line="261" w:lineRule="auto"/>
              <w:ind w:left="113" w:right="1164"/>
              <w:rPr>
                <w:sz w:val="28"/>
              </w:rPr>
            </w:pPr>
            <w:r>
              <w:rPr>
                <w:color w:val="231F20"/>
                <w:sz w:val="28"/>
              </w:rPr>
              <w:t>Анализировать и оценивать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биологическую</w:t>
            </w:r>
            <w:r>
              <w:rPr>
                <w:color w:val="231F20"/>
                <w:spacing w:val="-1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информацию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глобальных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экологических</w:t>
            </w:r>
          </w:p>
          <w:p w:rsidR="00C23A5A" w:rsidRDefault="00C301FD">
            <w:pPr>
              <w:pStyle w:val="TableParagraph"/>
              <w:spacing w:line="314" w:lineRule="exact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проблемах</w:t>
            </w:r>
            <w:r>
              <w:rPr>
                <w:color w:val="231F20"/>
                <w:spacing w:val="-1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биосферы,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получаемую</w:t>
            </w:r>
          </w:p>
          <w:p w:rsidR="00C23A5A" w:rsidRDefault="00C301FD">
            <w:pPr>
              <w:pStyle w:val="TableParagraph"/>
              <w:spacing w:before="23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из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разных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источников.</w:t>
            </w:r>
          </w:p>
        </w:tc>
      </w:tr>
    </w:tbl>
    <w:p w:rsidR="00C23A5A" w:rsidRDefault="00C23A5A">
      <w:pPr>
        <w:rPr>
          <w:sz w:val="28"/>
        </w:rPr>
        <w:sectPr w:rsidR="00C23A5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C23A5A" w:rsidRDefault="00C23A5A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2837"/>
        <w:gridCol w:w="1627"/>
        <w:gridCol w:w="4731"/>
        <w:gridCol w:w="4789"/>
      </w:tblGrid>
      <w:tr w:rsidR="00C23A5A">
        <w:trPr>
          <w:trHeight w:val="1041"/>
        </w:trPr>
        <w:tc>
          <w:tcPr>
            <w:tcW w:w="864" w:type="dxa"/>
          </w:tcPr>
          <w:p w:rsidR="00C23A5A" w:rsidRDefault="00C23A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7" w:type="dxa"/>
          </w:tcPr>
          <w:p w:rsidR="00C23A5A" w:rsidRDefault="00C23A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7" w:type="dxa"/>
          </w:tcPr>
          <w:p w:rsidR="00C23A5A" w:rsidRDefault="00C23A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1" w:type="dxa"/>
          </w:tcPr>
          <w:p w:rsidR="00C23A5A" w:rsidRDefault="00C23A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89" w:type="dxa"/>
          </w:tcPr>
          <w:p w:rsidR="00C23A5A" w:rsidRDefault="00C301FD">
            <w:pPr>
              <w:pStyle w:val="TableParagraph"/>
              <w:spacing w:line="311" w:lineRule="exact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Оценивать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вклад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В.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И.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Вернадского,</w:t>
            </w:r>
          </w:p>
          <w:p w:rsidR="00C23A5A" w:rsidRDefault="00C301FD">
            <w:pPr>
              <w:pStyle w:val="TableParagraph"/>
              <w:spacing w:before="12" w:line="340" w:lineRule="atLeast"/>
              <w:ind w:left="113" w:right="1377"/>
              <w:rPr>
                <w:sz w:val="28"/>
              </w:rPr>
            </w:pPr>
            <w:r>
              <w:rPr>
                <w:color w:val="231F20"/>
                <w:sz w:val="28"/>
              </w:rPr>
              <w:t>Э.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Зюсса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создание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учения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биосфере</w:t>
            </w:r>
          </w:p>
        </w:tc>
      </w:tr>
      <w:tr w:rsidR="00C23A5A">
        <w:trPr>
          <w:trHeight w:val="8001"/>
        </w:trPr>
        <w:tc>
          <w:tcPr>
            <w:tcW w:w="864" w:type="dxa"/>
          </w:tcPr>
          <w:p w:rsidR="00C23A5A" w:rsidRDefault="00C301FD">
            <w:pPr>
              <w:pStyle w:val="TableParagraph"/>
              <w:spacing w:line="318" w:lineRule="exact"/>
              <w:ind w:left="189"/>
              <w:rPr>
                <w:sz w:val="28"/>
              </w:rPr>
            </w:pPr>
            <w:r>
              <w:rPr>
                <w:sz w:val="28"/>
              </w:rPr>
              <w:t>10.2</w:t>
            </w:r>
          </w:p>
        </w:tc>
        <w:tc>
          <w:tcPr>
            <w:tcW w:w="2837" w:type="dxa"/>
          </w:tcPr>
          <w:p w:rsidR="00C23A5A" w:rsidRDefault="00C301FD">
            <w:pPr>
              <w:pStyle w:val="TableParagraph"/>
              <w:spacing w:line="256" w:lineRule="auto"/>
              <w:ind w:left="110" w:right="752"/>
              <w:rPr>
                <w:sz w:val="28"/>
              </w:rPr>
            </w:pPr>
            <w:r>
              <w:rPr>
                <w:color w:val="231F20"/>
                <w:spacing w:val="-1"/>
                <w:sz w:val="28"/>
              </w:rPr>
              <w:t>Закономерности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существования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биосферы.</w:t>
            </w:r>
          </w:p>
          <w:p w:rsidR="00C23A5A" w:rsidRDefault="00C301FD">
            <w:pPr>
              <w:pStyle w:val="TableParagraph"/>
              <w:spacing w:line="264" w:lineRule="auto"/>
              <w:ind w:left="110" w:right="1123"/>
              <w:rPr>
                <w:sz w:val="28"/>
              </w:rPr>
            </w:pPr>
            <w:r>
              <w:rPr>
                <w:color w:val="231F20"/>
                <w:spacing w:val="-1"/>
                <w:sz w:val="28"/>
              </w:rPr>
              <w:t>Круговороты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веществ</w:t>
            </w:r>
          </w:p>
        </w:tc>
        <w:tc>
          <w:tcPr>
            <w:tcW w:w="1627" w:type="dxa"/>
          </w:tcPr>
          <w:p w:rsidR="00C23A5A" w:rsidRDefault="00C301FD">
            <w:pPr>
              <w:pStyle w:val="TableParagraph"/>
              <w:spacing w:line="318" w:lineRule="exact"/>
              <w:ind w:left="2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31" w:type="dxa"/>
          </w:tcPr>
          <w:p w:rsidR="00C23A5A" w:rsidRDefault="00C301FD">
            <w:pPr>
              <w:pStyle w:val="TableParagraph"/>
              <w:spacing w:line="256" w:lineRule="auto"/>
              <w:ind w:left="112" w:right="448"/>
              <w:rPr>
                <w:sz w:val="28"/>
              </w:rPr>
            </w:pPr>
            <w:r>
              <w:rPr>
                <w:sz w:val="28"/>
              </w:rPr>
              <w:t>Закономерности существования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биосферы.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биосферы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 глобальной экосистемы.</w:t>
            </w:r>
          </w:p>
          <w:p w:rsidR="00C23A5A" w:rsidRDefault="00C301FD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Динамическое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равновесие</w:t>
            </w:r>
          </w:p>
          <w:p w:rsidR="00C23A5A" w:rsidRDefault="00C301FD">
            <w:pPr>
              <w:pStyle w:val="TableParagraph"/>
              <w:spacing w:before="31" w:line="256" w:lineRule="auto"/>
              <w:ind w:left="112" w:right="256"/>
              <w:jc w:val="both"/>
              <w:rPr>
                <w:sz w:val="28"/>
              </w:rPr>
            </w:pPr>
            <w:r>
              <w:rPr>
                <w:sz w:val="28"/>
              </w:rPr>
              <w:t>в биосфере. Круговороты веществ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биогеохимические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циклы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(углерода,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азота).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Ритмичность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</w:p>
          <w:p w:rsidR="00C23A5A" w:rsidRDefault="00C301FD">
            <w:pPr>
              <w:pStyle w:val="TableParagraph"/>
              <w:spacing w:before="4"/>
              <w:ind w:left="11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биосфере.</w:t>
            </w:r>
          </w:p>
          <w:p w:rsidR="00C23A5A" w:rsidRDefault="00C301FD">
            <w:pPr>
              <w:pStyle w:val="TableParagraph"/>
              <w:spacing w:before="31"/>
              <w:ind w:left="112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Демонстрации</w:t>
            </w:r>
          </w:p>
          <w:p w:rsidR="00C23A5A" w:rsidRDefault="00C301FD">
            <w:pPr>
              <w:pStyle w:val="TableParagraph"/>
              <w:spacing w:before="24" w:line="256" w:lineRule="auto"/>
              <w:ind w:left="112" w:right="1024"/>
              <w:rPr>
                <w:sz w:val="28"/>
              </w:rPr>
            </w:pPr>
            <w:r>
              <w:rPr>
                <w:color w:val="231F20"/>
                <w:sz w:val="28"/>
                <w:u w:val="single" w:color="231F20"/>
              </w:rPr>
              <w:t>Таблицы</w:t>
            </w:r>
            <w:r>
              <w:rPr>
                <w:color w:val="231F20"/>
                <w:spacing w:val="-8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и</w:t>
            </w:r>
            <w:r>
              <w:rPr>
                <w:color w:val="231F20"/>
                <w:spacing w:val="-7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схемы: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«Геосферы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Земли», «Функции живого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вещества»,</w:t>
            </w:r>
          </w:p>
          <w:p w:rsidR="00C23A5A" w:rsidRDefault="00C301FD">
            <w:pPr>
              <w:pStyle w:val="TableParagraph"/>
              <w:spacing w:before="11"/>
              <w:ind w:left="112"/>
              <w:rPr>
                <w:sz w:val="28"/>
              </w:rPr>
            </w:pPr>
            <w:r>
              <w:rPr>
                <w:color w:val="231F20"/>
                <w:sz w:val="28"/>
              </w:rPr>
              <w:t>«Круговорот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азота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природе»,</w:t>
            </w:r>
          </w:p>
          <w:p w:rsidR="00C23A5A" w:rsidRDefault="00C301FD">
            <w:pPr>
              <w:pStyle w:val="TableParagraph"/>
              <w:spacing w:before="24"/>
              <w:ind w:left="112"/>
              <w:rPr>
                <w:sz w:val="28"/>
              </w:rPr>
            </w:pPr>
            <w:r>
              <w:rPr>
                <w:color w:val="231F20"/>
                <w:sz w:val="28"/>
              </w:rPr>
              <w:t>«Круговорот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углерода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природе»,</w:t>
            </w:r>
          </w:p>
          <w:p w:rsidR="00C23A5A" w:rsidRDefault="00C301FD">
            <w:pPr>
              <w:pStyle w:val="TableParagraph"/>
              <w:spacing w:before="24"/>
              <w:ind w:left="112"/>
              <w:rPr>
                <w:sz w:val="28"/>
              </w:rPr>
            </w:pPr>
            <w:r>
              <w:rPr>
                <w:color w:val="231F20"/>
                <w:sz w:val="28"/>
              </w:rPr>
              <w:t>«Круговорот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кислорода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природе»,</w:t>
            </w:r>
          </w:p>
          <w:p w:rsidR="00C23A5A" w:rsidRDefault="00C301FD">
            <w:pPr>
              <w:pStyle w:val="TableParagraph"/>
              <w:spacing w:before="31"/>
              <w:ind w:left="112"/>
              <w:rPr>
                <w:sz w:val="28"/>
              </w:rPr>
            </w:pPr>
            <w:r>
              <w:rPr>
                <w:color w:val="231F20"/>
                <w:sz w:val="28"/>
              </w:rPr>
              <w:t>«Круговорот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воды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природе»</w:t>
            </w:r>
          </w:p>
        </w:tc>
        <w:tc>
          <w:tcPr>
            <w:tcW w:w="4789" w:type="dxa"/>
          </w:tcPr>
          <w:p w:rsidR="00C23A5A" w:rsidRDefault="00C301FD">
            <w:pPr>
              <w:pStyle w:val="TableParagraph"/>
              <w:spacing w:line="256" w:lineRule="auto"/>
              <w:ind w:left="113" w:right="384"/>
              <w:rPr>
                <w:sz w:val="28"/>
              </w:rPr>
            </w:pPr>
            <w:r>
              <w:rPr>
                <w:color w:val="231F20"/>
                <w:sz w:val="28"/>
              </w:rPr>
              <w:t>Раскрывать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содержание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терминов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понятий: глобальная экосистема,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динамическое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равновесие,</w:t>
            </w:r>
          </w:p>
          <w:p w:rsidR="00C23A5A" w:rsidRDefault="00C301FD">
            <w:pPr>
              <w:pStyle w:val="TableParagraph"/>
              <w:spacing w:line="259" w:lineRule="auto"/>
              <w:ind w:left="113" w:right="1065"/>
              <w:rPr>
                <w:sz w:val="28"/>
              </w:rPr>
            </w:pPr>
            <w:r>
              <w:rPr>
                <w:color w:val="231F20"/>
                <w:sz w:val="28"/>
              </w:rPr>
              <w:t>круговороты веществ,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биогеохимические циклы.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Характеризовать</w:t>
            </w:r>
            <w:r>
              <w:rPr>
                <w:color w:val="231F20"/>
                <w:spacing w:val="-1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особенности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биосферы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как глобальной</w:t>
            </w:r>
          </w:p>
          <w:p w:rsidR="00C23A5A" w:rsidRDefault="00C301FD">
            <w:pPr>
              <w:pStyle w:val="TableParagraph"/>
              <w:spacing w:line="321" w:lineRule="exact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экосистемы.</w:t>
            </w:r>
          </w:p>
          <w:p w:rsidR="00C23A5A" w:rsidRDefault="00C301FD">
            <w:pPr>
              <w:pStyle w:val="TableParagraph"/>
              <w:spacing w:before="32" w:line="256" w:lineRule="auto"/>
              <w:ind w:left="113" w:right="819"/>
              <w:rPr>
                <w:sz w:val="28"/>
              </w:rPr>
            </w:pPr>
            <w:r>
              <w:rPr>
                <w:color w:val="231F20"/>
                <w:sz w:val="28"/>
              </w:rPr>
              <w:t>Определять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функцию</w:t>
            </w:r>
            <w:r>
              <w:rPr>
                <w:color w:val="231F20"/>
                <w:spacing w:val="-1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биосферы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обеспечении биогенного</w:t>
            </w:r>
          </w:p>
          <w:p w:rsidR="00C23A5A" w:rsidRDefault="00C301FD">
            <w:pPr>
              <w:pStyle w:val="TableParagraph"/>
              <w:spacing w:before="2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круговорота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веществ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на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планете.</w:t>
            </w:r>
          </w:p>
          <w:p w:rsidR="00C23A5A" w:rsidRDefault="00C301FD">
            <w:pPr>
              <w:pStyle w:val="TableParagraph"/>
              <w:spacing w:before="24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Характеризовать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основные</w:t>
            </w:r>
          </w:p>
          <w:p w:rsidR="00C23A5A" w:rsidRDefault="00C301FD">
            <w:pPr>
              <w:pStyle w:val="TableParagraph"/>
              <w:spacing w:before="31" w:line="256" w:lineRule="auto"/>
              <w:ind w:left="113" w:right="156"/>
              <w:rPr>
                <w:sz w:val="28"/>
              </w:rPr>
            </w:pPr>
            <w:r>
              <w:rPr>
                <w:color w:val="231F20"/>
                <w:sz w:val="28"/>
              </w:rPr>
              <w:t>круговороты: воды, углерода, азота.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Сравнивать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особенности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круговорота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различных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веществ.</w:t>
            </w:r>
          </w:p>
          <w:p w:rsidR="00C23A5A" w:rsidRDefault="00C301FD">
            <w:pPr>
              <w:pStyle w:val="TableParagraph"/>
              <w:spacing w:before="11" w:line="256" w:lineRule="auto"/>
              <w:ind w:left="113" w:right="488"/>
              <w:rPr>
                <w:sz w:val="28"/>
              </w:rPr>
            </w:pPr>
            <w:r>
              <w:rPr>
                <w:color w:val="231F20"/>
                <w:sz w:val="28"/>
              </w:rPr>
              <w:t>Оценивать значение круговорота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веществ для существования жизни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на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Земле.</w:t>
            </w:r>
          </w:p>
          <w:p w:rsidR="00C23A5A" w:rsidRDefault="00C301FD">
            <w:pPr>
              <w:pStyle w:val="TableParagraph"/>
              <w:spacing w:before="4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Объяснять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роль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организмов</w:t>
            </w:r>
          </w:p>
          <w:p w:rsidR="00C23A5A" w:rsidRDefault="00C301FD">
            <w:pPr>
              <w:pStyle w:val="TableParagraph"/>
              <w:spacing w:before="31" w:line="256" w:lineRule="auto"/>
              <w:ind w:left="113" w:right="1101"/>
              <w:rPr>
                <w:sz w:val="28"/>
              </w:rPr>
            </w:pPr>
            <w:r>
              <w:rPr>
                <w:color w:val="231F20"/>
                <w:sz w:val="28"/>
              </w:rPr>
              <w:t>в</w:t>
            </w:r>
            <w:r>
              <w:rPr>
                <w:color w:val="231F20"/>
                <w:spacing w:val="-1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биологическом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круговороте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веществ.</w:t>
            </w:r>
          </w:p>
          <w:p w:rsidR="00C23A5A" w:rsidRDefault="00C301FD">
            <w:pPr>
              <w:pStyle w:val="TableParagraph"/>
              <w:spacing w:before="3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Выявлять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динамическое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равновесие</w:t>
            </w:r>
          </w:p>
          <w:p w:rsidR="00C23A5A" w:rsidRDefault="00C301FD">
            <w:pPr>
              <w:pStyle w:val="TableParagraph"/>
              <w:spacing w:before="24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биосферы.</w:t>
            </w:r>
          </w:p>
        </w:tc>
      </w:tr>
    </w:tbl>
    <w:p w:rsidR="00C23A5A" w:rsidRDefault="00C23A5A">
      <w:pPr>
        <w:rPr>
          <w:sz w:val="28"/>
        </w:rPr>
        <w:sectPr w:rsidR="00C23A5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C23A5A" w:rsidRDefault="00C23A5A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2837"/>
        <w:gridCol w:w="1627"/>
        <w:gridCol w:w="4731"/>
        <w:gridCol w:w="4789"/>
      </w:tblGrid>
      <w:tr w:rsidR="00C23A5A">
        <w:trPr>
          <w:trHeight w:val="695"/>
        </w:trPr>
        <w:tc>
          <w:tcPr>
            <w:tcW w:w="864" w:type="dxa"/>
          </w:tcPr>
          <w:p w:rsidR="00C23A5A" w:rsidRDefault="00C23A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7" w:type="dxa"/>
          </w:tcPr>
          <w:p w:rsidR="00C23A5A" w:rsidRDefault="00C23A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7" w:type="dxa"/>
          </w:tcPr>
          <w:p w:rsidR="00C23A5A" w:rsidRDefault="00C23A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1" w:type="dxa"/>
          </w:tcPr>
          <w:p w:rsidR="00C23A5A" w:rsidRDefault="00C23A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89" w:type="dxa"/>
          </w:tcPr>
          <w:p w:rsidR="00C23A5A" w:rsidRDefault="00C301FD">
            <w:pPr>
              <w:pStyle w:val="TableParagraph"/>
              <w:spacing w:line="311" w:lineRule="exact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Приводить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примеры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ритмичности</w:t>
            </w:r>
          </w:p>
          <w:p w:rsidR="00C23A5A" w:rsidRDefault="00C301FD">
            <w:pPr>
              <w:pStyle w:val="TableParagraph"/>
              <w:spacing w:before="31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явлений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биосфере</w:t>
            </w:r>
          </w:p>
        </w:tc>
      </w:tr>
      <w:tr w:rsidR="00C23A5A">
        <w:trPr>
          <w:trHeight w:val="6956"/>
        </w:trPr>
        <w:tc>
          <w:tcPr>
            <w:tcW w:w="864" w:type="dxa"/>
          </w:tcPr>
          <w:p w:rsidR="00C23A5A" w:rsidRDefault="00C301FD">
            <w:pPr>
              <w:pStyle w:val="TableParagraph"/>
              <w:spacing w:line="312" w:lineRule="exact"/>
              <w:ind w:left="170" w:right="153"/>
              <w:jc w:val="center"/>
              <w:rPr>
                <w:sz w:val="28"/>
              </w:rPr>
            </w:pPr>
            <w:r>
              <w:rPr>
                <w:sz w:val="28"/>
              </w:rPr>
              <w:t>10.3</w:t>
            </w:r>
          </w:p>
        </w:tc>
        <w:tc>
          <w:tcPr>
            <w:tcW w:w="2837" w:type="dxa"/>
          </w:tcPr>
          <w:p w:rsidR="00C23A5A" w:rsidRDefault="00C301FD">
            <w:pPr>
              <w:pStyle w:val="TableParagraph"/>
              <w:spacing w:line="261" w:lineRule="auto"/>
              <w:ind w:left="110" w:right="168"/>
              <w:rPr>
                <w:sz w:val="28"/>
              </w:rPr>
            </w:pPr>
            <w:r>
              <w:rPr>
                <w:color w:val="231F20"/>
                <w:sz w:val="28"/>
              </w:rPr>
              <w:t>Зональность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биосферы.</w:t>
            </w:r>
            <w:r>
              <w:rPr>
                <w:color w:val="231F20"/>
                <w:spacing w:val="-1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Основные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биомы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суши.</w:t>
            </w:r>
          </w:p>
          <w:p w:rsidR="00C23A5A" w:rsidRDefault="00C301FD">
            <w:pPr>
              <w:pStyle w:val="TableParagraph"/>
              <w:spacing w:line="256" w:lineRule="auto"/>
              <w:ind w:left="110" w:right="1037"/>
              <w:rPr>
                <w:sz w:val="28"/>
              </w:rPr>
            </w:pPr>
            <w:r>
              <w:rPr>
                <w:color w:val="231F20"/>
                <w:spacing w:val="-1"/>
                <w:sz w:val="28"/>
              </w:rPr>
              <w:t>Устойчивость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биосферы</w:t>
            </w:r>
          </w:p>
        </w:tc>
        <w:tc>
          <w:tcPr>
            <w:tcW w:w="1627" w:type="dxa"/>
          </w:tcPr>
          <w:p w:rsidR="00C23A5A" w:rsidRDefault="00C301FD">
            <w:pPr>
              <w:pStyle w:val="TableParagraph"/>
              <w:spacing w:line="312" w:lineRule="exact"/>
              <w:ind w:left="0" w:right="721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31" w:type="dxa"/>
          </w:tcPr>
          <w:p w:rsidR="00C23A5A" w:rsidRDefault="00C301FD">
            <w:pPr>
              <w:pStyle w:val="TableParagraph"/>
              <w:spacing w:line="264" w:lineRule="auto"/>
              <w:ind w:left="112" w:right="667"/>
              <w:rPr>
                <w:sz w:val="28"/>
              </w:rPr>
            </w:pPr>
            <w:r>
              <w:rPr>
                <w:sz w:val="28"/>
              </w:rPr>
              <w:t>Зональность биосферы. Понятие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биоме.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биомы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суши:</w:t>
            </w:r>
          </w:p>
          <w:p w:rsidR="00C23A5A" w:rsidRDefault="00C301FD">
            <w:pPr>
              <w:pStyle w:val="TableParagraph"/>
              <w:spacing w:line="259" w:lineRule="auto"/>
              <w:ind w:left="112" w:right="158"/>
              <w:rPr>
                <w:sz w:val="28"/>
              </w:rPr>
            </w:pPr>
            <w:r>
              <w:rPr>
                <w:sz w:val="28"/>
              </w:rPr>
              <w:t>тундра, хвойные леса, смешанные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широколиственные леса, степи,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саванны,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пустыни,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тропические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леса,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высокогорья. Климат, растительный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животный мир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биомов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суши.</w:t>
            </w:r>
          </w:p>
          <w:p w:rsidR="00C23A5A" w:rsidRDefault="00C301FD">
            <w:pPr>
              <w:pStyle w:val="TableParagraph"/>
              <w:spacing w:line="261" w:lineRule="auto"/>
              <w:ind w:left="112" w:right="189"/>
              <w:rPr>
                <w:sz w:val="28"/>
              </w:rPr>
            </w:pPr>
            <w:r>
              <w:rPr>
                <w:sz w:val="28"/>
              </w:rPr>
              <w:t>Структура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функция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живых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систем,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оценка их ресурсного потенциала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биосферных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функций.</w:t>
            </w:r>
          </w:p>
          <w:p w:rsidR="00C23A5A" w:rsidRDefault="00C301FD">
            <w:pPr>
              <w:pStyle w:val="TableParagraph"/>
              <w:spacing w:line="314" w:lineRule="exact"/>
              <w:ind w:left="112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Демонстрации</w:t>
            </w:r>
          </w:p>
          <w:p w:rsidR="00C23A5A" w:rsidRDefault="00C301FD">
            <w:pPr>
              <w:pStyle w:val="TableParagraph"/>
              <w:spacing w:before="1" w:line="259" w:lineRule="auto"/>
              <w:ind w:left="112" w:right="129"/>
              <w:rPr>
                <w:sz w:val="28"/>
              </w:rPr>
            </w:pPr>
            <w:r>
              <w:rPr>
                <w:color w:val="231F20"/>
                <w:sz w:val="28"/>
                <w:u w:val="single" w:color="231F20"/>
              </w:rPr>
              <w:t>Таблицы</w:t>
            </w:r>
            <w:r>
              <w:rPr>
                <w:color w:val="231F20"/>
                <w:spacing w:val="-6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и</w:t>
            </w:r>
            <w:r>
              <w:rPr>
                <w:color w:val="231F20"/>
                <w:spacing w:val="-4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схемы:</w:t>
            </w:r>
            <w:r>
              <w:rPr>
                <w:color w:val="231F20"/>
                <w:sz w:val="28"/>
              </w:rPr>
              <w:t xml:space="preserve"> «Основные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биомы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суши», «Климатические пояса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Земли»,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«Тундра»,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«Тайга»,</w:t>
            </w:r>
          </w:p>
          <w:p w:rsidR="00C23A5A" w:rsidRDefault="00C301FD">
            <w:pPr>
              <w:pStyle w:val="TableParagraph"/>
              <w:spacing w:before="2"/>
              <w:ind w:left="112"/>
              <w:rPr>
                <w:sz w:val="28"/>
              </w:rPr>
            </w:pPr>
            <w:r>
              <w:rPr>
                <w:color w:val="231F20"/>
                <w:sz w:val="28"/>
              </w:rPr>
              <w:t>«Смешанный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лес»,</w:t>
            </w:r>
          </w:p>
          <w:p w:rsidR="00C23A5A" w:rsidRDefault="00C301FD">
            <w:pPr>
              <w:pStyle w:val="TableParagraph"/>
              <w:spacing w:before="23"/>
              <w:ind w:left="112"/>
              <w:rPr>
                <w:sz w:val="28"/>
              </w:rPr>
            </w:pPr>
            <w:r>
              <w:rPr>
                <w:color w:val="231F20"/>
                <w:sz w:val="28"/>
              </w:rPr>
              <w:t>«Широколиственный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лес»,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«Степь»,</w:t>
            </w:r>
          </w:p>
          <w:p w:rsidR="00C23A5A" w:rsidRDefault="00C301FD">
            <w:pPr>
              <w:pStyle w:val="TableParagraph"/>
              <w:spacing w:before="32"/>
              <w:ind w:left="112"/>
              <w:rPr>
                <w:sz w:val="28"/>
              </w:rPr>
            </w:pPr>
            <w:r>
              <w:rPr>
                <w:color w:val="231F20"/>
                <w:sz w:val="28"/>
              </w:rPr>
              <w:t>«Саванна»,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«Пустыня»,</w:t>
            </w:r>
          </w:p>
          <w:p w:rsidR="00C23A5A" w:rsidRDefault="00C301FD">
            <w:pPr>
              <w:pStyle w:val="TableParagraph"/>
              <w:spacing w:before="23"/>
              <w:ind w:left="112"/>
              <w:rPr>
                <w:sz w:val="28"/>
              </w:rPr>
            </w:pPr>
            <w:r>
              <w:rPr>
                <w:color w:val="231F20"/>
                <w:sz w:val="28"/>
              </w:rPr>
              <w:t>«Тропический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лес».</w:t>
            </w:r>
          </w:p>
          <w:p w:rsidR="00C23A5A" w:rsidRDefault="00C301FD">
            <w:pPr>
              <w:pStyle w:val="TableParagraph"/>
              <w:spacing w:before="6" w:line="340" w:lineRule="atLeast"/>
              <w:ind w:left="112" w:right="98"/>
              <w:rPr>
                <w:sz w:val="28"/>
              </w:rPr>
            </w:pPr>
            <w:r>
              <w:rPr>
                <w:b/>
                <w:color w:val="231F20"/>
                <w:sz w:val="28"/>
              </w:rPr>
              <w:t xml:space="preserve">Оборудование: </w:t>
            </w:r>
            <w:r>
              <w:rPr>
                <w:color w:val="231F20"/>
                <w:sz w:val="28"/>
              </w:rPr>
              <w:t>гербарии растений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разных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биомов;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коллекции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животных</w:t>
            </w:r>
          </w:p>
        </w:tc>
        <w:tc>
          <w:tcPr>
            <w:tcW w:w="4789" w:type="dxa"/>
          </w:tcPr>
          <w:p w:rsidR="00C23A5A" w:rsidRDefault="00C301FD">
            <w:pPr>
              <w:pStyle w:val="TableParagraph"/>
              <w:spacing w:line="261" w:lineRule="auto"/>
              <w:ind w:left="113" w:right="385"/>
              <w:rPr>
                <w:sz w:val="28"/>
              </w:rPr>
            </w:pPr>
            <w:r>
              <w:rPr>
                <w:color w:val="231F20"/>
                <w:sz w:val="28"/>
              </w:rPr>
              <w:t>Раскрывать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содержание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терминов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понятий: биомы, тундра, хвойные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леса,</w:t>
            </w:r>
            <w:r>
              <w:rPr>
                <w:color w:val="231F20"/>
                <w:spacing w:val="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смешанные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леса,</w:t>
            </w:r>
          </w:p>
          <w:p w:rsidR="00C23A5A" w:rsidRDefault="00C301FD">
            <w:pPr>
              <w:pStyle w:val="TableParagraph"/>
              <w:spacing w:line="261" w:lineRule="auto"/>
              <w:ind w:left="113" w:right="222"/>
              <w:rPr>
                <w:sz w:val="28"/>
              </w:rPr>
            </w:pPr>
            <w:r>
              <w:rPr>
                <w:color w:val="231F20"/>
                <w:sz w:val="28"/>
              </w:rPr>
              <w:t>широколиственные леса, степи,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саванны,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пустыни,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тропические</w:t>
            </w:r>
            <w:r>
              <w:rPr>
                <w:color w:val="231F20"/>
                <w:spacing w:val="-1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леса,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высокогорья.</w:t>
            </w:r>
          </w:p>
          <w:p w:rsidR="00C23A5A" w:rsidRDefault="00C301FD">
            <w:pPr>
              <w:pStyle w:val="TableParagraph"/>
              <w:spacing w:line="314" w:lineRule="exact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Показывать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на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карте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</w:p>
          <w:p w:rsidR="00C23A5A" w:rsidRDefault="00C301FD">
            <w:pPr>
              <w:pStyle w:val="TableParagraph"/>
              <w:spacing w:before="5" w:line="256" w:lineRule="auto"/>
              <w:ind w:left="113" w:right="619"/>
              <w:rPr>
                <w:sz w:val="28"/>
              </w:rPr>
            </w:pPr>
            <w:r>
              <w:rPr>
                <w:color w:val="231F20"/>
                <w:sz w:val="28"/>
              </w:rPr>
              <w:t>характеризовать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основные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биомы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суши.</w:t>
            </w:r>
          </w:p>
          <w:p w:rsidR="00C23A5A" w:rsidRDefault="00C301FD">
            <w:pPr>
              <w:pStyle w:val="TableParagraph"/>
              <w:spacing w:before="10" w:line="256" w:lineRule="auto"/>
              <w:ind w:left="113" w:right="586"/>
              <w:rPr>
                <w:sz w:val="28"/>
              </w:rPr>
            </w:pPr>
            <w:r>
              <w:rPr>
                <w:color w:val="231F20"/>
                <w:sz w:val="28"/>
              </w:rPr>
              <w:t>Сравнивать</w:t>
            </w:r>
            <w:r>
              <w:rPr>
                <w:color w:val="231F20"/>
                <w:spacing w:val="-1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особенности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климата,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почв, растительного и животного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мира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разных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биомов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суши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Земли.</w:t>
            </w:r>
          </w:p>
          <w:p w:rsidR="00C23A5A" w:rsidRDefault="00C301FD">
            <w:pPr>
              <w:pStyle w:val="TableParagraph"/>
              <w:spacing w:before="4" w:line="264" w:lineRule="auto"/>
              <w:ind w:left="113" w:right="820"/>
              <w:rPr>
                <w:sz w:val="28"/>
              </w:rPr>
            </w:pPr>
            <w:r>
              <w:rPr>
                <w:color w:val="231F20"/>
                <w:sz w:val="28"/>
              </w:rPr>
              <w:t>Выявлять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причины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зональности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биосфере</w:t>
            </w:r>
          </w:p>
        </w:tc>
      </w:tr>
      <w:tr w:rsidR="00C23A5A">
        <w:trPr>
          <w:trHeight w:val="343"/>
        </w:trPr>
        <w:tc>
          <w:tcPr>
            <w:tcW w:w="3701" w:type="dxa"/>
            <w:gridSpan w:val="2"/>
          </w:tcPr>
          <w:p w:rsidR="00C23A5A" w:rsidRDefault="00C301FD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</w:tc>
        <w:tc>
          <w:tcPr>
            <w:tcW w:w="1627" w:type="dxa"/>
          </w:tcPr>
          <w:p w:rsidR="00C23A5A" w:rsidRDefault="00C301FD">
            <w:pPr>
              <w:pStyle w:val="TableParagraph"/>
              <w:spacing w:line="312" w:lineRule="exact"/>
              <w:ind w:left="0" w:right="721"/>
              <w:jc w:val="righ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731" w:type="dxa"/>
          </w:tcPr>
          <w:p w:rsidR="00C23A5A" w:rsidRDefault="00C23A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89" w:type="dxa"/>
          </w:tcPr>
          <w:p w:rsidR="00C23A5A" w:rsidRDefault="00C23A5A">
            <w:pPr>
              <w:pStyle w:val="TableParagraph"/>
              <w:ind w:left="0"/>
              <w:rPr>
                <w:sz w:val="26"/>
              </w:rPr>
            </w:pPr>
          </w:p>
        </w:tc>
      </w:tr>
      <w:tr w:rsidR="00C23A5A">
        <w:trPr>
          <w:trHeight w:val="350"/>
        </w:trPr>
        <w:tc>
          <w:tcPr>
            <w:tcW w:w="864" w:type="dxa"/>
          </w:tcPr>
          <w:p w:rsidR="00C23A5A" w:rsidRDefault="00C301FD">
            <w:pPr>
              <w:pStyle w:val="TableParagraph"/>
              <w:spacing w:line="318" w:lineRule="exact"/>
              <w:ind w:left="167" w:right="15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</w:p>
        </w:tc>
        <w:tc>
          <w:tcPr>
            <w:tcW w:w="13984" w:type="dxa"/>
            <w:gridSpan w:val="4"/>
          </w:tcPr>
          <w:p w:rsidR="00C23A5A" w:rsidRDefault="00C301FD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Тема</w:t>
            </w:r>
            <w:r>
              <w:rPr>
                <w:b/>
                <w:color w:val="231F20"/>
                <w:spacing w:val="-7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«Человек</w:t>
            </w:r>
            <w:r>
              <w:rPr>
                <w:b/>
                <w:color w:val="231F20"/>
                <w:spacing w:val="-4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и</w:t>
            </w:r>
            <w:r>
              <w:rPr>
                <w:b/>
                <w:color w:val="231F20"/>
                <w:spacing w:val="1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окружающая</w:t>
            </w:r>
            <w:r>
              <w:rPr>
                <w:b/>
                <w:color w:val="231F20"/>
                <w:spacing w:val="-3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среда»</w:t>
            </w:r>
          </w:p>
        </w:tc>
      </w:tr>
      <w:tr w:rsidR="00C23A5A">
        <w:trPr>
          <w:trHeight w:val="1041"/>
        </w:trPr>
        <w:tc>
          <w:tcPr>
            <w:tcW w:w="864" w:type="dxa"/>
          </w:tcPr>
          <w:p w:rsidR="00C23A5A" w:rsidRDefault="00C301FD">
            <w:pPr>
              <w:pStyle w:val="TableParagraph"/>
              <w:spacing w:line="311" w:lineRule="exact"/>
              <w:ind w:left="170" w:right="153"/>
              <w:jc w:val="center"/>
              <w:rPr>
                <w:sz w:val="28"/>
              </w:rPr>
            </w:pPr>
            <w:r>
              <w:rPr>
                <w:sz w:val="28"/>
              </w:rPr>
              <w:t>11.1</w:t>
            </w:r>
          </w:p>
        </w:tc>
        <w:tc>
          <w:tcPr>
            <w:tcW w:w="2837" w:type="dxa"/>
          </w:tcPr>
          <w:p w:rsidR="00C23A5A" w:rsidRDefault="00C301FD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color w:val="231F20"/>
                <w:sz w:val="28"/>
              </w:rPr>
              <w:t>Воздействие</w:t>
            </w:r>
          </w:p>
          <w:p w:rsidR="00C23A5A" w:rsidRDefault="00C301FD"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color w:val="231F20"/>
                <w:sz w:val="28"/>
              </w:rPr>
              <w:t>человека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на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биосферу</w:t>
            </w:r>
          </w:p>
        </w:tc>
        <w:tc>
          <w:tcPr>
            <w:tcW w:w="1627" w:type="dxa"/>
          </w:tcPr>
          <w:p w:rsidR="00C23A5A" w:rsidRDefault="00C301FD">
            <w:pPr>
              <w:pStyle w:val="TableParagraph"/>
              <w:spacing w:line="311" w:lineRule="exact"/>
              <w:ind w:left="0" w:right="721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31" w:type="dxa"/>
          </w:tcPr>
          <w:p w:rsidR="00C23A5A" w:rsidRDefault="00C301FD">
            <w:pPr>
              <w:pStyle w:val="TableParagraph"/>
              <w:spacing w:line="264" w:lineRule="auto"/>
              <w:ind w:left="112" w:right="763"/>
              <w:rPr>
                <w:sz w:val="28"/>
              </w:rPr>
            </w:pPr>
            <w:r>
              <w:rPr>
                <w:sz w:val="28"/>
              </w:rPr>
              <w:t>Экологические кризисы и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причины.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Воздействие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  <w:p w:rsidR="00C23A5A" w:rsidRDefault="00C301FD">
            <w:pPr>
              <w:pStyle w:val="TableParagraph"/>
              <w:spacing w:line="312" w:lineRule="exact"/>
              <w:ind w:left="112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биосферу.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Загрязнение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воздушной</w:t>
            </w:r>
          </w:p>
        </w:tc>
        <w:tc>
          <w:tcPr>
            <w:tcW w:w="4789" w:type="dxa"/>
          </w:tcPr>
          <w:p w:rsidR="00C23A5A" w:rsidRDefault="00C301FD">
            <w:pPr>
              <w:pStyle w:val="TableParagraph"/>
              <w:spacing w:line="264" w:lineRule="auto"/>
              <w:ind w:left="113" w:right="603"/>
              <w:rPr>
                <w:sz w:val="28"/>
              </w:rPr>
            </w:pPr>
            <w:r>
              <w:rPr>
                <w:color w:val="231F20"/>
                <w:sz w:val="28"/>
              </w:rPr>
              <w:t>Раскрывать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содержание</w:t>
            </w:r>
            <w:r>
              <w:rPr>
                <w:color w:val="231F20"/>
                <w:spacing w:val="-1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терминов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понятий: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атмосфера,</w:t>
            </w:r>
          </w:p>
          <w:p w:rsidR="00C23A5A" w:rsidRDefault="00C301FD">
            <w:pPr>
              <w:pStyle w:val="TableParagraph"/>
              <w:spacing w:line="312" w:lineRule="exact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вещества-загрязнители,</w:t>
            </w:r>
          </w:p>
        </w:tc>
      </w:tr>
    </w:tbl>
    <w:p w:rsidR="00C23A5A" w:rsidRDefault="00C23A5A">
      <w:pPr>
        <w:spacing w:line="312" w:lineRule="exact"/>
        <w:rPr>
          <w:sz w:val="28"/>
        </w:rPr>
        <w:sectPr w:rsidR="00C23A5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C23A5A" w:rsidRDefault="00C23A5A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2837"/>
        <w:gridCol w:w="1627"/>
        <w:gridCol w:w="4731"/>
        <w:gridCol w:w="4789"/>
      </w:tblGrid>
      <w:tr w:rsidR="00C23A5A">
        <w:trPr>
          <w:trHeight w:val="8692"/>
        </w:trPr>
        <w:tc>
          <w:tcPr>
            <w:tcW w:w="864" w:type="dxa"/>
          </w:tcPr>
          <w:p w:rsidR="00C23A5A" w:rsidRDefault="00C23A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7" w:type="dxa"/>
          </w:tcPr>
          <w:p w:rsidR="00C23A5A" w:rsidRDefault="00C23A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7" w:type="dxa"/>
          </w:tcPr>
          <w:p w:rsidR="00C23A5A" w:rsidRDefault="00C23A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1" w:type="dxa"/>
          </w:tcPr>
          <w:p w:rsidR="00C23A5A" w:rsidRDefault="00C301FD">
            <w:pPr>
              <w:pStyle w:val="TableParagraph"/>
              <w:spacing w:line="259" w:lineRule="auto"/>
              <w:ind w:left="112" w:right="132"/>
              <w:rPr>
                <w:sz w:val="28"/>
              </w:rPr>
            </w:pPr>
            <w:r>
              <w:rPr>
                <w:sz w:val="28"/>
              </w:rPr>
              <w:t>среды. Охрана воздуха. Загрязнение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водной среды.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Охрана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ресурсов.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Разрушение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почвы.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Охрана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почвенных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ресурсов.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Изменение</w:t>
            </w:r>
          </w:p>
          <w:p w:rsidR="00C23A5A" w:rsidRDefault="00C301FD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климата.</w:t>
            </w:r>
          </w:p>
          <w:p w:rsidR="00C23A5A" w:rsidRDefault="00C301FD">
            <w:pPr>
              <w:pStyle w:val="TableParagraph"/>
              <w:spacing w:before="19"/>
              <w:ind w:left="112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Демонстрации</w:t>
            </w:r>
          </w:p>
          <w:p w:rsidR="00C23A5A" w:rsidRDefault="00C301FD">
            <w:pPr>
              <w:pStyle w:val="TableParagraph"/>
              <w:spacing w:before="24" w:line="259" w:lineRule="auto"/>
              <w:ind w:left="112" w:right="254"/>
              <w:rPr>
                <w:sz w:val="28"/>
              </w:rPr>
            </w:pPr>
            <w:r>
              <w:rPr>
                <w:color w:val="231F20"/>
                <w:sz w:val="28"/>
                <w:u w:val="single" w:color="231F20"/>
              </w:rPr>
              <w:t>Таблицы и схемы:</w:t>
            </w:r>
            <w:r>
              <w:rPr>
                <w:color w:val="231F20"/>
                <w:sz w:val="28"/>
              </w:rPr>
              <w:t xml:space="preserve"> «Загрязнение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атмосферы»,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«Загрязнение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гидросферы»,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«Загрязнение</w:t>
            </w:r>
            <w:r>
              <w:rPr>
                <w:color w:val="231F20"/>
                <w:spacing w:val="-1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почвы»,</w:t>
            </w:r>
          </w:p>
          <w:p w:rsidR="00C23A5A" w:rsidRDefault="00C301FD">
            <w:pPr>
              <w:pStyle w:val="TableParagraph"/>
              <w:spacing w:before="2"/>
              <w:ind w:left="112"/>
              <w:rPr>
                <w:sz w:val="28"/>
              </w:rPr>
            </w:pPr>
            <w:r>
              <w:rPr>
                <w:color w:val="231F20"/>
                <w:sz w:val="28"/>
              </w:rPr>
              <w:t>«Парниковый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эффект»</w:t>
            </w:r>
          </w:p>
        </w:tc>
        <w:tc>
          <w:tcPr>
            <w:tcW w:w="4789" w:type="dxa"/>
          </w:tcPr>
          <w:p w:rsidR="00C23A5A" w:rsidRDefault="00C301FD">
            <w:pPr>
              <w:pStyle w:val="TableParagraph"/>
              <w:spacing w:line="259" w:lineRule="auto"/>
              <w:ind w:left="113" w:right="202"/>
              <w:rPr>
                <w:sz w:val="28"/>
              </w:rPr>
            </w:pPr>
            <w:r>
              <w:rPr>
                <w:color w:val="231F20"/>
                <w:sz w:val="28"/>
              </w:rPr>
              <w:t>парниковый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эффект,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«озоновая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дыра», «кислотные дожди»,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гидросфера,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proofErr w:type="spellStart"/>
            <w:r>
              <w:rPr>
                <w:color w:val="231F20"/>
                <w:sz w:val="28"/>
              </w:rPr>
              <w:t>эвтрофикация</w:t>
            </w:r>
            <w:proofErr w:type="spellEnd"/>
            <w:r>
              <w:rPr>
                <w:color w:val="231F20"/>
                <w:spacing w:val="-1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водоёмов,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почва,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эрозия почв,</w:t>
            </w:r>
            <w:r>
              <w:rPr>
                <w:color w:val="231F20"/>
                <w:spacing w:val="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пестициды,</w:t>
            </w:r>
          </w:p>
          <w:p w:rsidR="00C23A5A" w:rsidRDefault="00C301FD">
            <w:pPr>
              <w:pStyle w:val="TableParagraph"/>
              <w:spacing w:line="256" w:lineRule="auto"/>
              <w:ind w:left="113" w:right="546"/>
              <w:rPr>
                <w:sz w:val="28"/>
              </w:rPr>
            </w:pPr>
            <w:r>
              <w:rPr>
                <w:color w:val="231F20"/>
                <w:sz w:val="28"/>
              </w:rPr>
              <w:t>экологический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кризис.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Анализировать антропогенные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факторы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воздействия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на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биосферу</w:t>
            </w:r>
          </w:p>
          <w:p w:rsidR="00C23A5A" w:rsidRDefault="00C301FD">
            <w:pPr>
              <w:pStyle w:val="TableParagraph"/>
              <w:spacing w:line="261" w:lineRule="auto"/>
              <w:ind w:left="113" w:right="271"/>
              <w:rPr>
                <w:sz w:val="28"/>
              </w:rPr>
            </w:pPr>
            <w:r>
              <w:rPr>
                <w:color w:val="231F20"/>
                <w:sz w:val="28"/>
              </w:rPr>
              <w:t>(роль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человека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природе)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на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разных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этапах развития человеческого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общества.</w:t>
            </w:r>
          </w:p>
          <w:p w:rsidR="00C23A5A" w:rsidRDefault="00C301FD">
            <w:pPr>
              <w:pStyle w:val="TableParagraph"/>
              <w:spacing w:line="259" w:lineRule="auto"/>
              <w:ind w:left="113" w:right="1177"/>
              <w:rPr>
                <w:sz w:val="28"/>
              </w:rPr>
            </w:pPr>
            <w:r>
              <w:rPr>
                <w:color w:val="231F20"/>
                <w:sz w:val="28"/>
              </w:rPr>
              <w:t>Характеризовать</w:t>
            </w:r>
            <w:r>
              <w:rPr>
                <w:color w:val="231F20"/>
                <w:spacing w:val="-1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глобальные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экологические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проблемы;</w:t>
            </w:r>
          </w:p>
          <w:p w:rsidR="00C23A5A" w:rsidRDefault="00C301FD">
            <w:pPr>
              <w:pStyle w:val="TableParagraph"/>
              <w:spacing w:line="256" w:lineRule="auto"/>
              <w:ind w:left="113" w:right="502"/>
              <w:rPr>
                <w:sz w:val="28"/>
              </w:rPr>
            </w:pPr>
            <w:r>
              <w:rPr>
                <w:color w:val="231F20"/>
                <w:sz w:val="28"/>
              </w:rPr>
              <w:t>основные</w:t>
            </w:r>
            <w:r>
              <w:rPr>
                <w:color w:val="231F20"/>
                <w:spacing w:val="-1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источники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атмосферных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загрязнений; экологические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проблемы,</w:t>
            </w:r>
            <w:r>
              <w:rPr>
                <w:color w:val="231F20"/>
                <w:spacing w:val="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связанные</w:t>
            </w:r>
          </w:p>
          <w:p w:rsidR="00C23A5A" w:rsidRDefault="00C301FD">
            <w:pPr>
              <w:pStyle w:val="TableParagraph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с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увеличением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транспорта</w:t>
            </w:r>
          </w:p>
          <w:p w:rsidR="00C23A5A" w:rsidRDefault="00C301FD">
            <w:pPr>
              <w:pStyle w:val="TableParagraph"/>
              <w:spacing w:before="30" w:line="259" w:lineRule="auto"/>
              <w:ind w:left="113" w:right="345"/>
              <w:rPr>
                <w:sz w:val="28"/>
              </w:rPr>
            </w:pPr>
            <w:r>
              <w:rPr>
                <w:color w:val="231F20"/>
                <w:sz w:val="28"/>
              </w:rPr>
              <w:t xml:space="preserve">в крупных городах; </w:t>
            </w:r>
            <w:proofErr w:type="spellStart"/>
            <w:r>
              <w:rPr>
                <w:color w:val="231F20"/>
                <w:sz w:val="28"/>
              </w:rPr>
              <w:t>эвтрофикацию</w:t>
            </w:r>
            <w:proofErr w:type="spellEnd"/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водоёмов; последствия загрязнения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вод химическими веществами;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воздействие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человека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на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почвенный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покров.</w:t>
            </w:r>
          </w:p>
          <w:p w:rsidR="00C23A5A" w:rsidRDefault="00C301FD">
            <w:pPr>
              <w:pStyle w:val="TableParagraph"/>
              <w:spacing w:line="319" w:lineRule="exact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Аргументировать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значение</w:t>
            </w:r>
          </w:p>
          <w:p w:rsidR="00C23A5A" w:rsidRDefault="00C301FD">
            <w:pPr>
              <w:pStyle w:val="TableParagraph"/>
              <w:spacing w:before="24" w:line="256" w:lineRule="auto"/>
              <w:ind w:left="113" w:right="126"/>
              <w:rPr>
                <w:sz w:val="28"/>
              </w:rPr>
            </w:pPr>
            <w:r>
              <w:rPr>
                <w:color w:val="231F20"/>
                <w:sz w:val="28"/>
              </w:rPr>
              <w:t>экологических знаний в решении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вопроса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поддержании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устойчивости</w:t>
            </w:r>
          </w:p>
          <w:p w:rsidR="00C23A5A" w:rsidRDefault="00C301FD">
            <w:pPr>
              <w:pStyle w:val="TableParagraph"/>
              <w:spacing w:before="9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биосферы</w:t>
            </w:r>
          </w:p>
        </w:tc>
      </w:tr>
    </w:tbl>
    <w:p w:rsidR="00C23A5A" w:rsidRDefault="00C23A5A">
      <w:pPr>
        <w:rPr>
          <w:sz w:val="28"/>
        </w:rPr>
        <w:sectPr w:rsidR="00C23A5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C23A5A" w:rsidRDefault="00C23A5A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2837"/>
        <w:gridCol w:w="1627"/>
        <w:gridCol w:w="4731"/>
        <w:gridCol w:w="4789"/>
      </w:tblGrid>
      <w:tr w:rsidR="00C23A5A">
        <w:trPr>
          <w:trHeight w:val="9391"/>
        </w:trPr>
        <w:tc>
          <w:tcPr>
            <w:tcW w:w="864" w:type="dxa"/>
          </w:tcPr>
          <w:p w:rsidR="00C23A5A" w:rsidRDefault="00C301FD">
            <w:pPr>
              <w:pStyle w:val="TableParagraph"/>
              <w:spacing w:line="311" w:lineRule="exact"/>
              <w:ind w:left="189"/>
              <w:rPr>
                <w:sz w:val="28"/>
              </w:rPr>
            </w:pPr>
            <w:r>
              <w:rPr>
                <w:sz w:val="28"/>
              </w:rPr>
              <w:t>11.2</w:t>
            </w:r>
          </w:p>
        </w:tc>
        <w:tc>
          <w:tcPr>
            <w:tcW w:w="2837" w:type="dxa"/>
          </w:tcPr>
          <w:p w:rsidR="00C23A5A" w:rsidRDefault="00C301FD">
            <w:pPr>
              <w:pStyle w:val="TableParagraph"/>
              <w:spacing w:line="264" w:lineRule="auto"/>
              <w:ind w:left="110" w:right="862"/>
              <w:rPr>
                <w:sz w:val="28"/>
              </w:rPr>
            </w:pPr>
            <w:r>
              <w:rPr>
                <w:color w:val="231F20"/>
                <w:spacing w:val="-1"/>
                <w:sz w:val="28"/>
              </w:rPr>
              <w:t>Антропогенное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воздействие</w:t>
            </w:r>
          </w:p>
          <w:p w:rsidR="00C23A5A" w:rsidRDefault="00C301FD">
            <w:pPr>
              <w:pStyle w:val="TableParagraph"/>
              <w:spacing w:line="256" w:lineRule="auto"/>
              <w:ind w:left="110" w:right="489"/>
              <w:rPr>
                <w:sz w:val="28"/>
              </w:rPr>
            </w:pPr>
            <w:r>
              <w:rPr>
                <w:color w:val="231F20"/>
                <w:sz w:val="28"/>
              </w:rPr>
              <w:t>на</w:t>
            </w:r>
            <w:r>
              <w:rPr>
                <w:color w:val="231F20"/>
                <w:spacing w:val="-1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растительный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животный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мир.</w:t>
            </w:r>
          </w:p>
          <w:p w:rsidR="00C23A5A" w:rsidRDefault="00C301FD">
            <w:pPr>
              <w:pStyle w:val="TableParagraph"/>
              <w:ind w:left="110"/>
              <w:rPr>
                <w:sz w:val="28"/>
              </w:rPr>
            </w:pPr>
            <w:r>
              <w:rPr>
                <w:color w:val="231F20"/>
                <w:sz w:val="28"/>
              </w:rPr>
              <w:t>Охрана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природы</w:t>
            </w:r>
          </w:p>
        </w:tc>
        <w:tc>
          <w:tcPr>
            <w:tcW w:w="1627" w:type="dxa"/>
          </w:tcPr>
          <w:p w:rsidR="00C23A5A" w:rsidRDefault="00C301FD">
            <w:pPr>
              <w:pStyle w:val="TableParagraph"/>
              <w:spacing w:line="311" w:lineRule="exact"/>
              <w:ind w:left="2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31" w:type="dxa"/>
          </w:tcPr>
          <w:p w:rsidR="00C23A5A" w:rsidRDefault="00C301FD">
            <w:pPr>
              <w:pStyle w:val="TableParagraph"/>
              <w:spacing w:line="311" w:lineRule="exact"/>
              <w:ind w:left="112"/>
              <w:rPr>
                <w:sz w:val="28"/>
              </w:rPr>
            </w:pPr>
            <w:r>
              <w:rPr>
                <w:sz w:val="28"/>
              </w:rPr>
              <w:t>Антропогенное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воздействие</w:t>
            </w:r>
          </w:p>
          <w:p w:rsidR="00C23A5A" w:rsidRDefault="00C301FD">
            <w:pPr>
              <w:pStyle w:val="TableParagraph"/>
              <w:spacing w:before="31" w:line="259" w:lineRule="auto"/>
              <w:ind w:left="112" w:right="327"/>
              <w:rPr>
                <w:sz w:val="28"/>
              </w:rPr>
            </w:pPr>
            <w:r>
              <w:rPr>
                <w:sz w:val="28"/>
              </w:rPr>
              <w:t>на растительный и животный мир.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Охрана растительного и животного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мира. Основные принципы охраны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природы. Красные книги. Особо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охраняемые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природные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(ООПТ). Ботанические сады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зоологические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парки.</w:t>
            </w:r>
          </w:p>
          <w:p w:rsidR="00C23A5A" w:rsidRDefault="00C301FD">
            <w:pPr>
              <w:pStyle w:val="TableParagraph"/>
              <w:ind w:left="112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Демонстрации</w:t>
            </w:r>
          </w:p>
          <w:p w:rsidR="00C23A5A" w:rsidRDefault="00C301FD">
            <w:pPr>
              <w:pStyle w:val="TableParagraph"/>
              <w:spacing w:before="24"/>
              <w:ind w:left="112"/>
              <w:rPr>
                <w:sz w:val="28"/>
              </w:rPr>
            </w:pPr>
            <w:r>
              <w:rPr>
                <w:color w:val="231F20"/>
                <w:sz w:val="28"/>
                <w:u w:val="single" w:color="231F20"/>
              </w:rPr>
              <w:t>Таблицы</w:t>
            </w:r>
            <w:r>
              <w:rPr>
                <w:color w:val="231F20"/>
                <w:spacing w:val="-5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и</w:t>
            </w:r>
            <w:r>
              <w:rPr>
                <w:color w:val="231F20"/>
                <w:spacing w:val="-3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схемы: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«Особо</w:t>
            </w:r>
          </w:p>
          <w:p w:rsidR="00C23A5A" w:rsidRDefault="00C301FD">
            <w:pPr>
              <w:pStyle w:val="TableParagraph"/>
              <w:spacing w:before="24"/>
              <w:ind w:left="112"/>
              <w:rPr>
                <w:sz w:val="28"/>
              </w:rPr>
            </w:pPr>
            <w:r>
              <w:rPr>
                <w:color w:val="231F20"/>
                <w:sz w:val="28"/>
              </w:rPr>
              <w:t>охраняемые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природные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территории».</w:t>
            </w:r>
          </w:p>
          <w:p w:rsidR="00C23A5A" w:rsidRDefault="00C301FD">
            <w:pPr>
              <w:pStyle w:val="TableParagraph"/>
              <w:spacing w:before="24" w:line="259" w:lineRule="auto"/>
              <w:ind w:left="112" w:right="431"/>
              <w:rPr>
                <w:sz w:val="28"/>
              </w:rPr>
            </w:pPr>
            <w:r>
              <w:rPr>
                <w:b/>
                <w:color w:val="231F20"/>
                <w:sz w:val="28"/>
              </w:rPr>
              <w:t>Оборудование:</w:t>
            </w:r>
            <w:r>
              <w:rPr>
                <w:b/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фотографии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охраняемых растений и животных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Красной книги РФ, Красной книги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региона</w:t>
            </w:r>
          </w:p>
        </w:tc>
        <w:tc>
          <w:tcPr>
            <w:tcW w:w="4789" w:type="dxa"/>
          </w:tcPr>
          <w:p w:rsidR="00C23A5A" w:rsidRDefault="00C301FD">
            <w:pPr>
              <w:pStyle w:val="TableParagraph"/>
              <w:spacing w:line="259" w:lineRule="auto"/>
              <w:ind w:left="113" w:right="385"/>
              <w:rPr>
                <w:sz w:val="28"/>
              </w:rPr>
            </w:pPr>
            <w:r>
              <w:rPr>
                <w:color w:val="231F20"/>
                <w:sz w:val="28"/>
              </w:rPr>
              <w:t>Раскрывать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содержание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терминов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понятий: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сокращение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биоразнообразия, охрана природы,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особо охраняемые природные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территории (ООПТ), ботанический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сад,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зоологический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парк.</w:t>
            </w:r>
          </w:p>
          <w:p w:rsidR="00C23A5A" w:rsidRDefault="00C301FD">
            <w:pPr>
              <w:pStyle w:val="TableParagraph"/>
              <w:spacing w:line="256" w:lineRule="auto"/>
              <w:ind w:left="113" w:right="385"/>
              <w:rPr>
                <w:sz w:val="28"/>
              </w:rPr>
            </w:pPr>
            <w:r>
              <w:rPr>
                <w:color w:val="231F20"/>
                <w:sz w:val="28"/>
              </w:rPr>
              <w:t>Характеризовать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планетарную</w:t>
            </w:r>
            <w:r>
              <w:rPr>
                <w:color w:val="231F20"/>
                <w:spacing w:val="-1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роль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растений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животных.</w:t>
            </w:r>
          </w:p>
          <w:p w:rsidR="00C23A5A" w:rsidRDefault="00C301FD">
            <w:pPr>
              <w:pStyle w:val="TableParagraph"/>
              <w:spacing w:before="1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Приводить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примеры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прямого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</w:p>
          <w:p w:rsidR="00C23A5A" w:rsidRDefault="00C301FD">
            <w:pPr>
              <w:pStyle w:val="TableParagraph"/>
              <w:spacing w:before="24" w:line="256" w:lineRule="auto"/>
              <w:ind w:left="113" w:right="657"/>
              <w:rPr>
                <w:sz w:val="28"/>
              </w:rPr>
            </w:pPr>
            <w:r>
              <w:rPr>
                <w:color w:val="231F20"/>
                <w:sz w:val="28"/>
              </w:rPr>
              <w:t>косвенного</w:t>
            </w:r>
            <w:r>
              <w:rPr>
                <w:color w:val="231F20"/>
                <w:spacing w:val="-1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воздействия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человека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на растительный и животный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мир.</w:t>
            </w:r>
          </w:p>
          <w:p w:rsidR="00C23A5A" w:rsidRDefault="00C301FD">
            <w:pPr>
              <w:pStyle w:val="TableParagraph"/>
              <w:spacing w:before="11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Характеризовать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принципы</w:t>
            </w:r>
          </w:p>
          <w:p w:rsidR="00C23A5A" w:rsidRDefault="00C301FD">
            <w:pPr>
              <w:pStyle w:val="TableParagraph"/>
              <w:spacing w:before="24" w:line="256" w:lineRule="auto"/>
              <w:ind w:left="113" w:right="985"/>
              <w:rPr>
                <w:sz w:val="28"/>
              </w:rPr>
            </w:pPr>
            <w:r>
              <w:rPr>
                <w:color w:val="231F20"/>
                <w:sz w:val="28"/>
              </w:rPr>
              <w:t>«Всемирной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стратегии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охраны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природы».</w:t>
            </w:r>
          </w:p>
          <w:p w:rsidR="00C23A5A" w:rsidRDefault="00C301FD">
            <w:pPr>
              <w:pStyle w:val="TableParagraph"/>
              <w:spacing w:before="3" w:line="264" w:lineRule="auto"/>
              <w:ind w:left="113" w:right="210"/>
              <w:rPr>
                <w:sz w:val="28"/>
              </w:rPr>
            </w:pPr>
            <w:r>
              <w:rPr>
                <w:color w:val="231F20"/>
                <w:sz w:val="28"/>
              </w:rPr>
              <w:t>Перечислять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особенности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различных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ООПТ.</w:t>
            </w:r>
          </w:p>
          <w:p w:rsidR="00C23A5A" w:rsidRDefault="00C301FD">
            <w:pPr>
              <w:pStyle w:val="TableParagraph"/>
              <w:spacing w:line="259" w:lineRule="auto"/>
              <w:ind w:left="113" w:right="425"/>
              <w:rPr>
                <w:sz w:val="28"/>
              </w:rPr>
            </w:pPr>
            <w:r>
              <w:rPr>
                <w:color w:val="231F20"/>
                <w:sz w:val="28"/>
              </w:rPr>
              <w:t>Приводить примеры ООПТ,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расположенных в своей местности.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Доказывать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на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примерах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опасность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сокращения биологического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разнообразия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Земли.</w:t>
            </w:r>
          </w:p>
          <w:p w:rsidR="00C23A5A" w:rsidRDefault="00C301FD">
            <w:pPr>
              <w:pStyle w:val="TableParagraph"/>
              <w:spacing w:line="259" w:lineRule="auto"/>
              <w:ind w:left="113" w:right="616"/>
              <w:rPr>
                <w:sz w:val="28"/>
              </w:rPr>
            </w:pPr>
            <w:r>
              <w:rPr>
                <w:color w:val="231F20"/>
                <w:sz w:val="28"/>
              </w:rPr>
              <w:t>Приводить примеры редких 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малочисленных видов растений и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животных своей местности,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занесённых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Красные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книги</w:t>
            </w:r>
          </w:p>
          <w:p w:rsidR="00C23A5A" w:rsidRDefault="00C301FD">
            <w:pPr>
              <w:pStyle w:val="TableParagraph"/>
              <w:spacing w:line="321" w:lineRule="exact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регионов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 Красную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книгу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РФ</w:t>
            </w:r>
          </w:p>
        </w:tc>
      </w:tr>
    </w:tbl>
    <w:p w:rsidR="00C23A5A" w:rsidRDefault="00C23A5A">
      <w:pPr>
        <w:spacing w:line="321" w:lineRule="exact"/>
        <w:rPr>
          <w:sz w:val="28"/>
        </w:rPr>
        <w:sectPr w:rsidR="00C23A5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C23A5A" w:rsidRDefault="00C23A5A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2837"/>
        <w:gridCol w:w="1627"/>
        <w:gridCol w:w="4731"/>
        <w:gridCol w:w="4789"/>
      </w:tblGrid>
      <w:tr w:rsidR="00C23A5A">
        <w:trPr>
          <w:trHeight w:val="9391"/>
        </w:trPr>
        <w:tc>
          <w:tcPr>
            <w:tcW w:w="864" w:type="dxa"/>
          </w:tcPr>
          <w:p w:rsidR="00C23A5A" w:rsidRDefault="00C301FD">
            <w:pPr>
              <w:pStyle w:val="TableParagraph"/>
              <w:spacing w:line="311" w:lineRule="exact"/>
              <w:ind w:left="189"/>
              <w:rPr>
                <w:sz w:val="28"/>
              </w:rPr>
            </w:pPr>
            <w:r>
              <w:rPr>
                <w:sz w:val="28"/>
              </w:rPr>
              <w:t>11.3</w:t>
            </w:r>
          </w:p>
        </w:tc>
        <w:tc>
          <w:tcPr>
            <w:tcW w:w="2837" w:type="dxa"/>
          </w:tcPr>
          <w:p w:rsidR="00C23A5A" w:rsidRDefault="00C301FD">
            <w:pPr>
              <w:pStyle w:val="TableParagraph"/>
              <w:spacing w:line="259" w:lineRule="auto"/>
              <w:ind w:left="110" w:right="224"/>
              <w:rPr>
                <w:sz w:val="28"/>
              </w:rPr>
            </w:pPr>
            <w:r>
              <w:rPr>
                <w:color w:val="231F20"/>
                <w:sz w:val="28"/>
              </w:rPr>
              <w:t>Рациональное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pacing w:val="-1"/>
                <w:sz w:val="28"/>
              </w:rPr>
              <w:t>природопользование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устойчивое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развитие</w:t>
            </w:r>
          </w:p>
        </w:tc>
        <w:tc>
          <w:tcPr>
            <w:tcW w:w="1627" w:type="dxa"/>
          </w:tcPr>
          <w:p w:rsidR="00C23A5A" w:rsidRDefault="00C301FD">
            <w:pPr>
              <w:pStyle w:val="TableParagraph"/>
              <w:spacing w:line="311" w:lineRule="exact"/>
              <w:ind w:left="2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31" w:type="dxa"/>
          </w:tcPr>
          <w:p w:rsidR="00C23A5A" w:rsidRDefault="00C301FD">
            <w:pPr>
              <w:pStyle w:val="TableParagraph"/>
              <w:spacing w:line="261" w:lineRule="auto"/>
              <w:ind w:left="112" w:right="371"/>
              <w:rPr>
                <w:sz w:val="28"/>
              </w:rPr>
            </w:pPr>
            <w:r>
              <w:rPr>
                <w:sz w:val="28"/>
              </w:rPr>
              <w:t>Основные принципы устойчивого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 человечества и природы.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Рациональное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природопользование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сохранение биологического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разнообразия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Земли.</w:t>
            </w:r>
          </w:p>
          <w:p w:rsidR="00C23A5A" w:rsidRDefault="00C301FD">
            <w:pPr>
              <w:pStyle w:val="TableParagraph"/>
              <w:spacing w:line="259" w:lineRule="auto"/>
              <w:ind w:left="112" w:right="1275"/>
              <w:rPr>
                <w:sz w:val="28"/>
              </w:rPr>
            </w:pPr>
            <w:r>
              <w:rPr>
                <w:sz w:val="28"/>
              </w:rPr>
              <w:t>Общие закономерности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глобальных экологических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кризисов.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кризиса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вероятные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последствия.</w:t>
            </w:r>
          </w:p>
          <w:p w:rsidR="00C23A5A" w:rsidRDefault="00C301FD">
            <w:pPr>
              <w:pStyle w:val="TableParagraph"/>
              <w:spacing w:line="261" w:lineRule="auto"/>
              <w:ind w:left="112" w:right="855"/>
              <w:jc w:val="both"/>
              <w:rPr>
                <w:sz w:val="28"/>
              </w:rPr>
            </w:pPr>
            <w:r>
              <w:rPr>
                <w:sz w:val="28"/>
              </w:rPr>
              <w:t>Развитие методов мониторинга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опасных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техногенных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процессов.</w:t>
            </w:r>
          </w:p>
          <w:p w:rsidR="00C23A5A" w:rsidRDefault="00C301FD">
            <w:pPr>
              <w:pStyle w:val="TableParagraph"/>
              <w:spacing w:line="259" w:lineRule="auto"/>
              <w:ind w:left="112" w:right="378"/>
              <w:rPr>
                <w:i/>
                <w:sz w:val="28"/>
              </w:rPr>
            </w:pPr>
            <w:r>
              <w:rPr>
                <w:i/>
                <w:sz w:val="28"/>
              </w:rPr>
              <w:t>Системные исследования перехода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к ресурсосберегающей 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конкурентоспособной энергетике.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Биологическое разнообразие 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биоресурсы.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Национальные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информационные системы,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обеспечивающие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доступ</w:t>
            </w:r>
          </w:p>
          <w:p w:rsidR="00C23A5A" w:rsidRDefault="00C301FD">
            <w:pPr>
              <w:pStyle w:val="TableParagraph"/>
              <w:spacing w:line="256" w:lineRule="auto"/>
              <w:ind w:left="112" w:right="140"/>
              <w:rPr>
                <w:i/>
                <w:sz w:val="28"/>
              </w:rPr>
            </w:pPr>
            <w:r>
              <w:rPr>
                <w:i/>
                <w:sz w:val="28"/>
              </w:rPr>
              <w:t>к информации по состоянию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отдельных видов и экосистем.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Основы </w:t>
            </w:r>
            <w:proofErr w:type="spellStart"/>
            <w:r>
              <w:rPr>
                <w:i/>
                <w:sz w:val="28"/>
              </w:rPr>
              <w:t>экореабилитации</w:t>
            </w:r>
            <w:proofErr w:type="spellEnd"/>
            <w:r>
              <w:rPr>
                <w:i/>
                <w:sz w:val="28"/>
              </w:rPr>
              <w:t xml:space="preserve"> экосистем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способов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борьбы</w:t>
            </w:r>
          </w:p>
          <w:p w:rsidR="00C23A5A" w:rsidRDefault="00C301FD">
            <w:pPr>
              <w:pStyle w:val="TableParagraph"/>
              <w:ind w:left="112"/>
              <w:rPr>
                <w:i/>
                <w:sz w:val="28"/>
              </w:rPr>
            </w:pPr>
            <w:r>
              <w:rPr>
                <w:i/>
                <w:sz w:val="28"/>
              </w:rPr>
              <w:t>с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биоповреждениями.</w:t>
            </w:r>
          </w:p>
          <w:p w:rsidR="00C23A5A" w:rsidRDefault="00C301FD">
            <w:pPr>
              <w:pStyle w:val="TableParagraph"/>
              <w:spacing w:line="340" w:lineRule="atLeast"/>
              <w:ind w:left="112" w:right="296"/>
              <w:rPr>
                <w:i/>
                <w:sz w:val="28"/>
              </w:rPr>
            </w:pPr>
            <w:r>
              <w:rPr>
                <w:i/>
                <w:sz w:val="28"/>
              </w:rPr>
              <w:t>Реконструкция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морских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наземных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экосистем.</w:t>
            </w:r>
          </w:p>
        </w:tc>
        <w:tc>
          <w:tcPr>
            <w:tcW w:w="4789" w:type="dxa"/>
          </w:tcPr>
          <w:p w:rsidR="00C23A5A" w:rsidRDefault="00C301FD">
            <w:pPr>
              <w:pStyle w:val="TableParagraph"/>
              <w:spacing w:line="259" w:lineRule="auto"/>
              <w:ind w:left="113" w:right="384"/>
              <w:rPr>
                <w:sz w:val="28"/>
              </w:rPr>
            </w:pPr>
            <w:r>
              <w:rPr>
                <w:color w:val="231F20"/>
                <w:sz w:val="28"/>
              </w:rPr>
              <w:t>Раскрывать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содержание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терминов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понятий: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рациональное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природопользование,</w:t>
            </w:r>
            <w:r>
              <w:rPr>
                <w:color w:val="231F20"/>
                <w:spacing w:val="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устойчивое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развитие,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природные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ресурсы,</w:t>
            </w:r>
          </w:p>
          <w:p w:rsidR="00C23A5A" w:rsidRDefault="00C301FD">
            <w:pPr>
              <w:pStyle w:val="TableParagraph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экологический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след.</w:t>
            </w:r>
          </w:p>
          <w:p w:rsidR="00C23A5A" w:rsidRDefault="00C301FD">
            <w:pPr>
              <w:pStyle w:val="TableParagraph"/>
              <w:spacing w:before="19" w:line="256" w:lineRule="auto"/>
              <w:ind w:left="113" w:right="130"/>
              <w:jc w:val="both"/>
              <w:rPr>
                <w:sz w:val="28"/>
              </w:rPr>
            </w:pPr>
            <w:r>
              <w:rPr>
                <w:color w:val="231F20"/>
                <w:sz w:val="28"/>
              </w:rPr>
              <w:t>Характеризовать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основные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принципы</w:t>
            </w:r>
            <w:r>
              <w:rPr>
                <w:color w:val="231F20"/>
                <w:spacing w:val="-6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устойчивого развития человечества и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природы.</w:t>
            </w:r>
          </w:p>
          <w:p w:rsidR="00C23A5A" w:rsidRDefault="00C301FD">
            <w:pPr>
              <w:pStyle w:val="TableParagraph"/>
              <w:spacing w:before="11" w:line="259" w:lineRule="auto"/>
              <w:ind w:left="113" w:right="289"/>
              <w:rPr>
                <w:sz w:val="28"/>
              </w:rPr>
            </w:pPr>
            <w:r>
              <w:rPr>
                <w:color w:val="231F20"/>
                <w:sz w:val="28"/>
              </w:rPr>
              <w:t>Описывать неисчерпаемые 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proofErr w:type="spellStart"/>
            <w:r>
              <w:rPr>
                <w:color w:val="231F20"/>
                <w:sz w:val="28"/>
              </w:rPr>
              <w:t>исчерпаемые</w:t>
            </w:r>
            <w:proofErr w:type="spellEnd"/>
            <w:r>
              <w:rPr>
                <w:color w:val="231F20"/>
                <w:sz w:val="28"/>
              </w:rPr>
              <w:t xml:space="preserve"> природные ресурсы,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подчеркивая относительность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неисчерпаемости природных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ресурсов;</w:t>
            </w:r>
            <w:r>
              <w:rPr>
                <w:color w:val="231F20"/>
                <w:spacing w:val="-1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характеризовать</w:t>
            </w:r>
            <w:r>
              <w:rPr>
                <w:color w:val="231F20"/>
                <w:spacing w:val="-1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процессы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их возникновения и условия среды,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приводящие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 их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формированию.</w:t>
            </w:r>
          </w:p>
          <w:p w:rsidR="00C23A5A" w:rsidRDefault="00C301FD">
            <w:pPr>
              <w:pStyle w:val="TableParagraph"/>
              <w:spacing w:line="261" w:lineRule="auto"/>
              <w:ind w:left="113" w:right="159"/>
              <w:jc w:val="both"/>
              <w:rPr>
                <w:sz w:val="28"/>
              </w:rPr>
            </w:pPr>
            <w:r>
              <w:rPr>
                <w:color w:val="231F20"/>
                <w:sz w:val="28"/>
              </w:rPr>
              <w:t>Раскрывать проблемы рационального</w:t>
            </w:r>
            <w:r>
              <w:rPr>
                <w:color w:val="231F20"/>
                <w:spacing w:val="-6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природопользования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находить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пути</w:t>
            </w:r>
            <w:r>
              <w:rPr>
                <w:color w:val="231F20"/>
                <w:spacing w:val="-6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их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решения</w:t>
            </w:r>
          </w:p>
        </w:tc>
      </w:tr>
    </w:tbl>
    <w:p w:rsidR="00C23A5A" w:rsidRDefault="00C23A5A">
      <w:pPr>
        <w:spacing w:line="261" w:lineRule="auto"/>
        <w:jc w:val="both"/>
        <w:rPr>
          <w:sz w:val="28"/>
        </w:rPr>
        <w:sectPr w:rsidR="00C23A5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C23A5A" w:rsidRDefault="00C23A5A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2837"/>
        <w:gridCol w:w="1627"/>
        <w:gridCol w:w="4731"/>
        <w:gridCol w:w="4789"/>
      </w:tblGrid>
      <w:tr w:rsidR="00C23A5A">
        <w:trPr>
          <w:trHeight w:val="1041"/>
        </w:trPr>
        <w:tc>
          <w:tcPr>
            <w:tcW w:w="864" w:type="dxa"/>
          </w:tcPr>
          <w:p w:rsidR="00C23A5A" w:rsidRDefault="00C23A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7" w:type="dxa"/>
          </w:tcPr>
          <w:p w:rsidR="00C23A5A" w:rsidRDefault="00C23A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7" w:type="dxa"/>
          </w:tcPr>
          <w:p w:rsidR="00C23A5A" w:rsidRDefault="00C23A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1" w:type="dxa"/>
          </w:tcPr>
          <w:p w:rsidR="00C23A5A" w:rsidRDefault="00C301FD">
            <w:pPr>
              <w:pStyle w:val="TableParagraph"/>
              <w:spacing w:line="311" w:lineRule="exact"/>
              <w:ind w:left="112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Демонстрации</w:t>
            </w:r>
          </w:p>
          <w:p w:rsidR="00C23A5A" w:rsidRDefault="00C301FD">
            <w:pPr>
              <w:pStyle w:val="TableParagraph"/>
              <w:spacing w:before="12" w:line="340" w:lineRule="atLeast"/>
              <w:ind w:left="112" w:right="1265"/>
              <w:rPr>
                <w:sz w:val="28"/>
              </w:rPr>
            </w:pPr>
            <w:r>
              <w:rPr>
                <w:color w:val="231F20"/>
                <w:sz w:val="28"/>
                <w:u w:val="single" w:color="231F20"/>
              </w:rPr>
              <w:t>Таблицы</w:t>
            </w:r>
            <w:r>
              <w:rPr>
                <w:color w:val="231F20"/>
                <w:spacing w:val="-9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и</w:t>
            </w:r>
            <w:r>
              <w:rPr>
                <w:color w:val="231F20"/>
                <w:spacing w:val="-7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схемы: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«Модели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управляемого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мира»</w:t>
            </w:r>
          </w:p>
        </w:tc>
        <w:tc>
          <w:tcPr>
            <w:tcW w:w="4789" w:type="dxa"/>
          </w:tcPr>
          <w:p w:rsidR="00C23A5A" w:rsidRDefault="00C23A5A">
            <w:pPr>
              <w:pStyle w:val="TableParagraph"/>
              <w:ind w:left="0"/>
              <w:rPr>
                <w:sz w:val="26"/>
              </w:rPr>
            </w:pPr>
          </w:p>
        </w:tc>
      </w:tr>
      <w:tr w:rsidR="00C23A5A">
        <w:trPr>
          <w:trHeight w:val="350"/>
        </w:trPr>
        <w:tc>
          <w:tcPr>
            <w:tcW w:w="3701" w:type="dxa"/>
            <w:gridSpan w:val="2"/>
          </w:tcPr>
          <w:p w:rsidR="00C23A5A" w:rsidRDefault="00C301FD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</w:tc>
        <w:tc>
          <w:tcPr>
            <w:tcW w:w="1627" w:type="dxa"/>
          </w:tcPr>
          <w:p w:rsidR="00C23A5A" w:rsidRDefault="00C301FD">
            <w:pPr>
              <w:pStyle w:val="TableParagraph"/>
              <w:spacing w:line="318" w:lineRule="exact"/>
              <w:ind w:left="28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731" w:type="dxa"/>
          </w:tcPr>
          <w:p w:rsidR="00C23A5A" w:rsidRDefault="00C23A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89" w:type="dxa"/>
          </w:tcPr>
          <w:p w:rsidR="00C23A5A" w:rsidRDefault="00C23A5A">
            <w:pPr>
              <w:pStyle w:val="TableParagraph"/>
              <w:ind w:left="0"/>
              <w:rPr>
                <w:sz w:val="26"/>
              </w:rPr>
            </w:pPr>
          </w:p>
        </w:tc>
      </w:tr>
      <w:tr w:rsidR="00C23A5A">
        <w:trPr>
          <w:trHeight w:val="350"/>
        </w:trPr>
        <w:tc>
          <w:tcPr>
            <w:tcW w:w="3701" w:type="dxa"/>
            <w:gridSpan w:val="2"/>
          </w:tcPr>
          <w:p w:rsidR="00C23A5A" w:rsidRDefault="00C301FD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Резервное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</w:p>
        </w:tc>
        <w:tc>
          <w:tcPr>
            <w:tcW w:w="1627" w:type="dxa"/>
          </w:tcPr>
          <w:p w:rsidR="00C23A5A" w:rsidRDefault="00C301FD">
            <w:pPr>
              <w:pStyle w:val="TableParagraph"/>
              <w:spacing w:line="312" w:lineRule="exact"/>
              <w:ind w:left="28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731" w:type="dxa"/>
          </w:tcPr>
          <w:p w:rsidR="00C23A5A" w:rsidRDefault="00C23A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89" w:type="dxa"/>
          </w:tcPr>
          <w:p w:rsidR="00C23A5A" w:rsidRDefault="00C23A5A">
            <w:pPr>
              <w:pStyle w:val="TableParagraph"/>
              <w:ind w:left="0"/>
              <w:rPr>
                <w:sz w:val="26"/>
              </w:rPr>
            </w:pPr>
          </w:p>
        </w:tc>
      </w:tr>
      <w:tr w:rsidR="00C23A5A">
        <w:trPr>
          <w:trHeight w:val="695"/>
        </w:trPr>
        <w:tc>
          <w:tcPr>
            <w:tcW w:w="3701" w:type="dxa"/>
            <w:gridSpan w:val="2"/>
          </w:tcPr>
          <w:p w:rsidR="00C23A5A" w:rsidRDefault="00C301FD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C23A5A" w:rsidRDefault="00C301FD">
            <w:pPr>
              <w:pStyle w:val="TableParagraph"/>
              <w:spacing w:before="24"/>
              <w:ind w:left="110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627" w:type="dxa"/>
          </w:tcPr>
          <w:p w:rsidR="00C23A5A" w:rsidRDefault="00C301FD">
            <w:pPr>
              <w:pStyle w:val="TableParagraph"/>
              <w:spacing w:line="311" w:lineRule="exact"/>
              <w:ind w:left="596" w:right="561"/>
              <w:jc w:val="center"/>
              <w:rPr>
                <w:sz w:val="28"/>
              </w:rPr>
            </w:pPr>
            <w:r>
              <w:rPr>
                <w:sz w:val="28"/>
              </w:rPr>
              <w:t>102</w:t>
            </w:r>
          </w:p>
        </w:tc>
        <w:tc>
          <w:tcPr>
            <w:tcW w:w="4731" w:type="dxa"/>
          </w:tcPr>
          <w:p w:rsidR="00C23A5A" w:rsidRDefault="00C23A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89" w:type="dxa"/>
          </w:tcPr>
          <w:p w:rsidR="00C23A5A" w:rsidRDefault="00C23A5A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C301FD" w:rsidRDefault="00C301FD"/>
    <w:p w:rsidR="00F33156" w:rsidRDefault="00F33156" w:rsidP="00F33156">
      <w:pPr>
        <w:spacing w:line="276" w:lineRule="auto"/>
        <w:ind w:firstLine="567"/>
        <w:rPr>
          <w:rFonts w:eastAsia="LiberationSerif"/>
          <w:b/>
          <w:smallCaps/>
          <w:sz w:val="28"/>
          <w:szCs w:val="28"/>
        </w:rPr>
      </w:pPr>
      <w:r>
        <w:rPr>
          <w:rFonts w:eastAsia="LiberationSerif"/>
          <w:b/>
          <w:smallCaps/>
          <w:sz w:val="28"/>
          <w:szCs w:val="28"/>
        </w:rPr>
        <w:t>ЦИФРОВЫЕ ОБРАЗОВАТЕЛЬНЫЕ РЕСУРСЫ И РЕСУРСЫ СЕТИ ИНТЕРНЕТ</w:t>
      </w:r>
    </w:p>
    <w:p w:rsidR="00F33156" w:rsidRDefault="00F33156" w:rsidP="00F33156">
      <w:pPr>
        <w:shd w:val="clear" w:color="auto" w:fill="FFFFFF"/>
        <w:spacing w:line="276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Российская электронная школа </w:t>
      </w:r>
      <w:hyperlink r:id="rId11" w:history="1">
        <w:r>
          <w:rPr>
            <w:rStyle w:val="ab"/>
            <w:sz w:val="28"/>
            <w:szCs w:val="28"/>
          </w:rPr>
          <w:t>https://resh.edu.ru</w:t>
        </w:r>
      </w:hyperlink>
      <w:r>
        <w:rPr>
          <w:color w:val="0000FF"/>
          <w:sz w:val="28"/>
          <w:szCs w:val="28"/>
          <w:u w:val="single"/>
        </w:rPr>
        <w:t xml:space="preserve"> </w:t>
      </w:r>
    </w:p>
    <w:p w:rsidR="00F33156" w:rsidRDefault="00F33156" w:rsidP="00F33156">
      <w:pPr>
        <w:shd w:val="clear" w:color="auto" w:fill="FFFFFF"/>
        <w:spacing w:line="276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«</w:t>
      </w:r>
      <w:proofErr w:type="spellStart"/>
      <w:r>
        <w:rPr>
          <w:color w:val="000000"/>
          <w:sz w:val="28"/>
          <w:szCs w:val="28"/>
        </w:rPr>
        <w:t>Учи.ру</w:t>
      </w:r>
      <w:proofErr w:type="spellEnd"/>
      <w:r>
        <w:rPr>
          <w:color w:val="000000"/>
          <w:sz w:val="28"/>
          <w:szCs w:val="28"/>
        </w:rPr>
        <w:t>» </w:t>
      </w:r>
      <w:hyperlink r:id="rId12" w:history="1">
        <w:r>
          <w:rPr>
            <w:rStyle w:val="ab"/>
            <w:sz w:val="28"/>
            <w:szCs w:val="28"/>
          </w:rPr>
          <w:t>https://uchi.ru</w:t>
        </w:r>
      </w:hyperlink>
      <w:r>
        <w:rPr>
          <w:color w:val="0000FF"/>
          <w:sz w:val="28"/>
          <w:szCs w:val="28"/>
          <w:u w:val="single"/>
        </w:rPr>
        <w:t xml:space="preserve"> </w:t>
      </w:r>
    </w:p>
    <w:p w:rsidR="00F33156" w:rsidRDefault="00F33156" w:rsidP="00F33156">
      <w:pPr>
        <w:shd w:val="clear" w:color="auto" w:fill="FFFFFF"/>
        <w:spacing w:line="276" w:lineRule="auto"/>
        <w:ind w:firstLine="567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Библиотека ЦОК </w:t>
      </w:r>
      <w:hyperlink r:id="rId13" w:history="1">
        <w:r>
          <w:rPr>
            <w:rStyle w:val="ab"/>
            <w:sz w:val="28"/>
            <w:szCs w:val="28"/>
            <w:lang w:val="en-US"/>
          </w:rPr>
          <w:t>http</w:t>
        </w:r>
        <w:r>
          <w:rPr>
            <w:rStyle w:val="ab"/>
            <w:sz w:val="28"/>
            <w:szCs w:val="28"/>
          </w:rPr>
          <w:t>://</w:t>
        </w:r>
        <w:r>
          <w:rPr>
            <w:rStyle w:val="ab"/>
            <w:sz w:val="28"/>
            <w:szCs w:val="28"/>
            <w:lang w:val="en-US"/>
          </w:rPr>
          <w:t>lesson</w:t>
        </w:r>
        <w:r>
          <w:rPr>
            <w:rStyle w:val="ab"/>
            <w:sz w:val="28"/>
            <w:szCs w:val="28"/>
          </w:rPr>
          <w:t>.</w:t>
        </w:r>
        <w:proofErr w:type="spellStart"/>
        <w:r>
          <w:rPr>
            <w:rStyle w:val="ab"/>
            <w:sz w:val="28"/>
            <w:szCs w:val="28"/>
            <w:lang w:val="en-US"/>
          </w:rPr>
          <w:t>edu</w:t>
        </w:r>
        <w:proofErr w:type="spellEnd"/>
        <w:r>
          <w:rPr>
            <w:rStyle w:val="ab"/>
            <w:sz w:val="28"/>
            <w:szCs w:val="28"/>
          </w:rPr>
          <w:t>.</w:t>
        </w:r>
        <w:proofErr w:type="spellStart"/>
        <w:r>
          <w:rPr>
            <w:rStyle w:val="ab"/>
            <w:sz w:val="28"/>
            <w:szCs w:val="28"/>
            <w:lang w:val="en-US"/>
          </w:rPr>
          <w:t>ru</w:t>
        </w:r>
        <w:proofErr w:type="spellEnd"/>
      </w:hyperlink>
      <w:r w:rsidRPr="00F33156">
        <w:rPr>
          <w:sz w:val="28"/>
          <w:szCs w:val="28"/>
        </w:rPr>
        <w:t xml:space="preserve"> </w:t>
      </w:r>
    </w:p>
    <w:p w:rsidR="00F33156" w:rsidRDefault="00F33156" w:rsidP="00F33156">
      <w:pPr>
        <w:shd w:val="clear" w:color="auto" w:fill="FFFFFF"/>
        <w:spacing w:line="276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«Яндекс. Учебник» </w:t>
      </w:r>
      <w:hyperlink r:id="rId14" w:history="1">
        <w:r>
          <w:rPr>
            <w:rStyle w:val="ab"/>
            <w:sz w:val="28"/>
            <w:szCs w:val="28"/>
          </w:rPr>
          <w:t>https://education.yandex.ru</w:t>
        </w:r>
      </w:hyperlink>
      <w:r>
        <w:rPr>
          <w:color w:val="000000"/>
          <w:sz w:val="28"/>
          <w:szCs w:val="28"/>
        </w:rPr>
        <w:t xml:space="preserve"> </w:t>
      </w:r>
      <w:r>
        <w:rPr>
          <w:color w:val="0000FF"/>
          <w:sz w:val="28"/>
          <w:szCs w:val="28"/>
          <w:u w:val="single"/>
        </w:rPr>
        <w:t xml:space="preserve"> </w:t>
      </w:r>
    </w:p>
    <w:p w:rsidR="00F33156" w:rsidRDefault="00F33156" w:rsidP="00F33156">
      <w:pPr>
        <w:shd w:val="clear" w:color="auto" w:fill="FFFFFF"/>
        <w:spacing w:line="276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«</w:t>
      </w:r>
      <w:proofErr w:type="spellStart"/>
      <w:r>
        <w:rPr>
          <w:color w:val="000000"/>
          <w:sz w:val="28"/>
          <w:szCs w:val="28"/>
        </w:rPr>
        <w:t>ЯКласс</w:t>
      </w:r>
      <w:proofErr w:type="spellEnd"/>
      <w:r>
        <w:rPr>
          <w:color w:val="000000"/>
          <w:sz w:val="28"/>
          <w:szCs w:val="28"/>
        </w:rPr>
        <w:t>» </w:t>
      </w:r>
      <w:hyperlink r:id="rId15" w:history="1">
        <w:r>
          <w:rPr>
            <w:rStyle w:val="ab"/>
            <w:sz w:val="28"/>
            <w:szCs w:val="28"/>
          </w:rPr>
          <w:t>https://www.yaklass.ru</w:t>
        </w:r>
      </w:hyperlink>
      <w:r>
        <w:rPr>
          <w:color w:val="0000FF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</w:rPr>
        <w:t xml:space="preserve"> </w:t>
      </w:r>
    </w:p>
    <w:p w:rsidR="00F33156" w:rsidRDefault="00F33156" w:rsidP="00F33156">
      <w:pPr>
        <w:shd w:val="clear" w:color="auto" w:fill="FFFFFF"/>
        <w:spacing w:line="276" w:lineRule="auto"/>
        <w:ind w:firstLine="567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Фоксфорд</w:t>
      </w:r>
      <w:proofErr w:type="spellEnd"/>
      <w:r>
        <w:rPr>
          <w:color w:val="000000"/>
          <w:sz w:val="28"/>
          <w:szCs w:val="28"/>
        </w:rPr>
        <w:t> </w:t>
      </w:r>
      <w:hyperlink r:id="rId16" w:history="1">
        <w:r>
          <w:rPr>
            <w:rStyle w:val="ab"/>
            <w:sz w:val="28"/>
            <w:szCs w:val="28"/>
          </w:rPr>
          <w:t>https://foxford.ru/abou</w:t>
        </w:r>
        <w:r>
          <w:rPr>
            <w:rStyle w:val="ab"/>
            <w:sz w:val="28"/>
            <w:szCs w:val="28"/>
            <w:lang w:val="en-US"/>
          </w:rPr>
          <w:t>t</w:t>
        </w:r>
      </w:hyperlink>
      <w:r w:rsidRPr="00F33156">
        <w:rPr>
          <w:color w:val="0000FF"/>
          <w:sz w:val="28"/>
          <w:szCs w:val="28"/>
          <w:u w:val="single"/>
        </w:rPr>
        <w:t xml:space="preserve"> </w:t>
      </w:r>
    </w:p>
    <w:p w:rsidR="00F33156" w:rsidRDefault="00F33156" w:rsidP="00F33156">
      <w:pPr>
        <w:shd w:val="clear" w:color="auto" w:fill="FFFFFF"/>
        <w:spacing w:line="276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«Сириус. Онлайн» </w:t>
      </w:r>
      <w:hyperlink r:id="rId17" w:history="1">
        <w:r>
          <w:rPr>
            <w:rStyle w:val="ab"/>
            <w:sz w:val="28"/>
            <w:szCs w:val="28"/>
          </w:rPr>
          <w:t>https://edu.sirius.online</w:t>
        </w:r>
      </w:hyperlink>
      <w:r>
        <w:rPr>
          <w:color w:val="0000FF"/>
          <w:sz w:val="28"/>
          <w:szCs w:val="28"/>
          <w:u w:val="single"/>
        </w:rPr>
        <w:t xml:space="preserve"> </w:t>
      </w:r>
    </w:p>
    <w:p w:rsidR="00F33156" w:rsidRDefault="00F33156" w:rsidP="00F33156">
      <w:pPr>
        <w:pStyle w:val="22"/>
        <w:spacing w:line="276" w:lineRule="auto"/>
        <w:ind w:left="0" w:right="15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Мобильное электронное образование </w:t>
      </w:r>
      <w:hyperlink r:id="rId18" w:history="1">
        <w:r>
          <w:rPr>
            <w:rStyle w:val="ab"/>
            <w:rFonts w:ascii="Times New Roman" w:hAnsi="Times New Roman" w:cs="Times New Roman"/>
            <w:sz w:val="28"/>
            <w:szCs w:val="28"/>
          </w:rPr>
          <w:t>https://mob-edu.ru</w:t>
        </w:r>
      </w:hyperlink>
    </w:p>
    <w:p w:rsidR="00F33156" w:rsidRDefault="00F33156" w:rsidP="00F33156">
      <w:pPr>
        <w:pStyle w:val="22"/>
        <w:spacing w:line="276" w:lineRule="auto"/>
        <w:ind w:left="0" w:right="15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Издательство «Просвещение» </w:t>
      </w:r>
      <w:hyperlink r:id="rId19" w:history="1">
        <w:r>
          <w:rPr>
            <w:rStyle w:val="ab"/>
            <w:rFonts w:ascii="Times New Roman" w:hAnsi="Times New Roman" w:cs="Times New Roman"/>
            <w:sz w:val="28"/>
            <w:szCs w:val="28"/>
            <w:lang w:bidi="en-US"/>
          </w:rPr>
          <w:t>https://media.prosv.ru</w:t>
        </w:r>
      </w:hyperlink>
      <w:r>
        <w:rPr>
          <w:rFonts w:ascii="Times New Roman" w:hAnsi="Times New Roman" w:cs="Times New Roman"/>
          <w:sz w:val="28"/>
          <w:szCs w:val="28"/>
          <w:lang w:val="ru-RU" w:bidi="en-US"/>
        </w:rPr>
        <w:t xml:space="preserve"> </w:t>
      </w:r>
    </w:p>
    <w:p w:rsidR="00F33156" w:rsidRDefault="00F33156" w:rsidP="00F33156">
      <w:pPr>
        <w:pStyle w:val="22"/>
        <w:spacing w:line="276" w:lineRule="auto"/>
        <w:ind w:left="0" w:right="15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«Академкнига/Учебник» </w:t>
      </w:r>
      <w:r>
        <w:rPr>
          <w:sz w:val="28"/>
          <w:szCs w:val="28"/>
        </w:rPr>
        <w:fldChar w:fldCharType="begin"/>
      </w:r>
      <w:r w:rsidRPr="00F33156">
        <w:rPr>
          <w:sz w:val="28"/>
          <w:szCs w:val="28"/>
          <w:lang w:val="ru-RU"/>
        </w:rPr>
        <w:instrText xml:space="preserve"> </w:instrText>
      </w:r>
      <w:r>
        <w:rPr>
          <w:sz w:val="28"/>
          <w:szCs w:val="28"/>
        </w:rPr>
        <w:instrText>HYPERLINK</w:instrText>
      </w:r>
      <w:r w:rsidRPr="00F33156">
        <w:rPr>
          <w:sz w:val="28"/>
          <w:szCs w:val="28"/>
          <w:lang w:val="ru-RU"/>
        </w:rPr>
        <w:instrText xml:space="preserve"> "</w:instrText>
      </w:r>
      <w:r>
        <w:rPr>
          <w:sz w:val="28"/>
          <w:szCs w:val="28"/>
        </w:rPr>
        <w:instrText>http</w:instrText>
      </w:r>
      <w:r w:rsidRPr="00F33156">
        <w:rPr>
          <w:sz w:val="28"/>
          <w:szCs w:val="28"/>
          <w:lang w:val="ru-RU"/>
        </w:rPr>
        <w:instrText>://</w:instrText>
      </w:r>
      <w:r>
        <w:rPr>
          <w:sz w:val="28"/>
          <w:szCs w:val="28"/>
        </w:rPr>
        <w:instrText>akademkniga</w:instrText>
      </w:r>
      <w:r w:rsidRPr="00F33156">
        <w:rPr>
          <w:sz w:val="28"/>
          <w:szCs w:val="28"/>
          <w:lang w:val="ru-RU"/>
        </w:rPr>
        <w:instrText>.</w:instrText>
      </w:r>
      <w:r>
        <w:rPr>
          <w:sz w:val="28"/>
          <w:szCs w:val="28"/>
        </w:rPr>
        <w:instrText>ru</w:instrText>
      </w:r>
      <w:r w:rsidRPr="00F33156">
        <w:rPr>
          <w:sz w:val="28"/>
          <w:szCs w:val="28"/>
          <w:lang w:val="ru-RU"/>
        </w:rPr>
        <w:instrText xml:space="preserve">" </w:instrText>
      </w:r>
      <w:r>
        <w:rPr>
          <w:sz w:val="28"/>
          <w:szCs w:val="28"/>
        </w:rPr>
        <w:fldChar w:fldCharType="separate"/>
      </w:r>
      <w:r>
        <w:rPr>
          <w:rStyle w:val="ab"/>
          <w:rFonts w:ascii="Times New Roman" w:hAnsi="Times New Roman" w:cs="Times New Roman"/>
          <w:sz w:val="28"/>
          <w:szCs w:val="28"/>
        </w:rPr>
        <w:t>http://akademkniga.ru</w:t>
      </w:r>
      <w:r>
        <w:rPr>
          <w:sz w:val="28"/>
          <w:szCs w:val="28"/>
        </w:rPr>
        <w:fldChar w:fldCharType="end"/>
      </w:r>
    </w:p>
    <w:p w:rsidR="00F33156" w:rsidRDefault="00F33156" w:rsidP="00F33156">
      <w:pPr>
        <w:pStyle w:val="22"/>
        <w:spacing w:line="276" w:lineRule="auto"/>
        <w:ind w:left="0" w:right="15" w:firstLine="567"/>
        <w:jc w:val="both"/>
        <w:rPr>
          <w:rStyle w:val="ab"/>
          <w:color w:val="000000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Издательство «Русское слово» </w:t>
      </w:r>
      <w:hyperlink r:id="rId20" w:history="1">
        <w:r>
          <w:rPr>
            <w:rStyle w:val="ab"/>
            <w:rFonts w:ascii="Times New Roman" w:hAnsi="Times New Roman" w:cs="Times New Roman"/>
            <w:sz w:val="28"/>
            <w:szCs w:val="28"/>
          </w:rPr>
          <w:t>https://рvсское-слово.рф</w:t>
        </w:r>
      </w:hyperlink>
      <w:r>
        <w:rPr>
          <w:rStyle w:val="ab"/>
          <w:rFonts w:ascii="Times New Roman" w:hAnsi="Times New Roman" w:cs="Times New Roman"/>
          <w:sz w:val="28"/>
          <w:szCs w:val="28"/>
        </w:rPr>
        <w:t xml:space="preserve"> </w:t>
      </w:r>
    </w:p>
    <w:p w:rsidR="00F33156" w:rsidRDefault="00F33156" w:rsidP="00F33156">
      <w:pPr>
        <w:pStyle w:val="a5"/>
        <w:spacing w:line="276" w:lineRule="auto"/>
        <w:ind w:left="0" w:firstLine="567"/>
      </w:pPr>
      <w:r>
        <w:rPr>
          <w:sz w:val="28"/>
          <w:szCs w:val="28"/>
        </w:rPr>
        <w:t>ООО "</w:t>
      </w:r>
      <w:proofErr w:type="spellStart"/>
      <w:r>
        <w:rPr>
          <w:sz w:val="28"/>
          <w:szCs w:val="28"/>
        </w:rPr>
        <w:t>ГлобалЛаб</w:t>
      </w:r>
      <w:proofErr w:type="spellEnd"/>
      <w:r>
        <w:rPr>
          <w:sz w:val="28"/>
          <w:szCs w:val="28"/>
        </w:rPr>
        <w:t xml:space="preserve">" </w:t>
      </w:r>
      <w:hyperlink r:id="rId21" w:history="1">
        <w:r>
          <w:rPr>
            <w:rStyle w:val="ab"/>
            <w:sz w:val="28"/>
            <w:szCs w:val="28"/>
          </w:rPr>
          <w:t>https://globallab.org</w:t>
        </w:r>
      </w:hyperlink>
      <w:r>
        <w:rPr>
          <w:sz w:val="28"/>
          <w:szCs w:val="28"/>
        </w:rPr>
        <w:t xml:space="preserve"> </w:t>
      </w:r>
    </w:p>
    <w:p w:rsidR="00F33156" w:rsidRDefault="00F33156" w:rsidP="00F33156">
      <w:pPr>
        <w:pStyle w:val="a5"/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ФГАОУ ДПО "Академия Минпросвещения России" </w:t>
      </w:r>
      <w:hyperlink r:id="rId22" w:history="1">
        <w:r>
          <w:rPr>
            <w:rStyle w:val="ab"/>
            <w:sz w:val="28"/>
            <w:szCs w:val="28"/>
          </w:rPr>
          <w:t>https://apkpro.ru</w:t>
        </w:r>
      </w:hyperlink>
    </w:p>
    <w:p w:rsidR="00F33156" w:rsidRDefault="00F33156" w:rsidP="00F33156">
      <w:pPr>
        <w:pStyle w:val="a5"/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Библиотека ЦОК </w:t>
      </w:r>
      <w:hyperlink r:id="rId23" w:history="1">
        <w:r>
          <w:rPr>
            <w:rStyle w:val="ab"/>
            <w:sz w:val="28"/>
            <w:szCs w:val="28"/>
            <w:lang w:val="en-US"/>
          </w:rPr>
          <w:t>http</w:t>
        </w:r>
        <w:r>
          <w:rPr>
            <w:rStyle w:val="ab"/>
            <w:sz w:val="28"/>
            <w:szCs w:val="28"/>
          </w:rPr>
          <w:t>://</w:t>
        </w:r>
        <w:r>
          <w:rPr>
            <w:rStyle w:val="ab"/>
            <w:sz w:val="28"/>
            <w:szCs w:val="28"/>
            <w:lang w:val="en-US"/>
          </w:rPr>
          <w:t>lesson</w:t>
        </w:r>
        <w:r>
          <w:rPr>
            <w:rStyle w:val="ab"/>
            <w:sz w:val="28"/>
            <w:szCs w:val="28"/>
          </w:rPr>
          <w:t>.</w:t>
        </w:r>
        <w:proofErr w:type="spellStart"/>
        <w:r>
          <w:rPr>
            <w:rStyle w:val="ab"/>
            <w:sz w:val="28"/>
            <w:szCs w:val="28"/>
            <w:lang w:val="en-US"/>
          </w:rPr>
          <w:t>edu</w:t>
        </w:r>
        <w:proofErr w:type="spellEnd"/>
        <w:r>
          <w:rPr>
            <w:rStyle w:val="ab"/>
            <w:sz w:val="28"/>
            <w:szCs w:val="28"/>
          </w:rPr>
          <w:t>.</w:t>
        </w:r>
        <w:proofErr w:type="spellStart"/>
        <w:r>
          <w:rPr>
            <w:rStyle w:val="ab"/>
            <w:sz w:val="28"/>
            <w:szCs w:val="28"/>
            <w:lang w:val="en-US"/>
          </w:rPr>
          <w:t>ru</w:t>
        </w:r>
        <w:proofErr w:type="spellEnd"/>
      </w:hyperlink>
      <w:r w:rsidRPr="00F33156">
        <w:rPr>
          <w:sz w:val="28"/>
          <w:szCs w:val="28"/>
        </w:rPr>
        <w:t xml:space="preserve"> </w:t>
      </w:r>
    </w:p>
    <w:p w:rsidR="00F33156" w:rsidRDefault="00F33156" w:rsidP="00F33156">
      <w:pPr>
        <w:pStyle w:val="a5"/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ФГБНУ "Институт стратегии развития образования" </w:t>
      </w:r>
      <w:hyperlink r:id="rId24" w:history="1">
        <w:r>
          <w:rPr>
            <w:rStyle w:val="ab"/>
            <w:sz w:val="28"/>
            <w:szCs w:val="28"/>
          </w:rPr>
          <w:t>https://instrao.ru</w:t>
        </w:r>
      </w:hyperlink>
    </w:p>
    <w:p w:rsidR="00F33156" w:rsidRDefault="00F33156" w:rsidP="00F33156">
      <w:pPr>
        <w:pStyle w:val="a5"/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ООО "Академия-Медиа" </w:t>
      </w:r>
      <w:hyperlink r:id="rId25" w:history="1">
        <w:r>
          <w:rPr>
            <w:rStyle w:val="ab"/>
            <w:sz w:val="28"/>
            <w:szCs w:val="28"/>
          </w:rPr>
          <w:t>https://academia-moscow.ru</w:t>
        </w:r>
      </w:hyperlink>
    </w:p>
    <w:p w:rsidR="00F33156" w:rsidRDefault="00F33156" w:rsidP="00F33156">
      <w:pPr>
        <w:pStyle w:val="a5"/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Российский общеобразовательный портал </w:t>
      </w:r>
      <w:hyperlink r:id="rId26" w:history="1">
        <w:r>
          <w:rPr>
            <w:rStyle w:val="ab"/>
            <w:sz w:val="28"/>
            <w:szCs w:val="28"/>
          </w:rPr>
          <w:t>http://window.edu.ru</w:t>
        </w:r>
      </w:hyperlink>
    </w:p>
    <w:p w:rsidR="00F33156" w:rsidRDefault="00F33156" w:rsidP="00F33156">
      <w:pPr>
        <w:pStyle w:val="a5"/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Коллекция образовательных ресурсов </w:t>
      </w:r>
      <w:hyperlink r:id="rId27" w:history="1">
        <w:r>
          <w:rPr>
            <w:rStyle w:val="ab"/>
            <w:sz w:val="28"/>
            <w:szCs w:val="28"/>
          </w:rPr>
          <w:t>www.school-collection.edu.r</w:t>
        </w:r>
        <w:r>
          <w:rPr>
            <w:rStyle w:val="ab"/>
            <w:sz w:val="28"/>
            <w:szCs w:val="28"/>
            <w:lang w:val="en-US"/>
          </w:rPr>
          <w:t>u</w:t>
        </w:r>
      </w:hyperlink>
      <w:r w:rsidRPr="00F33156">
        <w:rPr>
          <w:sz w:val="28"/>
          <w:szCs w:val="28"/>
        </w:rPr>
        <w:t xml:space="preserve"> </w:t>
      </w:r>
    </w:p>
    <w:p w:rsidR="00F33156" w:rsidRDefault="00F33156" w:rsidP="00F33156">
      <w:pPr>
        <w:pStyle w:val="a5"/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«Московская электронная школа» </w:t>
      </w:r>
      <w:hyperlink r:id="rId28" w:history="1">
        <w:r>
          <w:rPr>
            <w:rStyle w:val="ab"/>
            <w:sz w:val="28"/>
            <w:szCs w:val="28"/>
          </w:rPr>
          <w:t>https://uchebnik.mos.ru</w:t>
        </w:r>
      </w:hyperlink>
      <w:r>
        <w:rPr>
          <w:sz w:val="28"/>
          <w:szCs w:val="28"/>
        </w:rPr>
        <w:t xml:space="preserve"> </w:t>
      </w:r>
    </w:p>
    <w:p w:rsidR="00F33156" w:rsidRDefault="00F33156">
      <w:bookmarkStart w:id="11" w:name="_GoBack"/>
      <w:bookmarkEnd w:id="11"/>
    </w:p>
    <w:sectPr w:rsidR="00F33156">
      <w:pgSz w:w="16850" w:h="11910" w:orient="landscape"/>
      <w:pgMar w:top="1140" w:right="740" w:bottom="940" w:left="1020" w:header="710" w:footer="75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3FC" w:rsidRDefault="004373FC">
      <w:r>
        <w:separator/>
      </w:r>
    </w:p>
  </w:endnote>
  <w:endnote w:type="continuationSeparator" w:id="0">
    <w:p w:rsidR="004373FC" w:rsidRDefault="00437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Serif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1FD" w:rsidRDefault="00C301FD">
    <w:pPr>
      <w:pStyle w:val="a3"/>
      <w:spacing w:line="14" w:lineRule="auto"/>
      <w:ind w:left="0"/>
      <w:jc w:val="left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1FD" w:rsidRDefault="00C301FD">
    <w:pPr>
      <w:pStyle w:val="a3"/>
      <w:spacing w:line="14" w:lineRule="auto"/>
      <w:ind w:left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3FC" w:rsidRDefault="004373FC">
      <w:r>
        <w:separator/>
      </w:r>
    </w:p>
  </w:footnote>
  <w:footnote w:type="continuationSeparator" w:id="0">
    <w:p w:rsidR="004373FC" w:rsidRDefault="004373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1FD" w:rsidRDefault="00C301FD">
    <w:pPr>
      <w:pStyle w:val="a3"/>
      <w:spacing w:line="14" w:lineRule="auto"/>
      <w:ind w:left="0"/>
      <w:jc w:val="left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1FD" w:rsidRDefault="00C301FD">
    <w:pPr>
      <w:pStyle w:val="a3"/>
      <w:spacing w:line="14" w:lineRule="auto"/>
      <w:ind w:left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A6306D"/>
    <w:multiLevelType w:val="hybridMultilevel"/>
    <w:tmpl w:val="F7923738"/>
    <w:lvl w:ilvl="0" w:tplc="A6AC87D0">
      <w:start w:val="10"/>
      <w:numFmt w:val="decimal"/>
      <w:lvlText w:val="%1"/>
      <w:lvlJc w:val="left"/>
      <w:pPr>
        <w:ind w:left="470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D946E23A">
      <w:numFmt w:val="bullet"/>
      <w:lvlText w:val="•"/>
      <w:lvlJc w:val="left"/>
      <w:pPr>
        <w:ind w:left="1940" w:hanging="360"/>
      </w:pPr>
      <w:rPr>
        <w:rFonts w:hint="default"/>
        <w:lang w:val="ru-RU" w:eastAsia="en-US" w:bidi="ar-SA"/>
      </w:rPr>
    </w:lvl>
    <w:lvl w:ilvl="2" w:tplc="78B41F76">
      <w:numFmt w:val="bullet"/>
      <w:lvlText w:val="•"/>
      <w:lvlJc w:val="left"/>
      <w:pPr>
        <w:ind w:left="3400" w:hanging="360"/>
      </w:pPr>
      <w:rPr>
        <w:rFonts w:hint="default"/>
        <w:lang w:val="ru-RU" w:eastAsia="en-US" w:bidi="ar-SA"/>
      </w:rPr>
    </w:lvl>
    <w:lvl w:ilvl="3" w:tplc="471A4300">
      <w:numFmt w:val="bullet"/>
      <w:lvlText w:val="•"/>
      <w:lvlJc w:val="left"/>
      <w:pPr>
        <w:ind w:left="4860" w:hanging="360"/>
      </w:pPr>
      <w:rPr>
        <w:rFonts w:hint="default"/>
        <w:lang w:val="ru-RU" w:eastAsia="en-US" w:bidi="ar-SA"/>
      </w:rPr>
    </w:lvl>
    <w:lvl w:ilvl="4" w:tplc="DEEEDA72">
      <w:numFmt w:val="bullet"/>
      <w:lvlText w:val="•"/>
      <w:lvlJc w:val="left"/>
      <w:pPr>
        <w:ind w:left="6320" w:hanging="360"/>
      </w:pPr>
      <w:rPr>
        <w:rFonts w:hint="default"/>
        <w:lang w:val="ru-RU" w:eastAsia="en-US" w:bidi="ar-SA"/>
      </w:rPr>
    </w:lvl>
    <w:lvl w:ilvl="5" w:tplc="CC36CFD4">
      <w:numFmt w:val="bullet"/>
      <w:lvlText w:val="•"/>
      <w:lvlJc w:val="left"/>
      <w:pPr>
        <w:ind w:left="7780" w:hanging="360"/>
      </w:pPr>
      <w:rPr>
        <w:rFonts w:hint="default"/>
        <w:lang w:val="ru-RU" w:eastAsia="en-US" w:bidi="ar-SA"/>
      </w:rPr>
    </w:lvl>
    <w:lvl w:ilvl="6" w:tplc="96DAABDA">
      <w:numFmt w:val="bullet"/>
      <w:lvlText w:val="•"/>
      <w:lvlJc w:val="left"/>
      <w:pPr>
        <w:ind w:left="9240" w:hanging="360"/>
      </w:pPr>
      <w:rPr>
        <w:rFonts w:hint="default"/>
        <w:lang w:val="ru-RU" w:eastAsia="en-US" w:bidi="ar-SA"/>
      </w:rPr>
    </w:lvl>
    <w:lvl w:ilvl="7" w:tplc="65C0D73A">
      <w:numFmt w:val="bullet"/>
      <w:lvlText w:val="•"/>
      <w:lvlJc w:val="left"/>
      <w:pPr>
        <w:ind w:left="10700" w:hanging="360"/>
      </w:pPr>
      <w:rPr>
        <w:rFonts w:hint="default"/>
        <w:lang w:val="ru-RU" w:eastAsia="en-US" w:bidi="ar-SA"/>
      </w:rPr>
    </w:lvl>
    <w:lvl w:ilvl="8" w:tplc="89249BDC">
      <w:numFmt w:val="bullet"/>
      <w:lvlText w:val="•"/>
      <w:lvlJc w:val="left"/>
      <w:pPr>
        <w:ind w:left="12160" w:hanging="360"/>
      </w:pPr>
      <w:rPr>
        <w:rFonts w:hint="default"/>
        <w:lang w:val="ru-RU" w:eastAsia="en-US" w:bidi="ar-SA"/>
      </w:rPr>
    </w:lvl>
  </w:abstractNum>
  <w:abstractNum w:abstractNumId="1">
    <w:nsid w:val="35397C2A"/>
    <w:multiLevelType w:val="hybridMultilevel"/>
    <w:tmpl w:val="38FA3F48"/>
    <w:lvl w:ilvl="0" w:tplc="39CEEED2">
      <w:start w:val="10"/>
      <w:numFmt w:val="decimal"/>
      <w:lvlText w:val="%1"/>
      <w:lvlJc w:val="left"/>
      <w:pPr>
        <w:ind w:left="471" w:hanging="36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B0EE0C34">
      <w:numFmt w:val="bullet"/>
      <w:lvlText w:val="•"/>
      <w:lvlJc w:val="left"/>
      <w:pPr>
        <w:ind w:left="1448" w:hanging="361"/>
      </w:pPr>
      <w:rPr>
        <w:rFonts w:hint="default"/>
        <w:lang w:val="ru-RU" w:eastAsia="en-US" w:bidi="ar-SA"/>
      </w:rPr>
    </w:lvl>
    <w:lvl w:ilvl="2" w:tplc="93F45DEE">
      <w:numFmt w:val="bullet"/>
      <w:lvlText w:val="•"/>
      <w:lvlJc w:val="left"/>
      <w:pPr>
        <w:ind w:left="2417" w:hanging="361"/>
      </w:pPr>
      <w:rPr>
        <w:rFonts w:hint="default"/>
        <w:lang w:val="ru-RU" w:eastAsia="en-US" w:bidi="ar-SA"/>
      </w:rPr>
    </w:lvl>
    <w:lvl w:ilvl="3" w:tplc="0B82E796">
      <w:numFmt w:val="bullet"/>
      <w:lvlText w:val="•"/>
      <w:lvlJc w:val="left"/>
      <w:pPr>
        <w:ind w:left="3386" w:hanging="361"/>
      </w:pPr>
      <w:rPr>
        <w:rFonts w:hint="default"/>
        <w:lang w:val="ru-RU" w:eastAsia="en-US" w:bidi="ar-SA"/>
      </w:rPr>
    </w:lvl>
    <w:lvl w:ilvl="4" w:tplc="0A2EC91A">
      <w:numFmt w:val="bullet"/>
      <w:lvlText w:val="•"/>
      <w:lvlJc w:val="left"/>
      <w:pPr>
        <w:ind w:left="4355" w:hanging="361"/>
      </w:pPr>
      <w:rPr>
        <w:rFonts w:hint="default"/>
        <w:lang w:val="ru-RU" w:eastAsia="en-US" w:bidi="ar-SA"/>
      </w:rPr>
    </w:lvl>
    <w:lvl w:ilvl="5" w:tplc="937A5B50">
      <w:numFmt w:val="bullet"/>
      <w:lvlText w:val="•"/>
      <w:lvlJc w:val="left"/>
      <w:pPr>
        <w:ind w:left="5324" w:hanging="361"/>
      </w:pPr>
      <w:rPr>
        <w:rFonts w:hint="default"/>
        <w:lang w:val="ru-RU" w:eastAsia="en-US" w:bidi="ar-SA"/>
      </w:rPr>
    </w:lvl>
    <w:lvl w:ilvl="6" w:tplc="8C7AA122">
      <w:numFmt w:val="bullet"/>
      <w:lvlText w:val="•"/>
      <w:lvlJc w:val="left"/>
      <w:pPr>
        <w:ind w:left="6293" w:hanging="361"/>
      </w:pPr>
      <w:rPr>
        <w:rFonts w:hint="default"/>
        <w:lang w:val="ru-RU" w:eastAsia="en-US" w:bidi="ar-SA"/>
      </w:rPr>
    </w:lvl>
    <w:lvl w:ilvl="7" w:tplc="29CA8762">
      <w:numFmt w:val="bullet"/>
      <w:lvlText w:val="•"/>
      <w:lvlJc w:val="left"/>
      <w:pPr>
        <w:ind w:left="7262" w:hanging="361"/>
      </w:pPr>
      <w:rPr>
        <w:rFonts w:hint="default"/>
        <w:lang w:val="ru-RU" w:eastAsia="en-US" w:bidi="ar-SA"/>
      </w:rPr>
    </w:lvl>
    <w:lvl w:ilvl="8" w:tplc="3B105482">
      <w:numFmt w:val="bullet"/>
      <w:lvlText w:val="•"/>
      <w:lvlJc w:val="left"/>
      <w:pPr>
        <w:ind w:left="8231" w:hanging="361"/>
      </w:pPr>
      <w:rPr>
        <w:rFonts w:hint="default"/>
        <w:lang w:val="ru-RU" w:eastAsia="en-US" w:bidi="ar-SA"/>
      </w:rPr>
    </w:lvl>
  </w:abstractNum>
  <w:abstractNum w:abstractNumId="2">
    <w:nsid w:val="4CDE2139"/>
    <w:multiLevelType w:val="hybridMultilevel"/>
    <w:tmpl w:val="704EE252"/>
    <w:lvl w:ilvl="0" w:tplc="0D4EBFF6">
      <w:start w:val="10"/>
      <w:numFmt w:val="decimal"/>
      <w:lvlText w:val="%1"/>
      <w:lvlJc w:val="left"/>
      <w:pPr>
        <w:ind w:left="686" w:hanging="35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02C9ABE">
      <w:numFmt w:val="bullet"/>
      <w:lvlText w:val="•"/>
      <w:lvlJc w:val="left"/>
      <w:pPr>
        <w:ind w:left="1628" w:hanging="353"/>
      </w:pPr>
      <w:rPr>
        <w:rFonts w:hint="default"/>
        <w:lang w:val="ru-RU" w:eastAsia="en-US" w:bidi="ar-SA"/>
      </w:rPr>
    </w:lvl>
    <w:lvl w:ilvl="2" w:tplc="1A188D74">
      <w:numFmt w:val="bullet"/>
      <w:lvlText w:val="•"/>
      <w:lvlJc w:val="left"/>
      <w:pPr>
        <w:ind w:left="2577" w:hanging="353"/>
      </w:pPr>
      <w:rPr>
        <w:rFonts w:hint="default"/>
        <w:lang w:val="ru-RU" w:eastAsia="en-US" w:bidi="ar-SA"/>
      </w:rPr>
    </w:lvl>
    <w:lvl w:ilvl="3" w:tplc="37144FBC">
      <w:numFmt w:val="bullet"/>
      <w:lvlText w:val="•"/>
      <w:lvlJc w:val="left"/>
      <w:pPr>
        <w:ind w:left="3526" w:hanging="353"/>
      </w:pPr>
      <w:rPr>
        <w:rFonts w:hint="default"/>
        <w:lang w:val="ru-RU" w:eastAsia="en-US" w:bidi="ar-SA"/>
      </w:rPr>
    </w:lvl>
    <w:lvl w:ilvl="4" w:tplc="6694C1AE">
      <w:numFmt w:val="bullet"/>
      <w:lvlText w:val="•"/>
      <w:lvlJc w:val="left"/>
      <w:pPr>
        <w:ind w:left="4475" w:hanging="353"/>
      </w:pPr>
      <w:rPr>
        <w:rFonts w:hint="default"/>
        <w:lang w:val="ru-RU" w:eastAsia="en-US" w:bidi="ar-SA"/>
      </w:rPr>
    </w:lvl>
    <w:lvl w:ilvl="5" w:tplc="C63466DC">
      <w:numFmt w:val="bullet"/>
      <w:lvlText w:val="•"/>
      <w:lvlJc w:val="left"/>
      <w:pPr>
        <w:ind w:left="5424" w:hanging="353"/>
      </w:pPr>
      <w:rPr>
        <w:rFonts w:hint="default"/>
        <w:lang w:val="ru-RU" w:eastAsia="en-US" w:bidi="ar-SA"/>
      </w:rPr>
    </w:lvl>
    <w:lvl w:ilvl="6" w:tplc="8C8ECB3A">
      <w:numFmt w:val="bullet"/>
      <w:lvlText w:val="•"/>
      <w:lvlJc w:val="left"/>
      <w:pPr>
        <w:ind w:left="6373" w:hanging="353"/>
      </w:pPr>
      <w:rPr>
        <w:rFonts w:hint="default"/>
        <w:lang w:val="ru-RU" w:eastAsia="en-US" w:bidi="ar-SA"/>
      </w:rPr>
    </w:lvl>
    <w:lvl w:ilvl="7" w:tplc="05FC12F4">
      <w:numFmt w:val="bullet"/>
      <w:lvlText w:val="•"/>
      <w:lvlJc w:val="left"/>
      <w:pPr>
        <w:ind w:left="7322" w:hanging="353"/>
      </w:pPr>
      <w:rPr>
        <w:rFonts w:hint="default"/>
        <w:lang w:val="ru-RU" w:eastAsia="en-US" w:bidi="ar-SA"/>
      </w:rPr>
    </w:lvl>
    <w:lvl w:ilvl="8" w:tplc="943A0218">
      <w:numFmt w:val="bullet"/>
      <w:lvlText w:val="•"/>
      <w:lvlJc w:val="left"/>
      <w:pPr>
        <w:ind w:left="8271" w:hanging="353"/>
      </w:pPr>
      <w:rPr>
        <w:rFonts w:hint="default"/>
        <w:lang w:val="ru-RU" w:eastAsia="en-US" w:bidi="ar-SA"/>
      </w:rPr>
    </w:lvl>
  </w:abstractNum>
  <w:abstractNum w:abstractNumId="3">
    <w:nsid w:val="65011384"/>
    <w:multiLevelType w:val="hybridMultilevel"/>
    <w:tmpl w:val="E410E4B4"/>
    <w:lvl w:ilvl="0" w:tplc="4D4259FE">
      <w:start w:val="10"/>
      <w:numFmt w:val="decimal"/>
      <w:lvlText w:val="%1"/>
      <w:lvlJc w:val="left"/>
      <w:pPr>
        <w:ind w:left="686" w:hanging="35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522AE20">
      <w:numFmt w:val="bullet"/>
      <w:lvlText w:val="•"/>
      <w:lvlJc w:val="left"/>
      <w:pPr>
        <w:ind w:left="1628" w:hanging="353"/>
      </w:pPr>
      <w:rPr>
        <w:rFonts w:hint="default"/>
        <w:lang w:val="ru-RU" w:eastAsia="en-US" w:bidi="ar-SA"/>
      </w:rPr>
    </w:lvl>
    <w:lvl w:ilvl="2" w:tplc="B6242534">
      <w:numFmt w:val="bullet"/>
      <w:lvlText w:val="•"/>
      <w:lvlJc w:val="left"/>
      <w:pPr>
        <w:ind w:left="2577" w:hanging="353"/>
      </w:pPr>
      <w:rPr>
        <w:rFonts w:hint="default"/>
        <w:lang w:val="ru-RU" w:eastAsia="en-US" w:bidi="ar-SA"/>
      </w:rPr>
    </w:lvl>
    <w:lvl w:ilvl="3" w:tplc="A036E94A">
      <w:numFmt w:val="bullet"/>
      <w:lvlText w:val="•"/>
      <w:lvlJc w:val="left"/>
      <w:pPr>
        <w:ind w:left="3526" w:hanging="353"/>
      </w:pPr>
      <w:rPr>
        <w:rFonts w:hint="default"/>
        <w:lang w:val="ru-RU" w:eastAsia="en-US" w:bidi="ar-SA"/>
      </w:rPr>
    </w:lvl>
    <w:lvl w:ilvl="4" w:tplc="592657B2">
      <w:numFmt w:val="bullet"/>
      <w:lvlText w:val="•"/>
      <w:lvlJc w:val="left"/>
      <w:pPr>
        <w:ind w:left="4475" w:hanging="353"/>
      </w:pPr>
      <w:rPr>
        <w:rFonts w:hint="default"/>
        <w:lang w:val="ru-RU" w:eastAsia="en-US" w:bidi="ar-SA"/>
      </w:rPr>
    </w:lvl>
    <w:lvl w:ilvl="5" w:tplc="A3882100">
      <w:numFmt w:val="bullet"/>
      <w:lvlText w:val="•"/>
      <w:lvlJc w:val="left"/>
      <w:pPr>
        <w:ind w:left="5424" w:hanging="353"/>
      </w:pPr>
      <w:rPr>
        <w:rFonts w:hint="default"/>
        <w:lang w:val="ru-RU" w:eastAsia="en-US" w:bidi="ar-SA"/>
      </w:rPr>
    </w:lvl>
    <w:lvl w:ilvl="6" w:tplc="668EE580">
      <w:numFmt w:val="bullet"/>
      <w:lvlText w:val="•"/>
      <w:lvlJc w:val="left"/>
      <w:pPr>
        <w:ind w:left="6373" w:hanging="353"/>
      </w:pPr>
      <w:rPr>
        <w:rFonts w:hint="default"/>
        <w:lang w:val="ru-RU" w:eastAsia="en-US" w:bidi="ar-SA"/>
      </w:rPr>
    </w:lvl>
    <w:lvl w:ilvl="7" w:tplc="FA44B02E">
      <w:numFmt w:val="bullet"/>
      <w:lvlText w:val="•"/>
      <w:lvlJc w:val="left"/>
      <w:pPr>
        <w:ind w:left="7322" w:hanging="353"/>
      </w:pPr>
      <w:rPr>
        <w:rFonts w:hint="default"/>
        <w:lang w:val="ru-RU" w:eastAsia="en-US" w:bidi="ar-SA"/>
      </w:rPr>
    </w:lvl>
    <w:lvl w:ilvl="8" w:tplc="72966CB2">
      <w:numFmt w:val="bullet"/>
      <w:lvlText w:val="•"/>
      <w:lvlJc w:val="left"/>
      <w:pPr>
        <w:ind w:left="8271" w:hanging="353"/>
      </w:pPr>
      <w:rPr>
        <w:rFonts w:hint="default"/>
        <w:lang w:val="ru-RU" w:eastAsia="en-US" w:bidi="ar-SA"/>
      </w:rPr>
    </w:lvl>
  </w:abstractNum>
  <w:abstractNum w:abstractNumId="4">
    <w:nsid w:val="7BE96D2A"/>
    <w:multiLevelType w:val="hybridMultilevel"/>
    <w:tmpl w:val="4B8CC7BC"/>
    <w:lvl w:ilvl="0" w:tplc="21727DD2">
      <w:start w:val="1"/>
      <w:numFmt w:val="decimal"/>
      <w:lvlText w:val="%1)"/>
      <w:lvlJc w:val="left"/>
      <w:pPr>
        <w:ind w:left="420" w:hanging="31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7F486160">
      <w:numFmt w:val="bullet"/>
      <w:lvlText w:val="•"/>
      <w:lvlJc w:val="left"/>
      <w:pPr>
        <w:ind w:left="1394" w:hanging="311"/>
      </w:pPr>
      <w:rPr>
        <w:rFonts w:hint="default"/>
        <w:lang w:val="ru-RU" w:eastAsia="en-US" w:bidi="ar-SA"/>
      </w:rPr>
    </w:lvl>
    <w:lvl w:ilvl="2" w:tplc="008AE580">
      <w:numFmt w:val="bullet"/>
      <w:lvlText w:val="•"/>
      <w:lvlJc w:val="left"/>
      <w:pPr>
        <w:ind w:left="2369" w:hanging="311"/>
      </w:pPr>
      <w:rPr>
        <w:rFonts w:hint="default"/>
        <w:lang w:val="ru-RU" w:eastAsia="en-US" w:bidi="ar-SA"/>
      </w:rPr>
    </w:lvl>
    <w:lvl w:ilvl="3" w:tplc="1AD82D40">
      <w:numFmt w:val="bullet"/>
      <w:lvlText w:val="•"/>
      <w:lvlJc w:val="left"/>
      <w:pPr>
        <w:ind w:left="3344" w:hanging="311"/>
      </w:pPr>
      <w:rPr>
        <w:rFonts w:hint="default"/>
        <w:lang w:val="ru-RU" w:eastAsia="en-US" w:bidi="ar-SA"/>
      </w:rPr>
    </w:lvl>
    <w:lvl w:ilvl="4" w:tplc="78BADC3A">
      <w:numFmt w:val="bullet"/>
      <w:lvlText w:val="•"/>
      <w:lvlJc w:val="left"/>
      <w:pPr>
        <w:ind w:left="4319" w:hanging="311"/>
      </w:pPr>
      <w:rPr>
        <w:rFonts w:hint="default"/>
        <w:lang w:val="ru-RU" w:eastAsia="en-US" w:bidi="ar-SA"/>
      </w:rPr>
    </w:lvl>
    <w:lvl w:ilvl="5" w:tplc="49C452FE">
      <w:numFmt w:val="bullet"/>
      <w:lvlText w:val="•"/>
      <w:lvlJc w:val="left"/>
      <w:pPr>
        <w:ind w:left="5294" w:hanging="311"/>
      </w:pPr>
      <w:rPr>
        <w:rFonts w:hint="default"/>
        <w:lang w:val="ru-RU" w:eastAsia="en-US" w:bidi="ar-SA"/>
      </w:rPr>
    </w:lvl>
    <w:lvl w:ilvl="6" w:tplc="2B8E50CE">
      <w:numFmt w:val="bullet"/>
      <w:lvlText w:val="•"/>
      <w:lvlJc w:val="left"/>
      <w:pPr>
        <w:ind w:left="6269" w:hanging="311"/>
      </w:pPr>
      <w:rPr>
        <w:rFonts w:hint="default"/>
        <w:lang w:val="ru-RU" w:eastAsia="en-US" w:bidi="ar-SA"/>
      </w:rPr>
    </w:lvl>
    <w:lvl w:ilvl="7" w:tplc="646E6B4E">
      <w:numFmt w:val="bullet"/>
      <w:lvlText w:val="•"/>
      <w:lvlJc w:val="left"/>
      <w:pPr>
        <w:ind w:left="7244" w:hanging="311"/>
      </w:pPr>
      <w:rPr>
        <w:rFonts w:hint="default"/>
        <w:lang w:val="ru-RU" w:eastAsia="en-US" w:bidi="ar-SA"/>
      </w:rPr>
    </w:lvl>
    <w:lvl w:ilvl="8" w:tplc="15B64DD6">
      <w:numFmt w:val="bullet"/>
      <w:lvlText w:val="•"/>
      <w:lvlJc w:val="left"/>
      <w:pPr>
        <w:ind w:left="8219" w:hanging="31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23A5A"/>
    <w:rsid w:val="004373FC"/>
    <w:rsid w:val="006944C5"/>
    <w:rsid w:val="008A1CCA"/>
    <w:rsid w:val="00C23A5A"/>
    <w:rsid w:val="00C301FD"/>
    <w:rsid w:val="00F33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E64C9501-DBE9-4320-95F4-11643BC79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80"/>
      <w:outlineLvl w:val="0"/>
    </w:pPr>
    <w:rPr>
      <w:b/>
      <w:bCs/>
      <w:sz w:val="31"/>
      <w:szCs w:val="31"/>
    </w:rPr>
  </w:style>
  <w:style w:type="paragraph" w:styleId="2">
    <w:name w:val="heading 2"/>
    <w:basedOn w:val="a"/>
    <w:uiPriority w:val="1"/>
    <w:qFormat/>
    <w:pPr>
      <w:spacing w:before="89"/>
      <w:ind w:left="110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98"/>
      <w:ind w:left="110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24"/>
      <w:ind w:left="686" w:hanging="353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10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413" w:right="713"/>
      <w:jc w:val="center"/>
    </w:pPr>
    <w:rPr>
      <w:b/>
      <w:bCs/>
      <w:sz w:val="110"/>
      <w:szCs w:val="110"/>
    </w:rPr>
  </w:style>
  <w:style w:type="paragraph" w:styleId="a5">
    <w:name w:val="List Paragraph"/>
    <w:basedOn w:val="a"/>
    <w:link w:val="a6"/>
    <w:uiPriority w:val="34"/>
    <w:qFormat/>
    <w:pPr>
      <w:spacing w:before="118"/>
      <w:ind w:left="420" w:hanging="311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6"/>
    </w:pPr>
  </w:style>
  <w:style w:type="paragraph" w:styleId="a7">
    <w:name w:val="header"/>
    <w:basedOn w:val="a"/>
    <w:link w:val="a8"/>
    <w:uiPriority w:val="99"/>
    <w:unhideWhenUsed/>
    <w:rsid w:val="00C301F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301FD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C301F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301FD"/>
    <w:rPr>
      <w:rFonts w:ascii="Times New Roman" w:eastAsia="Times New Roman" w:hAnsi="Times New Roman" w:cs="Times New Roman"/>
      <w:lang w:val="ru-RU"/>
    </w:rPr>
  </w:style>
  <w:style w:type="paragraph" w:customStyle="1" w:styleId="11">
    <w:name w:val="Гиперссылка1"/>
    <w:link w:val="ab"/>
    <w:uiPriority w:val="99"/>
    <w:rsid w:val="00F33156"/>
    <w:pPr>
      <w:widowControl/>
      <w:autoSpaceDE/>
      <w:autoSpaceDN/>
    </w:pPr>
    <w:rPr>
      <w:color w:val="0000FF" w:themeColor="hyperlink"/>
      <w:u w:val="single"/>
      <w:lang w:val="ru-RU"/>
    </w:rPr>
  </w:style>
  <w:style w:type="character" w:styleId="ab">
    <w:name w:val="Hyperlink"/>
    <w:basedOn w:val="a0"/>
    <w:link w:val="11"/>
    <w:uiPriority w:val="99"/>
    <w:unhideWhenUsed/>
    <w:rsid w:val="00F33156"/>
    <w:rPr>
      <w:color w:val="0000FF" w:themeColor="hyperlink"/>
      <w:u w:val="single"/>
      <w:lang w:val="ru-RU"/>
    </w:rPr>
  </w:style>
  <w:style w:type="character" w:customStyle="1" w:styleId="a6">
    <w:name w:val="Абзац списка Знак"/>
    <w:link w:val="a5"/>
    <w:uiPriority w:val="34"/>
    <w:qFormat/>
    <w:locked/>
    <w:rsid w:val="00F33156"/>
    <w:rPr>
      <w:rFonts w:ascii="Times New Roman" w:eastAsia="Times New Roman" w:hAnsi="Times New Roman" w:cs="Times New Roman"/>
      <w:lang w:val="ru-RU"/>
    </w:rPr>
  </w:style>
  <w:style w:type="character" w:customStyle="1" w:styleId="21">
    <w:name w:val="Основной текст (2)_"/>
    <w:basedOn w:val="a0"/>
    <w:link w:val="22"/>
    <w:locked/>
    <w:rsid w:val="00F33156"/>
    <w:rPr>
      <w:sz w:val="18"/>
      <w:szCs w:val="18"/>
    </w:rPr>
  </w:style>
  <w:style w:type="paragraph" w:customStyle="1" w:styleId="22">
    <w:name w:val="Основной текст (2)"/>
    <w:basedOn w:val="a"/>
    <w:link w:val="21"/>
    <w:rsid w:val="00F33156"/>
    <w:pPr>
      <w:autoSpaceDE/>
      <w:autoSpaceDN/>
      <w:spacing w:line="292" w:lineRule="auto"/>
      <w:ind w:left="240" w:hanging="240"/>
    </w:pPr>
    <w:rPr>
      <w:rFonts w:asciiTheme="minorHAnsi" w:eastAsiaTheme="minorHAnsi" w:hAnsiTheme="minorHAnsi" w:cstheme="minorBid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76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lesson.edu.ru" TargetMode="External"/><Relationship Id="rId18" Type="http://schemas.openxmlformats.org/officeDocument/2006/relationships/hyperlink" Target="https://mob-edu.ru/" TargetMode="External"/><Relationship Id="rId26" Type="http://schemas.openxmlformats.org/officeDocument/2006/relationships/hyperlink" Target="http://window.edu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globallab.org" TargetMode="External"/><Relationship Id="rId7" Type="http://schemas.openxmlformats.org/officeDocument/2006/relationships/header" Target="header1.xml"/><Relationship Id="rId12" Type="http://schemas.openxmlformats.org/officeDocument/2006/relationships/hyperlink" Target="https://uchi.ru" TargetMode="External"/><Relationship Id="rId17" Type="http://schemas.openxmlformats.org/officeDocument/2006/relationships/hyperlink" Target="https://edu.sirius.online" TargetMode="External"/><Relationship Id="rId25" Type="http://schemas.openxmlformats.org/officeDocument/2006/relationships/hyperlink" Target="https://academia-moscow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foxford.ru/about" TargetMode="External"/><Relationship Id="rId20" Type="http://schemas.openxmlformats.org/officeDocument/2006/relationships/hyperlink" Target="https://&#1088;v&#1089;&#1089;&#1082;&#1086;&#1077;-&#1089;&#1083;&#1086;&#1074;&#1086;.&#1088;&#1092;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esh.edu.ru" TargetMode="External"/><Relationship Id="rId24" Type="http://schemas.openxmlformats.org/officeDocument/2006/relationships/hyperlink" Target="https://instrao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aklass.ru" TargetMode="External"/><Relationship Id="rId23" Type="http://schemas.openxmlformats.org/officeDocument/2006/relationships/hyperlink" Target="http://lesson.edu.ru" TargetMode="External"/><Relationship Id="rId28" Type="http://schemas.openxmlformats.org/officeDocument/2006/relationships/hyperlink" Target="https://uchebnik.mos.ru" TargetMode="External"/><Relationship Id="rId10" Type="http://schemas.openxmlformats.org/officeDocument/2006/relationships/footer" Target="footer2.xml"/><Relationship Id="rId19" Type="http://schemas.openxmlformats.org/officeDocument/2006/relationships/hyperlink" Target="https://media.prosv.ru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s://education.yandex.ru" TargetMode="External"/><Relationship Id="rId22" Type="http://schemas.openxmlformats.org/officeDocument/2006/relationships/hyperlink" Target="https://apkpro.ru" TargetMode="External"/><Relationship Id="rId27" Type="http://schemas.openxmlformats.org/officeDocument/2006/relationships/hyperlink" Target="http://www.school-collection.edu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147</Pages>
  <Words>34261</Words>
  <Characters>195288</Characters>
  <Application>Microsoft Office Word</Application>
  <DocSecurity>0</DocSecurity>
  <Lines>1627</Lines>
  <Paragraphs>458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5</cp:revision>
  <dcterms:created xsi:type="dcterms:W3CDTF">2023-11-03T09:39:00Z</dcterms:created>
  <dcterms:modified xsi:type="dcterms:W3CDTF">2023-11-12T08:30:00Z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2023-11-03T00:00:00Z</vt:filetime>
  </property>
</Properties>
</file>